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6AEAC" w14:textId="77777777" w:rsidR="00030BD4" w:rsidRPr="00D73877" w:rsidRDefault="00030BD4" w:rsidP="00030BD4">
      <w:pPr>
        <w:pStyle w:val="Titre2"/>
      </w:pPr>
      <w:bookmarkStart w:id="0" w:name="_Toc164865936"/>
      <w:r w:rsidRPr="00D73877">
        <w:t>Ms Salaire :</w:t>
      </w:r>
      <w:bookmarkEnd w:id="0"/>
      <w:r w:rsidRPr="00D73877">
        <w:t xml:space="preserve"> </w:t>
      </w:r>
    </w:p>
    <w:p w14:paraId="4EA7D1D4" w14:textId="77777777" w:rsidR="00030BD4" w:rsidRPr="008F1DFC" w:rsidRDefault="00030BD4" w:rsidP="00030BD4">
      <w:r w:rsidRPr="004A0C52">
        <w:rPr>
          <w:noProof/>
          <w:color w:val="FF0000"/>
          <w:lang w:eastAsia="fr-CH"/>
        </w:rPr>
        <mc:AlternateContent>
          <mc:Choice Requires="wpc">
            <w:drawing>
              <wp:inline distT="0" distB="0" distL="0" distR="0" wp14:anchorId="09AA5F65" wp14:editId="681A6C59">
                <wp:extent cx="8546465" cy="6002020"/>
                <wp:effectExtent l="0" t="0" r="0" b="36830"/>
                <wp:docPr id="184869988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15881152" name="Rectangle 9"/>
                        <wps:cNvSpPr>
                          <a:spLocks noChangeArrowheads="1"/>
                        </wps:cNvSpPr>
                        <wps:spPr bwMode="auto">
                          <a:xfrm>
                            <a:off x="2105349" y="650240"/>
                            <a:ext cx="1152525" cy="388620"/>
                          </a:xfrm>
                          <a:prstGeom prst="rect">
                            <a:avLst/>
                          </a:prstGeom>
                          <a:solidFill>
                            <a:srgbClr val="CCFFCC"/>
                          </a:solidFill>
                          <a:ln w="9525">
                            <a:solidFill>
                              <a:srgbClr val="000000"/>
                            </a:solidFill>
                            <a:miter lim="800000"/>
                            <a:headEnd/>
                            <a:tailEnd/>
                          </a:ln>
                        </wps:spPr>
                        <wps:txbx>
                          <w:txbxContent>
                            <w:p w14:paraId="6F8B2A47" w14:textId="77777777" w:rsidR="00030BD4" w:rsidRPr="00B139C5" w:rsidRDefault="00030BD4" w:rsidP="00030BD4">
                              <w:pPr>
                                <w:jc w:val="center"/>
                                <w:rPr>
                                  <w:rFonts w:ascii="Arial" w:hAnsi="Arial"/>
                                  <w:sz w:val="16"/>
                                  <w:szCs w:val="16"/>
                                </w:rPr>
                              </w:pPr>
                              <w:r w:rsidRPr="00B139C5">
                                <w:rPr>
                                  <w:rFonts w:ascii="Arial" w:hAnsi="Arial"/>
                                  <w:sz w:val="16"/>
                                  <w:szCs w:val="16"/>
                                </w:rPr>
                                <w:t>4. sd100 Gestion</w:t>
                              </w:r>
                              <w:r w:rsidRPr="00B139C5">
                                <w:rPr>
                                  <w:rFonts w:ascii="Arial" w:hAnsi="Arial"/>
                                  <w:sz w:val="16"/>
                                  <w:szCs w:val="16"/>
                                </w:rPr>
                                <w:br/>
                                <w:t>des employés</w:t>
                              </w:r>
                            </w:p>
                          </w:txbxContent>
                        </wps:txbx>
                        <wps:bodyPr rot="0" vert="horz" wrap="square" lIns="91440" tIns="45720" rIns="91440" bIns="45720" anchor="t" anchorCtr="0" upright="1">
                          <a:noAutofit/>
                        </wps:bodyPr>
                      </wps:wsp>
                      <wps:wsp>
                        <wps:cNvPr id="1697178538" name="Rectangle 29"/>
                        <wps:cNvSpPr>
                          <a:spLocks noChangeArrowheads="1"/>
                        </wps:cNvSpPr>
                        <wps:spPr bwMode="auto">
                          <a:xfrm>
                            <a:off x="3896684" y="3620135"/>
                            <a:ext cx="1363980" cy="412750"/>
                          </a:xfrm>
                          <a:prstGeom prst="rect">
                            <a:avLst/>
                          </a:prstGeom>
                          <a:solidFill>
                            <a:srgbClr val="205867"/>
                          </a:solidFill>
                          <a:ln w="38100">
                            <a:solidFill>
                              <a:srgbClr val="F2F2F2"/>
                            </a:solidFill>
                            <a:miter lim="800000"/>
                            <a:headEnd/>
                            <a:tailEnd/>
                          </a:ln>
                          <a:effectLst>
                            <a:outerShdw dist="28398" dir="3806097" algn="ctr" rotWithShape="0">
                              <a:srgbClr val="622423">
                                <a:alpha val="50000"/>
                              </a:srgbClr>
                            </a:outerShdw>
                          </a:effectLst>
                        </wps:spPr>
                        <wps:txbx>
                          <w:txbxContent>
                            <w:p w14:paraId="1D80768A" w14:textId="77777777" w:rsidR="00030BD4" w:rsidRPr="00B139C5" w:rsidRDefault="00030BD4" w:rsidP="00030BD4">
                              <w:pPr>
                                <w:jc w:val="center"/>
                                <w:rPr>
                                  <w:rFonts w:ascii="Arial" w:hAnsi="Arial"/>
                                  <w:b/>
                                  <w:color w:val="F2F2F2"/>
                                  <w:sz w:val="16"/>
                                  <w:szCs w:val="16"/>
                                </w:rPr>
                              </w:pPr>
                              <w:r w:rsidRPr="00B139C5">
                                <w:rPr>
                                  <w:rFonts w:ascii="Arial" w:hAnsi="Arial"/>
                                  <w:b/>
                                  <w:color w:val="F2F2F2"/>
                                  <w:sz w:val="16"/>
                                  <w:szCs w:val="16"/>
                                </w:rPr>
                                <w:t>7. sd150 Edition des</w:t>
                              </w:r>
                              <w:r w:rsidRPr="00B139C5">
                                <w:rPr>
                                  <w:rFonts w:ascii="Arial" w:hAnsi="Arial"/>
                                  <w:b/>
                                  <w:color w:val="F2F2F2"/>
                                  <w:sz w:val="16"/>
                                  <w:szCs w:val="16"/>
                                </w:rPr>
                                <w:br/>
                                <w:t>bulletins de salaires</w:t>
                              </w:r>
                            </w:p>
                          </w:txbxContent>
                        </wps:txbx>
                        <wps:bodyPr rot="0" vert="horz" wrap="square" lIns="91440" tIns="45720" rIns="91440" bIns="45720" anchor="t" anchorCtr="0" upright="1">
                          <a:noAutofit/>
                        </wps:bodyPr>
                      </wps:wsp>
                      <wps:wsp>
                        <wps:cNvPr id="1737777698" name="AutoShape 68"/>
                        <wps:cNvSpPr>
                          <a:spLocks noChangeArrowheads="1"/>
                        </wps:cNvSpPr>
                        <wps:spPr bwMode="auto">
                          <a:xfrm>
                            <a:off x="918534" y="4739640"/>
                            <a:ext cx="869950" cy="548640"/>
                          </a:xfrm>
                          <a:prstGeom prst="foldedCorner">
                            <a:avLst>
                              <a:gd name="adj" fmla="val 12500"/>
                            </a:avLst>
                          </a:prstGeom>
                          <a:solidFill>
                            <a:srgbClr val="FFFFFF"/>
                          </a:solidFill>
                          <a:ln w="9525">
                            <a:solidFill>
                              <a:srgbClr val="000000"/>
                            </a:solidFill>
                            <a:round/>
                            <a:headEnd/>
                            <a:tailEnd/>
                          </a:ln>
                        </wps:spPr>
                        <wps:txbx>
                          <w:txbxContent>
                            <w:p w14:paraId="7A483FEE" w14:textId="77777777" w:rsidR="00030BD4" w:rsidRPr="00B139C5" w:rsidRDefault="00030BD4" w:rsidP="00030BD4">
                              <w:pPr>
                                <w:jc w:val="center"/>
                                <w:rPr>
                                  <w:sz w:val="16"/>
                                  <w:szCs w:val="16"/>
                                </w:rPr>
                              </w:pPr>
                              <w:r w:rsidRPr="00B139C5">
                                <w:rPr>
                                  <w:rFonts w:ascii="Arial" w:hAnsi="Arial"/>
                                  <w:sz w:val="16"/>
                                  <w:szCs w:val="16"/>
                                </w:rPr>
                                <w:t>Protocole des imputations CG/CA</w:t>
                              </w:r>
                            </w:p>
                          </w:txbxContent>
                        </wps:txbx>
                        <wps:bodyPr rot="0" vert="horz" wrap="square" lIns="91440" tIns="45720" rIns="91440" bIns="45720" anchor="t" anchorCtr="0" upright="1">
                          <a:noAutofit/>
                        </wps:bodyPr>
                      </wps:wsp>
                      <wps:wsp>
                        <wps:cNvPr id="61221367" name="AutoShape 103"/>
                        <wps:cNvSpPr>
                          <a:spLocks noChangeArrowheads="1"/>
                        </wps:cNvSpPr>
                        <wps:spPr bwMode="auto">
                          <a:xfrm>
                            <a:off x="2359349" y="1218565"/>
                            <a:ext cx="652145" cy="702310"/>
                          </a:xfrm>
                          <a:prstGeom prst="can">
                            <a:avLst>
                              <a:gd name="adj" fmla="val 26923"/>
                            </a:avLst>
                          </a:prstGeom>
                          <a:solidFill>
                            <a:srgbClr val="FFFFFF"/>
                          </a:solidFill>
                          <a:ln w="9525">
                            <a:solidFill>
                              <a:srgbClr val="000000"/>
                            </a:solidFill>
                            <a:round/>
                            <a:headEnd/>
                            <a:tailEnd/>
                          </a:ln>
                        </wps:spPr>
                        <wps:txbx>
                          <w:txbxContent>
                            <w:p w14:paraId="0D21BD8B"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2713431" w14:textId="77777777" w:rsidR="00030BD4" w:rsidRPr="00B139C5" w:rsidRDefault="00030BD4" w:rsidP="00030BD4">
                              <w:pPr>
                                <w:jc w:val="center"/>
                                <w:rPr>
                                  <w:rFonts w:ascii="Arial" w:hAnsi="Arial"/>
                                  <w:sz w:val="16"/>
                                  <w:szCs w:val="16"/>
                                </w:rPr>
                              </w:pPr>
                              <w:r w:rsidRPr="00B139C5">
                                <w:rPr>
                                  <w:rFonts w:ascii="Arial" w:hAnsi="Arial"/>
                                  <w:sz w:val="16"/>
                                  <w:szCs w:val="16"/>
                                </w:rPr>
                                <w:t>de base</w:t>
                              </w:r>
                            </w:p>
                            <w:p w14:paraId="2BEC2C92" w14:textId="77777777" w:rsidR="00030BD4" w:rsidRPr="00B139C5" w:rsidRDefault="00030BD4" w:rsidP="00030BD4">
                              <w:pPr>
                                <w:jc w:val="center"/>
                                <w:rPr>
                                  <w:rFonts w:ascii="Arial" w:hAnsi="Arial"/>
                                  <w:i/>
                                  <w:sz w:val="16"/>
                                  <w:szCs w:val="16"/>
                                </w:rPr>
                              </w:pPr>
                              <w:r w:rsidRPr="00B139C5">
                                <w:rPr>
                                  <w:rFonts w:ascii="Arial" w:hAnsi="Arial"/>
                                  <w:i/>
                                  <w:sz w:val="16"/>
                                  <w:szCs w:val="16"/>
                                </w:rPr>
                                <w:t>sdba</w:t>
                              </w:r>
                            </w:p>
                          </w:txbxContent>
                        </wps:txbx>
                        <wps:bodyPr rot="0" vert="horz" wrap="square" lIns="91440" tIns="45720" rIns="91440" bIns="45720" anchor="t" anchorCtr="0" upright="1">
                          <a:noAutofit/>
                        </wps:bodyPr>
                      </wps:wsp>
                      <wps:wsp>
                        <wps:cNvPr id="473856504" name="Rectangle 115"/>
                        <wps:cNvSpPr>
                          <a:spLocks noChangeArrowheads="1"/>
                        </wps:cNvSpPr>
                        <wps:spPr bwMode="auto">
                          <a:xfrm>
                            <a:off x="2217744" y="4750435"/>
                            <a:ext cx="1175385" cy="523875"/>
                          </a:xfrm>
                          <a:prstGeom prst="rect">
                            <a:avLst/>
                          </a:prstGeom>
                          <a:solidFill>
                            <a:srgbClr val="CCFFCC"/>
                          </a:solidFill>
                          <a:ln w="9525">
                            <a:solidFill>
                              <a:srgbClr val="000000"/>
                            </a:solidFill>
                            <a:miter lim="800000"/>
                            <a:headEnd/>
                            <a:tailEnd/>
                          </a:ln>
                        </wps:spPr>
                        <wps:txbx>
                          <w:txbxContent>
                            <w:p w14:paraId="47B2312F" w14:textId="77777777" w:rsidR="00030BD4" w:rsidRPr="00B139C5" w:rsidRDefault="00030BD4" w:rsidP="00030BD4">
                              <w:pPr>
                                <w:jc w:val="center"/>
                                <w:rPr>
                                  <w:rFonts w:ascii="Arial" w:hAnsi="Arial"/>
                                  <w:sz w:val="16"/>
                                  <w:szCs w:val="16"/>
                                </w:rPr>
                              </w:pPr>
                              <w:r w:rsidRPr="00B139C5">
                                <w:rPr>
                                  <w:rFonts w:ascii="Arial" w:hAnsi="Arial"/>
                                  <w:sz w:val="16"/>
                                  <w:szCs w:val="16"/>
                                </w:rPr>
                                <w:t>sd161 Editions des</w:t>
                              </w:r>
                              <w:r w:rsidRPr="00B139C5">
                                <w:rPr>
                                  <w:rFonts w:ascii="Arial" w:hAnsi="Arial"/>
                                  <w:sz w:val="16"/>
                                  <w:szCs w:val="16"/>
                                </w:rPr>
                                <w:br/>
                                <w:t xml:space="preserve"> imputations CG/CA</w:t>
                              </w:r>
                            </w:p>
                          </w:txbxContent>
                        </wps:txbx>
                        <wps:bodyPr rot="0" vert="horz" wrap="square" lIns="91440" tIns="45720" rIns="91440" bIns="45720" anchor="t" anchorCtr="0" upright="1">
                          <a:noAutofit/>
                        </wps:bodyPr>
                      </wps:wsp>
                      <wps:wsp>
                        <wps:cNvPr id="2078955715" name="AutoShape 118"/>
                        <wps:cNvCnPr>
                          <a:cxnSpLocks noChangeShapeType="1"/>
                        </wps:cNvCnPr>
                        <wps:spPr bwMode="auto">
                          <a:xfrm rot="5400000">
                            <a:off x="3840169" y="403860"/>
                            <a:ext cx="415290" cy="209613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83751090" name="AutoShape 124"/>
                        <wps:cNvSpPr>
                          <a:spLocks noChangeArrowheads="1"/>
                        </wps:cNvSpPr>
                        <wps:spPr bwMode="auto">
                          <a:xfrm>
                            <a:off x="5168589" y="4253865"/>
                            <a:ext cx="652145" cy="702310"/>
                          </a:xfrm>
                          <a:prstGeom prst="can">
                            <a:avLst>
                              <a:gd name="adj" fmla="val 26923"/>
                            </a:avLst>
                          </a:prstGeom>
                          <a:solidFill>
                            <a:srgbClr val="FFFFFF"/>
                          </a:solidFill>
                          <a:ln w="9525">
                            <a:solidFill>
                              <a:srgbClr val="000000"/>
                            </a:solidFill>
                            <a:round/>
                            <a:headEnd/>
                            <a:tailEnd/>
                          </a:ln>
                        </wps:spPr>
                        <wps:txbx>
                          <w:txbxContent>
                            <w:p w14:paraId="4B886480"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4A846734" w14:textId="77777777" w:rsidR="00030BD4" w:rsidRPr="00B139C5" w:rsidRDefault="00030BD4" w:rsidP="00030BD4">
                              <w:pPr>
                                <w:jc w:val="center"/>
                                <w:rPr>
                                  <w:rFonts w:ascii="Arial" w:hAnsi="Arial"/>
                                  <w:sz w:val="16"/>
                                  <w:szCs w:val="16"/>
                                </w:rPr>
                              </w:pPr>
                              <w:r w:rsidRPr="00B139C5">
                                <w:rPr>
                                  <w:rFonts w:ascii="Arial" w:hAnsi="Arial"/>
                                  <w:sz w:val="16"/>
                                  <w:szCs w:val="16"/>
                                </w:rPr>
                                <w:t>Soldes</w:t>
                              </w:r>
                            </w:p>
                            <w:p w14:paraId="54781486" w14:textId="77777777" w:rsidR="00030BD4" w:rsidRPr="00B139C5" w:rsidRDefault="00030BD4" w:rsidP="00030BD4">
                              <w:pPr>
                                <w:jc w:val="center"/>
                                <w:rPr>
                                  <w:rFonts w:ascii="Arial" w:hAnsi="Arial"/>
                                  <w:i/>
                                  <w:sz w:val="16"/>
                                  <w:szCs w:val="16"/>
                                </w:rPr>
                              </w:pPr>
                              <w:r w:rsidRPr="00B139C5">
                                <w:rPr>
                                  <w:rFonts w:ascii="Arial" w:hAnsi="Arial"/>
                                  <w:i/>
                                  <w:sz w:val="16"/>
                                  <w:szCs w:val="16"/>
                                </w:rPr>
                                <w:t>sdso</w:t>
                              </w:r>
                            </w:p>
                            <w:p w14:paraId="1DB84255" w14:textId="77777777" w:rsidR="00030BD4" w:rsidRPr="00B139C5" w:rsidRDefault="00030BD4" w:rsidP="00030BD4">
                              <w:pPr>
                                <w:jc w:val="center"/>
                                <w:rPr>
                                  <w:rFonts w:ascii="Arial" w:hAnsi="Arial"/>
                                  <w:sz w:val="16"/>
                                  <w:szCs w:val="16"/>
                                </w:rPr>
                              </w:pPr>
                            </w:p>
                          </w:txbxContent>
                        </wps:txbx>
                        <wps:bodyPr rot="0" vert="horz" wrap="square" lIns="91440" tIns="45720" rIns="91440" bIns="45720" anchor="t" anchorCtr="0" upright="1">
                          <a:noAutofit/>
                        </wps:bodyPr>
                      </wps:wsp>
                      <wps:wsp>
                        <wps:cNvPr id="1036277594" name="AutoShape 141"/>
                        <wps:cNvCnPr>
                          <a:cxnSpLocks noChangeShapeType="1"/>
                        </wps:cNvCnPr>
                        <wps:spPr bwMode="auto">
                          <a:xfrm rot="5400000">
                            <a:off x="3982409" y="1499235"/>
                            <a:ext cx="1454785" cy="7785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56481460" name="AutoShape 142"/>
                        <wps:cNvCnPr>
                          <a:cxnSpLocks noChangeShapeType="1"/>
                        </wps:cNvCnPr>
                        <wps:spPr bwMode="auto">
                          <a:xfrm rot="16200000" flipH="1">
                            <a:off x="2829884" y="1776730"/>
                            <a:ext cx="694690" cy="98298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95008305" name="AutoShape 145"/>
                        <wps:cNvSpPr>
                          <a:spLocks noChangeArrowheads="1"/>
                        </wps:cNvSpPr>
                        <wps:spPr bwMode="auto">
                          <a:xfrm>
                            <a:off x="3737299" y="4671060"/>
                            <a:ext cx="652145" cy="702310"/>
                          </a:xfrm>
                          <a:prstGeom prst="can">
                            <a:avLst>
                              <a:gd name="adj" fmla="val 26923"/>
                            </a:avLst>
                          </a:prstGeom>
                          <a:solidFill>
                            <a:srgbClr val="FFFFFF"/>
                          </a:solidFill>
                          <a:ln w="9525">
                            <a:solidFill>
                              <a:srgbClr val="000000"/>
                            </a:solidFill>
                            <a:round/>
                            <a:headEnd/>
                            <a:tailEnd/>
                          </a:ln>
                        </wps:spPr>
                        <wps:txbx>
                          <w:txbxContent>
                            <w:p w14:paraId="5704AF3A"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9C33AFB" w14:textId="77777777" w:rsidR="00030BD4" w:rsidRPr="00B139C5" w:rsidRDefault="00030BD4" w:rsidP="00030BD4">
                              <w:pPr>
                                <w:jc w:val="center"/>
                                <w:rPr>
                                  <w:rFonts w:ascii="Arial" w:hAnsi="Arial"/>
                                  <w:sz w:val="16"/>
                                  <w:szCs w:val="16"/>
                                </w:rPr>
                              </w:pPr>
                              <w:r w:rsidRPr="00B139C5">
                                <w:rPr>
                                  <w:rFonts w:ascii="Arial" w:hAnsi="Arial"/>
                                  <w:sz w:val="16"/>
                                  <w:szCs w:val="16"/>
                                </w:rPr>
                                <w:t>Lignes</w:t>
                              </w:r>
                            </w:p>
                            <w:p w14:paraId="01BA9324" w14:textId="77777777" w:rsidR="00030BD4" w:rsidRPr="00B139C5" w:rsidRDefault="00030BD4" w:rsidP="00030BD4">
                              <w:pPr>
                                <w:jc w:val="center"/>
                                <w:rPr>
                                  <w:rFonts w:ascii="Arial" w:hAnsi="Arial"/>
                                  <w:i/>
                                  <w:sz w:val="16"/>
                                  <w:szCs w:val="16"/>
                                </w:rPr>
                              </w:pPr>
                              <w:r w:rsidRPr="00B139C5">
                                <w:rPr>
                                  <w:rFonts w:ascii="Arial" w:hAnsi="Arial"/>
                                  <w:i/>
                                  <w:sz w:val="16"/>
                                  <w:szCs w:val="16"/>
                                </w:rPr>
                                <w:t>sdli</w:t>
                              </w:r>
                            </w:p>
                          </w:txbxContent>
                        </wps:txbx>
                        <wps:bodyPr rot="0" vert="horz" wrap="square" lIns="91440" tIns="45720" rIns="91440" bIns="45720" anchor="t" anchorCtr="0" upright="1">
                          <a:noAutofit/>
                        </wps:bodyPr>
                      </wps:wsp>
                      <wps:wsp>
                        <wps:cNvPr id="427398387" name="AutoShape 146"/>
                        <wps:cNvSpPr>
                          <a:spLocks noChangeArrowheads="1"/>
                        </wps:cNvSpPr>
                        <wps:spPr bwMode="auto">
                          <a:xfrm>
                            <a:off x="3668719" y="2264410"/>
                            <a:ext cx="652145" cy="702310"/>
                          </a:xfrm>
                          <a:prstGeom prst="can">
                            <a:avLst>
                              <a:gd name="adj" fmla="val 26923"/>
                            </a:avLst>
                          </a:prstGeom>
                          <a:solidFill>
                            <a:srgbClr val="FFFFFF"/>
                          </a:solidFill>
                          <a:ln w="9525">
                            <a:solidFill>
                              <a:srgbClr val="000000"/>
                            </a:solidFill>
                            <a:round/>
                            <a:headEnd/>
                            <a:tailEnd/>
                          </a:ln>
                        </wps:spPr>
                        <wps:txbx>
                          <w:txbxContent>
                            <w:p w14:paraId="690F67D3"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0F0EFB2C" w14:textId="77777777" w:rsidR="00030BD4" w:rsidRPr="00B139C5" w:rsidRDefault="00030BD4" w:rsidP="00030BD4">
                              <w:pPr>
                                <w:jc w:val="center"/>
                                <w:rPr>
                                  <w:rFonts w:ascii="Arial" w:hAnsi="Arial"/>
                                  <w:sz w:val="16"/>
                                  <w:szCs w:val="16"/>
                                </w:rPr>
                              </w:pPr>
                              <w:r w:rsidRPr="00B139C5">
                                <w:rPr>
                                  <w:rFonts w:ascii="Arial" w:hAnsi="Arial"/>
                                  <w:sz w:val="16"/>
                                  <w:szCs w:val="16"/>
                                </w:rPr>
                                <w:t>Fixes</w:t>
                              </w:r>
                            </w:p>
                            <w:p w14:paraId="4CC68194" w14:textId="77777777" w:rsidR="00030BD4" w:rsidRPr="00B139C5" w:rsidRDefault="00030BD4" w:rsidP="00030BD4">
                              <w:pPr>
                                <w:jc w:val="center"/>
                                <w:rPr>
                                  <w:rFonts w:ascii="Arial" w:hAnsi="Arial"/>
                                  <w:i/>
                                  <w:sz w:val="16"/>
                                  <w:szCs w:val="16"/>
                                </w:rPr>
                              </w:pPr>
                              <w:r w:rsidRPr="00B139C5">
                                <w:rPr>
                                  <w:rFonts w:ascii="Arial" w:hAnsi="Arial"/>
                                  <w:i/>
                                  <w:sz w:val="16"/>
                                  <w:szCs w:val="16"/>
                                </w:rPr>
                                <w:t>sdfx</w:t>
                              </w:r>
                            </w:p>
                          </w:txbxContent>
                        </wps:txbx>
                        <wps:bodyPr rot="0" vert="horz" wrap="square" lIns="91440" tIns="45720" rIns="91440" bIns="45720" anchor="t" anchorCtr="0" upright="1">
                          <a:noAutofit/>
                        </wps:bodyPr>
                      </wps:wsp>
                      <wps:wsp>
                        <wps:cNvPr id="2051728982" name="AutoShape 147"/>
                        <wps:cNvSpPr>
                          <a:spLocks noChangeArrowheads="1"/>
                        </wps:cNvSpPr>
                        <wps:spPr bwMode="auto">
                          <a:xfrm>
                            <a:off x="6128074" y="2652395"/>
                            <a:ext cx="712470" cy="694690"/>
                          </a:xfrm>
                          <a:prstGeom prst="can">
                            <a:avLst>
                              <a:gd name="adj" fmla="val 25000"/>
                            </a:avLst>
                          </a:prstGeom>
                          <a:solidFill>
                            <a:srgbClr val="FFFFFF"/>
                          </a:solidFill>
                          <a:ln w="9525">
                            <a:solidFill>
                              <a:srgbClr val="000000"/>
                            </a:solidFill>
                            <a:round/>
                            <a:headEnd/>
                            <a:tailEnd/>
                          </a:ln>
                        </wps:spPr>
                        <wps:txbx>
                          <w:txbxContent>
                            <w:p w14:paraId="3E3F1D23"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164D932C" w14:textId="77777777" w:rsidR="00030BD4" w:rsidRPr="00B139C5" w:rsidRDefault="00030BD4" w:rsidP="00030BD4">
                              <w:pPr>
                                <w:jc w:val="center"/>
                                <w:rPr>
                                  <w:rFonts w:ascii="Arial" w:hAnsi="Arial"/>
                                  <w:sz w:val="16"/>
                                  <w:szCs w:val="16"/>
                                </w:rPr>
                              </w:pPr>
                              <w:r w:rsidRPr="00B139C5">
                                <w:rPr>
                                  <w:rFonts w:ascii="Arial" w:hAnsi="Arial"/>
                                  <w:sz w:val="16"/>
                                  <w:szCs w:val="16"/>
                                </w:rPr>
                                <w:t>Variables</w:t>
                              </w:r>
                            </w:p>
                            <w:p w14:paraId="3913AF17" w14:textId="77777777" w:rsidR="00030BD4" w:rsidRPr="00B139C5" w:rsidRDefault="00030BD4" w:rsidP="00030BD4">
                              <w:pPr>
                                <w:jc w:val="center"/>
                                <w:rPr>
                                  <w:rFonts w:ascii="Arial" w:hAnsi="Arial"/>
                                  <w:i/>
                                  <w:sz w:val="16"/>
                                  <w:szCs w:val="16"/>
                                </w:rPr>
                              </w:pPr>
                              <w:r w:rsidRPr="00B139C5">
                                <w:rPr>
                                  <w:rFonts w:ascii="Arial" w:hAnsi="Arial"/>
                                  <w:i/>
                                  <w:sz w:val="16"/>
                                  <w:szCs w:val="16"/>
                                </w:rPr>
                                <w:t>sdva</w:t>
                              </w:r>
                            </w:p>
                          </w:txbxContent>
                        </wps:txbx>
                        <wps:bodyPr rot="0" vert="horz" wrap="square" lIns="91440" tIns="45720" rIns="91440" bIns="45720" anchor="t" anchorCtr="0" upright="1">
                          <a:noAutofit/>
                        </wps:bodyPr>
                      </wps:wsp>
                      <wps:wsp>
                        <wps:cNvPr id="1777092421" name="Rectangle 148"/>
                        <wps:cNvSpPr>
                          <a:spLocks noChangeArrowheads="1"/>
                        </wps:cNvSpPr>
                        <wps:spPr bwMode="auto">
                          <a:xfrm>
                            <a:off x="3476314" y="1742440"/>
                            <a:ext cx="1206500" cy="337820"/>
                          </a:xfrm>
                          <a:prstGeom prst="rect">
                            <a:avLst/>
                          </a:prstGeom>
                          <a:solidFill>
                            <a:srgbClr val="CCFFCC"/>
                          </a:solidFill>
                          <a:ln w="9525">
                            <a:solidFill>
                              <a:srgbClr val="000000"/>
                            </a:solidFill>
                            <a:miter lim="800000"/>
                            <a:headEnd/>
                            <a:tailEnd/>
                          </a:ln>
                        </wps:spPr>
                        <wps:txbx>
                          <w:txbxContent>
                            <w:p w14:paraId="42B62C71" w14:textId="77777777" w:rsidR="00030BD4" w:rsidRPr="00B139C5" w:rsidRDefault="00030BD4" w:rsidP="00030BD4">
                              <w:pPr>
                                <w:jc w:val="center"/>
                                <w:rPr>
                                  <w:rFonts w:ascii="Arial" w:hAnsi="Arial"/>
                                  <w:sz w:val="16"/>
                                  <w:szCs w:val="16"/>
                                </w:rPr>
                              </w:pPr>
                              <w:r w:rsidRPr="00B139C5">
                                <w:rPr>
                                  <w:rFonts w:ascii="Arial" w:hAnsi="Arial"/>
                                  <w:sz w:val="16"/>
                                  <w:szCs w:val="16"/>
                                </w:rPr>
                                <w:t>5. sd110 Gestion</w:t>
                              </w:r>
                              <w:r w:rsidRPr="00B139C5">
                                <w:rPr>
                                  <w:rFonts w:ascii="Arial" w:hAnsi="Arial"/>
                                  <w:sz w:val="16"/>
                                  <w:szCs w:val="16"/>
                                </w:rPr>
                                <w:br/>
                                <w:t>des fixes</w:t>
                              </w:r>
                            </w:p>
                          </w:txbxContent>
                        </wps:txbx>
                        <wps:bodyPr rot="0" vert="horz" wrap="square" lIns="91440" tIns="45720" rIns="91440" bIns="45720" anchor="t" anchorCtr="0" upright="1">
                          <a:noAutofit/>
                        </wps:bodyPr>
                      </wps:wsp>
                      <wps:wsp>
                        <wps:cNvPr id="1720787114" name="AutoShape 149"/>
                        <wps:cNvCnPr>
                          <a:cxnSpLocks noChangeShapeType="1"/>
                        </wps:cNvCnPr>
                        <wps:spPr bwMode="auto">
                          <a:xfrm>
                            <a:off x="2685104" y="1038860"/>
                            <a:ext cx="635" cy="188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3417213" name="AutoShape 151"/>
                        <wps:cNvCnPr>
                          <a:cxnSpLocks noChangeShapeType="1"/>
                        </wps:cNvCnPr>
                        <wps:spPr bwMode="auto">
                          <a:xfrm flipH="1">
                            <a:off x="3995109" y="2091690"/>
                            <a:ext cx="1270" cy="172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6290837" name="AutoShape 152"/>
                        <wps:cNvSpPr>
                          <a:spLocks noChangeArrowheads="1"/>
                        </wps:cNvSpPr>
                        <wps:spPr bwMode="auto">
                          <a:xfrm>
                            <a:off x="4719644" y="542290"/>
                            <a:ext cx="751840" cy="702310"/>
                          </a:xfrm>
                          <a:prstGeom prst="can">
                            <a:avLst>
                              <a:gd name="adj" fmla="val 25000"/>
                            </a:avLst>
                          </a:prstGeom>
                          <a:solidFill>
                            <a:srgbClr val="FFFFFF"/>
                          </a:solidFill>
                          <a:ln w="9525">
                            <a:solidFill>
                              <a:srgbClr val="000000"/>
                            </a:solidFill>
                            <a:round/>
                            <a:headEnd/>
                            <a:tailEnd/>
                          </a:ln>
                        </wps:spPr>
                        <wps:txbx>
                          <w:txbxContent>
                            <w:p w14:paraId="15B09F6F"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33E11175" w14:textId="77777777" w:rsidR="00030BD4" w:rsidRPr="00B139C5" w:rsidRDefault="00030BD4" w:rsidP="00030BD4">
                              <w:pPr>
                                <w:jc w:val="center"/>
                                <w:rPr>
                                  <w:rFonts w:ascii="Arial" w:hAnsi="Arial"/>
                                  <w:sz w:val="16"/>
                                  <w:szCs w:val="16"/>
                                </w:rPr>
                              </w:pPr>
                              <w:r w:rsidRPr="00B139C5">
                                <w:rPr>
                                  <w:rFonts w:ascii="Arial" w:hAnsi="Arial"/>
                                  <w:sz w:val="16"/>
                                  <w:szCs w:val="16"/>
                                </w:rPr>
                                <w:t>Rubriques</w:t>
                              </w:r>
                            </w:p>
                            <w:p w14:paraId="5C678ED1" w14:textId="77777777" w:rsidR="00030BD4" w:rsidRPr="00B139C5" w:rsidRDefault="00030BD4" w:rsidP="00030BD4">
                              <w:pPr>
                                <w:jc w:val="center"/>
                                <w:rPr>
                                  <w:rFonts w:ascii="Arial" w:hAnsi="Arial"/>
                                  <w:i/>
                                  <w:sz w:val="16"/>
                                  <w:szCs w:val="16"/>
                                </w:rPr>
                              </w:pPr>
                              <w:r w:rsidRPr="00B139C5">
                                <w:rPr>
                                  <w:rFonts w:ascii="Arial" w:hAnsi="Arial"/>
                                  <w:i/>
                                  <w:sz w:val="16"/>
                                  <w:szCs w:val="16"/>
                                </w:rPr>
                                <w:t>sdru</w:t>
                              </w:r>
                            </w:p>
                          </w:txbxContent>
                        </wps:txbx>
                        <wps:bodyPr rot="0" vert="horz" wrap="square" lIns="91440" tIns="45720" rIns="91440" bIns="45720" anchor="t" anchorCtr="0" upright="1">
                          <a:noAutofit/>
                        </wps:bodyPr>
                      </wps:wsp>
                      <wps:wsp>
                        <wps:cNvPr id="734486498" name="Rectangle 153"/>
                        <wps:cNvSpPr>
                          <a:spLocks noChangeArrowheads="1"/>
                        </wps:cNvSpPr>
                        <wps:spPr bwMode="auto">
                          <a:xfrm>
                            <a:off x="5887409" y="2141855"/>
                            <a:ext cx="1121410" cy="337820"/>
                          </a:xfrm>
                          <a:prstGeom prst="rect">
                            <a:avLst/>
                          </a:prstGeom>
                          <a:solidFill>
                            <a:srgbClr val="CCFFCC"/>
                          </a:solidFill>
                          <a:ln w="9525">
                            <a:solidFill>
                              <a:srgbClr val="000000"/>
                            </a:solidFill>
                            <a:miter lim="800000"/>
                            <a:headEnd/>
                            <a:tailEnd/>
                          </a:ln>
                        </wps:spPr>
                        <wps:txbx>
                          <w:txbxContent>
                            <w:p w14:paraId="7EB32BBB" w14:textId="77777777" w:rsidR="00030BD4" w:rsidRPr="00B139C5" w:rsidRDefault="00030BD4" w:rsidP="00030BD4">
                              <w:pPr>
                                <w:jc w:val="center"/>
                                <w:rPr>
                                  <w:rFonts w:ascii="Arial" w:hAnsi="Arial"/>
                                  <w:sz w:val="16"/>
                                  <w:szCs w:val="16"/>
                                </w:rPr>
                              </w:pPr>
                              <w:r w:rsidRPr="00B139C5">
                                <w:rPr>
                                  <w:rFonts w:ascii="Arial" w:hAnsi="Arial"/>
                                  <w:sz w:val="16"/>
                                  <w:szCs w:val="16"/>
                                </w:rPr>
                                <w:t>6. sd130 Gestion</w:t>
                              </w:r>
                              <w:r w:rsidRPr="00B139C5">
                                <w:rPr>
                                  <w:rFonts w:ascii="Arial" w:hAnsi="Arial"/>
                                  <w:sz w:val="16"/>
                                  <w:szCs w:val="16"/>
                                </w:rPr>
                                <w:br/>
                                <w:t>des variables</w:t>
                              </w:r>
                            </w:p>
                          </w:txbxContent>
                        </wps:txbx>
                        <wps:bodyPr rot="0" vert="horz" wrap="square" lIns="91440" tIns="45720" rIns="91440" bIns="45720" anchor="t" anchorCtr="0" upright="1">
                          <a:noAutofit/>
                        </wps:bodyPr>
                      </wps:wsp>
                      <wps:wsp>
                        <wps:cNvPr id="654282833" name="Rectangle 156"/>
                        <wps:cNvSpPr>
                          <a:spLocks noChangeArrowheads="1"/>
                        </wps:cNvSpPr>
                        <wps:spPr bwMode="auto">
                          <a:xfrm>
                            <a:off x="4933639" y="5447030"/>
                            <a:ext cx="1121410" cy="370840"/>
                          </a:xfrm>
                          <a:prstGeom prst="rect">
                            <a:avLst/>
                          </a:prstGeom>
                          <a:solidFill>
                            <a:srgbClr val="CCFFCC"/>
                          </a:solidFill>
                          <a:ln w="9525">
                            <a:solidFill>
                              <a:srgbClr val="000000"/>
                            </a:solidFill>
                            <a:miter lim="800000"/>
                            <a:headEnd/>
                            <a:tailEnd/>
                          </a:ln>
                        </wps:spPr>
                        <wps:txbx>
                          <w:txbxContent>
                            <w:p w14:paraId="6426DA08" w14:textId="77777777" w:rsidR="00030BD4" w:rsidRPr="00B139C5" w:rsidRDefault="00030BD4" w:rsidP="00030BD4">
                              <w:pPr>
                                <w:jc w:val="center"/>
                                <w:rPr>
                                  <w:rFonts w:ascii="Arial" w:hAnsi="Arial"/>
                                  <w:sz w:val="16"/>
                                  <w:szCs w:val="16"/>
                                </w:rPr>
                              </w:pPr>
                              <w:r w:rsidRPr="00B139C5">
                                <w:rPr>
                                  <w:rFonts w:ascii="Arial" w:hAnsi="Arial"/>
                                  <w:sz w:val="16"/>
                                  <w:szCs w:val="16"/>
                                </w:rPr>
                                <w:t>sd200 Editions paramétrables</w:t>
                              </w:r>
                            </w:p>
                          </w:txbxContent>
                        </wps:txbx>
                        <wps:bodyPr rot="0" vert="horz" wrap="square" lIns="91440" tIns="45720" rIns="91440" bIns="45720" anchor="t" anchorCtr="0" upright="1">
                          <a:noAutofit/>
                        </wps:bodyPr>
                      </wps:wsp>
                      <wps:wsp>
                        <wps:cNvPr id="253373119" name="AutoShape 157"/>
                        <wps:cNvSpPr>
                          <a:spLocks noChangeArrowheads="1"/>
                        </wps:cNvSpPr>
                        <wps:spPr bwMode="auto">
                          <a:xfrm>
                            <a:off x="2441899" y="4032885"/>
                            <a:ext cx="869950" cy="507365"/>
                          </a:xfrm>
                          <a:prstGeom prst="foldedCorner">
                            <a:avLst>
                              <a:gd name="adj" fmla="val 12500"/>
                            </a:avLst>
                          </a:prstGeom>
                          <a:solidFill>
                            <a:srgbClr val="FFFFFF"/>
                          </a:solidFill>
                          <a:ln w="9525">
                            <a:solidFill>
                              <a:srgbClr val="000000"/>
                            </a:solidFill>
                            <a:round/>
                            <a:headEnd/>
                            <a:tailEnd/>
                          </a:ln>
                        </wps:spPr>
                        <wps:txbx>
                          <w:txbxContent>
                            <w:p w14:paraId="7FD4B0A5" w14:textId="77777777" w:rsidR="00030BD4" w:rsidRPr="00B139C5" w:rsidRDefault="00030BD4" w:rsidP="00030BD4">
                              <w:pPr>
                                <w:jc w:val="center"/>
                                <w:rPr>
                                  <w:sz w:val="16"/>
                                  <w:szCs w:val="16"/>
                                </w:rPr>
                              </w:pPr>
                              <w:r w:rsidRPr="00B139C5">
                                <w:rPr>
                                  <w:rFonts w:ascii="Arial" w:hAnsi="Arial"/>
                                  <w:sz w:val="16"/>
                                  <w:szCs w:val="16"/>
                                </w:rPr>
                                <w:t>Bulletins de salaires</w:t>
                              </w:r>
                            </w:p>
                          </w:txbxContent>
                        </wps:txbx>
                        <wps:bodyPr rot="0" vert="horz" wrap="square" lIns="91440" tIns="45720" rIns="91440" bIns="45720" anchor="t" anchorCtr="0" upright="1">
                          <a:noAutofit/>
                        </wps:bodyPr>
                      </wps:wsp>
                      <wps:wsp>
                        <wps:cNvPr id="1175241833" name="Rectangle 158"/>
                        <wps:cNvSpPr>
                          <a:spLocks noChangeArrowheads="1"/>
                        </wps:cNvSpPr>
                        <wps:spPr bwMode="auto">
                          <a:xfrm>
                            <a:off x="6261424" y="4098924"/>
                            <a:ext cx="1306830" cy="454025"/>
                          </a:xfrm>
                          <a:prstGeom prst="rect">
                            <a:avLst/>
                          </a:prstGeom>
                          <a:solidFill>
                            <a:srgbClr val="CCFFCC"/>
                          </a:solidFill>
                          <a:ln w="9525">
                            <a:solidFill>
                              <a:srgbClr val="000000"/>
                            </a:solidFill>
                            <a:miter lim="800000"/>
                            <a:headEnd/>
                            <a:tailEnd/>
                          </a:ln>
                        </wps:spPr>
                        <wps:txbx>
                          <w:txbxContent>
                            <w:p w14:paraId="45CCB9B4" w14:textId="77777777" w:rsidR="00030BD4" w:rsidRPr="00B139C5" w:rsidRDefault="00030BD4" w:rsidP="00030BD4">
                              <w:pPr>
                                <w:jc w:val="center"/>
                                <w:rPr>
                                  <w:rFonts w:ascii="Arial" w:hAnsi="Arial"/>
                                  <w:sz w:val="16"/>
                                  <w:szCs w:val="16"/>
                                </w:rPr>
                              </w:pPr>
                              <w:r w:rsidRPr="00B139C5">
                                <w:rPr>
                                  <w:rFonts w:ascii="Arial" w:hAnsi="Arial"/>
                                  <w:sz w:val="16"/>
                                  <w:szCs w:val="16"/>
                                </w:rPr>
                                <w:t>sd180 Interrogation</w:t>
                              </w:r>
                            </w:p>
                            <w:p w14:paraId="59FCFDF7" w14:textId="77777777" w:rsidR="00030BD4" w:rsidRPr="00B139C5" w:rsidRDefault="00030BD4" w:rsidP="00030BD4">
                              <w:pPr>
                                <w:jc w:val="center"/>
                                <w:rPr>
                                  <w:rFonts w:ascii="Arial" w:hAnsi="Arial"/>
                                  <w:sz w:val="16"/>
                                  <w:szCs w:val="16"/>
                                </w:rPr>
                              </w:pPr>
                              <w:r w:rsidRPr="00B139C5">
                                <w:rPr>
                                  <w:rFonts w:ascii="Arial" w:hAnsi="Arial"/>
                                  <w:sz w:val="16"/>
                                  <w:szCs w:val="16"/>
                                </w:rPr>
                                <w:t>Rubrique / Employés</w:t>
                              </w:r>
                            </w:p>
                          </w:txbxContent>
                        </wps:txbx>
                        <wps:bodyPr rot="0" vert="horz" wrap="square" lIns="91440" tIns="45720" rIns="91440" bIns="45720" anchor="t" anchorCtr="0" upright="1">
                          <a:noAutofit/>
                        </wps:bodyPr>
                      </wps:wsp>
                      <wps:wsp>
                        <wps:cNvPr id="53886616" name="Rectangle 159"/>
                        <wps:cNvSpPr>
                          <a:spLocks noChangeArrowheads="1"/>
                        </wps:cNvSpPr>
                        <wps:spPr bwMode="auto">
                          <a:xfrm>
                            <a:off x="6261424" y="4687570"/>
                            <a:ext cx="1306830" cy="494030"/>
                          </a:xfrm>
                          <a:prstGeom prst="rect">
                            <a:avLst/>
                          </a:prstGeom>
                          <a:solidFill>
                            <a:srgbClr val="CCFFCC"/>
                          </a:solidFill>
                          <a:ln w="9525">
                            <a:solidFill>
                              <a:srgbClr val="000000"/>
                            </a:solidFill>
                            <a:miter lim="800000"/>
                            <a:headEnd/>
                            <a:tailEnd/>
                          </a:ln>
                        </wps:spPr>
                        <wps:txbx>
                          <w:txbxContent>
                            <w:p w14:paraId="13E9E72E" w14:textId="77777777" w:rsidR="00030BD4" w:rsidRPr="00B139C5" w:rsidRDefault="00030BD4" w:rsidP="00030BD4">
                              <w:pPr>
                                <w:jc w:val="center"/>
                                <w:rPr>
                                  <w:rFonts w:ascii="Arial" w:hAnsi="Arial"/>
                                  <w:sz w:val="16"/>
                                  <w:szCs w:val="16"/>
                                </w:rPr>
                              </w:pPr>
                              <w:r w:rsidRPr="00B139C5">
                                <w:rPr>
                                  <w:rFonts w:ascii="Arial" w:hAnsi="Arial"/>
                                  <w:sz w:val="16"/>
                                  <w:szCs w:val="16"/>
                                </w:rPr>
                                <w:t>sd190 Interrogation</w:t>
                              </w:r>
                            </w:p>
                            <w:p w14:paraId="0F5690FA" w14:textId="77777777" w:rsidR="00030BD4" w:rsidRPr="00B139C5" w:rsidRDefault="00030BD4" w:rsidP="00030BD4">
                              <w:pPr>
                                <w:jc w:val="center"/>
                                <w:rPr>
                                  <w:rFonts w:ascii="Arial" w:hAnsi="Arial"/>
                                  <w:sz w:val="16"/>
                                  <w:szCs w:val="16"/>
                                </w:rPr>
                              </w:pPr>
                              <w:r w:rsidRPr="00B139C5">
                                <w:rPr>
                                  <w:rFonts w:ascii="Arial" w:hAnsi="Arial"/>
                                  <w:sz w:val="16"/>
                                  <w:szCs w:val="16"/>
                                </w:rPr>
                                <w:t>Employé / Rubriques</w:t>
                              </w:r>
                            </w:p>
                          </w:txbxContent>
                        </wps:txbx>
                        <wps:bodyPr rot="0" vert="horz" wrap="square" lIns="91440" tIns="45720" rIns="91440" bIns="45720" anchor="t" anchorCtr="0" upright="1">
                          <a:noAutofit/>
                        </wps:bodyPr>
                      </wps:wsp>
                      <wps:wsp>
                        <wps:cNvPr id="50224698" name="AutoShape 163"/>
                        <wps:cNvCnPr>
                          <a:cxnSpLocks noChangeShapeType="1"/>
                        </wps:cNvCnPr>
                        <wps:spPr bwMode="auto">
                          <a:xfrm>
                            <a:off x="5093024" y="374015"/>
                            <a:ext cx="2540" cy="183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5791720" name="AutoShape 164"/>
                        <wps:cNvCnPr>
                          <a:cxnSpLocks noChangeShapeType="1"/>
                        </wps:cNvCnPr>
                        <wps:spPr bwMode="auto">
                          <a:xfrm flipH="1">
                            <a:off x="6450654" y="2479675"/>
                            <a:ext cx="1270" cy="172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461958" name="AutoShape 166"/>
                        <wps:cNvCnPr>
                          <a:cxnSpLocks noChangeShapeType="1"/>
                        </wps:cNvCnPr>
                        <wps:spPr bwMode="auto">
                          <a:xfrm>
                            <a:off x="5471484" y="893445"/>
                            <a:ext cx="656590" cy="210629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49569232" name="Rectangle 11"/>
                        <wps:cNvSpPr>
                          <a:spLocks noChangeArrowheads="1"/>
                        </wps:cNvSpPr>
                        <wps:spPr bwMode="auto">
                          <a:xfrm>
                            <a:off x="4522159" y="12700"/>
                            <a:ext cx="1141730" cy="361315"/>
                          </a:xfrm>
                          <a:prstGeom prst="rect">
                            <a:avLst/>
                          </a:prstGeom>
                          <a:solidFill>
                            <a:srgbClr val="CCFFCC"/>
                          </a:solidFill>
                          <a:ln w="9525">
                            <a:solidFill>
                              <a:srgbClr val="000000"/>
                            </a:solidFill>
                            <a:miter lim="800000"/>
                            <a:headEnd/>
                            <a:tailEnd/>
                          </a:ln>
                        </wps:spPr>
                        <wps:txbx>
                          <w:txbxContent>
                            <w:p w14:paraId="53081971" w14:textId="77777777" w:rsidR="00030BD4" w:rsidRPr="00B139C5" w:rsidRDefault="00030BD4" w:rsidP="00030BD4">
                              <w:pPr>
                                <w:jc w:val="center"/>
                                <w:rPr>
                                  <w:rFonts w:ascii="Arial" w:hAnsi="Arial"/>
                                  <w:sz w:val="16"/>
                                  <w:szCs w:val="16"/>
                                </w:rPr>
                              </w:pPr>
                              <w:r w:rsidRPr="00B139C5">
                                <w:rPr>
                                  <w:rFonts w:ascii="Arial" w:hAnsi="Arial"/>
                                  <w:sz w:val="16"/>
                                  <w:szCs w:val="16"/>
                                </w:rPr>
                                <w:t>3. sd120 Gestion</w:t>
                              </w:r>
                              <w:r w:rsidRPr="00B139C5">
                                <w:rPr>
                                  <w:rFonts w:ascii="Arial" w:hAnsi="Arial"/>
                                  <w:sz w:val="16"/>
                                  <w:szCs w:val="16"/>
                                </w:rPr>
                                <w:br/>
                                <w:t>des rubriques</w:t>
                              </w:r>
                            </w:p>
                          </w:txbxContent>
                        </wps:txbx>
                        <wps:bodyPr rot="0" vert="horz" wrap="square" lIns="91440" tIns="45720" rIns="91440" bIns="45720" anchor="t" anchorCtr="0" upright="1">
                          <a:noAutofit/>
                        </wps:bodyPr>
                      </wps:wsp>
                      <wps:wsp>
                        <wps:cNvPr id="1330974552" name="AutoShape 167"/>
                        <wps:cNvCnPr>
                          <a:cxnSpLocks noChangeShapeType="1"/>
                        </wps:cNvCnPr>
                        <wps:spPr bwMode="auto">
                          <a:xfrm>
                            <a:off x="2685739" y="1920875"/>
                            <a:ext cx="3442335" cy="1198245"/>
                          </a:xfrm>
                          <a:prstGeom prst="bentConnector3">
                            <a:avLst>
                              <a:gd name="adj1" fmla="val 49991"/>
                            </a:avLst>
                          </a:prstGeom>
                          <a:noFill/>
                          <a:ln w="9525">
                            <a:solidFill>
                              <a:srgbClr val="000000"/>
                            </a:solidFill>
                            <a:prstDash val="dashDot"/>
                            <a:miter lim="800000"/>
                            <a:headEnd/>
                            <a:tailEnd type="triangle" w="med" len="med"/>
                          </a:ln>
                          <a:extLst>
                            <a:ext uri="{909E8E84-426E-40DD-AFC4-6F175D3DCCD1}">
                              <a14:hiddenFill xmlns:a14="http://schemas.microsoft.com/office/drawing/2010/main">
                                <a:noFill/>
                              </a14:hiddenFill>
                            </a:ext>
                          </a:extLst>
                        </wps:spPr>
                        <wps:bodyPr/>
                      </wps:wsp>
                      <wps:wsp>
                        <wps:cNvPr id="488171011" name="AutoShape 168"/>
                        <wps:cNvCnPr>
                          <a:cxnSpLocks noChangeShapeType="1"/>
                        </wps:cNvCnPr>
                        <wps:spPr bwMode="auto">
                          <a:xfrm rot="16200000" flipH="1">
                            <a:off x="2328869" y="2277745"/>
                            <a:ext cx="1905635" cy="119189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01923918" name="AutoShape 169"/>
                        <wps:cNvCnPr>
                          <a:cxnSpLocks noChangeShapeType="1"/>
                        </wps:cNvCnPr>
                        <wps:spPr bwMode="auto">
                          <a:xfrm rot="5400000">
                            <a:off x="5642299" y="2984500"/>
                            <a:ext cx="479425" cy="120459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0280215" name="AutoShape 170"/>
                        <wps:cNvCnPr>
                          <a:cxnSpLocks noChangeShapeType="1"/>
                        </wps:cNvCnPr>
                        <wps:spPr bwMode="auto">
                          <a:xfrm rot="16200000" flipH="1">
                            <a:off x="3969709" y="2992120"/>
                            <a:ext cx="634365" cy="583565"/>
                          </a:xfrm>
                          <a:prstGeom prst="bentConnector3">
                            <a:avLst>
                              <a:gd name="adj1" fmla="val 514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79138450" name="AutoShape 171"/>
                        <wps:cNvCnPr>
                          <a:cxnSpLocks noChangeShapeType="1"/>
                        </wps:cNvCnPr>
                        <wps:spPr bwMode="auto">
                          <a:xfrm rot="5400000">
                            <a:off x="3828104" y="3535680"/>
                            <a:ext cx="234950" cy="12668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06744004" name="AutoShape 172"/>
                        <wps:cNvCnPr>
                          <a:cxnSpLocks noChangeShapeType="1"/>
                        </wps:cNvCnPr>
                        <wps:spPr bwMode="auto">
                          <a:xfrm rot="5400000">
                            <a:off x="3998919" y="4442460"/>
                            <a:ext cx="970280" cy="18923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57667478" name="AutoShape 173"/>
                        <wps:cNvCnPr>
                          <a:cxnSpLocks noChangeShapeType="1"/>
                        </wps:cNvCnPr>
                        <wps:spPr bwMode="auto">
                          <a:xfrm rot="16200000" flipH="1">
                            <a:off x="4597089" y="4033520"/>
                            <a:ext cx="553085" cy="58991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5799853" name="AutoShape 174"/>
                        <wps:cNvCnPr>
                          <a:cxnSpLocks noChangeShapeType="1"/>
                        </wps:cNvCnPr>
                        <wps:spPr bwMode="auto">
                          <a:xfrm rot="10800000" flipV="1">
                            <a:off x="5820734" y="4294505"/>
                            <a:ext cx="440690" cy="31051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81390706" name="AutoShape 175"/>
                        <wps:cNvCnPr>
                          <a:cxnSpLocks noChangeShapeType="1"/>
                        </wps:cNvCnPr>
                        <wps:spPr bwMode="auto">
                          <a:xfrm rot="10800000">
                            <a:off x="5820734" y="4605020"/>
                            <a:ext cx="440690" cy="28067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5042334" name="AutoShape 176"/>
                        <wps:cNvCnPr>
                          <a:cxnSpLocks noChangeShapeType="1"/>
                        </wps:cNvCnPr>
                        <wps:spPr bwMode="auto">
                          <a:xfrm flipH="1">
                            <a:off x="5494344" y="4956175"/>
                            <a:ext cx="635" cy="490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829049" name="AutoShape 177"/>
                        <wps:cNvCnPr>
                          <a:cxnSpLocks noChangeShapeType="1"/>
                        </wps:cNvCnPr>
                        <wps:spPr bwMode="auto">
                          <a:xfrm flipH="1" flipV="1">
                            <a:off x="3393129" y="5013960"/>
                            <a:ext cx="344170"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4700166" name="AutoShape 179"/>
                        <wps:cNvCnPr>
                          <a:cxnSpLocks noChangeShapeType="1"/>
                        </wps:cNvCnPr>
                        <wps:spPr bwMode="auto">
                          <a:xfrm flipH="1">
                            <a:off x="1788484" y="5012690"/>
                            <a:ext cx="42926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8856287" name="Rectangle 180"/>
                        <wps:cNvSpPr>
                          <a:spLocks noChangeArrowheads="1"/>
                        </wps:cNvSpPr>
                        <wps:spPr bwMode="auto">
                          <a:xfrm>
                            <a:off x="6261424" y="5447030"/>
                            <a:ext cx="1306830" cy="480695"/>
                          </a:xfrm>
                          <a:prstGeom prst="rect">
                            <a:avLst/>
                          </a:prstGeom>
                          <a:solidFill>
                            <a:srgbClr val="CCFFCC"/>
                          </a:solidFill>
                          <a:ln w="9525">
                            <a:solidFill>
                              <a:srgbClr val="000000"/>
                            </a:solidFill>
                            <a:miter lim="800000"/>
                            <a:headEnd/>
                            <a:tailEnd/>
                          </a:ln>
                        </wps:spPr>
                        <wps:txbx>
                          <w:txbxContent>
                            <w:p w14:paraId="365884C8" w14:textId="77777777" w:rsidR="00030BD4" w:rsidRPr="00B139C5" w:rsidRDefault="00030BD4" w:rsidP="00030BD4">
                              <w:pPr>
                                <w:jc w:val="center"/>
                                <w:rPr>
                                  <w:rFonts w:ascii="Arial" w:hAnsi="Arial"/>
                                  <w:sz w:val="16"/>
                                  <w:szCs w:val="16"/>
                                </w:rPr>
                              </w:pPr>
                              <w:r w:rsidRPr="00B139C5">
                                <w:rPr>
                                  <w:rFonts w:ascii="Arial" w:hAnsi="Arial"/>
                                  <w:sz w:val="16"/>
                                  <w:szCs w:val="16"/>
                                </w:rPr>
                                <w:t>Editions des états périodiques et de fin d’année</w:t>
                              </w:r>
                            </w:p>
                          </w:txbxContent>
                        </wps:txbx>
                        <wps:bodyPr rot="0" vert="horz" wrap="square" lIns="91440" tIns="45720" rIns="91440" bIns="45720" anchor="t" anchorCtr="0" upright="1">
                          <a:noAutofit/>
                        </wps:bodyPr>
                      </wps:wsp>
                      <wps:wsp>
                        <wps:cNvPr id="941770185" name="AutoShape 181"/>
                        <wps:cNvCnPr>
                          <a:cxnSpLocks noChangeShapeType="1"/>
                        </wps:cNvCnPr>
                        <wps:spPr bwMode="auto">
                          <a:xfrm rot="16200000" flipH="1">
                            <a:off x="5959164" y="4491990"/>
                            <a:ext cx="490855" cy="1419860"/>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69728706" name="Rectangle 182"/>
                        <wps:cNvSpPr>
                          <a:spLocks noChangeArrowheads="1"/>
                        </wps:cNvSpPr>
                        <wps:spPr bwMode="auto">
                          <a:xfrm>
                            <a:off x="2300929" y="5408930"/>
                            <a:ext cx="1092200" cy="547370"/>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4B9D439" w14:textId="77777777" w:rsidR="00030BD4" w:rsidRPr="00B139C5" w:rsidRDefault="00030BD4" w:rsidP="00030BD4">
                              <w:pPr>
                                <w:jc w:val="center"/>
                                <w:rPr>
                                  <w:rFonts w:ascii="Arial" w:hAnsi="Arial"/>
                                  <w:sz w:val="16"/>
                                  <w:szCs w:val="16"/>
                                </w:rPr>
                              </w:pPr>
                              <w:r w:rsidRPr="00B139C5">
                                <w:rPr>
                                  <w:rFonts w:ascii="Arial" w:hAnsi="Arial"/>
                                  <w:sz w:val="16"/>
                                  <w:szCs w:val="16"/>
                                </w:rPr>
                                <w:t>sd160 Intégration en CG/CA</w:t>
                              </w:r>
                            </w:p>
                          </w:txbxContent>
                        </wps:txbx>
                        <wps:bodyPr rot="0" vert="horz" wrap="square" lIns="91440" tIns="45720" rIns="91440" bIns="45720" anchor="t" anchorCtr="0" upright="1">
                          <a:noAutofit/>
                        </wps:bodyPr>
                      </wps:wsp>
                      <wps:wsp>
                        <wps:cNvPr id="387841913" name="AutoShape 183"/>
                        <wps:cNvCnPr>
                          <a:cxnSpLocks noChangeShapeType="1"/>
                        </wps:cNvCnPr>
                        <wps:spPr bwMode="auto">
                          <a:xfrm rot="5400000">
                            <a:off x="3582994" y="5202555"/>
                            <a:ext cx="309245" cy="6515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40833998" name="AutoShape 184"/>
                        <wps:cNvSpPr>
                          <a:spLocks noChangeArrowheads="1"/>
                        </wps:cNvSpPr>
                        <wps:spPr bwMode="auto">
                          <a:xfrm>
                            <a:off x="863924" y="5380990"/>
                            <a:ext cx="878205" cy="598170"/>
                          </a:xfrm>
                          <a:prstGeom prst="can">
                            <a:avLst>
                              <a:gd name="adj" fmla="val 25000"/>
                            </a:avLst>
                          </a:prstGeom>
                          <a:solidFill>
                            <a:srgbClr val="F79646"/>
                          </a:solidFill>
                          <a:ln w="38100">
                            <a:solidFill>
                              <a:srgbClr val="F2F2F2"/>
                            </a:solidFill>
                            <a:round/>
                            <a:headEnd/>
                            <a:tailEnd/>
                          </a:ln>
                          <a:effectLst>
                            <a:outerShdw dist="28398" dir="3806097" algn="ctr" rotWithShape="0">
                              <a:srgbClr val="974706">
                                <a:alpha val="50000"/>
                              </a:srgbClr>
                            </a:outerShdw>
                          </a:effectLst>
                        </wps:spPr>
                        <wps:txbx>
                          <w:txbxContent>
                            <w:p w14:paraId="03EB005C"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97985E3" w14:textId="77777777" w:rsidR="00030BD4" w:rsidRPr="00B139C5" w:rsidRDefault="00030BD4" w:rsidP="00030BD4">
                              <w:pPr>
                                <w:jc w:val="center"/>
                                <w:rPr>
                                  <w:rFonts w:ascii="Arial" w:hAnsi="Arial"/>
                                  <w:sz w:val="16"/>
                                  <w:szCs w:val="16"/>
                                </w:rPr>
                              </w:pPr>
                              <w:r w:rsidRPr="00B139C5">
                                <w:rPr>
                                  <w:rFonts w:ascii="Arial" w:hAnsi="Arial"/>
                                  <w:sz w:val="16"/>
                                  <w:szCs w:val="16"/>
                                </w:rPr>
                                <w:t>comptables</w:t>
                              </w:r>
                            </w:p>
                            <w:p w14:paraId="761245B4" w14:textId="77777777" w:rsidR="00030BD4" w:rsidRPr="00B139C5" w:rsidRDefault="00030BD4" w:rsidP="00030BD4">
                              <w:pPr>
                                <w:jc w:val="center"/>
                                <w:rPr>
                                  <w:rFonts w:ascii="Arial" w:hAnsi="Arial"/>
                                  <w:sz w:val="16"/>
                                  <w:szCs w:val="16"/>
                                </w:rPr>
                              </w:pPr>
                            </w:p>
                          </w:txbxContent>
                        </wps:txbx>
                        <wps:bodyPr rot="0" vert="horz" wrap="square" lIns="91440" tIns="45720" rIns="91440" bIns="45720" anchor="t" anchorCtr="0" upright="1">
                          <a:noAutofit/>
                        </wps:bodyPr>
                      </wps:wsp>
                      <wps:wsp>
                        <wps:cNvPr id="102749053" name="AutoShape 185"/>
                        <wps:cNvCnPr>
                          <a:cxnSpLocks noChangeShapeType="1"/>
                        </wps:cNvCnPr>
                        <wps:spPr bwMode="auto">
                          <a:xfrm flipH="1" flipV="1">
                            <a:off x="1761179" y="5680075"/>
                            <a:ext cx="52070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6647896" name="AutoShape 186"/>
                        <wps:cNvSpPr>
                          <a:spLocks noChangeArrowheads="1"/>
                        </wps:cNvSpPr>
                        <wps:spPr bwMode="auto">
                          <a:xfrm>
                            <a:off x="863924" y="650240"/>
                            <a:ext cx="706120" cy="624840"/>
                          </a:xfrm>
                          <a:prstGeom prst="can">
                            <a:avLst>
                              <a:gd name="adj" fmla="val 25000"/>
                            </a:avLst>
                          </a:prstGeom>
                          <a:solidFill>
                            <a:srgbClr val="FFFFFF"/>
                          </a:solidFill>
                          <a:ln w="9525">
                            <a:solidFill>
                              <a:srgbClr val="000000"/>
                            </a:solidFill>
                            <a:round/>
                            <a:headEnd/>
                            <a:tailEnd/>
                          </a:ln>
                        </wps:spPr>
                        <wps:txbx>
                          <w:txbxContent>
                            <w:p w14:paraId="1477F481"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58EBA49F" w14:textId="77777777" w:rsidR="00030BD4" w:rsidRPr="00B139C5" w:rsidRDefault="00030BD4" w:rsidP="00030BD4">
                              <w:pPr>
                                <w:jc w:val="center"/>
                                <w:rPr>
                                  <w:rFonts w:ascii="Arial" w:hAnsi="Arial"/>
                                  <w:sz w:val="16"/>
                                  <w:szCs w:val="16"/>
                                </w:rPr>
                              </w:pPr>
                              <w:r w:rsidRPr="00B139C5">
                                <w:rPr>
                                  <w:rFonts w:ascii="Arial" w:hAnsi="Arial"/>
                                  <w:sz w:val="16"/>
                                  <w:szCs w:val="16"/>
                                </w:rPr>
                                <w:t>Tables</w:t>
                              </w:r>
                            </w:p>
                            <w:p w14:paraId="63174499" w14:textId="77777777" w:rsidR="00030BD4" w:rsidRPr="00B139C5" w:rsidRDefault="00030BD4" w:rsidP="00030BD4">
                              <w:pPr>
                                <w:jc w:val="center"/>
                                <w:rPr>
                                  <w:rFonts w:ascii="Arial" w:hAnsi="Arial"/>
                                  <w:sz w:val="16"/>
                                  <w:szCs w:val="16"/>
                                </w:rPr>
                              </w:pPr>
                            </w:p>
                          </w:txbxContent>
                        </wps:txbx>
                        <wps:bodyPr rot="0" vert="horz" wrap="square" lIns="91440" tIns="45720" rIns="91440" bIns="45720" anchor="t" anchorCtr="0" upright="1">
                          <a:noAutofit/>
                        </wps:bodyPr>
                      </wps:wsp>
                      <wps:wsp>
                        <wps:cNvPr id="702418324" name="Rectangle 187"/>
                        <wps:cNvSpPr>
                          <a:spLocks noChangeArrowheads="1"/>
                        </wps:cNvSpPr>
                        <wps:spPr bwMode="auto">
                          <a:xfrm>
                            <a:off x="557219" y="19685"/>
                            <a:ext cx="1548130" cy="354330"/>
                          </a:xfrm>
                          <a:prstGeom prst="rect">
                            <a:avLst/>
                          </a:prstGeom>
                          <a:solidFill>
                            <a:srgbClr val="CCFFCC"/>
                          </a:solidFill>
                          <a:ln w="9525">
                            <a:solidFill>
                              <a:srgbClr val="000000"/>
                            </a:solidFill>
                            <a:miter lim="800000"/>
                            <a:headEnd/>
                            <a:tailEnd/>
                          </a:ln>
                        </wps:spPr>
                        <wps:txbx>
                          <w:txbxContent>
                            <w:p w14:paraId="7D6C4C69" w14:textId="77777777" w:rsidR="00030BD4" w:rsidRPr="00B139C5" w:rsidRDefault="00030BD4" w:rsidP="00030BD4">
                              <w:pPr>
                                <w:jc w:val="center"/>
                                <w:rPr>
                                  <w:rFonts w:ascii="Arial" w:hAnsi="Arial"/>
                                  <w:sz w:val="16"/>
                                  <w:szCs w:val="16"/>
                                </w:rPr>
                              </w:pPr>
                              <w:r w:rsidRPr="00B139C5">
                                <w:rPr>
                                  <w:rFonts w:ascii="Arial" w:hAnsi="Arial"/>
                                  <w:sz w:val="16"/>
                                  <w:szCs w:val="16"/>
                                </w:rPr>
                                <w:t>1. sd900–sd903-sd925 Gestion des tables</w:t>
                              </w:r>
                            </w:p>
                          </w:txbxContent>
                        </wps:txbx>
                        <wps:bodyPr rot="0" vert="horz" wrap="square" lIns="91440" tIns="45720" rIns="91440" bIns="45720" anchor="t" anchorCtr="0" upright="1">
                          <a:noAutofit/>
                        </wps:bodyPr>
                      </wps:wsp>
                      <wps:wsp>
                        <wps:cNvPr id="17652896" name="AutoShape 188"/>
                        <wps:cNvCnPr>
                          <a:cxnSpLocks noChangeShapeType="1"/>
                        </wps:cNvCnPr>
                        <wps:spPr bwMode="auto">
                          <a:xfrm>
                            <a:off x="1212539" y="374015"/>
                            <a:ext cx="444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410232" name="AutoShape 190"/>
                        <wps:cNvCnPr>
                          <a:cxnSpLocks noChangeShapeType="1"/>
                        </wps:cNvCnPr>
                        <wps:spPr bwMode="auto">
                          <a:xfrm rot="16200000" flipH="1">
                            <a:off x="1641164" y="850900"/>
                            <a:ext cx="294640" cy="114236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5051404" name="AutoShape 192"/>
                        <wps:cNvSpPr>
                          <a:spLocks noChangeArrowheads="1"/>
                        </wps:cNvSpPr>
                        <wps:spPr bwMode="auto">
                          <a:xfrm>
                            <a:off x="3511239" y="604519"/>
                            <a:ext cx="784860" cy="681355"/>
                          </a:xfrm>
                          <a:prstGeom prst="can">
                            <a:avLst>
                              <a:gd name="adj" fmla="val 25000"/>
                            </a:avLst>
                          </a:prstGeom>
                          <a:solidFill>
                            <a:srgbClr val="FFFFFF"/>
                          </a:solidFill>
                          <a:ln w="9525">
                            <a:solidFill>
                              <a:srgbClr val="000000"/>
                            </a:solidFill>
                            <a:round/>
                            <a:headEnd/>
                            <a:tailEnd/>
                          </a:ln>
                        </wps:spPr>
                        <wps:txbx>
                          <w:txbxContent>
                            <w:p w14:paraId="5B177A2F" w14:textId="77777777" w:rsidR="00030BD4" w:rsidRPr="00B139C5" w:rsidRDefault="00030BD4" w:rsidP="00030BD4">
                              <w:pPr>
                                <w:jc w:val="center"/>
                                <w:rPr>
                                  <w:rFonts w:ascii="Arial" w:hAnsi="Arial"/>
                                  <w:sz w:val="16"/>
                                  <w:szCs w:val="16"/>
                                </w:rPr>
                              </w:pPr>
                              <w:r w:rsidRPr="00B139C5">
                                <w:rPr>
                                  <w:rFonts w:ascii="Arial" w:hAnsi="Arial"/>
                                  <w:sz w:val="16"/>
                                  <w:szCs w:val="16"/>
                                </w:rPr>
                                <w:t>Donnés</w:t>
                              </w:r>
                            </w:p>
                            <w:p w14:paraId="2EB73CD5" w14:textId="77777777" w:rsidR="00030BD4" w:rsidRPr="00B139C5" w:rsidRDefault="00030BD4" w:rsidP="00030BD4">
                              <w:pPr>
                                <w:jc w:val="center"/>
                                <w:rPr>
                                  <w:rFonts w:ascii="Arial" w:hAnsi="Arial"/>
                                  <w:sz w:val="16"/>
                                  <w:szCs w:val="16"/>
                                </w:rPr>
                              </w:pPr>
                              <w:r w:rsidRPr="00B139C5">
                                <w:rPr>
                                  <w:rFonts w:ascii="Arial" w:hAnsi="Arial"/>
                                  <w:sz w:val="16"/>
                                  <w:szCs w:val="16"/>
                                </w:rPr>
                                <w:t>Constantes</w:t>
                              </w:r>
                            </w:p>
                            <w:p w14:paraId="46A59676" w14:textId="77777777" w:rsidR="00030BD4" w:rsidRPr="00B139C5" w:rsidRDefault="00030BD4" w:rsidP="00030BD4">
                              <w:pPr>
                                <w:jc w:val="center"/>
                                <w:rPr>
                                  <w:rFonts w:ascii="Arial" w:hAnsi="Arial"/>
                                  <w:sz w:val="16"/>
                                  <w:szCs w:val="16"/>
                                </w:rPr>
                              </w:pPr>
                            </w:p>
                          </w:txbxContent>
                        </wps:txbx>
                        <wps:bodyPr rot="0" vert="horz" wrap="square" lIns="91440" tIns="45720" rIns="91440" bIns="45720" anchor="t" anchorCtr="0" upright="1">
                          <a:noAutofit/>
                        </wps:bodyPr>
                      </wps:wsp>
                      <wps:wsp>
                        <wps:cNvPr id="1375794300" name="AutoShape 193"/>
                        <wps:cNvCnPr>
                          <a:cxnSpLocks noChangeShapeType="1"/>
                        </wps:cNvCnPr>
                        <wps:spPr bwMode="auto">
                          <a:xfrm>
                            <a:off x="3897319" y="374015"/>
                            <a:ext cx="6350" cy="230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4183075" name="Rectangle 194"/>
                        <wps:cNvSpPr>
                          <a:spLocks noChangeArrowheads="1"/>
                        </wps:cNvSpPr>
                        <wps:spPr bwMode="auto">
                          <a:xfrm>
                            <a:off x="3326454" y="12700"/>
                            <a:ext cx="1141730" cy="361315"/>
                          </a:xfrm>
                          <a:prstGeom prst="rect">
                            <a:avLst/>
                          </a:prstGeom>
                          <a:solidFill>
                            <a:srgbClr val="CCFFCC"/>
                          </a:solidFill>
                          <a:ln w="9525">
                            <a:solidFill>
                              <a:srgbClr val="000000"/>
                            </a:solidFill>
                            <a:miter lim="800000"/>
                            <a:headEnd/>
                            <a:tailEnd/>
                          </a:ln>
                        </wps:spPr>
                        <wps:txbx>
                          <w:txbxContent>
                            <w:p w14:paraId="2212DE31" w14:textId="77777777" w:rsidR="00030BD4" w:rsidRPr="00B139C5" w:rsidRDefault="00030BD4" w:rsidP="00030BD4">
                              <w:pPr>
                                <w:jc w:val="center"/>
                                <w:rPr>
                                  <w:rFonts w:ascii="Arial" w:hAnsi="Arial"/>
                                  <w:sz w:val="16"/>
                                  <w:szCs w:val="16"/>
                                </w:rPr>
                              </w:pPr>
                              <w:r w:rsidRPr="00B139C5">
                                <w:rPr>
                                  <w:rFonts w:ascii="Arial" w:hAnsi="Arial"/>
                                  <w:sz w:val="16"/>
                                  <w:szCs w:val="16"/>
                                </w:rPr>
                                <w:t>2. sd901 Gestion</w:t>
                              </w:r>
                              <w:r w:rsidRPr="00B139C5">
                                <w:rPr>
                                  <w:rFonts w:ascii="Arial" w:hAnsi="Arial"/>
                                  <w:sz w:val="16"/>
                                  <w:szCs w:val="16"/>
                                </w:rPr>
                                <w:br/>
                                <w:t>des constantes</w:t>
                              </w:r>
                            </w:p>
                          </w:txbxContent>
                        </wps:txbx>
                        <wps:bodyPr rot="0" vert="horz" wrap="square" lIns="91440" tIns="45720" rIns="91440" bIns="45720" anchor="t" anchorCtr="0" upright="1">
                          <a:noAutofit/>
                        </wps:bodyPr>
                      </wps:wsp>
                      <wps:wsp>
                        <wps:cNvPr id="1957622146" name="AutoShape 195"/>
                        <wps:cNvCnPr>
                          <a:cxnSpLocks noChangeShapeType="1"/>
                        </wps:cNvCnPr>
                        <wps:spPr bwMode="auto">
                          <a:xfrm flipV="1">
                            <a:off x="4296099" y="893445"/>
                            <a:ext cx="42354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394417" name="AutoShape 196"/>
                        <wps:cNvSpPr>
                          <a:spLocks noChangeArrowheads="1"/>
                        </wps:cNvSpPr>
                        <wps:spPr bwMode="auto">
                          <a:xfrm>
                            <a:off x="7191699" y="965200"/>
                            <a:ext cx="712470" cy="694690"/>
                          </a:xfrm>
                          <a:prstGeom prst="can">
                            <a:avLst>
                              <a:gd name="adj" fmla="val 25000"/>
                            </a:avLst>
                          </a:prstGeom>
                          <a:solidFill>
                            <a:srgbClr val="FFFFFF"/>
                          </a:solidFill>
                          <a:ln w="9525">
                            <a:solidFill>
                              <a:srgbClr val="FFC000"/>
                            </a:solidFill>
                            <a:round/>
                            <a:headEnd/>
                            <a:tailEnd/>
                          </a:ln>
                        </wps:spPr>
                        <wps:txbx>
                          <w:txbxContent>
                            <w:p w14:paraId="3DE8493F" w14:textId="77777777" w:rsidR="00030BD4" w:rsidRPr="00B139C5" w:rsidRDefault="00030BD4" w:rsidP="00030BD4">
                              <w:pPr>
                                <w:jc w:val="center"/>
                                <w:rPr>
                                  <w:rFonts w:ascii="Arial" w:hAnsi="Arial"/>
                                  <w:color w:val="E36C0A"/>
                                  <w:sz w:val="16"/>
                                  <w:szCs w:val="16"/>
                                </w:rPr>
                              </w:pPr>
                              <w:r w:rsidRPr="00B139C5">
                                <w:rPr>
                                  <w:rFonts w:ascii="Arial" w:hAnsi="Arial"/>
                                  <w:color w:val="E36C0A"/>
                                  <w:sz w:val="16"/>
                                  <w:szCs w:val="16"/>
                                </w:rPr>
                                <w:t>Données</w:t>
                              </w:r>
                            </w:p>
                            <w:p w14:paraId="134ED14D" w14:textId="77777777" w:rsidR="00030BD4" w:rsidRPr="00B139C5" w:rsidRDefault="00030BD4" w:rsidP="00030BD4">
                              <w:pPr>
                                <w:jc w:val="center"/>
                                <w:rPr>
                                  <w:rFonts w:ascii="Arial" w:hAnsi="Arial"/>
                                  <w:color w:val="E36C0A"/>
                                  <w:sz w:val="16"/>
                                  <w:szCs w:val="16"/>
                                </w:rPr>
                              </w:pPr>
                              <w:r w:rsidRPr="00B139C5">
                                <w:rPr>
                                  <w:rFonts w:ascii="Arial" w:hAnsi="Arial"/>
                                  <w:color w:val="E36C0A"/>
                                  <w:sz w:val="16"/>
                                  <w:szCs w:val="16"/>
                                </w:rPr>
                                <w:t>RT</w:t>
                              </w:r>
                            </w:p>
                            <w:p w14:paraId="51C04187" w14:textId="77777777" w:rsidR="00030BD4" w:rsidRPr="00B139C5" w:rsidRDefault="00030BD4" w:rsidP="00030BD4">
                              <w:pPr>
                                <w:jc w:val="center"/>
                                <w:rPr>
                                  <w:rFonts w:ascii="Arial" w:hAnsi="Arial"/>
                                  <w:i/>
                                  <w:color w:val="E36C0A"/>
                                  <w:sz w:val="16"/>
                                  <w:szCs w:val="16"/>
                                </w:rPr>
                              </w:pPr>
                              <w:r w:rsidRPr="00B139C5">
                                <w:rPr>
                                  <w:rFonts w:ascii="Arial" w:hAnsi="Arial"/>
                                  <w:i/>
                                  <w:color w:val="E36C0A"/>
                                  <w:sz w:val="16"/>
                                  <w:szCs w:val="16"/>
                                </w:rPr>
                                <w:t>rsli</w:t>
                              </w:r>
                            </w:p>
                          </w:txbxContent>
                        </wps:txbx>
                        <wps:bodyPr rot="0" vert="horz" wrap="square" lIns="91440" tIns="45720" rIns="91440" bIns="45720" anchor="t" anchorCtr="0" upright="1">
                          <a:noAutofit/>
                        </wps:bodyPr>
                      </wps:wsp>
                      <wps:wsp>
                        <wps:cNvPr id="145029635" name="Rectangle 197"/>
                        <wps:cNvSpPr>
                          <a:spLocks noChangeArrowheads="1"/>
                        </wps:cNvSpPr>
                        <wps:spPr bwMode="auto">
                          <a:xfrm>
                            <a:off x="6914839" y="542290"/>
                            <a:ext cx="1339850" cy="337820"/>
                          </a:xfrm>
                          <a:prstGeom prst="rect">
                            <a:avLst/>
                          </a:prstGeom>
                          <a:solidFill>
                            <a:srgbClr val="FFFFFF"/>
                          </a:solidFill>
                          <a:ln w="9525">
                            <a:solidFill>
                              <a:srgbClr val="FFC000"/>
                            </a:solidFill>
                            <a:miter lim="800000"/>
                            <a:headEnd/>
                            <a:tailEnd/>
                          </a:ln>
                        </wps:spPr>
                        <wps:txbx>
                          <w:txbxContent>
                            <w:p w14:paraId="7C912E7D" w14:textId="77777777" w:rsidR="00030BD4" w:rsidRPr="00B139C5" w:rsidRDefault="00030BD4" w:rsidP="00030BD4">
                              <w:pPr>
                                <w:jc w:val="center"/>
                                <w:rPr>
                                  <w:rFonts w:ascii="Arial" w:hAnsi="Arial"/>
                                  <w:b/>
                                  <w:color w:val="E36C0A"/>
                                  <w:sz w:val="16"/>
                                  <w:szCs w:val="16"/>
                                </w:rPr>
                              </w:pPr>
                              <w:r w:rsidRPr="00B139C5">
                                <w:rPr>
                                  <w:rFonts w:ascii="Arial" w:hAnsi="Arial"/>
                                  <w:b/>
                                  <w:color w:val="E36C0A"/>
                                  <w:sz w:val="16"/>
                                  <w:szCs w:val="16"/>
                                </w:rPr>
                                <w:t>rs100/200 Saisie des rapports de travail</w:t>
                              </w:r>
                            </w:p>
                          </w:txbxContent>
                        </wps:txbx>
                        <wps:bodyPr rot="0" vert="horz" wrap="square" lIns="91440" tIns="45720" rIns="91440" bIns="45720" anchor="t" anchorCtr="0" upright="1">
                          <a:noAutofit/>
                        </wps:bodyPr>
                      </wps:wsp>
                      <wps:wsp>
                        <wps:cNvPr id="602660292" name="AutoShape 198"/>
                        <wps:cNvCnPr>
                          <a:cxnSpLocks noChangeShapeType="1"/>
                        </wps:cNvCnPr>
                        <wps:spPr bwMode="auto">
                          <a:xfrm rot="5400000">
                            <a:off x="6524314" y="1976120"/>
                            <a:ext cx="1339850" cy="707390"/>
                          </a:xfrm>
                          <a:prstGeom prst="bentConnector2">
                            <a:avLst/>
                          </a:prstGeom>
                          <a:noFill/>
                          <a:ln w="38100" cap="rnd">
                            <a:solidFill>
                              <a:srgbClr val="FFC000"/>
                            </a:solidFill>
                            <a:prstDash val="sysDot"/>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076377552" name="AutoShape 200"/>
                        <wps:cNvSpPr>
                          <a:spLocks noChangeArrowheads="1"/>
                        </wps:cNvSpPr>
                        <wps:spPr bwMode="auto">
                          <a:xfrm>
                            <a:off x="7618419" y="1825625"/>
                            <a:ext cx="755015" cy="37338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FFC000"/>
                            </a:solidFill>
                            <a:miter lim="800000"/>
                            <a:headEnd/>
                            <a:tailEnd/>
                          </a:ln>
                        </wps:spPr>
                        <wps:txbx>
                          <w:txbxContent>
                            <w:p w14:paraId="78AE593B" w14:textId="77777777" w:rsidR="00030BD4" w:rsidRPr="00B139C5" w:rsidRDefault="00030BD4" w:rsidP="00030BD4">
                              <w:pPr>
                                <w:rPr>
                                  <w:b/>
                                  <w:color w:val="E36C0A"/>
                                  <w:sz w:val="16"/>
                                  <w:szCs w:val="16"/>
                                </w:rPr>
                              </w:pPr>
                              <w:r w:rsidRPr="00B139C5">
                                <w:rPr>
                                  <w:rFonts w:ascii="Arial" w:hAnsi="Arial" w:cs="Arial"/>
                                  <w:b/>
                                  <w:color w:val="E36C0A"/>
                                  <w:sz w:val="16"/>
                                  <w:szCs w:val="16"/>
                                </w:rPr>
                                <w:t>rs220</w:t>
                              </w:r>
                            </w:p>
                          </w:txbxContent>
                        </wps:txbx>
                        <wps:bodyPr rot="0" vert="horz" wrap="square" lIns="91440" tIns="45720" rIns="91440" bIns="45720" anchor="t" anchorCtr="0" upright="1">
                          <a:noAutofit/>
                        </wps:bodyPr>
                      </wps:wsp>
                    </wpc:wpc>
                  </a:graphicData>
                </a:graphic>
              </wp:inline>
            </w:drawing>
          </mc:Choice>
          <mc:Fallback>
            <w:pict>
              <v:group w14:anchorId="09AA5F65" id="Zone de dessin 3" o:spid="_x0000_s1026" editas="canvas" style="width:672.95pt;height:472.6pt;mso-position-horizontal-relative:char;mso-position-vertical-relative:line" coordsize="85464,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5464;height:60020;visibility:visible;mso-wrap-style:square">
                  <v:fill o:detectmouseclick="t"/>
                  <v:path o:connecttype="none"/>
                </v:shape>
                <v:rect id="Rectangle 9" o:spid="_x0000_s1028" style="position:absolute;left:21053;top:6502;width:1152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" fillcolor="#cfc">
                  <v:textbox>
                    <w:txbxContent>
                      <w:p w14:paraId="6F8B2A47" w14:textId="77777777" w:rsidR="00030BD4" w:rsidRPr="00B139C5" w:rsidRDefault="00030BD4" w:rsidP="00030BD4">
                        <w:pPr>
                          <w:jc w:val="center"/>
                          <w:rPr>
                            <w:rFonts w:ascii="Arial" w:hAnsi="Arial"/>
                            <w:sz w:val="16"/>
                            <w:szCs w:val="16"/>
                          </w:rPr>
                        </w:pPr>
                        <w:r w:rsidRPr="00B139C5">
                          <w:rPr>
                            <w:rFonts w:ascii="Arial" w:hAnsi="Arial"/>
                            <w:sz w:val="16"/>
                            <w:szCs w:val="16"/>
                          </w:rPr>
                          <w:t>4. sd100 Gestion</w:t>
                        </w:r>
                        <w:r w:rsidRPr="00B139C5">
                          <w:rPr>
                            <w:rFonts w:ascii="Arial" w:hAnsi="Arial"/>
                            <w:sz w:val="16"/>
                            <w:szCs w:val="16"/>
                          </w:rPr>
                          <w:br/>
                          <w:t>des employés</w:t>
                        </w:r>
                      </w:p>
                    </w:txbxContent>
                  </v:textbox>
                </v:rect>
                <v:rect id="Rectangle 29" o:spid="_x0000_s1029" style="position:absolute;left:38966;top:36201;width:1364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" fillcolor="#205867" strokecolor="#f2f2f2" strokeweight="3pt">
                  <v:shadow on="t" color="#622423" opacity=".5" offset="1pt"/>
                  <v:textbox>
                    <w:txbxContent>
                      <w:p w14:paraId="1D80768A" w14:textId="77777777" w:rsidR="00030BD4" w:rsidRPr="00B139C5" w:rsidRDefault="00030BD4" w:rsidP="00030BD4">
                        <w:pPr>
                          <w:jc w:val="center"/>
                          <w:rPr>
                            <w:rFonts w:ascii="Arial" w:hAnsi="Arial"/>
                            <w:b/>
                            <w:color w:val="F2F2F2"/>
                            <w:sz w:val="16"/>
                            <w:szCs w:val="16"/>
                          </w:rPr>
                        </w:pPr>
                        <w:r w:rsidRPr="00B139C5">
                          <w:rPr>
                            <w:rFonts w:ascii="Arial" w:hAnsi="Arial"/>
                            <w:b/>
                            <w:color w:val="F2F2F2"/>
                            <w:sz w:val="16"/>
                            <w:szCs w:val="16"/>
                          </w:rPr>
                          <w:t>7. sd150 Edition des</w:t>
                        </w:r>
                        <w:r w:rsidRPr="00B139C5">
                          <w:rPr>
                            <w:rFonts w:ascii="Arial" w:hAnsi="Arial"/>
                            <w:b/>
                            <w:color w:val="F2F2F2"/>
                            <w:sz w:val="16"/>
                            <w:szCs w:val="16"/>
                          </w:rPr>
                          <w:br/>
                          <w:t>bulletins de salaires</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68" o:spid="_x0000_s1030" type="#_x0000_t65" style="position:absolute;left:9185;top:47396;width:869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">
                  <v:textbox>
                    <w:txbxContent>
                      <w:p w14:paraId="7A483FEE" w14:textId="77777777" w:rsidR="00030BD4" w:rsidRPr="00B139C5" w:rsidRDefault="00030BD4" w:rsidP="00030BD4">
                        <w:pPr>
                          <w:jc w:val="center"/>
                          <w:rPr>
                            <w:sz w:val="16"/>
                            <w:szCs w:val="16"/>
                          </w:rPr>
                        </w:pPr>
                        <w:r w:rsidRPr="00B139C5">
                          <w:rPr>
                            <w:rFonts w:ascii="Arial" w:hAnsi="Arial"/>
                            <w:sz w:val="16"/>
                            <w:szCs w:val="16"/>
                          </w:rPr>
                          <w:t>Protocole des imputations CG/CA</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03" o:spid="_x0000_s1031" type="#_x0000_t22" style="position:absolute;left:23593;top:12185;width:6521;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">
                  <v:textbox>
                    <w:txbxContent>
                      <w:p w14:paraId="0D21BD8B"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2713431" w14:textId="77777777" w:rsidR="00030BD4" w:rsidRPr="00B139C5" w:rsidRDefault="00030BD4" w:rsidP="00030BD4">
                        <w:pPr>
                          <w:jc w:val="center"/>
                          <w:rPr>
                            <w:rFonts w:ascii="Arial" w:hAnsi="Arial"/>
                            <w:sz w:val="16"/>
                            <w:szCs w:val="16"/>
                          </w:rPr>
                        </w:pPr>
                        <w:r w:rsidRPr="00B139C5">
                          <w:rPr>
                            <w:rFonts w:ascii="Arial" w:hAnsi="Arial"/>
                            <w:sz w:val="16"/>
                            <w:szCs w:val="16"/>
                          </w:rPr>
                          <w:t>de base</w:t>
                        </w:r>
                      </w:p>
                      <w:p w14:paraId="2BEC2C92" w14:textId="77777777" w:rsidR="00030BD4" w:rsidRPr="00B139C5" w:rsidRDefault="00030BD4" w:rsidP="00030BD4">
                        <w:pPr>
                          <w:jc w:val="center"/>
                          <w:rPr>
                            <w:rFonts w:ascii="Arial" w:hAnsi="Arial"/>
                            <w:i/>
                            <w:sz w:val="16"/>
                            <w:szCs w:val="16"/>
                          </w:rPr>
                        </w:pPr>
                        <w:r w:rsidRPr="00B139C5">
                          <w:rPr>
                            <w:rFonts w:ascii="Arial" w:hAnsi="Arial"/>
                            <w:i/>
                            <w:sz w:val="16"/>
                            <w:szCs w:val="16"/>
                          </w:rPr>
                          <w:t>sdba</w:t>
                        </w:r>
                      </w:p>
                    </w:txbxContent>
                  </v:textbox>
                </v:shape>
                <v:rect id="Rectangle 115" o:spid="_x0000_s1032" style="position:absolute;left:22177;top:47504;width:11754;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" fillcolor="#cfc">
                  <v:textbox>
                    <w:txbxContent>
                      <w:p w14:paraId="47B2312F" w14:textId="77777777" w:rsidR="00030BD4" w:rsidRPr="00B139C5" w:rsidRDefault="00030BD4" w:rsidP="00030BD4">
                        <w:pPr>
                          <w:jc w:val="center"/>
                          <w:rPr>
                            <w:rFonts w:ascii="Arial" w:hAnsi="Arial"/>
                            <w:sz w:val="16"/>
                            <w:szCs w:val="16"/>
                          </w:rPr>
                        </w:pPr>
                        <w:r w:rsidRPr="00B139C5">
                          <w:rPr>
                            <w:rFonts w:ascii="Arial" w:hAnsi="Arial"/>
                            <w:sz w:val="16"/>
                            <w:szCs w:val="16"/>
                          </w:rPr>
                          <w:t>sd161 Editions des</w:t>
                        </w:r>
                        <w:r w:rsidRPr="00B139C5">
                          <w:rPr>
                            <w:rFonts w:ascii="Arial" w:hAnsi="Arial"/>
                            <w:sz w:val="16"/>
                            <w:szCs w:val="16"/>
                          </w:rPr>
                          <w:br/>
                          <w:t xml:space="preserve"> imputations CG/CA</w:t>
                        </w:r>
                      </w:p>
                    </w:txbxContent>
                  </v:textbox>
                </v:rect>
                <v:shapetype id="_x0000_t33" coordsize="21600,21600" o:spt="33" o:oned="t" path="m,l21600,r,21600e" filled="f">
                  <v:stroke joinstyle="miter"/>
                  <v:path arrowok="t" fillok="f" o:connecttype="none"/>
                  <o:lock v:ext="edit" shapetype="t"/>
                </v:shapetype>
                <v:shape id="AutoShape 118" o:spid="_x0000_s1033" type="#_x0000_t33" style="position:absolute;left:38401;top:4038;width:4153;height:2096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">
                  <v:stroke endarrow="block"/>
                </v:shape>
                <v:shape id="AutoShape 124" o:spid="_x0000_s1034" type="#_x0000_t22" style="position:absolute;left:51685;top:42538;width:6522;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">
                  <v:textbox>
                    <w:txbxContent>
                      <w:p w14:paraId="4B886480"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4A846734" w14:textId="77777777" w:rsidR="00030BD4" w:rsidRPr="00B139C5" w:rsidRDefault="00030BD4" w:rsidP="00030BD4">
                        <w:pPr>
                          <w:jc w:val="center"/>
                          <w:rPr>
                            <w:rFonts w:ascii="Arial" w:hAnsi="Arial"/>
                            <w:sz w:val="16"/>
                            <w:szCs w:val="16"/>
                          </w:rPr>
                        </w:pPr>
                        <w:r w:rsidRPr="00B139C5">
                          <w:rPr>
                            <w:rFonts w:ascii="Arial" w:hAnsi="Arial"/>
                            <w:sz w:val="16"/>
                            <w:szCs w:val="16"/>
                          </w:rPr>
                          <w:t>Soldes</w:t>
                        </w:r>
                      </w:p>
                      <w:p w14:paraId="54781486" w14:textId="77777777" w:rsidR="00030BD4" w:rsidRPr="00B139C5" w:rsidRDefault="00030BD4" w:rsidP="00030BD4">
                        <w:pPr>
                          <w:jc w:val="center"/>
                          <w:rPr>
                            <w:rFonts w:ascii="Arial" w:hAnsi="Arial"/>
                            <w:i/>
                            <w:sz w:val="16"/>
                            <w:szCs w:val="16"/>
                          </w:rPr>
                        </w:pPr>
                        <w:r w:rsidRPr="00B139C5">
                          <w:rPr>
                            <w:rFonts w:ascii="Arial" w:hAnsi="Arial"/>
                            <w:i/>
                            <w:sz w:val="16"/>
                            <w:szCs w:val="16"/>
                          </w:rPr>
                          <w:t>sdso</w:t>
                        </w:r>
                      </w:p>
                      <w:p w14:paraId="1DB84255" w14:textId="77777777" w:rsidR="00030BD4" w:rsidRPr="00B139C5" w:rsidRDefault="00030BD4" w:rsidP="00030BD4">
                        <w:pPr>
                          <w:jc w:val="center"/>
                          <w:rPr>
                            <w:rFonts w:ascii="Arial" w:hAnsi="Arial"/>
                            <w:sz w:val="16"/>
                            <w:szCs w:val="16"/>
                          </w:rPr>
                        </w:pPr>
                      </w:p>
                    </w:txbxContent>
                  </v:textbox>
                </v:shape>
                <v:shape id="AutoShape 141" o:spid="_x0000_s1035" type="#_x0000_t33" style="position:absolute;left:39824;top:14991;width:14548;height:778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">
                  <v:stroke endarrow="block"/>
                </v:shape>
                <v:shape id="AutoShape 142" o:spid="_x0000_s1036" type="#_x0000_t33" style="position:absolute;left:28298;top:17767;width:6947;height:98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">
                  <v:stroke endarrow="block"/>
                </v:shape>
                <v:shape id="AutoShape 145" o:spid="_x0000_s1037" type="#_x0000_t22" style="position:absolute;left:37372;top:46710;width:6522;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">
                  <v:textbox>
                    <w:txbxContent>
                      <w:p w14:paraId="5704AF3A"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9C33AFB" w14:textId="77777777" w:rsidR="00030BD4" w:rsidRPr="00B139C5" w:rsidRDefault="00030BD4" w:rsidP="00030BD4">
                        <w:pPr>
                          <w:jc w:val="center"/>
                          <w:rPr>
                            <w:rFonts w:ascii="Arial" w:hAnsi="Arial"/>
                            <w:sz w:val="16"/>
                            <w:szCs w:val="16"/>
                          </w:rPr>
                        </w:pPr>
                        <w:r w:rsidRPr="00B139C5">
                          <w:rPr>
                            <w:rFonts w:ascii="Arial" w:hAnsi="Arial"/>
                            <w:sz w:val="16"/>
                            <w:szCs w:val="16"/>
                          </w:rPr>
                          <w:t>Lignes</w:t>
                        </w:r>
                      </w:p>
                      <w:p w14:paraId="01BA9324" w14:textId="77777777" w:rsidR="00030BD4" w:rsidRPr="00B139C5" w:rsidRDefault="00030BD4" w:rsidP="00030BD4">
                        <w:pPr>
                          <w:jc w:val="center"/>
                          <w:rPr>
                            <w:rFonts w:ascii="Arial" w:hAnsi="Arial"/>
                            <w:i/>
                            <w:sz w:val="16"/>
                            <w:szCs w:val="16"/>
                          </w:rPr>
                        </w:pPr>
                        <w:r w:rsidRPr="00B139C5">
                          <w:rPr>
                            <w:rFonts w:ascii="Arial" w:hAnsi="Arial"/>
                            <w:i/>
                            <w:sz w:val="16"/>
                            <w:szCs w:val="16"/>
                          </w:rPr>
                          <w:t>sdli</w:t>
                        </w:r>
                      </w:p>
                    </w:txbxContent>
                  </v:textbox>
                </v:shape>
                <v:shape id="AutoShape 146" o:spid="_x0000_s1038" type="#_x0000_t22" style="position:absolute;left:36687;top:22644;width:6521;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">
                  <v:textbox>
                    <w:txbxContent>
                      <w:p w14:paraId="690F67D3"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0F0EFB2C" w14:textId="77777777" w:rsidR="00030BD4" w:rsidRPr="00B139C5" w:rsidRDefault="00030BD4" w:rsidP="00030BD4">
                        <w:pPr>
                          <w:jc w:val="center"/>
                          <w:rPr>
                            <w:rFonts w:ascii="Arial" w:hAnsi="Arial"/>
                            <w:sz w:val="16"/>
                            <w:szCs w:val="16"/>
                          </w:rPr>
                        </w:pPr>
                        <w:r w:rsidRPr="00B139C5">
                          <w:rPr>
                            <w:rFonts w:ascii="Arial" w:hAnsi="Arial"/>
                            <w:sz w:val="16"/>
                            <w:szCs w:val="16"/>
                          </w:rPr>
                          <w:t>Fixes</w:t>
                        </w:r>
                      </w:p>
                      <w:p w14:paraId="4CC68194" w14:textId="77777777" w:rsidR="00030BD4" w:rsidRPr="00B139C5" w:rsidRDefault="00030BD4" w:rsidP="00030BD4">
                        <w:pPr>
                          <w:jc w:val="center"/>
                          <w:rPr>
                            <w:rFonts w:ascii="Arial" w:hAnsi="Arial"/>
                            <w:i/>
                            <w:sz w:val="16"/>
                            <w:szCs w:val="16"/>
                          </w:rPr>
                        </w:pPr>
                        <w:r w:rsidRPr="00B139C5">
                          <w:rPr>
                            <w:rFonts w:ascii="Arial" w:hAnsi="Arial"/>
                            <w:i/>
                            <w:sz w:val="16"/>
                            <w:szCs w:val="16"/>
                          </w:rPr>
                          <w:t>sdfx</w:t>
                        </w:r>
                      </w:p>
                    </w:txbxContent>
                  </v:textbox>
                </v:shape>
                <v:shape id="AutoShape 147" o:spid="_x0000_s1039" type="#_x0000_t22" style="position:absolute;left:61280;top:26523;width:7125;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">
                  <v:textbox>
                    <w:txbxContent>
                      <w:p w14:paraId="3E3F1D23"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164D932C" w14:textId="77777777" w:rsidR="00030BD4" w:rsidRPr="00B139C5" w:rsidRDefault="00030BD4" w:rsidP="00030BD4">
                        <w:pPr>
                          <w:jc w:val="center"/>
                          <w:rPr>
                            <w:rFonts w:ascii="Arial" w:hAnsi="Arial"/>
                            <w:sz w:val="16"/>
                            <w:szCs w:val="16"/>
                          </w:rPr>
                        </w:pPr>
                        <w:r w:rsidRPr="00B139C5">
                          <w:rPr>
                            <w:rFonts w:ascii="Arial" w:hAnsi="Arial"/>
                            <w:sz w:val="16"/>
                            <w:szCs w:val="16"/>
                          </w:rPr>
                          <w:t>Variables</w:t>
                        </w:r>
                      </w:p>
                      <w:p w14:paraId="3913AF17" w14:textId="77777777" w:rsidR="00030BD4" w:rsidRPr="00B139C5" w:rsidRDefault="00030BD4" w:rsidP="00030BD4">
                        <w:pPr>
                          <w:jc w:val="center"/>
                          <w:rPr>
                            <w:rFonts w:ascii="Arial" w:hAnsi="Arial"/>
                            <w:i/>
                            <w:sz w:val="16"/>
                            <w:szCs w:val="16"/>
                          </w:rPr>
                        </w:pPr>
                        <w:r w:rsidRPr="00B139C5">
                          <w:rPr>
                            <w:rFonts w:ascii="Arial" w:hAnsi="Arial"/>
                            <w:i/>
                            <w:sz w:val="16"/>
                            <w:szCs w:val="16"/>
                          </w:rPr>
                          <w:t>sdva</w:t>
                        </w:r>
                      </w:p>
                    </w:txbxContent>
                  </v:textbox>
                </v:shape>
                <v:rect id="Rectangle 148" o:spid="_x0000_s1040" style="position:absolute;left:34763;top:17424;width:1206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" fillcolor="#cfc">
                  <v:textbox>
                    <w:txbxContent>
                      <w:p w14:paraId="42B62C71" w14:textId="77777777" w:rsidR="00030BD4" w:rsidRPr="00B139C5" w:rsidRDefault="00030BD4" w:rsidP="00030BD4">
                        <w:pPr>
                          <w:jc w:val="center"/>
                          <w:rPr>
                            <w:rFonts w:ascii="Arial" w:hAnsi="Arial"/>
                            <w:sz w:val="16"/>
                            <w:szCs w:val="16"/>
                          </w:rPr>
                        </w:pPr>
                        <w:r w:rsidRPr="00B139C5">
                          <w:rPr>
                            <w:rFonts w:ascii="Arial" w:hAnsi="Arial"/>
                            <w:sz w:val="16"/>
                            <w:szCs w:val="16"/>
                          </w:rPr>
                          <w:t>5. sd110 Gestion</w:t>
                        </w:r>
                        <w:r w:rsidRPr="00B139C5">
                          <w:rPr>
                            <w:rFonts w:ascii="Arial" w:hAnsi="Arial"/>
                            <w:sz w:val="16"/>
                            <w:szCs w:val="16"/>
                          </w:rPr>
                          <w:br/>
                          <w:t>des fixes</w:t>
                        </w:r>
                      </w:p>
                    </w:txbxContent>
                  </v:textbox>
                </v:rect>
                <v:shapetype id="_x0000_t32" coordsize="21600,21600" o:spt="32" o:oned="t" path="m,l21600,21600e" filled="f">
                  <v:path arrowok="t" fillok="f" o:connecttype="none"/>
                  <o:lock v:ext="edit" shapetype="t"/>
                </v:shapetype>
                <v:shape id="AutoShape 149" o:spid="_x0000_s1041" type="#_x0000_t32" style="position:absolute;left:26851;top:10388;width:6;height:1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">
                  <v:stroke endarrow="block"/>
                </v:shape>
                <v:shape id="AutoShape 151" o:spid="_x0000_s1042" type="#_x0000_t32" style="position:absolute;left:39951;top:20916;width:12;height:17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">
                  <v:stroke endarrow="block"/>
                </v:shape>
                <v:shape id="AutoShape 152" o:spid="_x0000_s1043" type="#_x0000_t22" style="position:absolute;left:47196;top:5422;width:7518;height:7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">
                  <v:textbox>
                    <w:txbxContent>
                      <w:p w14:paraId="15B09F6F"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33E11175" w14:textId="77777777" w:rsidR="00030BD4" w:rsidRPr="00B139C5" w:rsidRDefault="00030BD4" w:rsidP="00030BD4">
                        <w:pPr>
                          <w:jc w:val="center"/>
                          <w:rPr>
                            <w:rFonts w:ascii="Arial" w:hAnsi="Arial"/>
                            <w:sz w:val="16"/>
                            <w:szCs w:val="16"/>
                          </w:rPr>
                        </w:pPr>
                        <w:r w:rsidRPr="00B139C5">
                          <w:rPr>
                            <w:rFonts w:ascii="Arial" w:hAnsi="Arial"/>
                            <w:sz w:val="16"/>
                            <w:szCs w:val="16"/>
                          </w:rPr>
                          <w:t>Rubriques</w:t>
                        </w:r>
                      </w:p>
                      <w:p w14:paraId="5C678ED1" w14:textId="77777777" w:rsidR="00030BD4" w:rsidRPr="00B139C5" w:rsidRDefault="00030BD4" w:rsidP="00030BD4">
                        <w:pPr>
                          <w:jc w:val="center"/>
                          <w:rPr>
                            <w:rFonts w:ascii="Arial" w:hAnsi="Arial"/>
                            <w:i/>
                            <w:sz w:val="16"/>
                            <w:szCs w:val="16"/>
                          </w:rPr>
                        </w:pPr>
                        <w:r w:rsidRPr="00B139C5">
                          <w:rPr>
                            <w:rFonts w:ascii="Arial" w:hAnsi="Arial"/>
                            <w:i/>
                            <w:sz w:val="16"/>
                            <w:szCs w:val="16"/>
                          </w:rPr>
                          <w:t>sdru</w:t>
                        </w:r>
                      </w:p>
                    </w:txbxContent>
                  </v:textbox>
                </v:shape>
                <v:rect id="Rectangle 153" o:spid="_x0000_s1044" style="position:absolute;left:58874;top:21418;width:11214;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" fillcolor="#cfc">
                  <v:textbox>
                    <w:txbxContent>
                      <w:p w14:paraId="7EB32BBB" w14:textId="77777777" w:rsidR="00030BD4" w:rsidRPr="00B139C5" w:rsidRDefault="00030BD4" w:rsidP="00030BD4">
                        <w:pPr>
                          <w:jc w:val="center"/>
                          <w:rPr>
                            <w:rFonts w:ascii="Arial" w:hAnsi="Arial"/>
                            <w:sz w:val="16"/>
                            <w:szCs w:val="16"/>
                          </w:rPr>
                        </w:pPr>
                        <w:r w:rsidRPr="00B139C5">
                          <w:rPr>
                            <w:rFonts w:ascii="Arial" w:hAnsi="Arial"/>
                            <w:sz w:val="16"/>
                            <w:szCs w:val="16"/>
                          </w:rPr>
                          <w:t>6. sd130 Gestion</w:t>
                        </w:r>
                        <w:r w:rsidRPr="00B139C5">
                          <w:rPr>
                            <w:rFonts w:ascii="Arial" w:hAnsi="Arial"/>
                            <w:sz w:val="16"/>
                            <w:szCs w:val="16"/>
                          </w:rPr>
                          <w:br/>
                          <w:t>des variables</w:t>
                        </w:r>
                      </w:p>
                    </w:txbxContent>
                  </v:textbox>
                </v:rect>
                <v:rect id="Rectangle 156" o:spid="_x0000_s1045" style="position:absolute;left:49336;top:54470;width:11214;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" fillcolor="#cfc">
                  <v:textbox>
                    <w:txbxContent>
                      <w:p w14:paraId="6426DA08" w14:textId="77777777" w:rsidR="00030BD4" w:rsidRPr="00B139C5" w:rsidRDefault="00030BD4" w:rsidP="00030BD4">
                        <w:pPr>
                          <w:jc w:val="center"/>
                          <w:rPr>
                            <w:rFonts w:ascii="Arial" w:hAnsi="Arial"/>
                            <w:sz w:val="16"/>
                            <w:szCs w:val="16"/>
                          </w:rPr>
                        </w:pPr>
                        <w:r w:rsidRPr="00B139C5">
                          <w:rPr>
                            <w:rFonts w:ascii="Arial" w:hAnsi="Arial"/>
                            <w:sz w:val="16"/>
                            <w:szCs w:val="16"/>
                          </w:rPr>
                          <w:t>sd200 Editions paramétrables</w:t>
                        </w:r>
                      </w:p>
                    </w:txbxContent>
                  </v:textbox>
                </v:rect>
                <v:shape id="AutoShape 157" o:spid="_x0000_s1046" type="#_x0000_t65" style="position:absolute;left:24418;top:40328;width:8700;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">
                  <v:textbox>
                    <w:txbxContent>
                      <w:p w14:paraId="7FD4B0A5" w14:textId="77777777" w:rsidR="00030BD4" w:rsidRPr="00B139C5" w:rsidRDefault="00030BD4" w:rsidP="00030BD4">
                        <w:pPr>
                          <w:jc w:val="center"/>
                          <w:rPr>
                            <w:sz w:val="16"/>
                            <w:szCs w:val="16"/>
                          </w:rPr>
                        </w:pPr>
                        <w:r w:rsidRPr="00B139C5">
                          <w:rPr>
                            <w:rFonts w:ascii="Arial" w:hAnsi="Arial"/>
                            <w:sz w:val="16"/>
                            <w:szCs w:val="16"/>
                          </w:rPr>
                          <w:t>Bulletins de salaires</w:t>
                        </w:r>
                      </w:p>
                    </w:txbxContent>
                  </v:textbox>
                </v:shape>
                <v:rect id="Rectangle 158" o:spid="_x0000_s1047" style="position:absolute;left:62614;top:40989;width:13068;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" fillcolor="#cfc">
                  <v:textbox>
                    <w:txbxContent>
                      <w:p w14:paraId="45CCB9B4" w14:textId="77777777" w:rsidR="00030BD4" w:rsidRPr="00B139C5" w:rsidRDefault="00030BD4" w:rsidP="00030BD4">
                        <w:pPr>
                          <w:jc w:val="center"/>
                          <w:rPr>
                            <w:rFonts w:ascii="Arial" w:hAnsi="Arial"/>
                            <w:sz w:val="16"/>
                            <w:szCs w:val="16"/>
                          </w:rPr>
                        </w:pPr>
                        <w:r w:rsidRPr="00B139C5">
                          <w:rPr>
                            <w:rFonts w:ascii="Arial" w:hAnsi="Arial"/>
                            <w:sz w:val="16"/>
                            <w:szCs w:val="16"/>
                          </w:rPr>
                          <w:t>sd180 Interrogation</w:t>
                        </w:r>
                      </w:p>
                      <w:p w14:paraId="59FCFDF7" w14:textId="77777777" w:rsidR="00030BD4" w:rsidRPr="00B139C5" w:rsidRDefault="00030BD4" w:rsidP="00030BD4">
                        <w:pPr>
                          <w:jc w:val="center"/>
                          <w:rPr>
                            <w:rFonts w:ascii="Arial" w:hAnsi="Arial"/>
                            <w:sz w:val="16"/>
                            <w:szCs w:val="16"/>
                          </w:rPr>
                        </w:pPr>
                        <w:r w:rsidRPr="00B139C5">
                          <w:rPr>
                            <w:rFonts w:ascii="Arial" w:hAnsi="Arial"/>
                            <w:sz w:val="16"/>
                            <w:szCs w:val="16"/>
                          </w:rPr>
                          <w:t>Rubrique / Employés</w:t>
                        </w:r>
                      </w:p>
                    </w:txbxContent>
                  </v:textbox>
                </v:rect>
                <v:rect id="Rectangle 159" o:spid="_x0000_s1048" style="position:absolute;left:62614;top:46875;width:13068;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" fillcolor="#cfc">
                  <v:textbox>
                    <w:txbxContent>
                      <w:p w14:paraId="13E9E72E" w14:textId="77777777" w:rsidR="00030BD4" w:rsidRPr="00B139C5" w:rsidRDefault="00030BD4" w:rsidP="00030BD4">
                        <w:pPr>
                          <w:jc w:val="center"/>
                          <w:rPr>
                            <w:rFonts w:ascii="Arial" w:hAnsi="Arial"/>
                            <w:sz w:val="16"/>
                            <w:szCs w:val="16"/>
                          </w:rPr>
                        </w:pPr>
                        <w:r w:rsidRPr="00B139C5">
                          <w:rPr>
                            <w:rFonts w:ascii="Arial" w:hAnsi="Arial"/>
                            <w:sz w:val="16"/>
                            <w:szCs w:val="16"/>
                          </w:rPr>
                          <w:t>sd190 Interrogation</w:t>
                        </w:r>
                      </w:p>
                      <w:p w14:paraId="0F5690FA" w14:textId="77777777" w:rsidR="00030BD4" w:rsidRPr="00B139C5" w:rsidRDefault="00030BD4" w:rsidP="00030BD4">
                        <w:pPr>
                          <w:jc w:val="center"/>
                          <w:rPr>
                            <w:rFonts w:ascii="Arial" w:hAnsi="Arial"/>
                            <w:sz w:val="16"/>
                            <w:szCs w:val="16"/>
                          </w:rPr>
                        </w:pPr>
                        <w:r w:rsidRPr="00B139C5">
                          <w:rPr>
                            <w:rFonts w:ascii="Arial" w:hAnsi="Arial"/>
                            <w:sz w:val="16"/>
                            <w:szCs w:val="16"/>
                          </w:rPr>
                          <w:t>Employé / Rubriques</w:t>
                        </w:r>
                      </w:p>
                    </w:txbxContent>
                  </v:textbox>
                </v:rect>
                <v:shape id="AutoShape 163" o:spid="_x0000_s1049" type="#_x0000_t32" style="position:absolute;left:50930;top:3740;width:25;height:1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">
                  <v:stroke endarrow="block"/>
                </v:shape>
                <v:shape id="AutoShape 164" o:spid="_x0000_s1050" type="#_x0000_t32" style="position:absolute;left:64506;top:24796;width:13;height:17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6" o:spid="_x0000_s1051" type="#_x0000_t34" style="position:absolute;left:54714;top:8934;width:6566;height:210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">
                  <v:stroke endarrow="block"/>
                </v:shape>
                <v:rect id="Rectangle 11" o:spid="_x0000_s1052" style="position:absolute;left:45221;top:127;width:11417;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" fillcolor="#cfc">
                  <v:textbox>
                    <w:txbxContent>
                      <w:p w14:paraId="53081971" w14:textId="77777777" w:rsidR="00030BD4" w:rsidRPr="00B139C5" w:rsidRDefault="00030BD4" w:rsidP="00030BD4">
                        <w:pPr>
                          <w:jc w:val="center"/>
                          <w:rPr>
                            <w:rFonts w:ascii="Arial" w:hAnsi="Arial"/>
                            <w:sz w:val="16"/>
                            <w:szCs w:val="16"/>
                          </w:rPr>
                        </w:pPr>
                        <w:r w:rsidRPr="00B139C5">
                          <w:rPr>
                            <w:rFonts w:ascii="Arial" w:hAnsi="Arial"/>
                            <w:sz w:val="16"/>
                            <w:szCs w:val="16"/>
                          </w:rPr>
                          <w:t>3. sd120 Gestion</w:t>
                        </w:r>
                        <w:r w:rsidRPr="00B139C5">
                          <w:rPr>
                            <w:rFonts w:ascii="Arial" w:hAnsi="Arial"/>
                            <w:sz w:val="16"/>
                            <w:szCs w:val="16"/>
                          </w:rPr>
                          <w:br/>
                          <w:t>des rubriques</w:t>
                        </w:r>
                      </w:p>
                    </w:txbxContent>
                  </v:textbox>
                </v:rect>
                <v:shape id="AutoShape 167" o:spid="_x0000_s1053" type="#_x0000_t34" style="position:absolute;left:26857;top:19208;width:34423;height:119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" adj="10798">
                  <v:stroke dashstyle="dashDot" endarrow="block"/>
                </v:shape>
                <v:shape id="AutoShape 168" o:spid="_x0000_s1054" type="#_x0000_t33" style="position:absolute;left:23288;top:22777;width:19057;height:119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">
                  <v:stroke endarrow="block"/>
                </v:shape>
                <v:shape id="AutoShape 169" o:spid="_x0000_s1055" type="#_x0000_t33" style="position:absolute;left:56422;top:29845;width:4795;height:120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">
                  <v:stroke endarrow="block"/>
                </v:shape>
                <v:shape id="AutoShape 170" o:spid="_x0000_s1056" type="#_x0000_t34" style="position:absolute;left:39697;top:29921;width:6343;height:58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" adj="11114">
                  <v:stroke endarrow="block"/>
                </v:shape>
                <v:shape id="AutoShape 171" o:spid="_x0000_s1057" type="#_x0000_t33" style="position:absolute;left:38280;top:35357;width:2349;height:1266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">
                  <v:stroke endarrow="block"/>
                </v:shape>
                <v:shape id="AutoShape 172" o:spid="_x0000_s1058" type="#_x0000_t33" style="position:absolute;left:39988;top:44425;width:9703;height:189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">
                  <v:stroke endarrow="block"/>
                </v:shape>
                <v:shape id="AutoShape 173" o:spid="_x0000_s1059" type="#_x0000_t33" style="position:absolute;left:45970;top:40335;width:5531;height:589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">
                  <v:stroke endarrow="block"/>
                </v:shape>
                <v:shape id="AutoShape 174" o:spid="_x0000_s1060" type="#_x0000_t34" style="position:absolute;left:58207;top:42945;width:4407;height:310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">
                  <v:stroke endarrow="block"/>
                </v:shape>
                <v:shape id="AutoShape 175" o:spid="_x0000_s1061" type="#_x0000_t34" style="position:absolute;left:58207;top:46050;width:4407;height:280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">
                  <v:stroke endarrow="block"/>
                </v:shape>
                <v:shape id="AutoShape 176" o:spid="_x0000_s1062" type="#_x0000_t32" style="position:absolute;left:54943;top:49561;width:6;height:49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">
                  <v:stroke endarrow="block"/>
                </v:shape>
                <v:shape id="AutoShape 177" o:spid="_x0000_s1063" type="#_x0000_t32" style="position:absolute;left:33931;top:50139;width:3441;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">
                  <v:stroke endarrow="block"/>
                </v:shape>
                <v:shape id="AutoShape 179" o:spid="_x0000_s1064" type="#_x0000_t32" style="position:absolute;left:17884;top:50126;width:4293;height: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">
                  <v:stroke endarrow="block"/>
                </v:shape>
                <v:rect id="Rectangle 180" o:spid="_x0000_s1065" style="position:absolute;left:62614;top:54470;width:13068;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" fillcolor="#cfc">
                  <v:textbox>
                    <w:txbxContent>
                      <w:p w14:paraId="365884C8" w14:textId="77777777" w:rsidR="00030BD4" w:rsidRPr="00B139C5" w:rsidRDefault="00030BD4" w:rsidP="00030BD4">
                        <w:pPr>
                          <w:jc w:val="center"/>
                          <w:rPr>
                            <w:rFonts w:ascii="Arial" w:hAnsi="Arial"/>
                            <w:sz w:val="16"/>
                            <w:szCs w:val="16"/>
                          </w:rPr>
                        </w:pPr>
                        <w:r w:rsidRPr="00B139C5">
                          <w:rPr>
                            <w:rFonts w:ascii="Arial" w:hAnsi="Arial"/>
                            <w:sz w:val="16"/>
                            <w:szCs w:val="16"/>
                          </w:rPr>
                          <w:t>Editions des états périodiques et de fin d’année</w:t>
                        </w:r>
                      </w:p>
                    </w:txbxContent>
                  </v:textbox>
                </v:rect>
                <v:shape id="AutoShape 181" o:spid="_x0000_s1066" type="#_x0000_t34" style="position:absolute;left:59591;top:44919;width:4909;height:1419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" adj="10786">
                  <v:stroke endarrow="block"/>
                </v:shape>
                <v:rect id="Rectangle 182" o:spid="_x0000_s1067" style="position:absolute;left:23009;top:54089;width:10922;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" fillcolor="#f79646" strokecolor="#f2f2f2" strokeweight="3pt">
                  <v:shadow on="t" color="#974706" opacity=".5" offset="1pt"/>
                  <v:textbox>
                    <w:txbxContent>
                      <w:p w14:paraId="54B9D439" w14:textId="77777777" w:rsidR="00030BD4" w:rsidRPr="00B139C5" w:rsidRDefault="00030BD4" w:rsidP="00030BD4">
                        <w:pPr>
                          <w:jc w:val="center"/>
                          <w:rPr>
                            <w:rFonts w:ascii="Arial" w:hAnsi="Arial"/>
                            <w:sz w:val="16"/>
                            <w:szCs w:val="16"/>
                          </w:rPr>
                        </w:pPr>
                        <w:r w:rsidRPr="00B139C5">
                          <w:rPr>
                            <w:rFonts w:ascii="Arial" w:hAnsi="Arial"/>
                            <w:sz w:val="16"/>
                            <w:szCs w:val="16"/>
                          </w:rPr>
                          <w:t>sd160 Intégration en CG/CA</w:t>
                        </w:r>
                      </w:p>
                    </w:txbxContent>
                  </v:textbox>
                </v:rect>
                <v:shape id="AutoShape 183" o:spid="_x0000_s1068" type="#_x0000_t33" style="position:absolute;left:35829;top:52025;width:3093;height:651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">
                  <v:stroke endarrow="block"/>
                </v:shape>
                <v:shape id="AutoShape 184" o:spid="_x0000_s1069" type="#_x0000_t22" style="position:absolute;left:8639;top:53809;width:8782;height:5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" fillcolor="#f79646" strokecolor="#f2f2f2" strokeweight="3pt">
                  <v:shadow on="t" color="#974706" opacity=".5" offset="1pt"/>
                  <v:textbox>
                    <w:txbxContent>
                      <w:p w14:paraId="03EB005C"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697985E3" w14:textId="77777777" w:rsidR="00030BD4" w:rsidRPr="00B139C5" w:rsidRDefault="00030BD4" w:rsidP="00030BD4">
                        <w:pPr>
                          <w:jc w:val="center"/>
                          <w:rPr>
                            <w:rFonts w:ascii="Arial" w:hAnsi="Arial"/>
                            <w:sz w:val="16"/>
                            <w:szCs w:val="16"/>
                          </w:rPr>
                        </w:pPr>
                        <w:r w:rsidRPr="00B139C5">
                          <w:rPr>
                            <w:rFonts w:ascii="Arial" w:hAnsi="Arial"/>
                            <w:sz w:val="16"/>
                            <w:szCs w:val="16"/>
                          </w:rPr>
                          <w:t>comptables</w:t>
                        </w:r>
                      </w:p>
                      <w:p w14:paraId="761245B4" w14:textId="77777777" w:rsidR="00030BD4" w:rsidRPr="00B139C5" w:rsidRDefault="00030BD4" w:rsidP="00030BD4">
                        <w:pPr>
                          <w:jc w:val="center"/>
                          <w:rPr>
                            <w:rFonts w:ascii="Arial" w:hAnsi="Arial"/>
                            <w:sz w:val="16"/>
                            <w:szCs w:val="16"/>
                          </w:rPr>
                        </w:pPr>
                      </w:p>
                    </w:txbxContent>
                  </v:textbox>
                </v:shape>
                <v:shape id="AutoShape 185" o:spid="_x0000_s1070" type="#_x0000_t32" style="position:absolute;left:17611;top:56800;width:5207;height: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">
                  <v:stroke endarrow="block"/>
                </v:shape>
                <v:shape id="AutoShape 186" o:spid="_x0000_s1071" type="#_x0000_t22" style="position:absolute;left:8639;top:6502;width:7061;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">
                  <v:textbox>
                    <w:txbxContent>
                      <w:p w14:paraId="1477F481" w14:textId="77777777" w:rsidR="00030BD4" w:rsidRPr="00B139C5" w:rsidRDefault="00030BD4" w:rsidP="00030BD4">
                        <w:pPr>
                          <w:jc w:val="center"/>
                          <w:rPr>
                            <w:rFonts w:ascii="Arial" w:hAnsi="Arial"/>
                            <w:sz w:val="16"/>
                            <w:szCs w:val="16"/>
                          </w:rPr>
                        </w:pPr>
                        <w:r w:rsidRPr="00B139C5">
                          <w:rPr>
                            <w:rFonts w:ascii="Arial" w:hAnsi="Arial"/>
                            <w:sz w:val="16"/>
                            <w:szCs w:val="16"/>
                          </w:rPr>
                          <w:t>Données</w:t>
                        </w:r>
                      </w:p>
                      <w:p w14:paraId="58EBA49F" w14:textId="77777777" w:rsidR="00030BD4" w:rsidRPr="00B139C5" w:rsidRDefault="00030BD4" w:rsidP="00030BD4">
                        <w:pPr>
                          <w:jc w:val="center"/>
                          <w:rPr>
                            <w:rFonts w:ascii="Arial" w:hAnsi="Arial"/>
                            <w:sz w:val="16"/>
                            <w:szCs w:val="16"/>
                          </w:rPr>
                        </w:pPr>
                        <w:r w:rsidRPr="00B139C5">
                          <w:rPr>
                            <w:rFonts w:ascii="Arial" w:hAnsi="Arial"/>
                            <w:sz w:val="16"/>
                            <w:szCs w:val="16"/>
                          </w:rPr>
                          <w:t>Tables</w:t>
                        </w:r>
                      </w:p>
                      <w:p w14:paraId="63174499" w14:textId="77777777" w:rsidR="00030BD4" w:rsidRPr="00B139C5" w:rsidRDefault="00030BD4" w:rsidP="00030BD4">
                        <w:pPr>
                          <w:jc w:val="center"/>
                          <w:rPr>
                            <w:rFonts w:ascii="Arial" w:hAnsi="Arial"/>
                            <w:sz w:val="16"/>
                            <w:szCs w:val="16"/>
                          </w:rPr>
                        </w:pPr>
                      </w:p>
                    </w:txbxContent>
                  </v:textbox>
                </v:shape>
                <v:rect id="Rectangle 187" o:spid="_x0000_s1072" style="position:absolute;left:5572;top:196;width:15481;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" fillcolor="#cfc">
                  <v:textbox>
                    <w:txbxContent>
                      <w:p w14:paraId="7D6C4C69" w14:textId="77777777" w:rsidR="00030BD4" w:rsidRPr="00B139C5" w:rsidRDefault="00030BD4" w:rsidP="00030BD4">
                        <w:pPr>
                          <w:jc w:val="center"/>
                          <w:rPr>
                            <w:rFonts w:ascii="Arial" w:hAnsi="Arial"/>
                            <w:sz w:val="16"/>
                            <w:szCs w:val="16"/>
                          </w:rPr>
                        </w:pPr>
                        <w:r w:rsidRPr="00B139C5">
                          <w:rPr>
                            <w:rFonts w:ascii="Arial" w:hAnsi="Arial"/>
                            <w:sz w:val="16"/>
                            <w:szCs w:val="16"/>
                          </w:rPr>
                          <w:t>1. sd900–sd903-sd925 Gestion des tables</w:t>
                        </w:r>
                      </w:p>
                    </w:txbxContent>
                  </v:textbox>
                </v:rect>
                <v:shape id="AutoShape 188" o:spid="_x0000_s1073" type="#_x0000_t32" style="position:absolute;left:12125;top:3740;width:44;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">
                  <v:stroke endarrow="block"/>
                </v:shape>
                <v:shape id="AutoShape 190" o:spid="_x0000_s1074" type="#_x0000_t33" style="position:absolute;left:16411;top:8509;width:2947;height:1142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">
                  <v:stroke endarrow="block"/>
                </v:shape>
                <v:shape id="AutoShape 192" o:spid="_x0000_s1075" type="#_x0000_t22" style="position:absolute;left:35112;top:6045;width:7848;height:6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">
                  <v:textbox>
                    <w:txbxContent>
                      <w:p w14:paraId="5B177A2F" w14:textId="77777777" w:rsidR="00030BD4" w:rsidRPr="00B139C5" w:rsidRDefault="00030BD4" w:rsidP="00030BD4">
                        <w:pPr>
                          <w:jc w:val="center"/>
                          <w:rPr>
                            <w:rFonts w:ascii="Arial" w:hAnsi="Arial"/>
                            <w:sz w:val="16"/>
                            <w:szCs w:val="16"/>
                          </w:rPr>
                        </w:pPr>
                        <w:r w:rsidRPr="00B139C5">
                          <w:rPr>
                            <w:rFonts w:ascii="Arial" w:hAnsi="Arial"/>
                            <w:sz w:val="16"/>
                            <w:szCs w:val="16"/>
                          </w:rPr>
                          <w:t>Donnés</w:t>
                        </w:r>
                      </w:p>
                      <w:p w14:paraId="2EB73CD5" w14:textId="77777777" w:rsidR="00030BD4" w:rsidRPr="00B139C5" w:rsidRDefault="00030BD4" w:rsidP="00030BD4">
                        <w:pPr>
                          <w:jc w:val="center"/>
                          <w:rPr>
                            <w:rFonts w:ascii="Arial" w:hAnsi="Arial"/>
                            <w:sz w:val="16"/>
                            <w:szCs w:val="16"/>
                          </w:rPr>
                        </w:pPr>
                        <w:r w:rsidRPr="00B139C5">
                          <w:rPr>
                            <w:rFonts w:ascii="Arial" w:hAnsi="Arial"/>
                            <w:sz w:val="16"/>
                            <w:szCs w:val="16"/>
                          </w:rPr>
                          <w:t>Constantes</w:t>
                        </w:r>
                      </w:p>
                      <w:p w14:paraId="46A59676" w14:textId="77777777" w:rsidR="00030BD4" w:rsidRPr="00B139C5" w:rsidRDefault="00030BD4" w:rsidP="00030BD4">
                        <w:pPr>
                          <w:jc w:val="center"/>
                          <w:rPr>
                            <w:rFonts w:ascii="Arial" w:hAnsi="Arial"/>
                            <w:sz w:val="16"/>
                            <w:szCs w:val="16"/>
                          </w:rPr>
                        </w:pPr>
                      </w:p>
                    </w:txbxContent>
                  </v:textbox>
                </v:shape>
                <v:shape id="AutoShape 193" o:spid="_x0000_s1076" type="#_x0000_t32" style="position:absolute;left:38973;top:3740;width:63;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">
                  <v:stroke endarrow="block"/>
                </v:shape>
                <v:rect id="Rectangle 194" o:spid="_x0000_s1077" style="position:absolute;left:33264;top:127;width:11417;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" fillcolor="#cfc">
                  <v:textbox>
                    <w:txbxContent>
                      <w:p w14:paraId="2212DE31" w14:textId="77777777" w:rsidR="00030BD4" w:rsidRPr="00B139C5" w:rsidRDefault="00030BD4" w:rsidP="00030BD4">
                        <w:pPr>
                          <w:jc w:val="center"/>
                          <w:rPr>
                            <w:rFonts w:ascii="Arial" w:hAnsi="Arial"/>
                            <w:sz w:val="16"/>
                            <w:szCs w:val="16"/>
                          </w:rPr>
                        </w:pPr>
                        <w:r w:rsidRPr="00B139C5">
                          <w:rPr>
                            <w:rFonts w:ascii="Arial" w:hAnsi="Arial"/>
                            <w:sz w:val="16"/>
                            <w:szCs w:val="16"/>
                          </w:rPr>
                          <w:t>2. sd901 Gestion</w:t>
                        </w:r>
                        <w:r w:rsidRPr="00B139C5">
                          <w:rPr>
                            <w:rFonts w:ascii="Arial" w:hAnsi="Arial"/>
                            <w:sz w:val="16"/>
                            <w:szCs w:val="16"/>
                          </w:rPr>
                          <w:br/>
                          <w:t>des constantes</w:t>
                        </w:r>
                      </w:p>
                    </w:txbxContent>
                  </v:textbox>
                </v:rect>
                <v:shape id="AutoShape 195" o:spid="_x0000_s1078" type="#_x0000_t32" style="position:absolute;left:42960;top:8934;width:423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">
                  <v:stroke endarrow="block"/>
                </v:shape>
                <v:shape id="AutoShape 196" o:spid="_x0000_s1079" type="#_x0000_t22" style="position:absolute;left:71916;top:9652;width:7125;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" strokecolor="#ffc000">
                  <v:textbox>
                    <w:txbxContent>
                      <w:p w14:paraId="3DE8493F" w14:textId="77777777" w:rsidR="00030BD4" w:rsidRPr="00B139C5" w:rsidRDefault="00030BD4" w:rsidP="00030BD4">
                        <w:pPr>
                          <w:jc w:val="center"/>
                          <w:rPr>
                            <w:rFonts w:ascii="Arial" w:hAnsi="Arial"/>
                            <w:color w:val="E36C0A"/>
                            <w:sz w:val="16"/>
                            <w:szCs w:val="16"/>
                          </w:rPr>
                        </w:pPr>
                        <w:r w:rsidRPr="00B139C5">
                          <w:rPr>
                            <w:rFonts w:ascii="Arial" w:hAnsi="Arial"/>
                            <w:color w:val="E36C0A"/>
                            <w:sz w:val="16"/>
                            <w:szCs w:val="16"/>
                          </w:rPr>
                          <w:t>Données</w:t>
                        </w:r>
                      </w:p>
                      <w:p w14:paraId="134ED14D" w14:textId="77777777" w:rsidR="00030BD4" w:rsidRPr="00B139C5" w:rsidRDefault="00030BD4" w:rsidP="00030BD4">
                        <w:pPr>
                          <w:jc w:val="center"/>
                          <w:rPr>
                            <w:rFonts w:ascii="Arial" w:hAnsi="Arial"/>
                            <w:color w:val="E36C0A"/>
                            <w:sz w:val="16"/>
                            <w:szCs w:val="16"/>
                          </w:rPr>
                        </w:pPr>
                        <w:r w:rsidRPr="00B139C5">
                          <w:rPr>
                            <w:rFonts w:ascii="Arial" w:hAnsi="Arial"/>
                            <w:color w:val="E36C0A"/>
                            <w:sz w:val="16"/>
                            <w:szCs w:val="16"/>
                          </w:rPr>
                          <w:t>RT</w:t>
                        </w:r>
                      </w:p>
                      <w:p w14:paraId="51C04187" w14:textId="77777777" w:rsidR="00030BD4" w:rsidRPr="00B139C5" w:rsidRDefault="00030BD4" w:rsidP="00030BD4">
                        <w:pPr>
                          <w:jc w:val="center"/>
                          <w:rPr>
                            <w:rFonts w:ascii="Arial" w:hAnsi="Arial"/>
                            <w:i/>
                            <w:color w:val="E36C0A"/>
                            <w:sz w:val="16"/>
                            <w:szCs w:val="16"/>
                          </w:rPr>
                        </w:pPr>
                        <w:r w:rsidRPr="00B139C5">
                          <w:rPr>
                            <w:rFonts w:ascii="Arial" w:hAnsi="Arial"/>
                            <w:i/>
                            <w:color w:val="E36C0A"/>
                            <w:sz w:val="16"/>
                            <w:szCs w:val="16"/>
                          </w:rPr>
                          <w:t>rsli</w:t>
                        </w:r>
                      </w:p>
                    </w:txbxContent>
                  </v:textbox>
                </v:shape>
                <v:rect id="Rectangle 197" o:spid="_x0000_s1080" style="position:absolute;left:69148;top:5422;width:13398;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" strokecolor="#ffc000">
                  <v:textbox>
                    <w:txbxContent>
                      <w:p w14:paraId="7C912E7D" w14:textId="77777777" w:rsidR="00030BD4" w:rsidRPr="00B139C5" w:rsidRDefault="00030BD4" w:rsidP="00030BD4">
                        <w:pPr>
                          <w:jc w:val="center"/>
                          <w:rPr>
                            <w:rFonts w:ascii="Arial" w:hAnsi="Arial"/>
                            <w:b/>
                            <w:color w:val="E36C0A"/>
                            <w:sz w:val="16"/>
                            <w:szCs w:val="16"/>
                          </w:rPr>
                        </w:pPr>
                        <w:r w:rsidRPr="00B139C5">
                          <w:rPr>
                            <w:rFonts w:ascii="Arial" w:hAnsi="Arial"/>
                            <w:b/>
                            <w:color w:val="E36C0A"/>
                            <w:sz w:val="16"/>
                            <w:szCs w:val="16"/>
                          </w:rPr>
                          <w:t>rs100/200 Saisie des rapports de travail</w:t>
                        </w:r>
                      </w:p>
                    </w:txbxContent>
                  </v:textbox>
                </v:rect>
                <v:shape id="AutoShape 198" o:spid="_x0000_s1081" type="#_x0000_t33" style="position:absolute;left:65242;top:19761;width:13399;height:70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" strokecolor="#ffc000" strokeweight="3pt">
                  <v:stroke dashstyle="1 1" endarrow="block" endcap="round"/>
                  <v:shadow color="#974706" opacity=".5" offset="1pt"/>
                </v:shape>
                <v:shape id="AutoShape 200" o:spid="_x0000_s1082" style="position:absolute;left:76184;top:18256;width:7550;height:373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" adj="-11796480,,5400" path="m,l5400,21600r10800,l21600,,,xe" strokecolor="#ffc000">
                  <v:stroke joinstyle="miter"/>
                  <v:formulas/>
                  <v:path o:connecttype="custom" o:connectlocs="660638,186690;377508,373380;94377,186690;377508,0" o:connectangles="0,0,0,0" textboxrect="4500,4500,17100,17100"/>
                  <v:textbox>
                    <w:txbxContent>
                      <w:p w14:paraId="78AE593B" w14:textId="77777777" w:rsidR="00030BD4" w:rsidRPr="00B139C5" w:rsidRDefault="00030BD4" w:rsidP="00030BD4">
                        <w:pPr>
                          <w:rPr>
                            <w:b/>
                            <w:color w:val="E36C0A"/>
                            <w:sz w:val="16"/>
                            <w:szCs w:val="16"/>
                          </w:rPr>
                        </w:pPr>
                        <w:r w:rsidRPr="00B139C5">
                          <w:rPr>
                            <w:rFonts w:ascii="Arial" w:hAnsi="Arial" w:cs="Arial"/>
                            <w:b/>
                            <w:color w:val="E36C0A"/>
                            <w:sz w:val="16"/>
                            <w:szCs w:val="16"/>
                          </w:rPr>
                          <w:t>rs220</w:t>
                        </w:r>
                      </w:p>
                    </w:txbxContent>
                  </v:textbox>
                </v:shape>
                <w10:anchorlock/>
              </v:group>
            </w:pict>
          </mc:Fallback>
        </mc:AlternateContent>
      </w:r>
    </w:p>
    <w:p w14:paraId="17298796" w14:textId="77777777" w:rsidR="00030BD4" w:rsidRPr="008F1DFC" w:rsidRDefault="00030BD4" w:rsidP="00030BD4"/>
    <w:p w14:paraId="2F43499A" w14:textId="77777777" w:rsidR="00030BD4" w:rsidRPr="00A500F5" w:rsidRDefault="00030BD4" w:rsidP="00030BD4">
      <w:pPr>
        <w:rPr>
          <w:b/>
          <w:bCs/>
          <w:u w:val="single"/>
        </w:rPr>
      </w:pPr>
      <w:r w:rsidRPr="00A500F5">
        <w:rPr>
          <w:b/>
          <w:bCs/>
          <w:u w:val="single"/>
        </w:rPr>
        <w:lastRenderedPageBreak/>
        <w:t xml:space="preserve">Note explicative du fonctionnement du module « Ms Salaire » : </w:t>
      </w:r>
    </w:p>
    <w:p w14:paraId="436B770E" w14:textId="77777777" w:rsidR="00030BD4" w:rsidRPr="00A500F5" w:rsidRDefault="00030BD4" w:rsidP="00030BD4">
      <w:r w:rsidRPr="00A500F5">
        <w:t>La schématisation présente l'architecture du module "Salaire" au sein d'un système ERP, illustrant comment différents programmes interagissent pour gérer et traiter les données salariales.</w:t>
      </w:r>
    </w:p>
    <w:p w14:paraId="0CC33353" w14:textId="77777777" w:rsidR="00030BD4" w:rsidRPr="00A500F5" w:rsidRDefault="00030BD4" w:rsidP="00030BD4">
      <w:pPr>
        <w:numPr>
          <w:ilvl w:val="0"/>
          <w:numId w:val="121"/>
        </w:numPr>
      </w:pPr>
      <w:r w:rsidRPr="00A500F5">
        <w:t>Les données commencent par la gestion des tables (</w:t>
      </w:r>
      <w:r w:rsidRPr="00A500F5">
        <w:rPr>
          <w:b/>
          <w:bCs/>
        </w:rPr>
        <w:t>sd900-sd903-sd925</w:t>
      </w:r>
      <w:r w:rsidRPr="00A500F5">
        <w:t>), où les tables fondamentales pour les calculs salariaux sont maintenues.</w:t>
      </w:r>
    </w:p>
    <w:p w14:paraId="3794A575" w14:textId="77777777" w:rsidR="00030BD4" w:rsidRPr="00A500F5" w:rsidRDefault="00030BD4" w:rsidP="00030BD4">
      <w:pPr>
        <w:numPr>
          <w:ilvl w:val="0"/>
          <w:numId w:val="121"/>
        </w:numPr>
      </w:pPr>
      <w:r w:rsidRPr="00A500F5">
        <w:t>La gestion des constantes (</w:t>
      </w:r>
      <w:r w:rsidRPr="00A500F5">
        <w:rPr>
          <w:b/>
          <w:bCs/>
        </w:rPr>
        <w:t>sd901</w:t>
      </w:r>
      <w:r w:rsidRPr="00A500F5">
        <w:t>) régit les valeurs fixes requises pour les calculs des salaires, telles que les taux d'imposition ou les cotisations sociales.</w:t>
      </w:r>
    </w:p>
    <w:p w14:paraId="5C9C5D15" w14:textId="77777777" w:rsidR="00030BD4" w:rsidRPr="00A500F5" w:rsidRDefault="00030BD4" w:rsidP="00030BD4">
      <w:pPr>
        <w:numPr>
          <w:ilvl w:val="0"/>
          <w:numId w:val="121"/>
        </w:numPr>
      </w:pPr>
      <w:r w:rsidRPr="00A500F5">
        <w:t>La gestion des rubriques (</w:t>
      </w:r>
      <w:r w:rsidRPr="00A500F5">
        <w:rPr>
          <w:b/>
          <w:bCs/>
        </w:rPr>
        <w:t>sd120</w:t>
      </w:r>
      <w:r w:rsidRPr="00A500F5">
        <w:t>) concerne les différents types de revenus et de déductions appliqués sur un bulletin de paie, comme le salaire de base, les heures supplémentaires, ou les prélèvements légaux.</w:t>
      </w:r>
    </w:p>
    <w:p w14:paraId="75ABD7D3" w14:textId="77777777" w:rsidR="00030BD4" w:rsidRPr="00A500F5" w:rsidRDefault="00030BD4" w:rsidP="00030BD4">
      <w:pPr>
        <w:numPr>
          <w:ilvl w:val="0"/>
          <w:numId w:val="121"/>
        </w:numPr>
      </w:pPr>
      <w:r w:rsidRPr="00A500F5">
        <w:t>La gestion des employés (</w:t>
      </w:r>
      <w:r w:rsidRPr="00A500F5">
        <w:rPr>
          <w:b/>
          <w:bCs/>
        </w:rPr>
        <w:t>sd100</w:t>
      </w:r>
      <w:r w:rsidRPr="00A500F5">
        <w:t>) enregistre et maintient les informations sur chaque employé, essentielles pour attribuer les salaires et les rubriques correspondantes.</w:t>
      </w:r>
    </w:p>
    <w:p w14:paraId="5C83BAC1" w14:textId="77777777" w:rsidR="00030BD4" w:rsidRPr="00A500F5" w:rsidRDefault="00030BD4" w:rsidP="00030BD4">
      <w:pPr>
        <w:numPr>
          <w:ilvl w:val="0"/>
          <w:numId w:val="121"/>
        </w:numPr>
      </w:pPr>
      <w:r w:rsidRPr="00A500F5">
        <w:t>La gestion des fixes (</w:t>
      </w:r>
      <w:r w:rsidRPr="00A500F5">
        <w:rPr>
          <w:b/>
          <w:bCs/>
        </w:rPr>
        <w:t>sd110</w:t>
      </w:r>
      <w:r w:rsidRPr="00A500F5">
        <w:t>) s'occupe des éléments de paie qui ne changent pas fréquemment pour un employé, comme le salaire mensuel de base.</w:t>
      </w:r>
    </w:p>
    <w:p w14:paraId="44A056C1" w14:textId="77777777" w:rsidR="00030BD4" w:rsidRPr="00A500F5" w:rsidRDefault="00030BD4" w:rsidP="00030BD4">
      <w:pPr>
        <w:numPr>
          <w:ilvl w:val="0"/>
          <w:numId w:val="121"/>
        </w:numPr>
      </w:pPr>
      <w:r w:rsidRPr="00A500F5">
        <w:t>La gestion des variables (</w:t>
      </w:r>
      <w:r w:rsidRPr="00A500F5">
        <w:rPr>
          <w:b/>
          <w:bCs/>
        </w:rPr>
        <w:t>sd130</w:t>
      </w:r>
      <w:r w:rsidRPr="00A500F5">
        <w:t>) est là pour enregistrer les éléments de paie qui peuvent varier chaque mois, tels que les commissions ou les primes.</w:t>
      </w:r>
    </w:p>
    <w:p w14:paraId="562CFF61" w14:textId="77777777" w:rsidR="00030BD4" w:rsidRPr="00A500F5" w:rsidRDefault="00030BD4" w:rsidP="00030BD4">
      <w:pPr>
        <w:numPr>
          <w:ilvl w:val="0"/>
          <w:numId w:val="121"/>
        </w:numPr>
      </w:pPr>
      <w:r w:rsidRPr="00A500F5">
        <w:t>L'édition des bulletins de salaires (</w:t>
      </w:r>
      <w:r w:rsidRPr="00A500F5">
        <w:rPr>
          <w:b/>
          <w:bCs/>
        </w:rPr>
        <w:t>sd150</w:t>
      </w:r>
      <w:r w:rsidRPr="00A500F5">
        <w:t>) utilise toutes les données des points précédents pour créer les bulletins de paie finaux pour chaque période de paie.</w:t>
      </w:r>
    </w:p>
    <w:p w14:paraId="174E2134" w14:textId="77777777" w:rsidR="00030BD4" w:rsidRPr="00A500F5" w:rsidRDefault="00030BD4" w:rsidP="00030BD4">
      <w:r w:rsidRPr="00A500F5">
        <w:t xml:space="preserve">Les programmes </w:t>
      </w:r>
      <w:r w:rsidRPr="00A500F5">
        <w:rPr>
          <w:b/>
          <w:bCs/>
        </w:rPr>
        <w:t>sd160</w:t>
      </w:r>
      <w:r w:rsidRPr="00A500F5">
        <w:t xml:space="preserve"> et </w:t>
      </w:r>
      <w:r w:rsidRPr="00A500F5">
        <w:rPr>
          <w:b/>
          <w:bCs/>
        </w:rPr>
        <w:t>sd161</w:t>
      </w:r>
      <w:r w:rsidRPr="00A500F5">
        <w:t xml:space="preserve"> s'intègrent dans le protocole de comptabilité générale/analytique (</w:t>
      </w:r>
      <w:r w:rsidRPr="00A500F5">
        <w:rPr>
          <w:b/>
          <w:bCs/>
        </w:rPr>
        <w:t>CG/CA</w:t>
      </w:r>
      <w:r w:rsidRPr="00A500F5">
        <w:t>), en assurant que les données salariales sont correctement imputées dans la comptabilité de l'entreprise.</w:t>
      </w:r>
    </w:p>
    <w:p w14:paraId="2B5C9020" w14:textId="77777777" w:rsidR="00030BD4" w:rsidRPr="00A500F5" w:rsidRDefault="00030BD4" w:rsidP="00030BD4">
      <w:r w:rsidRPr="00A500F5">
        <w:t>En parallèle, les données de travail (</w:t>
      </w:r>
      <w:r w:rsidRPr="00A500F5">
        <w:rPr>
          <w:b/>
          <w:bCs/>
        </w:rPr>
        <w:t>sd100/200</w:t>
      </w:r>
      <w:r w:rsidRPr="00A500F5">
        <w:t>) sont saisies et intégrées (</w:t>
      </w:r>
      <w:r w:rsidRPr="00A500F5">
        <w:rPr>
          <w:b/>
          <w:bCs/>
        </w:rPr>
        <w:t>rs22</w:t>
      </w:r>
      <w:r w:rsidRPr="00A500F5">
        <w:t>) pour refléter l'activité réelle des employés, qui peut influencer les variables salariales.</w:t>
      </w:r>
    </w:p>
    <w:p w14:paraId="1911D300" w14:textId="77777777" w:rsidR="00030BD4" w:rsidRPr="00A500F5" w:rsidRDefault="00030BD4" w:rsidP="00030BD4">
      <w:r w:rsidRPr="00A500F5">
        <w:t>Enfin, les interrogations (</w:t>
      </w:r>
      <w:r w:rsidRPr="00A500F5">
        <w:rPr>
          <w:b/>
          <w:bCs/>
        </w:rPr>
        <w:t>sd180</w:t>
      </w:r>
      <w:r w:rsidRPr="00A500F5">
        <w:t xml:space="preserve"> et </w:t>
      </w:r>
      <w:r w:rsidRPr="00A500F5">
        <w:rPr>
          <w:b/>
          <w:bCs/>
        </w:rPr>
        <w:t>sd190</w:t>
      </w:r>
      <w:r w:rsidRPr="00A500F5">
        <w:t>) permettent de consulter les informations détaillées sur les rubriques par employé et vice-versa, fournissant un accès immédiat pour les vérifications et audits.</w:t>
      </w:r>
    </w:p>
    <w:p w14:paraId="5BD86364" w14:textId="77777777" w:rsidR="00030BD4" w:rsidRPr="00A500F5" w:rsidRDefault="00030BD4" w:rsidP="00030BD4">
      <w:r w:rsidRPr="00A500F5">
        <w:t>L'édition paramétrable (</w:t>
      </w:r>
      <w:r w:rsidRPr="00A500F5">
        <w:rPr>
          <w:b/>
          <w:bCs/>
        </w:rPr>
        <w:t>sd200</w:t>
      </w:r>
      <w:r w:rsidRPr="00A500F5">
        <w:t>) permet de personnaliser les rapports et les états pour répondre aux besoins spécifiques de reporting de l'entreprise en matière de salaire.</w:t>
      </w:r>
    </w:p>
    <w:p w14:paraId="1769DC9B" w14:textId="77777777" w:rsidR="00030BD4" w:rsidRPr="00A500F5" w:rsidRDefault="00030BD4" w:rsidP="00030BD4">
      <w:r w:rsidRPr="00A500F5">
        <w:t>Cette infrastructure module la complexité de la gestion salariale en flux de travail connectés, offrant une vue cohérente et intégrée de la gestion des salaires au sein de l'ERP.</w:t>
      </w:r>
    </w:p>
    <w:p w14:paraId="5340E1A7" w14:textId="77777777" w:rsidR="00030BD4" w:rsidRPr="00A500F5" w:rsidRDefault="00030BD4" w:rsidP="00030BD4"/>
    <w:p w14:paraId="7B1D981C" w14:textId="77777777" w:rsidR="00030BD4" w:rsidRDefault="00030BD4" w:rsidP="00030BD4">
      <w:r>
        <w:rPr>
          <w:noProof/>
        </w:rPr>
        <w:lastRenderedPageBreak/>
        <mc:AlternateContent>
          <mc:Choice Requires="wpc">
            <w:drawing>
              <wp:inline distT="0" distB="0" distL="0" distR="0" wp14:anchorId="58BB772F" wp14:editId="2AD832A6">
                <wp:extent cx="6327775" cy="9128760"/>
                <wp:effectExtent l="0" t="0" r="0" b="0"/>
                <wp:docPr id="1278496471"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98741007" name="Rectangle 5"/>
                        <wps:cNvSpPr>
                          <a:spLocks noChangeArrowheads="1"/>
                        </wps:cNvSpPr>
                        <wps:spPr bwMode="auto">
                          <a:xfrm>
                            <a:off x="260985" y="383585"/>
                            <a:ext cx="1733550" cy="218440"/>
                          </a:xfrm>
                          <a:prstGeom prst="rect">
                            <a:avLst/>
                          </a:prstGeom>
                          <a:solidFill>
                            <a:srgbClr val="CCFFCC"/>
                          </a:solidFill>
                          <a:ln w="9525">
                            <a:solidFill>
                              <a:srgbClr val="000000"/>
                            </a:solidFill>
                            <a:miter lim="800000"/>
                            <a:headEnd/>
                            <a:tailEnd/>
                          </a:ln>
                        </wps:spPr>
                        <wps:txbx>
                          <w:txbxContent>
                            <w:p w14:paraId="10CACD34" w14:textId="77777777" w:rsidR="00030BD4" w:rsidRPr="00084070" w:rsidRDefault="00030BD4" w:rsidP="00030BD4">
                              <w:pPr>
                                <w:jc w:val="center"/>
                                <w:rPr>
                                  <w:rFonts w:ascii="Arial" w:hAnsi="Arial"/>
                                  <w:sz w:val="16"/>
                                  <w:szCs w:val="16"/>
                                </w:rPr>
                              </w:pPr>
                              <w:r>
                                <w:rPr>
                                  <w:rFonts w:ascii="Arial" w:hAnsi="Arial"/>
                                  <w:sz w:val="16"/>
                                  <w:szCs w:val="16"/>
                                </w:rPr>
                                <w:t>sd100 Données employés</w:t>
                              </w:r>
                            </w:p>
                          </w:txbxContent>
                        </wps:txbx>
                        <wps:bodyPr rot="0" vert="horz" wrap="square" lIns="91440" tIns="45720" rIns="91440" bIns="45720" anchor="t" anchorCtr="0" upright="1">
                          <a:noAutofit/>
                        </wps:bodyPr>
                      </wps:wsp>
                      <wps:wsp>
                        <wps:cNvPr id="547590283" name="Rectangle 6"/>
                        <wps:cNvSpPr>
                          <a:spLocks noChangeArrowheads="1"/>
                        </wps:cNvSpPr>
                        <wps:spPr bwMode="auto">
                          <a:xfrm>
                            <a:off x="2213610" y="383585"/>
                            <a:ext cx="1733550" cy="217805"/>
                          </a:xfrm>
                          <a:prstGeom prst="rect">
                            <a:avLst/>
                          </a:prstGeom>
                          <a:solidFill>
                            <a:srgbClr val="CCFFCC"/>
                          </a:solidFill>
                          <a:ln w="9525">
                            <a:solidFill>
                              <a:srgbClr val="000000"/>
                            </a:solidFill>
                            <a:miter lim="800000"/>
                            <a:headEnd/>
                            <a:tailEnd/>
                          </a:ln>
                        </wps:spPr>
                        <wps:txbx>
                          <w:txbxContent>
                            <w:p w14:paraId="5702CC43" w14:textId="77777777" w:rsidR="00030BD4" w:rsidRPr="00084070" w:rsidRDefault="00030BD4" w:rsidP="00030BD4">
                              <w:pPr>
                                <w:jc w:val="center"/>
                                <w:rPr>
                                  <w:rFonts w:ascii="Arial" w:hAnsi="Arial"/>
                                  <w:sz w:val="16"/>
                                  <w:szCs w:val="16"/>
                                </w:rPr>
                              </w:pPr>
                              <w:r>
                                <w:rPr>
                                  <w:rFonts w:ascii="Arial" w:hAnsi="Arial"/>
                                  <w:sz w:val="16"/>
                                  <w:szCs w:val="16"/>
                                </w:rPr>
                                <w:t>sd120 Données rubriques</w:t>
                              </w:r>
                            </w:p>
                          </w:txbxContent>
                        </wps:txbx>
                        <wps:bodyPr rot="0" vert="horz" wrap="square" lIns="91440" tIns="45720" rIns="91440" bIns="45720" anchor="t" anchorCtr="0" upright="1">
                          <a:noAutofit/>
                        </wps:bodyPr>
                      </wps:wsp>
                      <wps:wsp>
                        <wps:cNvPr id="919487509" name="Rectangle 7"/>
                        <wps:cNvSpPr>
                          <a:spLocks noChangeArrowheads="1"/>
                        </wps:cNvSpPr>
                        <wps:spPr bwMode="auto">
                          <a:xfrm>
                            <a:off x="2160270" y="1407840"/>
                            <a:ext cx="1841500" cy="380365"/>
                          </a:xfrm>
                          <a:prstGeom prst="rect">
                            <a:avLst/>
                          </a:prstGeom>
                          <a:solidFill>
                            <a:srgbClr val="FFFF99"/>
                          </a:solidFill>
                          <a:ln w="9525">
                            <a:solidFill>
                              <a:srgbClr val="000000"/>
                            </a:solidFill>
                            <a:miter lim="800000"/>
                            <a:headEnd/>
                            <a:tailEnd/>
                          </a:ln>
                        </wps:spPr>
                        <wps:txbx>
                          <w:txbxContent>
                            <w:p w14:paraId="6D10A1A2" w14:textId="77777777" w:rsidR="00030BD4" w:rsidRPr="00084070" w:rsidRDefault="00030BD4" w:rsidP="00030BD4">
                              <w:pPr>
                                <w:jc w:val="center"/>
                                <w:rPr>
                                  <w:rFonts w:ascii="Arial" w:hAnsi="Arial"/>
                                  <w:sz w:val="16"/>
                                  <w:szCs w:val="16"/>
                                </w:rPr>
                              </w:pPr>
                              <w:r>
                                <w:rPr>
                                  <w:rFonts w:ascii="Arial" w:hAnsi="Arial"/>
                                  <w:sz w:val="16"/>
                                  <w:szCs w:val="16"/>
                                </w:rPr>
                                <w:t xml:space="preserve">rs100 – rs200 Saisie des </w:t>
                              </w:r>
                              <w:r>
                                <w:rPr>
                                  <w:rFonts w:ascii="Arial" w:hAnsi="Arial"/>
                                  <w:sz w:val="16"/>
                                  <w:szCs w:val="16"/>
                                </w:rPr>
                                <w:br/>
                                <w:t>rapports de travail</w:t>
                              </w:r>
                            </w:p>
                          </w:txbxContent>
                        </wps:txbx>
                        <wps:bodyPr rot="0" vert="horz" wrap="square" lIns="91440" tIns="45720" rIns="91440" bIns="45720" anchor="t" anchorCtr="0" upright="1">
                          <a:noAutofit/>
                        </wps:bodyPr>
                      </wps:wsp>
                      <wps:wsp>
                        <wps:cNvPr id="924604059" name="Rectangle 8"/>
                        <wps:cNvSpPr>
                          <a:spLocks noChangeArrowheads="1"/>
                        </wps:cNvSpPr>
                        <wps:spPr bwMode="auto">
                          <a:xfrm>
                            <a:off x="2204085" y="3194730"/>
                            <a:ext cx="1733550" cy="366395"/>
                          </a:xfrm>
                          <a:prstGeom prst="rect">
                            <a:avLst/>
                          </a:prstGeom>
                          <a:solidFill>
                            <a:srgbClr val="FFFF99"/>
                          </a:solidFill>
                          <a:ln w="9525">
                            <a:solidFill>
                              <a:srgbClr val="000000"/>
                            </a:solidFill>
                            <a:miter lim="800000"/>
                            <a:headEnd/>
                            <a:tailEnd/>
                          </a:ln>
                        </wps:spPr>
                        <wps:txbx>
                          <w:txbxContent>
                            <w:p w14:paraId="043AEB03" w14:textId="77777777" w:rsidR="00030BD4" w:rsidRPr="00084070" w:rsidRDefault="00030BD4" w:rsidP="00030BD4">
                              <w:pPr>
                                <w:jc w:val="center"/>
                                <w:rPr>
                                  <w:rFonts w:ascii="Arial" w:hAnsi="Arial"/>
                                  <w:sz w:val="16"/>
                                  <w:szCs w:val="16"/>
                                </w:rPr>
                              </w:pPr>
                              <w:r>
                                <w:rPr>
                                  <w:rFonts w:ascii="Arial" w:hAnsi="Arial"/>
                                  <w:sz w:val="16"/>
                                  <w:szCs w:val="16"/>
                                </w:rPr>
                                <w:t>rs111 Edition de contrôle des  lignes de RT</w:t>
                              </w:r>
                            </w:p>
                          </w:txbxContent>
                        </wps:txbx>
                        <wps:bodyPr rot="0" vert="horz" wrap="square" lIns="91440" tIns="45720" rIns="91440" bIns="45720" anchor="t" anchorCtr="0" upright="1">
                          <a:noAutofit/>
                        </wps:bodyPr>
                      </wps:wsp>
                      <wps:wsp>
                        <wps:cNvPr id="1234175027" name="AutoShape 9"/>
                        <wps:cNvSpPr>
                          <a:spLocks noChangeArrowheads="1"/>
                        </wps:cNvSpPr>
                        <wps:spPr bwMode="auto">
                          <a:xfrm>
                            <a:off x="4541520" y="3123610"/>
                            <a:ext cx="871220" cy="506730"/>
                          </a:xfrm>
                          <a:prstGeom prst="foldedCorner">
                            <a:avLst>
                              <a:gd name="adj" fmla="val 12500"/>
                            </a:avLst>
                          </a:prstGeom>
                          <a:solidFill>
                            <a:srgbClr val="FFFFFF"/>
                          </a:solidFill>
                          <a:ln w="9525">
                            <a:solidFill>
                              <a:srgbClr val="000000"/>
                            </a:solidFill>
                            <a:round/>
                            <a:headEnd/>
                            <a:tailEnd/>
                          </a:ln>
                        </wps:spPr>
                        <wps:txbx>
                          <w:txbxContent>
                            <w:p w14:paraId="0934FE84" w14:textId="77777777" w:rsidR="00030BD4" w:rsidRDefault="00030BD4" w:rsidP="00030BD4">
                              <w:pPr>
                                <w:jc w:val="center"/>
                              </w:pPr>
                              <w:r>
                                <w:rPr>
                                  <w:rFonts w:ascii="Arial" w:hAnsi="Arial"/>
                                  <w:sz w:val="16"/>
                                  <w:szCs w:val="16"/>
                                </w:rPr>
                                <w:t>Liste de contrôle des saisies</w:t>
                              </w:r>
                            </w:p>
                          </w:txbxContent>
                        </wps:txbx>
                        <wps:bodyPr rot="0" vert="horz" wrap="square" lIns="91440" tIns="45720" rIns="91440" bIns="45720" anchor="t" anchorCtr="0" upright="1">
                          <a:noAutofit/>
                        </wps:bodyPr>
                      </wps:wsp>
                      <wps:wsp>
                        <wps:cNvPr id="1747458909" name="Rectangle 10"/>
                        <wps:cNvSpPr>
                          <a:spLocks noChangeArrowheads="1"/>
                        </wps:cNvSpPr>
                        <wps:spPr bwMode="auto">
                          <a:xfrm>
                            <a:off x="2204085" y="4288835"/>
                            <a:ext cx="1733550" cy="367030"/>
                          </a:xfrm>
                          <a:prstGeom prst="rect">
                            <a:avLst/>
                          </a:prstGeom>
                          <a:solidFill>
                            <a:srgbClr val="FFFF99"/>
                          </a:solidFill>
                          <a:ln w="9525">
                            <a:solidFill>
                              <a:srgbClr val="000000"/>
                            </a:solidFill>
                            <a:miter lim="800000"/>
                            <a:headEnd/>
                            <a:tailEnd/>
                          </a:ln>
                        </wps:spPr>
                        <wps:txbx>
                          <w:txbxContent>
                            <w:p w14:paraId="240B4D9C" w14:textId="77777777" w:rsidR="00030BD4" w:rsidRPr="00084070" w:rsidRDefault="00030BD4" w:rsidP="00030BD4">
                              <w:pPr>
                                <w:jc w:val="center"/>
                                <w:rPr>
                                  <w:rFonts w:ascii="Arial" w:hAnsi="Arial"/>
                                  <w:sz w:val="16"/>
                                  <w:szCs w:val="16"/>
                                </w:rPr>
                              </w:pPr>
                              <w:r>
                                <w:rPr>
                                  <w:rFonts w:ascii="Arial" w:hAnsi="Arial"/>
                                  <w:sz w:val="16"/>
                                  <w:szCs w:val="16"/>
                                </w:rPr>
                                <w:t>rs160 Imputation des RT dans la comptabilité analytique</w:t>
                              </w:r>
                            </w:p>
                          </w:txbxContent>
                        </wps:txbx>
                        <wps:bodyPr rot="0" vert="horz" wrap="square" lIns="91440" tIns="45720" rIns="91440" bIns="45720" anchor="t" anchorCtr="0" upright="1">
                          <a:noAutofit/>
                        </wps:bodyPr>
                      </wps:wsp>
                      <wps:wsp>
                        <wps:cNvPr id="645389220" name="AutoShape 11"/>
                        <wps:cNvSpPr>
                          <a:spLocks noChangeArrowheads="1"/>
                        </wps:cNvSpPr>
                        <wps:spPr bwMode="auto">
                          <a:xfrm>
                            <a:off x="2742565" y="3701460"/>
                            <a:ext cx="638810" cy="366395"/>
                          </a:xfrm>
                          <a:prstGeom prst="diamond">
                            <a:avLst/>
                          </a:prstGeom>
                          <a:solidFill>
                            <a:srgbClr val="FFFFFF"/>
                          </a:solidFill>
                          <a:ln w="9525">
                            <a:solidFill>
                              <a:srgbClr val="000000"/>
                            </a:solidFill>
                            <a:miter lim="800000"/>
                            <a:headEnd/>
                            <a:tailEnd/>
                          </a:ln>
                        </wps:spPr>
                        <wps:txbx>
                          <w:txbxContent>
                            <w:p w14:paraId="6C81BE15" w14:textId="77777777" w:rsidR="00030BD4" w:rsidRPr="00B123F1" w:rsidRDefault="00030BD4" w:rsidP="00030BD4">
                              <w:pPr>
                                <w:jc w:val="center"/>
                              </w:pPr>
                              <w:r w:rsidRPr="00B123F1">
                                <w:rPr>
                                  <w:rFonts w:ascii="Arial" w:hAnsi="Arial"/>
                                  <w:sz w:val="16"/>
                                  <w:szCs w:val="16"/>
                                </w:rPr>
                                <w:t>Ok ?</w:t>
                              </w:r>
                              <w:r>
                                <w:t>?</w:t>
                              </w:r>
                            </w:p>
                          </w:txbxContent>
                        </wps:txbx>
                        <wps:bodyPr rot="0" vert="horz" wrap="square" lIns="91440" tIns="45720" rIns="91440" bIns="45720" anchor="t" anchorCtr="0" upright="1">
                          <a:noAutofit/>
                        </wps:bodyPr>
                      </wps:wsp>
                      <wps:wsp>
                        <wps:cNvPr id="1240603544" name="Line 12"/>
                        <wps:cNvCnPr>
                          <a:cxnSpLocks noChangeShapeType="1"/>
                        </wps:cNvCnPr>
                        <wps:spPr bwMode="auto">
                          <a:xfrm flipV="1">
                            <a:off x="3067685" y="3561125"/>
                            <a:ext cx="635" cy="1403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3207589" name="Text Box 13"/>
                        <wps:cNvSpPr txBox="1">
                          <a:spLocks noChangeArrowheads="1"/>
                        </wps:cNvSpPr>
                        <wps:spPr bwMode="auto">
                          <a:xfrm>
                            <a:off x="3098165" y="4039280"/>
                            <a:ext cx="421640" cy="21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33CCFF" w14:textId="77777777" w:rsidR="00030BD4" w:rsidRPr="00A85EE1" w:rsidRDefault="00030BD4" w:rsidP="00030BD4">
                              <w:pPr>
                                <w:rPr>
                                  <w:rFonts w:ascii="Arial" w:hAnsi="Arial"/>
                                  <w:sz w:val="16"/>
                                  <w:szCs w:val="16"/>
                                </w:rPr>
                              </w:pPr>
                              <w:r>
                                <w:rPr>
                                  <w:rFonts w:ascii="Arial" w:hAnsi="Arial"/>
                                  <w:sz w:val="16"/>
                                  <w:szCs w:val="16"/>
                                </w:rPr>
                                <w:t>Oui</w:t>
                              </w:r>
                            </w:p>
                          </w:txbxContent>
                        </wps:txbx>
                        <wps:bodyPr rot="0" vert="horz" wrap="square" lIns="91440" tIns="45720" rIns="91440" bIns="45720" anchor="t" anchorCtr="0" upright="1">
                          <a:noAutofit/>
                        </wps:bodyPr>
                      </wps:wsp>
                      <wps:wsp>
                        <wps:cNvPr id="601503254" name="Text Box 14"/>
                        <wps:cNvSpPr txBox="1">
                          <a:spLocks noChangeArrowheads="1"/>
                        </wps:cNvSpPr>
                        <wps:spPr bwMode="auto">
                          <a:xfrm>
                            <a:off x="4679950" y="5953170"/>
                            <a:ext cx="1133475" cy="399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C7432" w14:textId="77777777" w:rsidR="00030BD4" w:rsidRPr="00A85EE1" w:rsidRDefault="00030BD4" w:rsidP="00030BD4">
                              <w:pPr>
                                <w:jc w:val="center"/>
                                <w:rPr>
                                  <w:rFonts w:ascii="Arial" w:hAnsi="Arial"/>
                                  <w:sz w:val="16"/>
                                  <w:szCs w:val="16"/>
                                </w:rPr>
                              </w:pPr>
                              <w:r>
                                <w:rPr>
                                  <w:rFonts w:ascii="Arial" w:hAnsi="Arial"/>
                                  <w:sz w:val="16"/>
                                  <w:szCs w:val="16"/>
                                </w:rPr>
                                <w:t>Non : Saisie de ligne(s) d’extourne</w:t>
                              </w:r>
                            </w:p>
                          </w:txbxContent>
                        </wps:txbx>
                        <wps:bodyPr rot="0" vert="horz" wrap="square" lIns="91440" tIns="45720" rIns="91440" bIns="45720" anchor="t" anchorCtr="0" upright="1">
                          <a:noAutofit/>
                        </wps:bodyPr>
                      </wps:wsp>
                      <wps:wsp>
                        <wps:cNvPr id="2105857365" name="Line 15"/>
                        <wps:cNvCnPr>
                          <a:cxnSpLocks noChangeShapeType="1"/>
                        </wps:cNvCnPr>
                        <wps:spPr bwMode="auto">
                          <a:xfrm>
                            <a:off x="3059430" y="4067855"/>
                            <a:ext cx="635" cy="214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7678813" name="AutoShape 16"/>
                        <wps:cNvSpPr>
                          <a:spLocks noChangeArrowheads="1"/>
                        </wps:cNvSpPr>
                        <wps:spPr bwMode="auto">
                          <a:xfrm>
                            <a:off x="4542790" y="4219620"/>
                            <a:ext cx="869950" cy="507365"/>
                          </a:xfrm>
                          <a:prstGeom prst="foldedCorner">
                            <a:avLst>
                              <a:gd name="adj" fmla="val 12500"/>
                            </a:avLst>
                          </a:prstGeom>
                          <a:solidFill>
                            <a:srgbClr val="FFFFFF"/>
                          </a:solidFill>
                          <a:ln w="9525">
                            <a:solidFill>
                              <a:srgbClr val="000000"/>
                            </a:solidFill>
                            <a:round/>
                            <a:headEnd/>
                            <a:tailEnd/>
                          </a:ln>
                        </wps:spPr>
                        <wps:txbx>
                          <w:txbxContent>
                            <w:p w14:paraId="3F94B874" w14:textId="77777777" w:rsidR="00030BD4" w:rsidRDefault="00030BD4" w:rsidP="00030BD4">
                              <w:pPr>
                                <w:jc w:val="center"/>
                              </w:pPr>
                              <w:r>
                                <w:rPr>
                                  <w:rFonts w:ascii="Arial" w:hAnsi="Arial"/>
                                  <w:sz w:val="16"/>
                                  <w:szCs w:val="16"/>
                                </w:rPr>
                                <w:t>Protocole des imputations CA</w:t>
                              </w:r>
                            </w:p>
                          </w:txbxContent>
                        </wps:txbx>
                        <wps:bodyPr rot="0" vert="horz" wrap="square" lIns="91440" tIns="45720" rIns="91440" bIns="45720" anchor="t" anchorCtr="0" upright="1">
                          <a:noAutofit/>
                        </wps:bodyPr>
                      </wps:wsp>
                      <wps:wsp>
                        <wps:cNvPr id="675718574" name="AutoShape 17"/>
                        <wps:cNvSpPr>
                          <a:spLocks noChangeArrowheads="1"/>
                        </wps:cNvSpPr>
                        <wps:spPr bwMode="auto">
                          <a:xfrm>
                            <a:off x="4338955" y="1952670"/>
                            <a:ext cx="1464945" cy="485775"/>
                          </a:xfrm>
                          <a:prstGeom prst="foldedCorner">
                            <a:avLst>
                              <a:gd name="adj" fmla="val 12500"/>
                            </a:avLst>
                          </a:prstGeom>
                          <a:solidFill>
                            <a:srgbClr val="FFFFFF"/>
                          </a:solidFill>
                          <a:ln w="9525">
                            <a:solidFill>
                              <a:srgbClr val="000000"/>
                            </a:solidFill>
                            <a:round/>
                            <a:headEnd/>
                            <a:tailEnd/>
                          </a:ln>
                        </wps:spPr>
                        <wps:txbx>
                          <w:txbxContent>
                            <w:p w14:paraId="705303F3" w14:textId="77777777" w:rsidR="00030BD4" w:rsidRDefault="00030BD4" w:rsidP="00030BD4">
                              <w:pPr>
                                <w:jc w:val="center"/>
                              </w:pPr>
                              <w:r>
                                <w:rPr>
                                  <w:rFonts w:ascii="Arial" w:hAnsi="Arial"/>
                                  <w:sz w:val="16"/>
                                  <w:szCs w:val="16"/>
                                </w:rPr>
                                <w:t>rs109 éditions paramétrables des lignes RT</w:t>
                              </w:r>
                            </w:p>
                          </w:txbxContent>
                        </wps:txbx>
                        <wps:bodyPr rot="0" vert="horz" wrap="square" lIns="91440" tIns="45720" rIns="91440" bIns="45720" anchor="t" anchorCtr="0" upright="1">
                          <a:noAutofit/>
                        </wps:bodyPr>
                      </wps:wsp>
                      <wps:wsp>
                        <wps:cNvPr id="1417407725" name="Rectangle 18"/>
                        <wps:cNvSpPr>
                          <a:spLocks noChangeArrowheads="1"/>
                        </wps:cNvSpPr>
                        <wps:spPr bwMode="auto">
                          <a:xfrm>
                            <a:off x="2204085" y="6894240"/>
                            <a:ext cx="1821180" cy="382270"/>
                          </a:xfrm>
                          <a:prstGeom prst="rect">
                            <a:avLst/>
                          </a:prstGeom>
                          <a:solidFill>
                            <a:srgbClr val="CCFFCC"/>
                          </a:solidFill>
                          <a:ln w="9525">
                            <a:solidFill>
                              <a:srgbClr val="000000"/>
                            </a:solidFill>
                            <a:miter lim="800000"/>
                            <a:headEnd/>
                            <a:tailEnd/>
                          </a:ln>
                        </wps:spPr>
                        <wps:txbx>
                          <w:txbxContent>
                            <w:p w14:paraId="07759168" w14:textId="77777777" w:rsidR="00030BD4" w:rsidRPr="00084070" w:rsidRDefault="00030BD4" w:rsidP="00030BD4">
                              <w:pPr>
                                <w:jc w:val="center"/>
                                <w:rPr>
                                  <w:rFonts w:ascii="Arial" w:hAnsi="Arial"/>
                                  <w:sz w:val="16"/>
                                  <w:szCs w:val="16"/>
                                </w:rPr>
                              </w:pPr>
                              <w:r>
                                <w:rPr>
                                  <w:rFonts w:ascii="Arial" w:hAnsi="Arial"/>
                                  <w:sz w:val="16"/>
                                  <w:szCs w:val="16"/>
                                </w:rPr>
                                <w:t>rs220 transfert des lignes RT dans les variables salaires</w:t>
                              </w:r>
                            </w:p>
                          </w:txbxContent>
                        </wps:txbx>
                        <wps:bodyPr rot="0" vert="horz" wrap="square" lIns="91440" tIns="45720" rIns="91440" bIns="45720" anchor="t" anchorCtr="0" upright="1">
                          <a:noAutofit/>
                        </wps:bodyPr>
                      </wps:wsp>
                      <wps:wsp>
                        <wps:cNvPr id="1738123722" name="Line 19"/>
                        <wps:cNvCnPr>
                          <a:cxnSpLocks noChangeShapeType="1"/>
                        </wps:cNvCnPr>
                        <wps:spPr bwMode="auto">
                          <a:xfrm>
                            <a:off x="260985" y="6714535"/>
                            <a:ext cx="6049010" cy="635"/>
                          </a:xfrm>
                          <a:prstGeom prst="line">
                            <a:avLst/>
                          </a:prstGeom>
                          <a:noFill/>
                          <a:ln w="12700">
                            <a:solidFill>
                              <a:srgbClr val="333399"/>
                            </a:solidFill>
                            <a:prstDash val="lgDash"/>
                            <a:round/>
                            <a:headEnd/>
                            <a:tailEnd/>
                          </a:ln>
                          <a:extLst>
                            <a:ext uri="{909E8E84-426E-40DD-AFC4-6F175D3DCCD1}">
                              <a14:hiddenFill xmlns:a14="http://schemas.microsoft.com/office/drawing/2010/main">
                                <a:noFill/>
                              </a14:hiddenFill>
                            </a:ext>
                          </a:extLst>
                        </wps:spPr>
                        <wps:bodyPr/>
                      </wps:wsp>
                      <wps:wsp>
                        <wps:cNvPr id="1924588069" name="Text Box 20"/>
                        <wps:cNvSpPr txBox="1">
                          <a:spLocks noChangeArrowheads="1"/>
                        </wps:cNvSpPr>
                        <wps:spPr bwMode="auto">
                          <a:xfrm>
                            <a:off x="2046605" y="8582070"/>
                            <a:ext cx="240982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B4B92" w14:textId="77777777" w:rsidR="00030BD4" w:rsidRPr="00867502" w:rsidRDefault="00030BD4" w:rsidP="00030BD4">
                              <w:pPr>
                                <w:rPr>
                                  <w:rFonts w:ascii="Arial (W1)" w:hAnsi="Arial (W1)"/>
                                  <w:b/>
                                  <w:color w:val="FF0000"/>
                                  <w:sz w:val="18"/>
                                  <w:szCs w:val="18"/>
                                </w:rPr>
                              </w:pPr>
                              <w:r>
                                <w:rPr>
                                  <w:rFonts w:ascii="Arial (W1)" w:hAnsi="Arial (W1)"/>
                                  <w:b/>
                                  <w:color w:val="FF0000"/>
                                  <w:sz w:val="18"/>
                                  <w:szCs w:val="18"/>
                                </w:rPr>
                                <w:t>Suite dans le traitement des salaires …</w:t>
                              </w:r>
                            </w:p>
                          </w:txbxContent>
                        </wps:txbx>
                        <wps:bodyPr rot="0" vert="horz" wrap="square" lIns="91440" tIns="45720" rIns="91440" bIns="45720" anchor="t" anchorCtr="0" upright="1">
                          <a:noAutofit/>
                        </wps:bodyPr>
                      </wps:wsp>
                      <wps:wsp>
                        <wps:cNvPr id="258818462" name="AutoShape 21"/>
                        <wps:cNvSpPr>
                          <a:spLocks noChangeArrowheads="1"/>
                        </wps:cNvSpPr>
                        <wps:spPr bwMode="auto">
                          <a:xfrm>
                            <a:off x="2748280" y="2162220"/>
                            <a:ext cx="652145" cy="702310"/>
                          </a:xfrm>
                          <a:prstGeom prst="can">
                            <a:avLst>
                              <a:gd name="adj" fmla="val 26923"/>
                            </a:avLst>
                          </a:prstGeom>
                          <a:solidFill>
                            <a:srgbClr val="FFFFFF"/>
                          </a:solidFill>
                          <a:ln w="9525">
                            <a:solidFill>
                              <a:srgbClr val="000000"/>
                            </a:solidFill>
                            <a:round/>
                            <a:headEnd/>
                            <a:tailEnd/>
                          </a:ln>
                        </wps:spPr>
                        <wps:txbx>
                          <w:txbxContent>
                            <w:p w14:paraId="1288A561" w14:textId="77777777" w:rsidR="00030BD4" w:rsidRDefault="00030BD4" w:rsidP="00030BD4">
                              <w:pPr>
                                <w:jc w:val="center"/>
                                <w:rPr>
                                  <w:rFonts w:ascii="Arial" w:hAnsi="Arial"/>
                                  <w:sz w:val="16"/>
                                  <w:szCs w:val="16"/>
                                </w:rPr>
                              </w:pPr>
                              <w:r>
                                <w:rPr>
                                  <w:rFonts w:ascii="Arial" w:hAnsi="Arial"/>
                                  <w:sz w:val="16"/>
                                  <w:szCs w:val="16"/>
                                </w:rPr>
                                <w:t>Données</w:t>
                              </w:r>
                            </w:p>
                            <w:p w14:paraId="1F3D4552" w14:textId="77777777" w:rsidR="00030BD4" w:rsidRPr="00CC6AC4" w:rsidRDefault="00030BD4" w:rsidP="00030BD4">
                              <w:pPr>
                                <w:jc w:val="center"/>
                                <w:rPr>
                                  <w:rFonts w:ascii="Arial" w:hAnsi="Arial"/>
                                  <w:sz w:val="16"/>
                                  <w:szCs w:val="16"/>
                                </w:rPr>
                              </w:pPr>
                              <w:r>
                                <w:rPr>
                                  <w:rFonts w:ascii="Arial" w:hAnsi="Arial"/>
                                  <w:sz w:val="16"/>
                                  <w:szCs w:val="16"/>
                                </w:rPr>
                                <w:t>Lignes RT</w:t>
                              </w:r>
                            </w:p>
                          </w:txbxContent>
                        </wps:txbx>
                        <wps:bodyPr rot="0" vert="horz" wrap="square" lIns="91440" tIns="45720" rIns="91440" bIns="45720" anchor="t" anchorCtr="0" upright="1">
                          <a:noAutofit/>
                        </wps:bodyPr>
                      </wps:wsp>
                      <wps:wsp>
                        <wps:cNvPr id="2075704137" name="Text Box 22"/>
                        <wps:cNvSpPr txBox="1">
                          <a:spLocks noChangeArrowheads="1"/>
                        </wps:cNvSpPr>
                        <wps:spPr bwMode="auto">
                          <a:xfrm>
                            <a:off x="156845" y="6454820"/>
                            <a:ext cx="2321560"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CAD81D" w14:textId="77777777" w:rsidR="00030BD4" w:rsidRPr="00CC6AC4" w:rsidRDefault="00030BD4" w:rsidP="00030BD4">
                              <w:pPr>
                                <w:rPr>
                                  <w:rFonts w:ascii="Arial" w:hAnsi="Arial"/>
                                  <w:b/>
                                  <w:color w:val="333399"/>
                                  <w:sz w:val="18"/>
                                  <w:szCs w:val="18"/>
                                </w:rPr>
                              </w:pPr>
                              <w:r>
                                <w:rPr>
                                  <w:rFonts w:ascii="Arial" w:hAnsi="Arial"/>
                                  <w:b/>
                                  <w:color w:val="333399"/>
                                  <w:sz w:val="18"/>
                                  <w:szCs w:val="18"/>
                                </w:rPr>
                                <w:t xml:space="preserve">Intégration aux salaires </w:t>
                              </w:r>
                              <w:r w:rsidRPr="00CC6AC4">
                                <w:rPr>
                                  <w:rFonts w:ascii="Arial" w:hAnsi="Arial"/>
                                  <w:b/>
                                  <w:color w:val="333399"/>
                                  <w:sz w:val="18"/>
                                  <w:szCs w:val="18"/>
                                </w:rPr>
                                <w:t>MS 2000</w:t>
                              </w:r>
                            </w:p>
                          </w:txbxContent>
                        </wps:txbx>
                        <wps:bodyPr rot="0" vert="horz" wrap="square" lIns="91440" tIns="45720" rIns="91440" bIns="45720" anchor="t" anchorCtr="0" upright="1">
                          <a:noAutofit/>
                        </wps:bodyPr>
                      </wps:wsp>
                      <wps:wsp>
                        <wps:cNvPr id="1593959716" name="AutoShape 23"/>
                        <wps:cNvSpPr>
                          <a:spLocks noChangeArrowheads="1"/>
                        </wps:cNvSpPr>
                        <wps:spPr bwMode="auto">
                          <a:xfrm>
                            <a:off x="2346960" y="5934120"/>
                            <a:ext cx="1449705" cy="399415"/>
                          </a:xfrm>
                          <a:prstGeom prst="roundRect">
                            <a:avLst>
                              <a:gd name="adj" fmla="val 16667"/>
                            </a:avLst>
                          </a:prstGeom>
                          <a:solidFill>
                            <a:srgbClr val="FFFFFF"/>
                          </a:solidFill>
                          <a:ln w="9525">
                            <a:solidFill>
                              <a:srgbClr val="000000"/>
                            </a:solidFill>
                            <a:round/>
                            <a:headEnd/>
                            <a:tailEnd/>
                          </a:ln>
                        </wps:spPr>
                        <wps:txbx>
                          <w:txbxContent>
                            <w:p w14:paraId="20F44356" w14:textId="77777777" w:rsidR="00030BD4" w:rsidRPr="00C704EF" w:rsidRDefault="00030BD4" w:rsidP="00030BD4">
                              <w:pPr>
                                <w:jc w:val="center"/>
                                <w:rPr>
                                  <w:rFonts w:ascii="Arial" w:hAnsi="Arial"/>
                                  <w:sz w:val="16"/>
                                  <w:szCs w:val="16"/>
                                </w:rPr>
                              </w:pPr>
                              <w:r>
                                <w:rPr>
                                  <w:rFonts w:ascii="Arial" w:hAnsi="Arial"/>
                                  <w:sz w:val="16"/>
                                  <w:szCs w:val="16"/>
                                </w:rPr>
                                <w:t>co300 - Interrogation des écritures CA</w:t>
                              </w:r>
                            </w:p>
                            <w:p w14:paraId="55C7FEF3" w14:textId="77777777" w:rsidR="00030BD4" w:rsidRPr="00C704EF" w:rsidRDefault="00030BD4" w:rsidP="00030BD4"/>
                          </w:txbxContent>
                        </wps:txbx>
                        <wps:bodyPr rot="0" vert="horz" wrap="square" lIns="91440" tIns="45720" rIns="91440" bIns="45720" anchor="t" anchorCtr="0" upright="1">
                          <a:noAutofit/>
                        </wps:bodyPr>
                      </wps:wsp>
                      <wps:wsp>
                        <wps:cNvPr id="32788098" name="Text Box 24"/>
                        <wps:cNvSpPr txBox="1">
                          <a:spLocks noChangeArrowheads="1"/>
                        </wps:cNvSpPr>
                        <wps:spPr bwMode="auto">
                          <a:xfrm>
                            <a:off x="27305" y="4288835"/>
                            <a:ext cx="1891030" cy="367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A2D32"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 xml:space="preserve">Ce programme peut être lancé après </w:t>
                              </w:r>
                              <w:r>
                                <w:rPr>
                                  <w:rFonts w:ascii="Arial (W1)" w:hAnsi="Arial (W1)"/>
                                  <w:color w:val="FF6600"/>
                                  <w:sz w:val="16"/>
                                  <w:szCs w:val="16"/>
                                </w:rPr>
                                <w:t>chaque saisie des rapports de travail.</w:t>
                              </w:r>
                            </w:p>
                          </w:txbxContent>
                        </wps:txbx>
                        <wps:bodyPr rot="0" vert="horz" wrap="square" lIns="91440" tIns="45720" rIns="91440" bIns="45720" anchor="t" anchorCtr="0" upright="1">
                          <a:noAutofit/>
                        </wps:bodyPr>
                      </wps:wsp>
                      <wps:wsp>
                        <wps:cNvPr id="785089575" name="Rectangle 25"/>
                        <wps:cNvSpPr>
                          <a:spLocks noChangeArrowheads="1"/>
                        </wps:cNvSpPr>
                        <wps:spPr bwMode="auto">
                          <a:xfrm>
                            <a:off x="4185285" y="384220"/>
                            <a:ext cx="1733550" cy="217805"/>
                          </a:xfrm>
                          <a:prstGeom prst="rect">
                            <a:avLst/>
                          </a:prstGeom>
                          <a:solidFill>
                            <a:srgbClr val="CCFFCC"/>
                          </a:solidFill>
                          <a:ln w="9525">
                            <a:solidFill>
                              <a:srgbClr val="000000"/>
                            </a:solidFill>
                            <a:miter lim="800000"/>
                            <a:headEnd/>
                            <a:tailEnd/>
                          </a:ln>
                        </wps:spPr>
                        <wps:txbx>
                          <w:txbxContent>
                            <w:p w14:paraId="60B6C8A8" w14:textId="77777777" w:rsidR="00030BD4" w:rsidRPr="00084070" w:rsidRDefault="00030BD4" w:rsidP="00030BD4">
                              <w:pPr>
                                <w:jc w:val="center"/>
                                <w:rPr>
                                  <w:rFonts w:ascii="Arial" w:hAnsi="Arial"/>
                                  <w:sz w:val="16"/>
                                  <w:szCs w:val="16"/>
                                </w:rPr>
                              </w:pPr>
                              <w:r>
                                <w:rPr>
                                  <w:rFonts w:ascii="Arial" w:hAnsi="Arial"/>
                                  <w:sz w:val="16"/>
                                  <w:szCs w:val="16"/>
                                </w:rPr>
                                <w:t>ca100 Données analytiques</w:t>
                              </w:r>
                            </w:p>
                          </w:txbxContent>
                        </wps:txbx>
                        <wps:bodyPr rot="0" vert="horz" wrap="square" lIns="91440" tIns="45720" rIns="91440" bIns="45720" anchor="t" anchorCtr="0" upright="1">
                          <a:noAutofit/>
                        </wps:bodyPr>
                      </wps:wsp>
                      <wps:wsp>
                        <wps:cNvPr id="939642840" name="AutoShape 26"/>
                        <wps:cNvCnPr>
                          <a:cxnSpLocks noChangeShapeType="1"/>
                        </wps:cNvCnPr>
                        <wps:spPr bwMode="auto">
                          <a:xfrm rot="16200000" flipH="1">
                            <a:off x="2677795" y="1003980"/>
                            <a:ext cx="806450" cy="635"/>
                          </a:xfrm>
                          <a:prstGeom prst="bentConnector3">
                            <a:avLst>
                              <a:gd name="adj1" fmla="val 4992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7258983" name="AutoShape 27"/>
                        <wps:cNvCnPr>
                          <a:cxnSpLocks noChangeShapeType="1"/>
                        </wps:cNvCnPr>
                        <wps:spPr bwMode="auto">
                          <a:xfrm rot="16200000" flipH="1">
                            <a:off x="1145540" y="584245"/>
                            <a:ext cx="996315" cy="103251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79039306" name="AutoShape 28"/>
                        <wps:cNvCnPr>
                          <a:cxnSpLocks noChangeShapeType="1"/>
                        </wps:cNvCnPr>
                        <wps:spPr bwMode="auto">
                          <a:xfrm rot="5400000">
                            <a:off x="4028440" y="482010"/>
                            <a:ext cx="996315" cy="10502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82985060" name="AutoShape 29"/>
                        <wps:cNvCnPr>
                          <a:cxnSpLocks noChangeShapeType="1"/>
                        </wps:cNvCnPr>
                        <wps:spPr bwMode="auto">
                          <a:xfrm flipH="1">
                            <a:off x="3074670" y="1788205"/>
                            <a:ext cx="6350" cy="37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8639116" name="AutoShape 30"/>
                        <wps:cNvCnPr>
                          <a:cxnSpLocks noChangeShapeType="1"/>
                        </wps:cNvCnPr>
                        <wps:spPr bwMode="auto">
                          <a:xfrm flipH="1">
                            <a:off x="3070860" y="2864530"/>
                            <a:ext cx="3810"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5204281" name="AutoShape 31"/>
                        <wps:cNvCnPr>
                          <a:cxnSpLocks noChangeShapeType="1"/>
                        </wps:cNvCnPr>
                        <wps:spPr bwMode="auto">
                          <a:xfrm rot="10800000" flipH="1">
                            <a:off x="2742565" y="1407840"/>
                            <a:ext cx="338455" cy="2477135"/>
                          </a:xfrm>
                          <a:prstGeom prst="bentConnector4">
                            <a:avLst>
                              <a:gd name="adj1" fmla="val -239588"/>
                              <a:gd name="adj2" fmla="val 109227"/>
                            </a:avLst>
                          </a:prstGeom>
                          <a:noFill/>
                          <a:ln w="9525">
                            <a:solidFill>
                              <a:srgbClr val="000000"/>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686256073" name="AutoShape 32"/>
                        <wps:cNvSpPr>
                          <a:spLocks noChangeArrowheads="1"/>
                        </wps:cNvSpPr>
                        <wps:spPr bwMode="auto">
                          <a:xfrm>
                            <a:off x="2748280" y="4848270"/>
                            <a:ext cx="652145" cy="702310"/>
                          </a:xfrm>
                          <a:prstGeom prst="can">
                            <a:avLst>
                              <a:gd name="adj" fmla="val 26923"/>
                            </a:avLst>
                          </a:prstGeom>
                          <a:solidFill>
                            <a:srgbClr val="FFFFFF"/>
                          </a:solidFill>
                          <a:ln w="9525">
                            <a:solidFill>
                              <a:srgbClr val="000000"/>
                            </a:solidFill>
                            <a:round/>
                            <a:headEnd/>
                            <a:tailEnd/>
                          </a:ln>
                        </wps:spPr>
                        <wps:txbx>
                          <w:txbxContent>
                            <w:p w14:paraId="3607B2F1" w14:textId="77777777" w:rsidR="00030BD4" w:rsidRDefault="00030BD4" w:rsidP="00030BD4">
                              <w:pPr>
                                <w:jc w:val="center"/>
                                <w:rPr>
                                  <w:rFonts w:ascii="Arial" w:hAnsi="Arial"/>
                                  <w:sz w:val="16"/>
                                  <w:szCs w:val="16"/>
                                </w:rPr>
                              </w:pPr>
                            </w:p>
                            <w:p w14:paraId="6068A92E" w14:textId="77777777" w:rsidR="00030BD4" w:rsidRDefault="00030BD4" w:rsidP="00030BD4">
                              <w:pPr>
                                <w:jc w:val="center"/>
                                <w:rPr>
                                  <w:rFonts w:ascii="Arial" w:hAnsi="Arial"/>
                                  <w:sz w:val="16"/>
                                  <w:szCs w:val="16"/>
                                </w:rPr>
                              </w:pPr>
                              <w:r>
                                <w:rPr>
                                  <w:rFonts w:ascii="Arial" w:hAnsi="Arial"/>
                                  <w:sz w:val="16"/>
                                  <w:szCs w:val="16"/>
                                </w:rPr>
                                <w:t>Données</w:t>
                              </w:r>
                            </w:p>
                            <w:p w14:paraId="2A2F3D8D" w14:textId="77777777" w:rsidR="00030BD4" w:rsidRPr="00CC6AC4" w:rsidRDefault="00030BD4" w:rsidP="00030BD4">
                              <w:pPr>
                                <w:jc w:val="center"/>
                                <w:rPr>
                                  <w:rFonts w:ascii="Arial" w:hAnsi="Arial"/>
                                  <w:sz w:val="16"/>
                                  <w:szCs w:val="16"/>
                                </w:rPr>
                              </w:pPr>
                              <w:r>
                                <w:rPr>
                                  <w:rFonts w:ascii="Arial" w:hAnsi="Arial"/>
                                  <w:sz w:val="16"/>
                                  <w:szCs w:val="16"/>
                                </w:rPr>
                                <w:t>C.A.</w:t>
                              </w:r>
                            </w:p>
                          </w:txbxContent>
                        </wps:txbx>
                        <wps:bodyPr rot="0" vert="horz" wrap="square" lIns="91440" tIns="45720" rIns="91440" bIns="45720" anchor="t" anchorCtr="0" upright="1">
                          <a:noAutofit/>
                        </wps:bodyPr>
                      </wps:wsp>
                      <wps:wsp>
                        <wps:cNvPr id="103586195" name="AutoShape 33"/>
                        <wps:cNvCnPr>
                          <a:cxnSpLocks noChangeShapeType="1"/>
                        </wps:cNvCnPr>
                        <wps:spPr bwMode="auto">
                          <a:xfrm flipV="1">
                            <a:off x="3937635" y="3376975"/>
                            <a:ext cx="60388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276194" name="AutoShape 34"/>
                        <wps:cNvCnPr>
                          <a:cxnSpLocks noChangeShapeType="1"/>
                        </wps:cNvCnPr>
                        <wps:spPr bwMode="auto">
                          <a:xfrm>
                            <a:off x="3937635" y="4472350"/>
                            <a:ext cx="60515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005302" name="AutoShape 35"/>
                        <wps:cNvCnPr>
                          <a:cxnSpLocks noChangeShapeType="1"/>
                        </wps:cNvCnPr>
                        <wps:spPr bwMode="auto">
                          <a:xfrm>
                            <a:off x="3070860" y="4655865"/>
                            <a:ext cx="3810" cy="192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203944" name="AutoShape 36"/>
                        <wps:cNvSpPr>
                          <a:spLocks noChangeArrowheads="1"/>
                        </wps:cNvSpPr>
                        <wps:spPr bwMode="auto">
                          <a:xfrm>
                            <a:off x="4338955" y="2543220"/>
                            <a:ext cx="1464945" cy="438150"/>
                          </a:xfrm>
                          <a:prstGeom prst="foldedCorner">
                            <a:avLst>
                              <a:gd name="adj" fmla="val 12500"/>
                            </a:avLst>
                          </a:prstGeom>
                          <a:solidFill>
                            <a:srgbClr val="FFFFFF"/>
                          </a:solidFill>
                          <a:ln w="9525">
                            <a:solidFill>
                              <a:srgbClr val="000000"/>
                            </a:solidFill>
                            <a:round/>
                            <a:headEnd/>
                            <a:tailEnd/>
                          </a:ln>
                        </wps:spPr>
                        <wps:txbx>
                          <w:txbxContent>
                            <w:p w14:paraId="02BB17A5" w14:textId="77777777" w:rsidR="00030BD4" w:rsidRDefault="00030BD4" w:rsidP="00030BD4">
                              <w:pPr>
                                <w:jc w:val="center"/>
                              </w:pPr>
                              <w:r>
                                <w:rPr>
                                  <w:rFonts w:ascii="Arial" w:hAnsi="Arial"/>
                                  <w:sz w:val="16"/>
                                  <w:szCs w:val="16"/>
                                </w:rPr>
                                <w:t>rs110 éditions standards des lignes RT</w:t>
                              </w:r>
                            </w:p>
                          </w:txbxContent>
                        </wps:txbx>
                        <wps:bodyPr rot="0" vert="horz" wrap="square" lIns="91440" tIns="45720" rIns="91440" bIns="45720" anchor="t" anchorCtr="0" upright="1">
                          <a:noAutofit/>
                        </wps:bodyPr>
                      </wps:wsp>
                      <wps:wsp>
                        <wps:cNvPr id="905008193" name="AutoShape 37"/>
                        <wps:cNvCnPr>
                          <a:cxnSpLocks noChangeShapeType="1"/>
                        </wps:cNvCnPr>
                        <wps:spPr bwMode="auto">
                          <a:xfrm flipH="1">
                            <a:off x="3072130" y="5550580"/>
                            <a:ext cx="2540" cy="38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0619823" name="AutoShape 38"/>
                        <wps:cNvSpPr>
                          <a:spLocks noChangeArrowheads="1"/>
                        </wps:cNvSpPr>
                        <wps:spPr bwMode="auto">
                          <a:xfrm>
                            <a:off x="2329815" y="7620045"/>
                            <a:ext cx="1449705" cy="399415"/>
                          </a:xfrm>
                          <a:prstGeom prst="roundRect">
                            <a:avLst>
                              <a:gd name="adj" fmla="val 16667"/>
                            </a:avLst>
                          </a:prstGeom>
                          <a:solidFill>
                            <a:srgbClr val="FFFFFF"/>
                          </a:solidFill>
                          <a:ln w="9525">
                            <a:solidFill>
                              <a:srgbClr val="000000"/>
                            </a:solidFill>
                            <a:round/>
                            <a:headEnd/>
                            <a:tailEnd/>
                          </a:ln>
                        </wps:spPr>
                        <wps:txbx>
                          <w:txbxContent>
                            <w:p w14:paraId="7441FCDA" w14:textId="77777777" w:rsidR="00030BD4" w:rsidRPr="00C704EF" w:rsidRDefault="00030BD4" w:rsidP="00030BD4">
                              <w:pPr>
                                <w:jc w:val="center"/>
                                <w:rPr>
                                  <w:rFonts w:ascii="Arial" w:hAnsi="Arial"/>
                                  <w:sz w:val="16"/>
                                  <w:szCs w:val="16"/>
                                </w:rPr>
                              </w:pPr>
                              <w:r>
                                <w:rPr>
                                  <w:rFonts w:ascii="Arial" w:hAnsi="Arial"/>
                                  <w:sz w:val="16"/>
                                  <w:szCs w:val="16"/>
                                </w:rPr>
                                <w:t>sd130 - Interrogation des variables issues des RT</w:t>
                              </w:r>
                            </w:p>
                            <w:p w14:paraId="228E3214" w14:textId="77777777" w:rsidR="00030BD4" w:rsidRPr="00C704EF" w:rsidRDefault="00030BD4" w:rsidP="00030BD4"/>
                          </w:txbxContent>
                        </wps:txbx>
                        <wps:bodyPr rot="0" vert="horz" wrap="square" lIns="91440" tIns="45720" rIns="91440" bIns="45720" anchor="t" anchorCtr="0" upright="1">
                          <a:noAutofit/>
                        </wps:bodyPr>
                      </wps:wsp>
                      <wps:wsp>
                        <wps:cNvPr id="1335030264" name="Text Box 39"/>
                        <wps:cNvSpPr txBox="1">
                          <a:spLocks noChangeArrowheads="1"/>
                        </wps:cNvSpPr>
                        <wps:spPr bwMode="auto">
                          <a:xfrm>
                            <a:off x="17780" y="6894240"/>
                            <a:ext cx="1976755" cy="382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6FBB9"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 xml:space="preserve">Ce programme </w:t>
                              </w:r>
                              <w:r>
                                <w:rPr>
                                  <w:rFonts w:ascii="Arial (W1)" w:hAnsi="Arial (W1)"/>
                                  <w:color w:val="FF6600"/>
                                  <w:sz w:val="16"/>
                                  <w:szCs w:val="16"/>
                                </w:rPr>
                                <w:t>doi</w:t>
                              </w:r>
                              <w:r w:rsidRPr="003A1390">
                                <w:rPr>
                                  <w:rFonts w:ascii="Arial (W1)" w:hAnsi="Arial (W1)"/>
                                  <w:color w:val="FF6600"/>
                                  <w:sz w:val="16"/>
                                  <w:szCs w:val="16"/>
                                </w:rPr>
                                <w:t>t être lancé a</w:t>
                              </w:r>
                              <w:r>
                                <w:rPr>
                                  <w:rFonts w:ascii="Arial (W1)" w:hAnsi="Arial (W1)"/>
                                  <w:color w:val="FF6600"/>
                                  <w:sz w:val="16"/>
                                  <w:szCs w:val="16"/>
                                </w:rPr>
                                <w:t>vant le traitement des salaires de la période</w:t>
                              </w:r>
                            </w:p>
                          </w:txbxContent>
                        </wps:txbx>
                        <wps:bodyPr rot="0" vert="horz" wrap="square" lIns="91440" tIns="45720" rIns="91440" bIns="45720" anchor="t" anchorCtr="0" upright="1">
                          <a:noAutofit/>
                        </wps:bodyPr>
                      </wps:wsp>
                      <wps:wsp>
                        <wps:cNvPr id="347378590" name="AutoShape 40"/>
                        <wps:cNvSpPr>
                          <a:spLocks noChangeArrowheads="1"/>
                        </wps:cNvSpPr>
                        <wps:spPr bwMode="auto">
                          <a:xfrm>
                            <a:off x="3813810" y="5972220"/>
                            <a:ext cx="638810" cy="366395"/>
                          </a:xfrm>
                          <a:prstGeom prst="diamond">
                            <a:avLst/>
                          </a:prstGeom>
                          <a:solidFill>
                            <a:srgbClr val="FFFFFF"/>
                          </a:solidFill>
                          <a:ln w="9525">
                            <a:solidFill>
                              <a:srgbClr val="000000"/>
                            </a:solidFill>
                            <a:miter lim="800000"/>
                            <a:headEnd/>
                            <a:tailEnd/>
                          </a:ln>
                        </wps:spPr>
                        <wps:txbx>
                          <w:txbxContent>
                            <w:p w14:paraId="67DDD7C5" w14:textId="77777777" w:rsidR="00030BD4" w:rsidRPr="00B123F1" w:rsidRDefault="00030BD4" w:rsidP="00030BD4">
                              <w:pPr>
                                <w:jc w:val="center"/>
                              </w:pPr>
                              <w:r w:rsidRPr="00B123F1">
                                <w:rPr>
                                  <w:rFonts w:ascii="Arial" w:hAnsi="Arial"/>
                                  <w:sz w:val="16"/>
                                  <w:szCs w:val="16"/>
                                </w:rPr>
                                <w:t>Ok ?</w:t>
                              </w:r>
                              <w:r>
                                <w:t>?</w:t>
                              </w:r>
                            </w:p>
                          </w:txbxContent>
                        </wps:txbx>
                        <wps:bodyPr rot="0" vert="horz" wrap="square" lIns="91440" tIns="45720" rIns="91440" bIns="45720" anchor="t" anchorCtr="0" upright="1">
                          <a:noAutofit/>
                        </wps:bodyPr>
                      </wps:wsp>
                      <wps:wsp>
                        <wps:cNvPr id="253866249" name="AutoShape 41"/>
                        <wps:cNvCnPr>
                          <a:cxnSpLocks noChangeShapeType="1"/>
                        </wps:cNvCnPr>
                        <wps:spPr bwMode="auto">
                          <a:xfrm flipV="1">
                            <a:off x="4452620" y="6153195"/>
                            <a:ext cx="22733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6908999" name="AutoShape 42"/>
                        <wps:cNvCnPr>
                          <a:cxnSpLocks noChangeShapeType="1"/>
                        </wps:cNvCnPr>
                        <wps:spPr bwMode="auto">
                          <a:xfrm rot="5400000" flipH="1">
                            <a:off x="2705100" y="2914060"/>
                            <a:ext cx="4557395" cy="1964690"/>
                          </a:xfrm>
                          <a:prstGeom prst="bentConnector2">
                            <a:avLst/>
                          </a:prstGeom>
                          <a:noFill/>
                          <a:ln w="9525">
                            <a:solidFill>
                              <a:srgbClr val="FFC000"/>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139526348" name="Text Box 43"/>
                        <wps:cNvSpPr txBox="1">
                          <a:spLocks noChangeArrowheads="1"/>
                        </wps:cNvSpPr>
                        <wps:spPr bwMode="auto">
                          <a:xfrm>
                            <a:off x="4679950" y="7618140"/>
                            <a:ext cx="1133475" cy="335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6063E" w14:textId="77777777" w:rsidR="00030BD4" w:rsidRPr="00A85EE1" w:rsidRDefault="00030BD4" w:rsidP="00030BD4">
                              <w:pPr>
                                <w:jc w:val="center"/>
                                <w:rPr>
                                  <w:rFonts w:ascii="Arial" w:hAnsi="Arial"/>
                                  <w:sz w:val="16"/>
                                  <w:szCs w:val="16"/>
                                </w:rPr>
                              </w:pPr>
                              <w:r>
                                <w:rPr>
                                  <w:rFonts w:ascii="Arial" w:hAnsi="Arial"/>
                                  <w:sz w:val="16"/>
                                  <w:szCs w:val="16"/>
                                </w:rPr>
                                <w:t>Non : Saisie de ligne(s) d’extourne</w:t>
                              </w:r>
                            </w:p>
                          </w:txbxContent>
                        </wps:txbx>
                        <wps:bodyPr rot="0" vert="horz" wrap="square" lIns="91440" tIns="45720" rIns="91440" bIns="45720" anchor="t" anchorCtr="0" upright="1">
                          <a:noAutofit/>
                        </wps:bodyPr>
                      </wps:wsp>
                      <wps:wsp>
                        <wps:cNvPr id="154281787" name="AutoShape 44"/>
                        <wps:cNvSpPr>
                          <a:spLocks noChangeArrowheads="1"/>
                        </wps:cNvSpPr>
                        <wps:spPr bwMode="auto">
                          <a:xfrm>
                            <a:off x="3796665" y="7621315"/>
                            <a:ext cx="638810" cy="366395"/>
                          </a:xfrm>
                          <a:prstGeom prst="diamond">
                            <a:avLst/>
                          </a:prstGeom>
                          <a:solidFill>
                            <a:srgbClr val="FFFFFF"/>
                          </a:solidFill>
                          <a:ln w="9525">
                            <a:solidFill>
                              <a:srgbClr val="000000"/>
                            </a:solidFill>
                            <a:miter lim="800000"/>
                            <a:headEnd/>
                            <a:tailEnd/>
                          </a:ln>
                        </wps:spPr>
                        <wps:txbx>
                          <w:txbxContent>
                            <w:p w14:paraId="02EBEFEE" w14:textId="77777777" w:rsidR="00030BD4" w:rsidRPr="00B123F1" w:rsidRDefault="00030BD4" w:rsidP="00030BD4">
                              <w:pPr>
                                <w:jc w:val="center"/>
                              </w:pPr>
                              <w:r w:rsidRPr="00B123F1">
                                <w:rPr>
                                  <w:rFonts w:ascii="Arial" w:hAnsi="Arial"/>
                                  <w:sz w:val="16"/>
                                  <w:szCs w:val="16"/>
                                </w:rPr>
                                <w:t>Ok ?</w:t>
                              </w:r>
                              <w:r>
                                <w:t>?</w:t>
                              </w:r>
                            </w:p>
                          </w:txbxContent>
                        </wps:txbx>
                        <wps:bodyPr rot="0" vert="horz" wrap="square" lIns="91440" tIns="45720" rIns="91440" bIns="45720" anchor="t" anchorCtr="0" upright="1">
                          <a:noAutofit/>
                        </wps:bodyPr>
                      </wps:wsp>
                      <wps:wsp>
                        <wps:cNvPr id="91638105" name="AutoShape 45"/>
                        <wps:cNvCnPr>
                          <a:cxnSpLocks noChangeShapeType="1"/>
                        </wps:cNvCnPr>
                        <wps:spPr bwMode="auto">
                          <a:xfrm rot="5400000" flipH="1">
                            <a:off x="1957705" y="3759880"/>
                            <a:ext cx="6167120" cy="2087880"/>
                          </a:xfrm>
                          <a:prstGeom prst="bentConnector2">
                            <a:avLst/>
                          </a:prstGeom>
                          <a:noFill/>
                          <a:ln w="9525">
                            <a:solidFill>
                              <a:srgbClr val="76923C"/>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022358747" name="AutoShape 46"/>
                        <wps:cNvCnPr>
                          <a:cxnSpLocks noChangeShapeType="1"/>
                        </wps:cNvCnPr>
                        <wps:spPr bwMode="auto">
                          <a:xfrm flipV="1">
                            <a:off x="4435475" y="7801655"/>
                            <a:ext cx="217805"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2643040" name="AutoShape 47"/>
                        <wps:cNvCnPr>
                          <a:cxnSpLocks noChangeShapeType="1"/>
                        </wps:cNvCnPr>
                        <wps:spPr bwMode="auto">
                          <a:xfrm flipV="1">
                            <a:off x="3400425" y="2195875"/>
                            <a:ext cx="938530" cy="317500"/>
                          </a:xfrm>
                          <a:prstGeom prst="bentConnector3">
                            <a:avLst>
                              <a:gd name="adj1" fmla="val 4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9440350" name="AutoShape 48"/>
                        <wps:cNvCnPr>
                          <a:cxnSpLocks noChangeShapeType="1"/>
                        </wps:cNvCnPr>
                        <wps:spPr bwMode="auto">
                          <a:xfrm>
                            <a:off x="3400425" y="2513375"/>
                            <a:ext cx="938530" cy="248920"/>
                          </a:xfrm>
                          <a:prstGeom prst="bentConnector3">
                            <a:avLst>
                              <a:gd name="adj1" fmla="val 4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18479580" name="AutoShape 49"/>
                        <wps:cNvSpPr>
                          <a:spLocks/>
                        </wps:cNvSpPr>
                        <wps:spPr bwMode="auto">
                          <a:xfrm>
                            <a:off x="1870710" y="4311060"/>
                            <a:ext cx="128270" cy="289560"/>
                          </a:xfrm>
                          <a:prstGeom prst="rightBrace">
                            <a:avLst>
                              <a:gd name="adj1" fmla="val 1881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43513" name="AutoShape 50"/>
                        <wps:cNvSpPr>
                          <a:spLocks/>
                        </wps:cNvSpPr>
                        <wps:spPr bwMode="auto">
                          <a:xfrm>
                            <a:off x="1918335" y="6932340"/>
                            <a:ext cx="128270" cy="289560"/>
                          </a:xfrm>
                          <a:prstGeom prst="rightBrace">
                            <a:avLst>
                              <a:gd name="adj1" fmla="val 1881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58BB772F" id="_x0000_s1083" editas="canvas" style="width:498.25pt;height:718.8pt;mso-position-horizontal-relative:char;mso-position-vertical-relative:line" coordsize="63277,9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">
                <v:shape id="_x0000_s1084" type="#_x0000_t75" style="position:absolute;width:63277;height:91287;visibility:visible;mso-wrap-style:square">
                  <v:fill o:detectmouseclick="t"/>
                  <v:path o:connecttype="none"/>
                </v:shape>
                <v:rect id="Rectangle 5" o:spid="_x0000_s1085" style="position:absolute;left:2609;top:3835;width:1733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" fillcolor="#cfc">
                  <v:textbox>
                    <w:txbxContent>
                      <w:p w14:paraId="10CACD34" w14:textId="77777777" w:rsidR="00030BD4" w:rsidRPr="00084070" w:rsidRDefault="00030BD4" w:rsidP="00030BD4">
                        <w:pPr>
                          <w:jc w:val="center"/>
                          <w:rPr>
                            <w:rFonts w:ascii="Arial" w:hAnsi="Arial"/>
                            <w:sz w:val="16"/>
                            <w:szCs w:val="16"/>
                          </w:rPr>
                        </w:pPr>
                        <w:r>
                          <w:rPr>
                            <w:rFonts w:ascii="Arial" w:hAnsi="Arial"/>
                            <w:sz w:val="16"/>
                            <w:szCs w:val="16"/>
                          </w:rPr>
                          <w:t>sd100 Données employés</w:t>
                        </w:r>
                      </w:p>
                    </w:txbxContent>
                  </v:textbox>
                </v:rect>
                <v:rect id="Rectangle 6" o:spid="_x0000_s1086" style="position:absolute;left:22136;top:3835;width:1733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" fillcolor="#cfc">
                  <v:textbox>
                    <w:txbxContent>
                      <w:p w14:paraId="5702CC43" w14:textId="77777777" w:rsidR="00030BD4" w:rsidRPr="00084070" w:rsidRDefault="00030BD4" w:rsidP="00030BD4">
                        <w:pPr>
                          <w:jc w:val="center"/>
                          <w:rPr>
                            <w:rFonts w:ascii="Arial" w:hAnsi="Arial"/>
                            <w:sz w:val="16"/>
                            <w:szCs w:val="16"/>
                          </w:rPr>
                        </w:pPr>
                        <w:r>
                          <w:rPr>
                            <w:rFonts w:ascii="Arial" w:hAnsi="Arial"/>
                            <w:sz w:val="16"/>
                            <w:szCs w:val="16"/>
                          </w:rPr>
                          <w:t>sd120 Données rubriques</w:t>
                        </w:r>
                      </w:p>
                    </w:txbxContent>
                  </v:textbox>
                </v:rect>
                <v:rect id="Rectangle 7" o:spid="_x0000_s1087" style="position:absolute;left:21602;top:14078;width:18415;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" fillcolor="#ff9">
                  <v:textbox>
                    <w:txbxContent>
                      <w:p w14:paraId="6D10A1A2" w14:textId="77777777" w:rsidR="00030BD4" w:rsidRPr="00084070" w:rsidRDefault="00030BD4" w:rsidP="00030BD4">
                        <w:pPr>
                          <w:jc w:val="center"/>
                          <w:rPr>
                            <w:rFonts w:ascii="Arial" w:hAnsi="Arial"/>
                            <w:sz w:val="16"/>
                            <w:szCs w:val="16"/>
                          </w:rPr>
                        </w:pPr>
                        <w:r>
                          <w:rPr>
                            <w:rFonts w:ascii="Arial" w:hAnsi="Arial"/>
                            <w:sz w:val="16"/>
                            <w:szCs w:val="16"/>
                          </w:rPr>
                          <w:t xml:space="preserve">rs100 – rs200 Saisie des </w:t>
                        </w:r>
                        <w:r>
                          <w:rPr>
                            <w:rFonts w:ascii="Arial" w:hAnsi="Arial"/>
                            <w:sz w:val="16"/>
                            <w:szCs w:val="16"/>
                          </w:rPr>
                          <w:br/>
                          <w:t>rapports de travail</w:t>
                        </w:r>
                      </w:p>
                    </w:txbxContent>
                  </v:textbox>
                </v:rect>
                <v:rect id="Rectangle 8" o:spid="_x0000_s1088" style="position:absolute;left:22040;top:31947;width:17336;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" fillcolor="#ff9">
                  <v:textbox>
                    <w:txbxContent>
                      <w:p w14:paraId="043AEB03" w14:textId="77777777" w:rsidR="00030BD4" w:rsidRPr="00084070" w:rsidRDefault="00030BD4" w:rsidP="00030BD4">
                        <w:pPr>
                          <w:jc w:val="center"/>
                          <w:rPr>
                            <w:rFonts w:ascii="Arial" w:hAnsi="Arial"/>
                            <w:sz w:val="16"/>
                            <w:szCs w:val="16"/>
                          </w:rPr>
                        </w:pPr>
                        <w:r>
                          <w:rPr>
                            <w:rFonts w:ascii="Arial" w:hAnsi="Arial"/>
                            <w:sz w:val="16"/>
                            <w:szCs w:val="16"/>
                          </w:rPr>
                          <w:t>rs111 Edition de contrôle des  lignes de RT</w:t>
                        </w:r>
                      </w:p>
                    </w:txbxContent>
                  </v:textbox>
                </v:rect>
                <v:shape id="AutoShape 9" o:spid="_x0000_s1089" type="#_x0000_t65" style="position:absolute;left:45415;top:31236;width:8712;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">
                  <v:textbox>
                    <w:txbxContent>
                      <w:p w14:paraId="0934FE84" w14:textId="77777777" w:rsidR="00030BD4" w:rsidRDefault="00030BD4" w:rsidP="00030BD4">
                        <w:pPr>
                          <w:jc w:val="center"/>
                        </w:pPr>
                        <w:r>
                          <w:rPr>
                            <w:rFonts w:ascii="Arial" w:hAnsi="Arial"/>
                            <w:sz w:val="16"/>
                            <w:szCs w:val="16"/>
                          </w:rPr>
                          <w:t>Liste de contrôle des saisies</w:t>
                        </w:r>
                      </w:p>
                    </w:txbxContent>
                  </v:textbox>
                </v:shape>
                <v:rect id="Rectangle 10" o:spid="_x0000_s1090" style="position:absolute;left:22040;top:42888;width:17336;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" fillcolor="#ff9">
                  <v:textbox>
                    <w:txbxContent>
                      <w:p w14:paraId="240B4D9C" w14:textId="77777777" w:rsidR="00030BD4" w:rsidRPr="00084070" w:rsidRDefault="00030BD4" w:rsidP="00030BD4">
                        <w:pPr>
                          <w:jc w:val="center"/>
                          <w:rPr>
                            <w:rFonts w:ascii="Arial" w:hAnsi="Arial"/>
                            <w:sz w:val="16"/>
                            <w:szCs w:val="16"/>
                          </w:rPr>
                        </w:pPr>
                        <w:r>
                          <w:rPr>
                            <w:rFonts w:ascii="Arial" w:hAnsi="Arial"/>
                            <w:sz w:val="16"/>
                            <w:szCs w:val="16"/>
                          </w:rPr>
                          <w:t>rs160 Imputation des RT dans la comptabilité analytique</w:t>
                        </w:r>
                      </w:p>
                    </w:txbxContent>
                  </v:textbox>
                </v:rect>
                <v:shapetype id="_x0000_t4" coordsize="21600,21600" o:spt="4" path="m10800,l,10800,10800,21600,21600,10800xe">
                  <v:stroke joinstyle="miter"/>
                  <v:path gradientshapeok="t" o:connecttype="rect" textboxrect="5400,5400,16200,16200"/>
                </v:shapetype>
                <v:shape id="AutoShape 11" o:spid="_x0000_s1091" type="#_x0000_t4" style="position:absolute;left:27425;top:37014;width:638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">
                  <v:textbox>
                    <w:txbxContent>
                      <w:p w14:paraId="6C81BE15" w14:textId="77777777" w:rsidR="00030BD4" w:rsidRPr="00B123F1" w:rsidRDefault="00030BD4" w:rsidP="00030BD4">
                        <w:pPr>
                          <w:jc w:val="center"/>
                        </w:pPr>
                        <w:r w:rsidRPr="00B123F1">
                          <w:rPr>
                            <w:rFonts w:ascii="Arial" w:hAnsi="Arial"/>
                            <w:sz w:val="16"/>
                            <w:szCs w:val="16"/>
                          </w:rPr>
                          <w:t>Ok ?</w:t>
                        </w:r>
                        <w:r>
                          <w:t>?</w:t>
                        </w:r>
                      </w:p>
                    </w:txbxContent>
                  </v:textbox>
                </v:shape>
                <v:line id="Line 12" o:spid="_x0000_s1092" style="position:absolute;flip:y;visibility:visible;mso-wrap-style:square" from="30676,35611" to="30683,37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"/>
                <v:shapetype id="_x0000_t202" coordsize="21600,21600" o:spt="202" path="m,l,21600r21600,l21600,xe">
                  <v:stroke joinstyle="miter"/>
                  <v:path gradientshapeok="t" o:connecttype="rect"/>
                </v:shapetype>
                <v:shape id="Text Box 13" o:spid="_x0000_s1093" type="#_x0000_t202" style="position:absolute;left:30981;top:40392;width:4217;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" stroked="f">
                  <v:textbox>
                    <w:txbxContent>
                      <w:p w14:paraId="1133CCFF" w14:textId="77777777" w:rsidR="00030BD4" w:rsidRPr="00A85EE1" w:rsidRDefault="00030BD4" w:rsidP="00030BD4">
                        <w:pPr>
                          <w:rPr>
                            <w:rFonts w:ascii="Arial" w:hAnsi="Arial"/>
                            <w:sz w:val="16"/>
                            <w:szCs w:val="16"/>
                          </w:rPr>
                        </w:pPr>
                        <w:r>
                          <w:rPr>
                            <w:rFonts w:ascii="Arial" w:hAnsi="Arial"/>
                            <w:sz w:val="16"/>
                            <w:szCs w:val="16"/>
                          </w:rPr>
                          <w:t>Oui</w:t>
                        </w:r>
                      </w:p>
                    </w:txbxContent>
                  </v:textbox>
                </v:shape>
                <v:shape id="Text Box 14" o:spid="_x0000_s1094" type="#_x0000_t202" style="position:absolute;left:46799;top:59531;width:11335;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" stroked="f">
                  <v:textbox>
                    <w:txbxContent>
                      <w:p w14:paraId="7EEC7432" w14:textId="77777777" w:rsidR="00030BD4" w:rsidRPr="00A85EE1" w:rsidRDefault="00030BD4" w:rsidP="00030BD4">
                        <w:pPr>
                          <w:jc w:val="center"/>
                          <w:rPr>
                            <w:rFonts w:ascii="Arial" w:hAnsi="Arial"/>
                            <w:sz w:val="16"/>
                            <w:szCs w:val="16"/>
                          </w:rPr>
                        </w:pPr>
                        <w:r>
                          <w:rPr>
                            <w:rFonts w:ascii="Arial" w:hAnsi="Arial"/>
                            <w:sz w:val="16"/>
                            <w:szCs w:val="16"/>
                          </w:rPr>
                          <w:t>Non : Saisie de ligne(s) d’extourne</w:t>
                        </w:r>
                      </w:p>
                    </w:txbxContent>
                  </v:textbox>
                </v:shape>
                <v:line id="Line 15" o:spid="_x0000_s1095" style="position:absolute;visibility:visible;mso-wrap-style:square" from="30594,40678" to="30600,4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"/>
                <v:shape id="AutoShape 16" o:spid="_x0000_s1096" type="#_x0000_t65" style="position:absolute;left:45427;top:42196;width:8700;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">
                  <v:textbox>
                    <w:txbxContent>
                      <w:p w14:paraId="3F94B874" w14:textId="77777777" w:rsidR="00030BD4" w:rsidRDefault="00030BD4" w:rsidP="00030BD4">
                        <w:pPr>
                          <w:jc w:val="center"/>
                        </w:pPr>
                        <w:r>
                          <w:rPr>
                            <w:rFonts w:ascii="Arial" w:hAnsi="Arial"/>
                            <w:sz w:val="16"/>
                            <w:szCs w:val="16"/>
                          </w:rPr>
                          <w:t>Protocole des imputations CA</w:t>
                        </w:r>
                      </w:p>
                    </w:txbxContent>
                  </v:textbox>
                </v:shape>
                <v:shape id="AutoShape 17" o:spid="_x0000_s1097" type="#_x0000_t65" style="position:absolute;left:43389;top:19526;width:1465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">
                  <v:textbox>
                    <w:txbxContent>
                      <w:p w14:paraId="705303F3" w14:textId="77777777" w:rsidR="00030BD4" w:rsidRDefault="00030BD4" w:rsidP="00030BD4">
                        <w:pPr>
                          <w:jc w:val="center"/>
                        </w:pPr>
                        <w:r>
                          <w:rPr>
                            <w:rFonts w:ascii="Arial" w:hAnsi="Arial"/>
                            <w:sz w:val="16"/>
                            <w:szCs w:val="16"/>
                          </w:rPr>
                          <w:t>rs109 éditions paramétrables des lignes RT</w:t>
                        </w:r>
                      </w:p>
                    </w:txbxContent>
                  </v:textbox>
                </v:shape>
                <v:rect id="Rectangle 18" o:spid="_x0000_s1098" style="position:absolute;left:22040;top:68942;width:18212;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" fillcolor="#cfc">
                  <v:textbox>
                    <w:txbxContent>
                      <w:p w14:paraId="07759168" w14:textId="77777777" w:rsidR="00030BD4" w:rsidRPr="00084070" w:rsidRDefault="00030BD4" w:rsidP="00030BD4">
                        <w:pPr>
                          <w:jc w:val="center"/>
                          <w:rPr>
                            <w:rFonts w:ascii="Arial" w:hAnsi="Arial"/>
                            <w:sz w:val="16"/>
                            <w:szCs w:val="16"/>
                          </w:rPr>
                        </w:pPr>
                        <w:r>
                          <w:rPr>
                            <w:rFonts w:ascii="Arial" w:hAnsi="Arial"/>
                            <w:sz w:val="16"/>
                            <w:szCs w:val="16"/>
                          </w:rPr>
                          <w:t>rs220 transfert des lignes RT dans les variables salaires</w:t>
                        </w:r>
                      </w:p>
                    </w:txbxContent>
                  </v:textbox>
                </v:rect>
                <v:line id="Line 19" o:spid="_x0000_s1099" style="position:absolute;visibility:visible;mso-wrap-style:square" from="2609,67145" to="63099,6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" strokecolor="#339" strokeweight="1pt">
                  <v:stroke dashstyle="longDash"/>
                </v:line>
                <v:shape id="Text Box 20" o:spid="_x0000_s1100" type="#_x0000_t202" style="position:absolute;left:20466;top:85820;width:2409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" stroked="f">
                  <v:textbox>
                    <w:txbxContent>
                      <w:p w14:paraId="7B7B4B92" w14:textId="77777777" w:rsidR="00030BD4" w:rsidRPr="00867502" w:rsidRDefault="00030BD4" w:rsidP="00030BD4">
                        <w:pPr>
                          <w:rPr>
                            <w:rFonts w:ascii="Arial (W1)" w:hAnsi="Arial (W1)"/>
                            <w:b/>
                            <w:color w:val="FF0000"/>
                            <w:sz w:val="18"/>
                            <w:szCs w:val="18"/>
                          </w:rPr>
                        </w:pPr>
                        <w:r>
                          <w:rPr>
                            <w:rFonts w:ascii="Arial (W1)" w:hAnsi="Arial (W1)"/>
                            <w:b/>
                            <w:color w:val="FF0000"/>
                            <w:sz w:val="18"/>
                            <w:szCs w:val="18"/>
                          </w:rPr>
                          <w:t>Suite dans le traitement des salaires …</w:t>
                        </w:r>
                      </w:p>
                    </w:txbxContent>
                  </v:textbox>
                </v:shape>
                <v:shape id="AutoShape 21" o:spid="_x0000_s1101" type="#_x0000_t22" style="position:absolute;left:27482;top:21622;width:6522;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">
                  <v:textbox>
                    <w:txbxContent>
                      <w:p w14:paraId="1288A561" w14:textId="77777777" w:rsidR="00030BD4" w:rsidRDefault="00030BD4" w:rsidP="00030BD4">
                        <w:pPr>
                          <w:jc w:val="center"/>
                          <w:rPr>
                            <w:rFonts w:ascii="Arial" w:hAnsi="Arial"/>
                            <w:sz w:val="16"/>
                            <w:szCs w:val="16"/>
                          </w:rPr>
                        </w:pPr>
                        <w:r>
                          <w:rPr>
                            <w:rFonts w:ascii="Arial" w:hAnsi="Arial"/>
                            <w:sz w:val="16"/>
                            <w:szCs w:val="16"/>
                          </w:rPr>
                          <w:t>Données</w:t>
                        </w:r>
                      </w:p>
                      <w:p w14:paraId="1F3D4552" w14:textId="77777777" w:rsidR="00030BD4" w:rsidRPr="00CC6AC4" w:rsidRDefault="00030BD4" w:rsidP="00030BD4">
                        <w:pPr>
                          <w:jc w:val="center"/>
                          <w:rPr>
                            <w:rFonts w:ascii="Arial" w:hAnsi="Arial"/>
                            <w:sz w:val="16"/>
                            <w:szCs w:val="16"/>
                          </w:rPr>
                        </w:pPr>
                        <w:r>
                          <w:rPr>
                            <w:rFonts w:ascii="Arial" w:hAnsi="Arial"/>
                            <w:sz w:val="16"/>
                            <w:szCs w:val="16"/>
                          </w:rPr>
                          <w:t>Lignes RT</w:t>
                        </w:r>
                      </w:p>
                    </w:txbxContent>
                  </v:textbox>
                </v:shape>
                <v:shape id="Text Box 22" o:spid="_x0000_s1102" type="#_x0000_t202" style="position:absolute;left:1568;top:64548;width:2321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" stroked="f">
                  <v:textbox>
                    <w:txbxContent>
                      <w:p w14:paraId="66CAD81D" w14:textId="77777777" w:rsidR="00030BD4" w:rsidRPr="00CC6AC4" w:rsidRDefault="00030BD4" w:rsidP="00030BD4">
                        <w:pPr>
                          <w:rPr>
                            <w:rFonts w:ascii="Arial" w:hAnsi="Arial"/>
                            <w:b/>
                            <w:color w:val="333399"/>
                            <w:sz w:val="18"/>
                            <w:szCs w:val="18"/>
                          </w:rPr>
                        </w:pPr>
                        <w:r>
                          <w:rPr>
                            <w:rFonts w:ascii="Arial" w:hAnsi="Arial"/>
                            <w:b/>
                            <w:color w:val="333399"/>
                            <w:sz w:val="18"/>
                            <w:szCs w:val="18"/>
                          </w:rPr>
                          <w:t xml:space="preserve">Intégration aux salaires </w:t>
                        </w:r>
                        <w:r w:rsidRPr="00CC6AC4">
                          <w:rPr>
                            <w:rFonts w:ascii="Arial" w:hAnsi="Arial"/>
                            <w:b/>
                            <w:color w:val="333399"/>
                            <w:sz w:val="18"/>
                            <w:szCs w:val="18"/>
                          </w:rPr>
                          <w:t>MS 2000</w:t>
                        </w:r>
                      </w:p>
                    </w:txbxContent>
                  </v:textbox>
                </v:shape>
                <v:roundrect id="AutoShape 23" o:spid="_x0000_s1103" style="position:absolute;left:23469;top:59341;width:14497;height:39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">
                  <v:textbox>
                    <w:txbxContent>
                      <w:p w14:paraId="20F44356" w14:textId="77777777" w:rsidR="00030BD4" w:rsidRPr="00C704EF" w:rsidRDefault="00030BD4" w:rsidP="00030BD4">
                        <w:pPr>
                          <w:jc w:val="center"/>
                          <w:rPr>
                            <w:rFonts w:ascii="Arial" w:hAnsi="Arial"/>
                            <w:sz w:val="16"/>
                            <w:szCs w:val="16"/>
                          </w:rPr>
                        </w:pPr>
                        <w:r>
                          <w:rPr>
                            <w:rFonts w:ascii="Arial" w:hAnsi="Arial"/>
                            <w:sz w:val="16"/>
                            <w:szCs w:val="16"/>
                          </w:rPr>
                          <w:t>co300 - Interrogation des écritures CA</w:t>
                        </w:r>
                      </w:p>
                      <w:p w14:paraId="55C7FEF3" w14:textId="77777777" w:rsidR="00030BD4" w:rsidRPr="00C704EF" w:rsidRDefault="00030BD4" w:rsidP="00030BD4"/>
                    </w:txbxContent>
                  </v:textbox>
                </v:roundrect>
                <v:shape id="Text Box 24" o:spid="_x0000_s1104" type="#_x0000_t202" style="position:absolute;left:273;top:42888;width:18910;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" stroked="f">
                  <v:textbox>
                    <w:txbxContent>
                      <w:p w14:paraId="51DA2D32"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 xml:space="preserve">Ce programme peut être lancé après </w:t>
                        </w:r>
                        <w:r>
                          <w:rPr>
                            <w:rFonts w:ascii="Arial (W1)" w:hAnsi="Arial (W1)"/>
                            <w:color w:val="FF6600"/>
                            <w:sz w:val="16"/>
                            <w:szCs w:val="16"/>
                          </w:rPr>
                          <w:t>chaque saisie des rapports de travail.</w:t>
                        </w:r>
                      </w:p>
                    </w:txbxContent>
                  </v:textbox>
                </v:shape>
                <v:rect id="Rectangle 25" o:spid="_x0000_s1105" style="position:absolute;left:41852;top:3842;width:1733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" fillcolor="#cfc">
                  <v:textbox>
                    <w:txbxContent>
                      <w:p w14:paraId="60B6C8A8" w14:textId="77777777" w:rsidR="00030BD4" w:rsidRPr="00084070" w:rsidRDefault="00030BD4" w:rsidP="00030BD4">
                        <w:pPr>
                          <w:jc w:val="center"/>
                          <w:rPr>
                            <w:rFonts w:ascii="Arial" w:hAnsi="Arial"/>
                            <w:sz w:val="16"/>
                            <w:szCs w:val="16"/>
                          </w:rPr>
                        </w:pPr>
                        <w:r>
                          <w:rPr>
                            <w:rFonts w:ascii="Arial" w:hAnsi="Arial"/>
                            <w:sz w:val="16"/>
                            <w:szCs w:val="16"/>
                          </w:rPr>
                          <w:t>ca100 Données analytiques</w:t>
                        </w:r>
                      </w:p>
                    </w:txbxContent>
                  </v:textbox>
                </v:rect>
                <v:shape id="AutoShape 26" o:spid="_x0000_s1106" type="#_x0000_t34" style="position:absolute;left:26777;top:10040;width:8065;height: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" adj="10783">
                  <v:stroke endarrow="block"/>
                </v:shape>
                <v:shape id="AutoShape 27" o:spid="_x0000_s1107" type="#_x0000_t33" style="position:absolute;left:11455;top:5842;width:9963;height:1032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">
                  <v:stroke endarrow="block"/>
                </v:shape>
                <v:shape id="AutoShape 28" o:spid="_x0000_s1108" type="#_x0000_t33" style="position:absolute;left:40284;top:4819;width:9964;height:10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">
                  <v:stroke endarrow="block"/>
                </v:shape>
                <v:shape id="AutoShape 29" o:spid="_x0000_s1109" type="#_x0000_t32" style="position:absolute;left:30746;top:17882;width:64;height:37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">
                  <v:stroke endarrow="block"/>
                </v:shape>
                <v:shape id="AutoShape 30" o:spid="_x0000_s1110" type="#_x0000_t32" style="position:absolute;left:30708;top:28645;width:38;height:3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&#1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31" o:spid="_x0000_s1111" type="#_x0000_t35" style="position:absolute;left:27425;top:14078;width:3385;height:24771;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" adj="-51751,23593">
                  <v:stroke dashstyle="dash" endarrow="block"/>
                </v:shape>
                <v:shape id="AutoShape 32" o:spid="_x0000_s1112" type="#_x0000_t22" style="position:absolute;left:27482;top:48482;width:6522;height:7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">
                  <v:textbox>
                    <w:txbxContent>
                      <w:p w14:paraId="3607B2F1" w14:textId="77777777" w:rsidR="00030BD4" w:rsidRDefault="00030BD4" w:rsidP="00030BD4">
                        <w:pPr>
                          <w:jc w:val="center"/>
                          <w:rPr>
                            <w:rFonts w:ascii="Arial" w:hAnsi="Arial"/>
                            <w:sz w:val="16"/>
                            <w:szCs w:val="16"/>
                          </w:rPr>
                        </w:pPr>
                      </w:p>
                      <w:p w14:paraId="6068A92E" w14:textId="77777777" w:rsidR="00030BD4" w:rsidRDefault="00030BD4" w:rsidP="00030BD4">
                        <w:pPr>
                          <w:jc w:val="center"/>
                          <w:rPr>
                            <w:rFonts w:ascii="Arial" w:hAnsi="Arial"/>
                            <w:sz w:val="16"/>
                            <w:szCs w:val="16"/>
                          </w:rPr>
                        </w:pPr>
                        <w:r>
                          <w:rPr>
                            <w:rFonts w:ascii="Arial" w:hAnsi="Arial"/>
                            <w:sz w:val="16"/>
                            <w:szCs w:val="16"/>
                          </w:rPr>
                          <w:t>Données</w:t>
                        </w:r>
                      </w:p>
                      <w:p w14:paraId="2A2F3D8D" w14:textId="77777777" w:rsidR="00030BD4" w:rsidRPr="00CC6AC4" w:rsidRDefault="00030BD4" w:rsidP="00030BD4">
                        <w:pPr>
                          <w:jc w:val="center"/>
                          <w:rPr>
                            <w:rFonts w:ascii="Arial" w:hAnsi="Arial"/>
                            <w:sz w:val="16"/>
                            <w:szCs w:val="16"/>
                          </w:rPr>
                        </w:pPr>
                        <w:r>
                          <w:rPr>
                            <w:rFonts w:ascii="Arial" w:hAnsi="Arial"/>
                            <w:sz w:val="16"/>
                            <w:szCs w:val="16"/>
                          </w:rPr>
                          <w:t>C.A.</w:t>
                        </w:r>
                      </w:p>
                    </w:txbxContent>
                  </v:textbox>
                </v:shape>
                <v:shape id="AutoShape 33" o:spid="_x0000_s1113" type="#_x0000_t32" style="position:absolute;left:39376;top:33769;width:6039;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">
                  <v:stroke endarrow="block"/>
                </v:shape>
                <v:shape id="AutoShape 34" o:spid="_x0000_s1114" type="#_x0000_t32" style="position:absolute;left:39376;top:44723;width:605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">
                  <v:stroke endarrow="block"/>
                </v:shape>
                <v:shape id="AutoShape 35" o:spid="_x0000_s1115" type="#_x0000_t32" style="position:absolute;left:30708;top:46558;width:38;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">
                  <v:stroke endarrow="block"/>
                </v:shape>
                <v:shape id="AutoShape 36" o:spid="_x0000_s1116" type="#_x0000_t65" style="position:absolute;left:43389;top:25432;width:1465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">
                  <v:textbox>
                    <w:txbxContent>
                      <w:p w14:paraId="02BB17A5" w14:textId="77777777" w:rsidR="00030BD4" w:rsidRDefault="00030BD4" w:rsidP="00030BD4">
                        <w:pPr>
                          <w:jc w:val="center"/>
                        </w:pPr>
                        <w:r>
                          <w:rPr>
                            <w:rFonts w:ascii="Arial" w:hAnsi="Arial"/>
                            <w:sz w:val="16"/>
                            <w:szCs w:val="16"/>
                          </w:rPr>
                          <w:t>rs110 éditions standards des lignes RT</w:t>
                        </w:r>
                      </w:p>
                    </w:txbxContent>
                  </v:textbox>
                </v:shape>
                <v:shape id="AutoShape 37" o:spid="_x0000_s1117" type="#_x0000_t32" style="position:absolute;left:30721;top:55505;width:25;height:38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">
                  <v:stroke endarrow="block"/>
                </v:shape>
                <v:roundrect id="AutoShape 38" o:spid="_x0000_s1118" style="position:absolute;left:23298;top:76200;width:14497;height:39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">
                  <v:textbox>
                    <w:txbxContent>
                      <w:p w14:paraId="7441FCDA" w14:textId="77777777" w:rsidR="00030BD4" w:rsidRPr="00C704EF" w:rsidRDefault="00030BD4" w:rsidP="00030BD4">
                        <w:pPr>
                          <w:jc w:val="center"/>
                          <w:rPr>
                            <w:rFonts w:ascii="Arial" w:hAnsi="Arial"/>
                            <w:sz w:val="16"/>
                            <w:szCs w:val="16"/>
                          </w:rPr>
                        </w:pPr>
                        <w:r>
                          <w:rPr>
                            <w:rFonts w:ascii="Arial" w:hAnsi="Arial"/>
                            <w:sz w:val="16"/>
                            <w:szCs w:val="16"/>
                          </w:rPr>
                          <w:t>sd130 - Interrogation des variables issues des RT</w:t>
                        </w:r>
                      </w:p>
                      <w:p w14:paraId="228E3214" w14:textId="77777777" w:rsidR="00030BD4" w:rsidRPr="00C704EF" w:rsidRDefault="00030BD4" w:rsidP="00030BD4"/>
                    </w:txbxContent>
                  </v:textbox>
                </v:roundrect>
                <v:shape id="Text Box 39" o:spid="_x0000_s1119" type="#_x0000_t202" style="position:absolute;left:177;top:68942;width:19768;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" stroked="f">
                  <v:textbox>
                    <w:txbxContent>
                      <w:p w14:paraId="33F6FBB9"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 xml:space="preserve">Ce programme </w:t>
                        </w:r>
                        <w:r>
                          <w:rPr>
                            <w:rFonts w:ascii="Arial (W1)" w:hAnsi="Arial (W1)"/>
                            <w:color w:val="FF6600"/>
                            <w:sz w:val="16"/>
                            <w:szCs w:val="16"/>
                          </w:rPr>
                          <w:t>doi</w:t>
                        </w:r>
                        <w:r w:rsidRPr="003A1390">
                          <w:rPr>
                            <w:rFonts w:ascii="Arial (W1)" w:hAnsi="Arial (W1)"/>
                            <w:color w:val="FF6600"/>
                            <w:sz w:val="16"/>
                            <w:szCs w:val="16"/>
                          </w:rPr>
                          <w:t>t être lancé a</w:t>
                        </w:r>
                        <w:r>
                          <w:rPr>
                            <w:rFonts w:ascii="Arial (W1)" w:hAnsi="Arial (W1)"/>
                            <w:color w:val="FF6600"/>
                            <w:sz w:val="16"/>
                            <w:szCs w:val="16"/>
                          </w:rPr>
                          <w:t>vant le traitement des salaires de la période</w:t>
                        </w:r>
                      </w:p>
                    </w:txbxContent>
                  </v:textbox>
                </v:shape>
                <v:shape id="AutoShape 40" o:spid="_x0000_s1120" type="#_x0000_t4" style="position:absolute;left:38138;top:59722;width:638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">
                  <v:textbox>
                    <w:txbxContent>
                      <w:p w14:paraId="67DDD7C5" w14:textId="77777777" w:rsidR="00030BD4" w:rsidRPr="00B123F1" w:rsidRDefault="00030BD4" w:rsidP="00030BD4">
                        <w:pPr>
                          <w:jc w:val="center"/>
                        </w:pPr>
                        <w:r w:rsidRPr="00B123F1">
                          <w:rPr>
                            <w:rFonts w:ascii="Arial" w:hAnsi="Arial"/>
                            <w:sz w:val="16"/>
                            <w:szCs w:val="16"/>
                          </w:rPr>
                          <w:t>Ok ?</w:t>
                        </w:r>
                        <w:r>
                          <w:t>?</w:t>
                        </w:r>
                      </w:p>
                    </w:txbxContent>
                  </v:textbox>
                </v:shape>
                <v:shape id="AutoShape 41" o:spid="_x0000_s1121" type="#_x0000_t32" style="position:absolute;left:44526;top:61531;width:2273;height: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">
                  <v:stroke endarrow="block"/>
                </v:shape>
                <v:shape id="AutoShape 42" o:spid="_x0000_s1122" type="#_x0000_t33" style="position:absolute;left:27051;top:29140;width:45574;height:196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" strokecolor="#ffc000">
                  <v:stroke dashstyle="dash" endarrow="block"/>
                </v:shape>
                <v:shape id="Text Box 43" o:spid="_x0000_s1123" type="#_x0000_t202" style="position:absolute;left:46799;top:76181;width:11335;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" stroked="f">
                  <v:textbox>
                    <w:txbxContent>
                      <w:p w14:paraId="05F6063E" w14:textId="77777777" w:rsidR="00030BD4" w:rsidRPr="00A85EE1" w:rsidRDefault="00030BD4" w:rsidP="00030BD4">
                        <w:pPr>
                          <w:jc w:val="center"/>
                          <w:rPr>
                            <w:rFonts w:ascii="Arial" w:hAnsi="Arial"/>
                            <w:sz w:val="16"/>
                            <w:szCs w:val="16"/>
                          </w:rPr>
                        </w:pPr>
                        <w:r>
                          <w:rPr>
                            <w:rFonts w:ascii="Arial" w:hAnsi="Arial"/>
                            <w:sz w:val="16"/>
                            <w:szCs w:val="16"/>
                          </w:rPr>
                          <w:t>Non : Saisie de ligne(s) d’extourne</w:t>
                        </w:r>
                      </w:p>
                    </w:txbxContent>
                  </v:textbox>
                </v:shape>
                <v:shape id="AutoShape 44" o:spid="_x0000_s1124" type="#_x0000_t4" style="position:absolute;left:37966;top:76213;width:638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">
                  <v:textbox>
                    <w:txbxContent>
                      <w:p w14:paraId="02EBEFEE" w14:textId="77777777" w:rsidR="00030BD4" w:rsidRPr="00B123F1" w:rsidRDefault="00030BD4" w:rsidP="00030BD4">
                        <w:pPr>
                          <w:jc w:val="center"/>
                        </w:pPr>
                        <w:r w:rsidRPr="00B123F1">
                          <w:rPr>
                            <w:rFonts w:ascii="Arial" w:hAnsi="Arial"/>
                            <w:sz w:val="16"/>
                            <w:szCs w:val="16"/>
                          </w:rPr>
                          <w:t>Ok ?</w:t>
                        </w:r>
                        <w:r>
                          <w:t>?</w:t>
                        </w:r>
                      </w:p>
                    </w:txbxContent>
                  </v:textbox>
                </v:shape>
                <v:shape id="AutoShape 45" o:spid="_x0000_s1125" type="#_x0000_t33" style="position:absolute;left:19577;top:37598;width:61671;height:2087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" strokecolor="#76923c">
                  <v:stroke dashstyle="dash" endarrow="block"/>
                </v:shape>
                <v:shape id="AutoShape 46" o:spid="_x0000_s1126" type="#_x0000_t32" style="position:absolute;left:44354;top:78016;width:2178;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">
                  <v:stroke endarrow="block"/>
                </v:shape>
                <v:shape id="AutoShape 47" o:spid="_x0000_s1127" type="#_x0000_t34" style="position:absolute;left:34004;top:21958;width:9385;height:317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" adj="10785">
                  <v:stroke endarrow="block"/>
                </v:shape>
                <v:shape id="AutoShape 48" o:spid="_x0000_s1128" type="#_x0000_t34" style="position:absolute;left:34004;top:25133;width:9385;height:24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" adj="10785">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9" o:spid="_x0000_s1129" type="#_x0000_t88" style="position:absolute;left:18707;top:43110;width:128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"/>
                <v:shape id="AutoShape 50" o:spid="_x0000_s1130" type="#_x0000_t88" style="position:absolute;left:19183;top:69323;width:128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"/>
                <w10:anchorlock/>
              </v:group>
            </w:pict>
          </mc:Fallback>
        </mc:AlternateContent>
      </w:r>
    </w:p>
    <w:p w14:paraId="39615F36" w14:textId="77777777" w:rsidR="00030BD4" w:rsidRDefault="00030BD4" w:rsidP="00030BD4">
      <w:pPr>
        <w:rPr>
          <w:b/>
          <w:bCs/>
          <w:u w:val="single"/>
        </w:rPr>
      </w:pPr>
      <w:r w:rsidRPr="00A500F5">
        <w:rPr>
          <w:b/>
          <w:bCs/>
          <w:u w:val="single"/>
        </w:rPr>
        <w:lastRenderedPageBreak/>
        <w:t>Note explicative du fonctionnement du module « Ms Salaire »</w:t>
      </w:r>
      <w:r>
        <w:rPr>
          <w:b/>
          <w:bCs/>
          <w:u w:val="single"/>
        </w:rPr>
        <w:t xml:space="preserve"> Suite 2</w:t>
      </w:r>
      <w:r w:rsidRPr="00A500F5">
        <w:rPr>
          <w:b/>
          <w:bCs/>
          <w:u w:val="single"/>
        </w:rPr>
        <w:t xml:space="preserve"> : </w:t>
      </w:r>
    </w:p>
    <w:p w14:paraId="678E69F7" w14:textId="77777777" w:rsidR="00030BD4" w:rsidRPr="00720653" w:rsidRDefault="00030BD4" w:rsidP="00030BD4">
      <w:r w:rsidRPr="00720653">
        <w:t>Ce diagramme détaille le traitement des données relatives aux rapports de travail (RT) au sein du module "Salaire" d'un système ERP. Chaque composant est crucial pour le traitement précis et l'intégration des données salariales :</w:t>
      </w:r>
    </w:p>
    <w:p w14:paraId="5D841048" w14:textId="77777777" w:rsidR="00030BD4" w:rsidRPr="00720653" w:rsidRDefault="00030BD4" w:rsidP="00030BD4">
      <w:pPr>
        <w:numPr>
          <w:ilvl w:val="0"/>
          <w:numId w:val="122"/>
        </w:numPr>
      </w:pPr>
      <w:r w:rsidRPr="00720653">
        <w:rPr>
          <w:b/>
          <w:bCs/>
        </w:rPr>
        <w:t>sd100 Données employés</w:t>
      </w:r>
      <w:r w:rsidRPr="00720653">
        <w:t xml:space="preserve"> et </w:t>
      </w:r>
      <w:r w:rsidRPr="00720653">
        <w:rPr>
          <w:b/>
          <w:bCs/>
        </w:rPr>
        <w:t>sd120 Données rubriques</w:t>
      </w:r>
      <w:r w:rsidRPr="00720653">
        <w:t xml:space="preserve"> fournissent les informations de base nécessaires pour le traitement des salaires. Les données employés comprennent des informations personnelles et contractuelles, tandis que les données rubriques comprennent des éléments tels que les heures supplémentaires et les déductions.</w:t>
      </w:r>
    </w:p>
    <w:p w14:paraId="2E71750C" w14:textId="77777777" w:rsidR="00030BD4" w:rsidRPr="00720653" w:rsidRDefault="00030BD4" w:rsidP="00030BD4">
      <w:pPr>
        <w:numPr>
          <w:ilvl w:val="0"/>
          <w:numId w:val="122"/>
        </w:numPr>
      </w:pPr>
      <w:r w:rsidRPr="00720653">
        <w:rPr>
          <w:b/>
          <w:bCs/>
        </w:rPr>
        <w:t>ca100 Données analytiques</w:t>
      </w:r>
      <w:r w:rsidRPr="00720653">
        <w:t xml:space="preserve"> est responsable de la gestion des données utilisées pour l'analyse détaillée des coûts et des dépenses liées aux salaires.</w:t>
      </w:r>
    </w:p>
    <w:p w14:paraId="51A40D7F" w14:textId="77777777" w:rsidR="00030BD4" w:rsidRPr="00720653" w:rsidRDefault="00030BD4" w:rsidP="00030BD4">
      <w:pPr>
        <w:numPr>
          <w:ilvl w:val="0"/>
          <w:numId w:val="122"/>
        </w:numPr>
      </w:pPr>
      <w:r w:rsidRPr="00720653">
        <w:rPr>
          <w:b/>
          <w:bCs/>
        </w:rPr>
        <w:t>rs100/rs200 Saisie des rapports de travail</w:t>
      </w:r>
      <w:r w:rsidRPr="00720653">
        <w:t xml:space="preserve"> est le programme où les heures travaillées et autres informations relatives au travail sont saisies. Ces données sont essentielles pour calculer le salaire dû à chaque employé.</w:t>
      </w:r>
    </w:p>
    <w:p w14:paraId="1DA6AD8F" w14:textId="77777777" w:rsidR="00030BD4" w:rsidRPr="00720653" w:rsidRDefault="00030BD4" w:rsidP="00030BD4">
      <w:pPr>
        <w:numPr>
          <w:ilvl w:val="0"/>
          <w:numId w:val="122"/>
        </w:numPr>
      </w:pPr>
      <w:r w:rsidRPr="00720653">
        <w:rPr>
          <w:b/>
          <w:bCs/>
        </w:rPr>
        <w:t>rs109 éditions paramétrables des lignes RT</w:t>
      </w:r>
      <w:r w:rsidRPr="00720653">
        <w:t xml:space="preserve"> et </w:t>
      </w:r>
      <w:r w:rsidRPr="00720653">
        <w:rPr>
          <w:b/>
          <w:bCs/>
        </w:rPr>
        <w:t>rs110 éditions standards des lignes RT</w:t>
      </w:r>
      <w:r w:rsidRPr="00720653">
        <w:t xml:space="preserve"> permettent de générer des rapports sur les données saisies, fournissant une méthode standardisée ou personnalisée pour examiner et analyser les informations.</w:t>
      </w:r>
    </w:p>
    <w:p w14:paraId="1E5D1A6C" w14:textId="77777777" w:rsidR="00030BD4" w:rsidRPr="00720653" w:rsidRDefault="00030BD4" w:rsidP="00030BD4">
      <w:pPr>
        <w:numPr>
          <w:ilvl w:val="0"/>
          <w:numId w:val="122"/>
        </w:numPr>
      </w:pPr>
      <w:r w:rsidRPr="00720653">
        <w:rPr>
          <w:b/>
          <w:bCs/>
        </w:rPr>
        <w:t>rs111 Édition de contrôle des lignes de RT</w:t>
      </w:r>
      <w:r w:rsidRPr="00720653">
        <w:t xml:space="preserve"> est utilisé pour vérifier l'exactitude des rapports de travail avant leur intégration finale dans le système de paie.</w:t>
      </w:r>
    </w:p>
    <w:p w14:paraId="74CB620B" w14:textId="77777777" w:rsidR="00030BD4" w:rsidRPr="00720653" w:rsidRDefault="00030BD4" w:rsidP="00030BD4">
      <w:pPr>
        <w:numPr>
          <w:ilvl w:val="0"/>
          <w:numId w:val="122"/>
        </w:numPr>
      </w:pPr>
      <w:r w:rsidRPr="00720653">
        <w:t xml:space="preserve">Après le contrôle, </w:t>
      </w:r>
      <w:r w:rsidRPr="00720653">
        <w:rPr>
          <w:b/>
          <w:bCs/>
        </w:rPr>
        <w:t>rs160 Imputation des RT dans la comptabilité analytique</w:t>
      </w:r>
      <w:r w:rsidRPr="00720653">
        <w:t xml:space="preserve"> prend en charge l'intégration des données de temps dans la comptabilité analytique, permettant une répartition précise des coûts.</w:t>
      </w:r>
    </w:p>
    <w:p w14:paraId="397D44C5" w14:textId="77777777" w:rsidR="00030BD4" w:rsidRPr="00720653" w:rsidRDefault="00030BD4" w:rsidP="00030BD4">
      <w:pPr>
        <w:numPr>
          <w:ilvl w:val="0"/>
          <w:numId w:val="122"/>
        </w:numPr>
      </w:pPr>
      <w:r w:rsidRPr="00720653">
        <w:rPr>
          <w:b/>
          <w:bCs/>
        </w:rPr>
        <w:t>co300 - Interrogation des écritures CA</w:t>
      </w:r>
      <w:r w:rsidRPr="00720653">
        <w:t xml:space="preserve"> est une fonction de requête pour examiner les écritures de comptabilité</w:t>
      </w:r>
    </w:p>
    <w:p w14:paraId="15C40E50" w14:textId="77777777" w:rsidR="00030BD4" w:rsidRPr="00720653" w:rsidRDefault="00030BD4" w:rsidP="00030BD4">
      <w:r w:rsidRPr="00720653">
        <w:t>analytique générées à partir des rapports de travail, fournissant un moyen de vérifier et d'analyser les imputations de coûts.</w:t>
      </w:r>
    </w:p>
    <w:p w14:paraId="1D65D740" w14:textId="77777777" w:rsidR="00030BD4" w:rsidRPr="00720653" w:rsidRDefault="00030BD4" w:rsidP="00030BD4">
      <w:pPr>
        <w:numPr>
          <w:ilvl w:val="0"/>
          <w:numId w:val="123"/>
        </w:numPr>
      </w:pPr>
      <w:r w:rsidRPr="00720653">
        <w:t>En parallèle, si des lignes d’exception doivent être traitées, telles que des corrections ou des ajustements, elles sont saisies via la fonction « Non : Saisie de ligne(s) d’extourne » pour assurer que toutes les transactions sont précises.</w:t>
      </w:r>
    </w:p>
    <w:p w14:paraId="66FF70F7" w14:textId="77777777" w:rsidR="00030BD4" w:rsidRPr="00720653" w:rsidRDefault="00030BD4" w:rsidP="00030BD4">
      <w:pPr>
        <w:numPr>
          <w:ilvl w:val="0"/>
          <w:numId w:val="123"/>
        </w:numPr>
      </w:pPr>
      <w:r>
        <w:rPr>
          <w:b/>
          <w:bCs/>
        </w:rPr>
        <w:t>r</w:t>
      </w:r>
      <w:r w:rsidRPr="00720653">
        <w:rPr>
          <w:b/>
          <w:bCs/>
        </w:rPr>
        <w:t>s220 transfert des lignes RT dans les variables salariales</w:t>
      </w:r>
      <w:r w:rsidRPr="00720653">
        <w:t xml:space="preserve"> implique le déplacement des données des rapports de travail dans les variables de calcul de la paie, intégrant ainsi les heures travaillées dans le calcul des salaires.</w:t>
      </w:r>
    </w:p>
    <w:p w14:paraId="709D8ED7" w14:textId="77777777" w:rsidR="00030BD4" w:rsidRPr="00720653" w:rsidRDefault="00030BD4" w:rsidP="00030BD4">
      <w:r w:rsidRPr="00720653">
        <w:t>Le processus assure que toutes les informations concernant le temps de travail et les calculs salariaux sont précisément enregistrés, validés et intégrés, permettant une gestion efficace de la paie dans l'ERP. Ce flux assure non seulement l’exactitude des salaires mais aussi leur conformité avec les règles de comptabilité et de reporting financier.</w:t>
      </w:r>
    </w:p>
    <w:p w14:paraId="677DC983" w14:textId="77777777" w:rsidR="00030BD4" w:rsidRDefault="00030BD4" w:rsidP="00030BD4"/>
    <w:p w14:paraId="5FA886B9" w14:textId="77777777" w:rsidR="00030BD4" w:rsidRDefault="00030BD4" w:rsidP="00030BD4"/>
    <w:p w14:paraId="5F4542C5" w14:textId="77777777" w:rsidR="00030BD4" w:rsidRDefault="00030BD4" w:rsidP="00030BD4"/>
    <w:p w14:paraId="7F1F580E" w14:textId="77777777" w:rsidR="00030BD4" w:rsidRPr="00FF3155" w:rsidRDefault="00030BD4" w:rsidP="00030BD4"/>
    <w:p w14:paraId="7081FEC7" w14:textId="77777777" w:rsidR="00030BD4" w:rsidRDefault="00030BD4" w:rsidP="00030BD4">
      <w:r w:rsidRPr="00B011D1">
        <w:rPr>
          <w:noProof/>
          <w:color w:val="FF0000"/>
        </w:rPr>
        <w:lastRenderedPageBreak/>
        <mc:AlternateContent>
          <mc:Choice Requires="wpc">
            <w:drawing>
              <wp:inline distT="0" distB="0" distL="0" distR="0" wp14:anchorId="431BC559" wp14:editId="1B6EC645">
                <wp:extent cx="6677660" cy="9471660"/>
                <wp:effectExtent l="0" t="0" r="0" b="0"/>
                <wp:docPr id="1108505975"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01641570" name="Rectangle 53"/>
                        <wps:cNvSpPr>
                          <a:spLocks noChangeArrowheads="1"/>
                        </wps:cNvSpPr>
                        <wps:spPr bwMode="auto">
                          <a:xfrm>
                            <a:off x="2108835" y="393065"/>
                            <a:ext cx="1733550" cy="218440"/>
                          </a:xfrm>
                          <a:prstGeom prst="rect">
                            <a:avLst/>
                          </a:prstGeom>
                          <a:solidFill>
                            <a:srgbClr val="CCFFCC"/>
                          </a:solidFill>
                          <a:ln w="9525">
                            <a:solidFill>
                              <a:srgbClr val="000000"/>
                            </a:solidFill>
                            <a:miter lim="800000"/>
                            <a:headEnd/>
                            <a:tailEnd/>
                          </a:ln>
                        </wps:spPr>
                        <wps:txbx>
                          <w:txbxContent>
                            <w:p w14:paraId="76E0263C" w14:textId="77777777" w:rsidR="00030BD4" w:rsidRPr="00084070" w:rsidRDefault="00030BD4" w:rsidP="00030BD4">
                              <w:pPr>
                                <w:jc w:val="center"/>
                                <w:rPr>
                                  <w:rFonts w:ascii="Arial" w:hAnsi="Arial"/>
                                  <w:sz w:val="16"/>
                                  <w:szCs w:val="16"/>
                                </w:rPr>
                              </w:pPr>
                              <w:r>
                                <w:rPr>
                                  <w:rFonts w:ascii="Arial" w:hAnsi="Arial"/>
                                  <w:sz w:val="16"/>
                                  <w:szCs w:val="16"/>
                                </w:rPr>
                                <w:t>sd100 Données employés</w:t>
                              </w:r>
                            </w:p>
                          </w:txbxContent>
                        </wps:txbx>
                        <wps:bodyPr rot="0" vert="horz" wrap="square" lIns="91440" tIns="45720" rIns="91440" bIns="45720" anchor="t" anchorCtr="0" upright="1">
                          <a:noAutofit/>
                        </wps:bodyPr>
                      </wps:wsp>
                      <wps:wsp>
                        <wps:cNvPr id="1975982728" name="Rectangle 54"/>
                        <wps:cNvSpPr>
                          <a:spLocks noChangeArrowheads="1"/>
                        </wps:cNvSpPr>
                        <wps:spPr bwMode="auto">
                          <a:xfrm>
                            <a:off x="3707765" y="659130"/>
                            <a:ext cx="1957070" cy="213360"/>
                          </a:xfrm>
                          <a:prstGeom prst="rect">
                            <a:avLst/>
                          </a:prstGeom>
                          <a:solidFill>
                            <a:srgbClr val="FFFFFF"/>
                          </a:solidFill>
                          <a:ln w="9525">
                            <a:solidFill>
                              <a:srgbClr val="000000"/>
                            </a:solidFill>
                            <a:miter lim="800000"/>
                            <a:headEnd/>
                            <a:tailEnd/>
                          </a:ln>
                        </wps:spPr>
                        <wps:txbx>
                          <w:txbxContent>
                            <w:p w14:paraId="627945C8" w14:textId="77777777" w:rsidR="00030BD4" w:rsidRPr="00084070" w:rsidRDefault="00030BD4" w:rsidP="00030BD4">
                              <w:pPr>
                                <w:jc w:val="center"/>
                                <w:rPr>
                                  <w:rFonts w:ascii="Arial" w:hAnsi="Arial"/>
                                  <w:sz w:val="16"/>
                                  <w:szCs w:val="16"/>
                                </w:rPr>
                              </w:pPr>
                              <w:r>
                                <w:rPr>
                                  <w:rFonts w:ascii="Arial" w:hAnsi="Arial"/>
                                  <w:sz w:val="16"/>
                                  <w:szCs w:val="16"/>
                                </w:rPr>
                                <w:t>sd101 Edition des Données employés</w:t>
                              </w:r>
                            </w:p>
                          </w:txbxContent>
                        </wps:txbx>
                        <wps:bodyPr rot="0" vert="horz" wrap="square" lIns="91440" tIns="45720" rIns="91440" bIns="45720" anchor="t" anchorCtr="0" upright="1">
                          <a:noAutofit/>
                        </wps:bodyPr>
                      </wps:wsp>
                      <wps:wsp>
                        <wps:cNvPr id="1994141727" name="Rectangle 55"/>
                        <wps:cNvSpPr>
                          <a:spLocks noChangeArrowheads="1"/>
                        </wps:cNvSpPr>
                        <wps:spPr bwMode="auto">
                          <a:xfrm>
                            <a:off x="2108835" y="971550"/>
                            <a:ext cx="1733550" cy="217805"/>
                          </a:xfrm>
                          <a:prstGeom prst="rect">
                            <a:avLst/>
                          </a:prstGeom>
                          <a:solidFill>
                            <a:srgbClr val="CCFFCC"/>
                          </a:solidFill>
                          <a:ln w="9525">
                            <a:solidFill>
                              <a:srgbClr val="000000"/>
                            </a:solidFill>
                            <a:miter lim="800000"/>
                            <a:headEnd/>
                            <a:tailEnd/>
                          </a:ln>
                        </wps:spPr>
                        <wps:txbx>
                          <w:txbxContent>
                            <w:p w14:paraId="2B8353F8" w14:textId="77777777" w:rsidR="00030BD4" w:rsidRPr="00084070" w:rsidRDefault="00030BD4" w:rsidP="00030BD4">
                              <w:pPr>
                                <w:jc w:val="center"/>
                                <w:rPr>
                                  <w:rFonts w:ascii="Arial" w:hAnsi="Arial"/>
                                  <w:sz w:val="16"/>
                                  <w:szCs w:val="16"/>
                                </w:rPr>
                              </w:pPr>
                              <w:r>
                                <w:rPr>
                                  <w:rFonts w:ascii="Arial" w:hAnsi="Arial"/>
                                  <w:sz w:val="16"/>
                                  <w:szCs w:val="16"/>
                                </w:rPr>
                                <w:t>sd110 Données fixes</w:t>
                              </w:r>
                            </w:p>
                          </w:txbxContent>
                        </wps:txbx>
                        <wps:bodyPr rot="0" vert="horz" wrap="square" lIns="91440" tIns="45720" rIns="91440" bIns="45720" anchor="t" anchorCtr="0" upright="1">
                          <a:noAutofit/>
                        </wps:bodyPr>
                      </wps:wsp>
                      <wps:wsp>
                        <wps:cNvPr id="133439366" name="Rectangle 56"/>
                        <wps:cNvSpPr>
                          <a:spLocks noChangeArrowheads="1"/>
                        </wps:cNvSpPr>
                        <wps:spPr bwMode="auto">
                          <a:xfrm>
                            <a:off x="3707765" y="1280795"/>
                            <a:ext cx="1957070" cy="211455"/>
                          </a:xfrm>
                          <a:prstGeom prst="rect">
                            <a:avLst/>
                          </a:prstGeom>
                          <a:solidFill>
                            <a:srgbClr val="FFFFFF"/>
                          </a:solidFill>
                          <a:ln w="9525">
                            <a:solidFill>
                              <a:srgbClr val="000000"/>
                            </a:solidFill>
                            <a:miter lim="800000"/>
                            <a:headEnd/>
                            <a:tailEnd/>
                          </a:ln>
                        </wps:spPr>
                        <wps:txbx>
                          <w:txbxContent>
                            <w:p w14:paraId="7461C24B" w14:textId="77777777" w:rsidR="00030BD4" w:rsidRPr="00084070" w:rsidRDefault="00030BD4" w:rsidP="00030BD4">
                              <w:pPr>
                                <w:jc w:val="center"/>
                                <w:rPr>
                                  <w:rFonts w:ascii="Arial" w:hAnsi="Arial"/>
                                  <w:sz w:val="16"/>
                                  <w:szCs w:val="16"/>
                                </w:rPr>
                              </w:pPr>
                              <w:r>
                                <w:rPr>
                                  <w:rFonts w:ascii="Arial" w:hAnsi="Arial"/>
                                  <w:sz w:val="16"/>
                                  <w:szCs w:val="16"/>
                                </w:rPr>
                                <w:t>sd111 Edition des Données Fixes</w:t>
                              </w:r>
                            </w:p>
                          </w:txbxContent>
                        </wps:txbx>
                        <wps:bodyPr rot="0" vert="horz" wrap="square" lIns="91440" tIns="45720" rIns="91440" bIns="45720" anchor="t" anchorCtr="0" upright="1">
                          <a:noAutofit/>
                        </wps:bodyPr>
                      </wps:wsp>
                      <wps:wsp>
                        <wps:cNvPr id="129146714" name="Rectangle 57"/>
                        <wps:cNvSpPr>
                          <a:spLocks noChangeArrowheads="1"/>
                        </wps:cNvSpPr>
                        <wps:spPr bwMode="auto">
                          <a:xfrm>
                            <a:off x="2108835" y="1750695"/>
                            <a:ext cx="1733550" cy="217805"/>
                          </a:xfrm>
                          <a:prstGeom prst="rect">
                            <a:avLst/>
                          </a:prstGeom>
                          <a:solidFill>
                            <a:srgbClr val="FFFF99"/>
                          </a:solidFill>
                          <a:ln w="9525">
                            <a:solidFill>
                              <a:srgbClr val="000000"/>
                            </a:solidFill>
                            <a:miter lim="800000"/>
                            <a:headEnd/>
                            <a:tailEnd/>
                          </a:ln>
                        </wps:spPr>
                        <wps:txbx>
                          <w:txbxContent>
                            <w:p w14:paraId="57E41DDD" w14:textId="77777777" w:rsidR="00030BD4" w:rsidRPr="00084070" w:rsidRDefault="00030BD4" w:rsidP="00030BD4">
                              <w:pPr>
                                <w:jc w:val="center"/>
                                <w:rPr>
                                  <w:rFonts w:ascii="Arial" w:hAnsi="Arial"/>
                                  <w:sz w:val="16"/>
                                  <w:szCs w:val="16"/>
                                </w:rPr>
                              </w:pPr>
                              <w:r>
                                <w:rPr>
                                  <w:rFonts w:ascii="Arial" w:hAnsi="Arial"/>
                                  <w:sz w:val="16"/>
                                  <w:szCs w:val="16"/>
                                </w:rPr>
                                <w:t>sd130 Données variables</w:t>
                              </w:r>
                            </w:p>
                          </w:txbxContent>
                        </wps:txbx>
                        <wps:bodyPr rot="0" vert="horz" wrap="square" lIns="91440" tIns="45720" rIns="91440" bIns="45720" anchor="t" anchorCtr="0" upright="1">
                          <a:noAutofit/>
                        </wps:bodyPr>
                      </wps:wsp>
                      <wps:wsp>
                        <wps:cNvPr id="87288391" name="Line 58"/>
                        <wps:cNvCnPr>
                          <a:cxnSpLocks noChangeShapeType="1"/>
                        </wps:cNvCnPr>
                        <wps:spPr bwMode="auto">
                          <a:xfrm>
                            <a:off x="3842385" y="1856740"/>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493768" name="AutoShape 59"/>
                        <wps:cNvSpPr>
                          <a:spLocks noChangeArrowheads="1"/>
                        </wps:cNvSpPr>
                        <wps:spPr bwMode="auto">
                          <a:xfrm>
                            <a:off x="4446270" y="1569085"/>
                            <a:ext cx="1218565" cy="492760"/>
                          </a:xfrm>
                          <a:prstGeom prst="roundRect">
                            <a:avLst>
                              <a:gd name="adj" fmla="val 16667"/>
                            </a:avLst>
                          </a:prstGeom>
                          <a:solidFill>
                            <a:srgbClr val="FFFFFF"/>
                          </a:solidFill>
                          <a:ln w="9525">
                            <a:solidFill>
                              <a:srgbClr val="000000"/>
                            </a:solidFill>
                            <a:round/>
                            <a:headEnd/>
                            <a:tailEnd/>
                          </a:ln>
                        </wps:spPr>
                        <wps:txbx>
                          <w:txbxContent>
                            <w:p w14:paraId="5E997D75" w14:textId="77777777" w:rsidR="00030BD4" w:rsidRPr="00C704EF" w:rsidRDefault="00030BD4" w:rsidP="00030BD4">
                              <w:pPr>
                                <w:rPr>
                                  <w:rFonts w:ascii="Arial" w:hAnsi="Arial"/>
                                  <w:sz w:val="16"/>
                                  <w:szCs w:val="16"/>
                                </w:rPr>
                              </w:pPr>
                              <w:r>
                                <w:rPr>
                                  <w:rFonts w:ascii="Arial" w:hAnsi="Arial"/>
                                  <w:sz w:val="16"/>
                                  <w:szCs w:val="16"/>
                                </w:rPr>
                                <w:t>Simulation, calcul du bulletin de salaire de l’employé en cours</w:t>
                              </w:r>
                            </w:p>
                            <w:p w14:paraId="416ECC9E" w14:textId="77777777" w:rsidR="00030BD4" w:rsidRPr="00C704EF" w:rsidRDefault="00030BD4" w:rsidP="00030BD4"/>
                          </w:txbxContent>
                        </wps:txbx>
                        <wps:bodyPr rot="0" vert="horz" wrap="square" lIns="91440" tIns="45720" rIns="91440" bIns="45720" anchor="t" anchorCtr="0" upright="1">
                          <a:noAutofit/>
                        </wps:bodyPr>
                      </wps:wsp>
                      <wps:wsp>
                        <wps:cNvPr id="1937466063" name="Rectangle 60"/>
                        <wps:cNvSpPr>
                          <a:spLocks noChangeArrowheads="1"/>
                        </wps:cNvSpPr>
                        <wps:spPr bwMode="auto">
                          <a:xfrm>
                            <a:off x="3707765" y="2185670"/>
                            <a:ext cx="1957070" cy="212090"/>
                          </a:xfrm>
                          <a:prstGeom prst="rect">
                            <a:avLst/>
                          </a:prstGeom>
                          <a:solidFill>
                            <a:srgbClr val="FFFFFF"/>
                          </a:solidFill>
                          <a:ln w="9525">
                            <a:solidFill>
                              <a:srgbClr val="000000"/>
                            </a:solidFill>
                            <a:miter lim="800000"/>
                            <a:headEnd/>
                            <a:tailEnd/>
                          </a:ln>
                        </wps:spPr>
                        <wps:txbx>
                          <w:txbxContent>
                            <w:p w14:paraId="4347351C" w14:textId="77777777" w:rsidR="00030BD4" w:rsidRPr="00084070" w:rsidRDefault="00030BD4" w:rsidP="00030BD4">
                              <w:pPr>
                                <w:jc w:val="center"/>
                                <w:rPr>
                                  <w:rFonts w:ascii="Arial" w:hAnsi="Arial"/>
                                  <w:sz w:val="16"/>
                                  <w:szCs w:val="16"/>
                                </w:rPr>
                              </w:pPr>
                              <w:r>
                                <w:rPr>
                                  <w:rFonts w:ascii="Arial" w:hAnsi="Arial"/>
                                  <w:sz w:val="16"/>
                                  <w:szCs w:val="16"/>
                                </w:rPr>
                                <w:t>sd131 Edition des Données Variables</w:t>
                              </w:r>
                            </w:p>
                          </w:txbxContent>
                        </wps:txbx>
                        <wps:bodyPr rot="0" vert="horz" wrap="square" lIns="91440" tIns="45720" rIns="91440" bIns="45720" anchor="t" anchorCtr="0" upright="1">
                          <a:noAutofit/>
                        </wps:bodyPr>
                      </wps:wsp>
                      <wps:wsp>
                        <wps:cNvPr id="647118720" name="AutoShape 61"/>
                        <wps:cNvCnPr>
                          <a:cxnSpLocks noChangeShapeType="1"/>
                        </wps:cNvCnPr>
                        <wps:spPr bwMode="auto">
                          <a:xfrm>
                            <a:off x="3842385" y="502285"/>
                            <a:ext cx="843915" cy="15684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483873388" name="AutoShape 62"/>
                        <wps:cNvCnPr>
                          <a:cxnSpLocks noChangeShapeType="1"/>
                        </wps:cNvCnPr>
                        <wps:spPr bwMode="auto">
                          <a:xfrm>
                            <a:off x="3842385" y="1080770"/>
                            <a:ext cx="843915" cy="20002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02460402" name="AutoShape 63"/>
                        <wps:cNvCnPr>
                          <a:cxnSpLocks noChangeShapeType="1"/>
                        </wps:cNvCnPr>
                        <wps:spPr bwMode="auto">
                          <a:xfrm rot="16200000" flipH="1">
                            <a:off x="3180080" y="1764030"/>
                            <a:ext cx="323215" cy="73215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60170447" name="Line 64"/>
                        <wps:cNvCnPr>
                          <a:cxnSpLocks noChangeShapeType="1"/>
                        </wps:cNvCnPr>
                        <wps:spPr bwMode="auto">
                          <a:xfrm>
                            <a:off x="2976245" y="611505"/>
                            <a:ext cx="0" cy="3600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683336" name="Line 65"/>
                        <wps:cNvCnPr>
                          <a:cxnSpLocks noChangeShapeType="1"/>
                        </wps:cNvCnPr>
                        <wps:spPr bwMode="auto">
                          <a:xfrm>
                            <a:off x="2976245" y="1189355"/>
                            <a:ext cx="0" cy="561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832131" name="Rectangle 66"/>
                        <wps:cNvSpPr>
                          <a:spLocks noChangeArrowheads="1"/>
                        </wps:cNvSpPr>
                        <wps:spPr bwMode="auto">
                          <a:xfrm>
                            <a:off x="2108835" y="2509520"/>
                            <a:ext cx="1733550" cy="366395"/>
                          </a:xfrm>
                          <a:prstGeom prst="rect">
                            <a:avLst/>
                          </a:prstGeom>
                          <a:solidFill>
                            <a:srgbClr val="FFFF99"/>
                          </a:solidFill>
                          <a:ln w="9525">
                            <a:solidFill>
                              <a:srgbClr val="000000"/>
                            </a:solidFill>
                            <a:miter lim="800000"/>
                            <a:headEnd/>
                            <a:tailEnd/>
                          </a:ln>
                        </wps:spPr>
                        <wps:txbx>
                          <w:txbxContent>
                            <w:p w14:paraId="674706D0" w14:textId="77777777" w:rsidR="00030BD4" w:rsidRPr="00084070" w:rsidRDefault="00030BD4" w:rsidP="00030BD4">
                              <w:pPr>
                                <w:jc w:val="center"/>
                                <w:rPr>
                                  <w:rFonts w:ascii="Arial" w:hAnsi="Arial"/>
                                  <w:sz w:val="16"/>
                                  <w:szCs w:val="16"/>
                                </w:rPr>
                              </w:pPr>
                              <w:r>
                                <w:rPr>
                                  <w:rFonts w:ascii="Arial" w:hAnsi="Arial"/>
                                  <w:sz w:val="16"/>
                                  <w:szCs w:val="16"/>
                                </w:rPr>
                                <w:t>sd140 Edition de contrôle des  bulletins de salaires</w:t>
                              </w:r>
                            </w:p>
                          </w:txbxContent>
                        </wps:txbx>
                        <wps:bodyPr rot="0" vert="horz" wrap="square" lIns="91440" tIns="45720" rIns="91440" bIns="45720" anchor="t" anchorCtr="0" upright="1">
                          <a:noAutofit/>
                        </wps:bodyPr>
                      </wps:wsp>
                      <wps:wsp>
                        <wps:cNvPr id="125783858" name="Line 67"/>
                        <wps:cNvCnPr>
                          <a:cxnSpLocks noChangeShapeType="1"/>
                        </wps:cNvCnPr>
                        <wps:spPr bwMode="auto">
                          <a:xfrm>
                            <a:off x="3842385" y="2633345"/>
                            <a:ext cx="603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3058127" name="AutoShape 68"/>
                        <wps:cNvSpPr>
                          <a:spLocks noChangeArrowheads="1"/>
                        </wps:cNvSpPr>
                        <wps:spPr bwMode="auto">
                          <a:xfrm>
                            <a:off x="4446270" y="2509520"/>
                            <a:ext cx="871220" cy="506730"/>
                          </a:xfrm>
                          <a:prstGeom prst="foldedCorner">
                            <a:avLst>
                              <a:gd name="adj" fmla="val 12500"/>
                            </a:avLst>
                          </a:prstGeom>
                          <a:solidFill>
                            <a:srgbClr val="FFFFFF"/>
                          </a:solidFill>
                          <a:ln w="9525">
                            <a:solidFill>
                              <a:srgbClr val="000000"/>
                            </a:solidFill>
                            <a:round/>
                            <a:headEnd/>
                            <a:tailEnd/>
                          </a:ln>
                        </wps:spPr>
                        <wps:txbx>
                          <w:txbxContent>
                            <w:p w14:paraId="05F52678" w14:textId="77777777" w:rsidR="00030BD4" w:rsidRDefault="00030BD4" w:rsidP="00030BD4">
                              <w:r>
                                <w:rPr>
                                  <w:rFonts w:ascii="Arial" w:hAnsi="Arial"/>
                                  <w:sz w:val="16"/>
                                  <w:szCs w:val="16"/>
                                </w:rPr>
                                <w:t>Bulletin(s) de salaire(s) selon sélection</w:t>
                              </w:r>
                            </w:p>
                          </w:txbxContent>
                        </wps:txbx>
                        <wps:bodyPr rot="0" vert="horz" wrap="square" lIns="91440" tIns="45720" rIns="91440" bIns="45720" anchor="t" anchorCtr="0" upright="1">
                          <a:noAutofit/>
                        </wps:bodyPr>
                      </wps:wsp>
                      <wps:wsp>
                        <wps:cNvPr id="244456313" name="AutoShape 69"/>
                        <wps:cNvSpPr>
                          <a:spLocks noChangeArrowheads="1"/>
                        </wps:cNvSpPr>
                        <wps:spPr bwMode="auto">
                          <a:xfrm>
                            <a:off x="2647315" y="2956560"/>
                            <a:ext cx="638810" cy="366395"/>
                          </a:xfrm>
                          <a:prstGeom prst="diamond">
                            <a:avLst/>
                          </a:prstGeom>
                          <a:solidFill>
                            <a:srgbClr val="FFFFFF"/>
                          </a:solidFill>
                          <a:ln w="9525">
                            <a:solidFill>
                              <a:srgbClr val="000000"/>
                            </a:solidFill>
                            <a:miter lim="800000"/>
                            <a:headEnd/>
                            <a:tailEnd/>
                          </a:ln>
                        </wps:spPr>
                        <wps:txbx>
                          <w:txbxContent>
                            <w:p w14:paraId="080E2956" w14:textId="77777777" w:rsidR="00030BD4" w:rsidRPr="00B123F1" w:rsidRDefault="00030BD4" w:rsidP="00030BD4">
                              <w:pPr>
                                <w:jc w:val="center"/>
                              </w:pPr>
                              <w:r w:rsidRPr="00B123F1">
                                <w:rPr>
                                  <w:rFonts w:ascii="Arial" w:hAnsi="Arial"/>
                                  <w:sz w:val="16"/>
                                  <w:szCs w:val="16"/>
                                </w:rPr>
                                <w:t>Ok ?</w:t>
                              </w:r>
                              <w:r>
                                <w:t>?</w:t>
                              </w:r>
                            </w:p>
                          </w:txbxContent>
                        </wps:txbx>
                        <wps:bodyPr rot="0" vert="horz" wrap="square" lIns="91440" tIns="45720" rIns="91440" bIns="45720" anchor="t" anchorCtr="0" upright="1">
                          <a:noAutofit/>
                        </wps:bodyPr>
                      </wps:wsp>
                      <wps:wsp>
                        <wps:cNvPr id="333480813" name="Line 70"/>
                        <wps:cNvCnPr>
                          <a:cxnSpLocks noChangeShapeType="1"/>
                        </wps:cNvCnPr>
                        <wps:spPr bwMode="auto">
                          <a:xfrm>
                            <a:off x="2976245" y="2291715"/>
                            <a:ext cx="635" cy="2178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3956013" name="Line 71"/>
                        <wps:cNvCnPr>
                          <a:cxnSpLocks noChangeShapeType="1"/>
                        </wps:cNvCnPr>
                        <wps:spPr bwMode="auto">
                          <a:xfrm>
                            <a:off x="2969895" y="2882265"/>
                            <a:ext cx="635" cy="698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4900283" name="Line 72"/>
                        <wps:cNvCnPr>
                          <a:cxnSpLocks noChangeShapeType="1"/>
                        </wps:cNvCnPr>
                        <wps:spPr bwMode="auto">
                          <a:xfrm>
                            <a:off x="2969895" y="3322955"/>
                            <a:ext cx="635" cy="2139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2451393" name="AutoShape 73"/>
                        <wps:cNvCnPr>
                          <a:cxnSpLocks noChangeShapeType="1"/>
                        </wps:cNvCnPr>
                        <wps:spPr bwMode="auto">
                          <a:xfrm rot="10800000">
                            <a:off x="2108835" y="1859915"/>
                            <a:ext cx="538480" cy="1280160"/>
                          </a:xfrm>
                          <a:prstGeom prst="bentConnector3">
                            <a:avLst>
                              <a:gd name="adj1" fmla="val 142454"/>
                            </a:avLst>
                          </a:prstGeom>
                          <a:noFill/>
                          <a:ln w="9525">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149145741" name="AutoShape 74"/>
                        <wps:cNvCnPr>
                          <a:cxnSpLocks noChangeShapeType="1"/>
                        </wps:cNvCnPr>
                        <wps:spPr bwMode="auto">
                          <a:xfrm rot="10800000">
                            <a:off x="2108835" y="1080770"/>
                            <a:ext cx="538480" cy="2059305"/>
                          </a:xfrm>
                          <a:prstGeom prst="bentConnector3">
                            <a:avLst>
                              <a:gd name="adj1" fmla="val 142454"/>
                            </a:avLst>
                          </a:prstGeom>
                          <a:noFill/>
                          <a:ln w="9525">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971057664" name="AutoShape 75"/>
                        <wps:cNvCnPr>
                          <a:cxnSpLocks noChangeShapeType="1"/>
                        </wps:cNvCnPr>
                        <wps:spPr bwMode="auto">
                          <a:xfrm rot="10800000">
                            <a:off x="2108835" y="502285"/>
                            <a:ext cx="538480" cy="2637790"/>
                          </a:xfrm>
                          <a:prstGeom prst="bentConnector3">
                            <a:avLst>
                              <a:gd name="adj1" fmla="val 142454"/>
                            </a:avLst>
                          </a:prstGeom>
                          <a:noFill/>
                          <a:ln w="9525">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903000085" name="Text Box 76"/>
                        <wps:cNvSpPr txBox="1">
                          <a:spLocks noChangeArrowheads="1"/>
                        </wps:cNvSpPr>
                        <wps:spPr bwMode="auto">
                          <a:xfrm>
                            <a:off x="2992755" y="3322320"/>
                            <a:ext cx="421640" cy="21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2230A" w14:textId="77777777" w:rsidR="00030BD4" w:rsidRPr="00A85EE1" w:rsidRDefault="00030BD4" w:rsidP="00030BD4">
                              <w:pPr>
                                <w:rPr>
                                  <w:rFonts w:ascii="Arial" w:hAnsi="Arial"/>
                                  <w:sz w:val="16"/>
                                  <w:szCs w:val="16"/>
                                </w:rPr>
                              </w:pPr>
                              <w:r>
                                <w:rPr>
                                  <w:rFonts w:ascii="Arial" w:hAnsi="Arial"/>
                                  <w:sz w:val="16"/>
                                  <w:szCs w:val="16"/>
                                </w:rPr>
                                <w:t>Oui</w:t>
                              </w:r>
                            </w:p>
                          </w:txbxContent>
                        </wps:txbx>
                        <wps:bodyPr rot="0" vert="horz" wrap="square" lIns="91440" tIns="45720" rIns="91440" bIns="45720" anchor="t" anchorCtr="0" upright="1">
                          <a:noAutofit/>
                        </wps:bodyPr>
                      </wps:wsp>
                      <wps:wsp>
                        <wps:cNvPr id="1367535679" name="Text Box 77"/>
                        <wps:cNvSpPr txBox="1">
                          <a:spLocks noChangeArrowheads="1"/>
                        </wps:cNvSpPr>
                        <wps:spPr bwMode="auto">
                          <a:xfrm>
                            <a:off x="2034540" y="3207385"/>
                            <a:ext cx="422275" cy="21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5DCDDD" w14:textId="77777777" w:rsidR="00030BD4" w:rsidRPr="00A85EE1" w:rsidRDefault="00030BD4" w:rsidP="00030BD4">
                              <w:pPr>
                                <w:rPr>
                                  <w:rFonts w:ascii="Arial" w:hAnsi="Arial"/>
                                  <w:sz w:val="16"/>
                                  <w:szCs w:val="16"/>
                                </w:rPr>
                              </w:pPr>
                              <w:r>
                                <w:rPr>
                                  <w:rFonts w:ascii="Arial" w:hAnsi="Arial"/>
                                  <w:sz w:val="16"/>
                                  <w:szCs w:val="16"/>
                                </w:rPr>
                                <w:t>Non</w:t>
                              </w:r>
                            </w:p>
                          </w:txbxContent>
                        </wps:txbx>
                        <wps:bodyPr rot="0" vert="horz" wrap="square" lIns="91440" tIns="45720" rIns="91440" bIns="45720" anchor="t" anchorCtr="0" upright="1">
                          <a:noAutofit/>
                        </wps:bodyPr>
                      </wps:wsp>
                      <wps:wsp>
                        <wps:cNvPr id="907674540" name="Rectangle 78"/>
                        <wps:cNvSpPr>
                          <a:spLocks noChangeArrowheads="1"/>
                        </wps:cNvSpPr>
                        <wps:spPr bwMode="auto">
                          <a:xfrm>
                            <a:off x="2108835" y="3536950"/>
                            <a:ext cx="1733550" cy="367030"/>
                          </a:xfrm>
                          <a:prstGeom prst="rect">
                            <a:avLst/>
                          </a:prstGeom>
                          <a:solidFill>
                            <a:srgbClr val="FFFF99"/>
                          </a:solidFill>
                          <a:ln w="9525">
                            <a:solidFill>
                              <a:srgbClr val="000000"/>
                            </a:solidFill>
                            <a:miter lim="800000"/>
                            <a:headEnd/>
                            <a:tailEnd/>
                          </a:ln>
                        </wps:spPr>
                        <wps:txbx>
                          <w:txbxContent>
                            <w:p w14:paraId="0F8E4194" w14:textId="77777777" w:rsidR="00030BD4" w:rsidRPr="00084070" w:rsidRDefault="00030BD4" w:rsidP="00030BD4">
                              <w:pPr>
                                <w:jc w:val="center"/>
                                <w:rPr>
                                  <w:rFonts w:ascii="Arial" w:hAnsi="Arial"/>
                                  <w:sz w:val="16"/>
                                  <w:szCs w:val="16"/>
                                </w:rPr>
                              </w:pPr>
                              <w:r>
                                <w:rPr>
                                  <w:rFonts w:ascii="Arial" w:hAnsi="Arial"/>
                                  <w:sz w:val="16"/>
                                  <w:szCs w:val="16"/>
                                </w:rPr>
                                <w:t>sd150 Edition des  bulletins de salaires</w:t>
                              </w:r>
                            </w:p>
                          </w:txbxContent>
                        </wps:txbx>
                        <wps:bodyPr rot="0" vert="horz" wrap="square" lIns="91440" tIns="45720" rIns="91440" bIns="45720" anchor="t" anchorCtr="0" upright="1">
                          <a:noAutofit/>
                        </wps:bodyPr>
                      </wps:wsp>
                      <wps:wsp>
                        <wps:cNvPr id="1403041889" name="Line 79"/>
                        <wps:cNvCnPr>
                          <a:cxnSpLocks noChangeShapeType="1"/>
                        </wps:cNvCnPr>
                        <wps:spPr bwMode="auto">
                          <a:xfrm>
                            <a:off x="3842385" y="3720465"/>
                            <a:ext cx="652145" cy="1835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6900250" name="AutoShape 80"/>
                        <wps:cNvSpPr>
                          <a:spLocks noChangeArrowheads="1"/>
                        </wps:cNvSpPr>
                        <wps:spPr bwMode="auto">
                          <a:xfrm>
                            <a:off x="4519295" y="3826510"/>
                            <a:ext cx="871220" cy="507365"/>
                          </a:xfrm>
                          <a:prstGeom prst="foldedCorner">
                            <a:avLst>
                              <a:gd name="adj" fmla="val 12500"/>
                            </a:avLst>
                          </a:prstGeom>
                          <a:solidFill>
                            <a:srgbClr val="FFFFFF"/>
                          </a:solidFill>
                          <a:ln w="9525">
                            <a:solidFill>
                              <a:srgbClr val="000000"/>
                            </a:solidFill>
                            <a:round/>
                            <a:headEnd/>
                            <a:tailEnd/>
                          </a:ln>
                        </wps:spPr>
                        <wps:txbx>
                          <w:txbxContent>
                            <w:p w14:paraId="61B30CBA" w14:textId="77777777" w:rsidR="00030BD4" w:rsidRDefault="00030BD4" w:rsidP="00030BD4">
                              <w:r>
                                <w:rPr>
                                  <w:rFonts w:ascii="Arial" w:hAnsi="Arial"/>
                                  <w:sz w:val="16"/>
                                  <w:szCs w:val="16"/>
                                </w:rPr>
                                <w:t>Bulletin(s) de salaire(s) selon sélection</w:t>
                              </w:r>
                            </w:p>
                          </w:txbxContent>
                        </wps:txbx>
                        <wps:bodyPr rot="0" vert="horz" wrap="square" lIns="91440" tIns="45720" rIns="91440" bIns="45720" anchor="t" anchorCtr="0" upright="1">
                          <a:noAutofit/>
                        </wps:bodyPr>
                      </wps:wsp>
                      <wps:wsp>
                        <wps:cNvPr id="1073551593" name="AutoShape 81"/>
                        <wps:cNvSpPr>
                          <a:spLocks noChangeArrowheads="1"/>
                        </wps:cNvSpPr>
                        <wps:spPr bwMode="auto">
                          <a:xfrm>
                            <a:off x="2647315" y="4044315"/>
                            <a:ext cx="638810" cy="403860"/>
                          </a:xfrm>
                          <a:prstGeom prst="diamond">
                            <a:avLst/>
                          </a:prstGeom>
                          <a:solidFill>
                            <a:srgbClr val="FFFFFF"/>
                          </a:solidFill>
                          <a:ln w="9525">
                            <a:solidFill>
                              <a:srgbClr val="000000"/>
                            </a:solidFill>
                            <a:miter lim="800000"/>
                            <a:headEnd/>
                            <a:tailEnd/>
                          </a:ln>
                        </wps:spPr>
                        <wps:txbx>
                          <w:txbxContent>
                            <w:p w14:paraId="5EB42478" w14:textId="77777777" w:rsidR="00030BD4" w:rsidRPr="00B123F1" w:rsidRDefault="00030BD4" w:rsidP="00030BD4">
                              <w:pPr>
                                <w:jc w:val="center"/>
                              </w:pPr>
                              <w:r w:rsidRPr="00B123F1">
                                <w:rPr>
                                  <w:rFonts w:ascii="Arial" w:hAnsi="Arial"/>
                                  <w:sz w:val="16"/>
                                  <w:szCs w:val="16"/>
                                </w:rPr>
                                <w:t>Ok ?</w:t>
                              </w:r>
                              <w:r>
                                <w:t>?</w:t>
                              </w:r>
                            </w:p>
                          </w:txbxContent>
                        </wps:txbx>
                        <wps:bodyPr rot="0" vert="horz" wrap="square" lIns="91440" tIns="45720" rIns="91440" bIns="45720" anchor="t" anchorCtr="0" upright="1">
                          <a:noAutofit/>
                        </wps:bodyPr>
                      </wps:wsp>
                      <wps:wsp>
                        <wps:cNvPr id="85542186" name="Line 82"/>
                        <wps:cNvCnPr>
                          <a:cxnSpLocks noChangeShapeType="1"/>
                        </wps:cNvCnPr>
                        <wps:spPr bwMode="auto">
                          <a:xfrm flipV="1">
                            <a:off x="2969895" y="3903980"/>
                            <a:ext cx="635" cy="1403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043346" name="Text Box 83"/>
                        <wps:cNvSpPr txBox="1">
                          <a:spLocks noChangeArrowheads="1"/>
                        </wps:cNvSpPr>
                        <wps:spPr bwMode="auto">
                          <a:xfrm>
                            <a:off x="3060065" y="4410710"/>
                            <a:ext cx="421640" cy="21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7BEDF" w14:textId="77777777" w:rsidR="00030BD4" w:rsidRPr="00A85EE1" w:rsidRDefault="00030BD4" w:rsidP="00030BD4">
                              <w:pPr>
                                <w:rPr>
                                  <w:rFonts w:ascii="Arial" w:hAnsi="Arial"/>
                                  <w:sz w:val="16"/>
                                  <w:szCs w:val="16"/>
                                </w:rPr>
                              </w:pPr>
                              <w:r>
                                <w:rPr>
                                  <w:rFonts w:ascii="Arial" w:hAnsi="Arial"/>
                                  <w:sz w:val="16"/>
                                  <w:szCs w:val="16"/>
                                </w:rPr>
                                <w:t>Oui</w:t>
                              </w:r>
                            </w:p>
                          </w:txbxContent>
                        </wps:txbx>
                        <wps:bodyPr rot="0" vert="horz" wrap="square" lIns="91440" tIns="45720" rIns="91440" bIns="45720" anchor="t" anchorCtr="0" upright="1">
                          <a:noAutofit/>
                        </wps:bodyPr>
                      </wps:wsp>
                      <wps:wsp>
                        <wps:cNvPr id="1910660497" name="Text Box 84"/>
                        <wps:cNvSpPr txBox="1">
                          <a:spLocks noChangeArrowheads="1"/>
                        </wps:cNvSpPr>
                        <wps:spPr bwMode="auto">
                          <a:xfrm>
                            <a:off x="2056130" y="4283710"/>
                            <a:ext cx="422275" cy="207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7CBB9" w14:textId="77777777" w:rsidR="00030BD4" w:rsidRPr="00A85EE1" w:rsidRDefault="00030BD4" w:rsidP="00030BD4">
                              <w:pPr>
                                <w:rPr>
                                  <w:rFonts w:ascii="Arial" w:hAnsi="Arial"/>
                                  <w:sz w:val="16"/>
                                  <w:szCs w:val="16"/>
                                </w:rPr>
                              </w:pPr>
                              <w:r>
                                <w:rPr>
                                  <w:rFonts w:ascii="Arial" w:hAnsi="Arial"/>
                                  <w:sz w:val="16"/>
                                  <w:szCs w:val="16"/>
                                </w:rPr>
                                <w:t>Non</w:t>
                              </w:r>
                            </w:p>
                          </w:txbxContent>
                        </wps:txbx>
                        <wps:bodyPr rot="0" vert="horz" wrap="square" lIns="91440" tIns="45720" rIns="91440" bIns="45720" anchor="t" anchorCtr="0" upright="1">
                          <a:noAutofit/>
                        </wps:bodyPr>
                      </wps:wsp>
                      <wps:wsp>
                        <wps:cNvPr id="144091665" name="Rectangle 85"/>
                        <wps:cNvSpPr>
                          <a:spLocks noChangeArrowheads="1"/>
                        </wps:cNvSpPr>
                        <wps:spPr bwMode="auto">
                          <a:xfrm>
                            <a:off x="80010" y="4056380"/>
                            <a:ext cx="1838325" cy="3543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99"/>
                                </a:solidFill>
                              </a14:hiddenFill>
                            </a:ext>
                          </a:extLst>
                        </wps:spPr>
                        <wps:txbx>
                          <w:txbxContent>
                            <w:p w14:paraId="4F9F5FF1" w14:textId="77777777" w:rsidR="00030BD4" w:rsidRPr="00084070" w:rsidRDefault="00030BD4" w:rsidP="00030BD4">
                              <w:pPr>
                                <w:jc w:val="center"/>
                                <w:rPr>
                                  <w:rFonts w:ascii="Arial" w:hAnsi="Arial"/>
                                  <w:sz w:val="16"/>
                                  <w:szCs w:val="16"/>
                                </w:rPr>
                              </w:pPr>
                              <w:r>
                                <w:rPr>
                                  <w:rFonts w:ascii="Arial" w:hAnsi="Arial"/>
                                  <w:sz w:val="16"/>
                                  <w:szCs w:val="16"/>
                                </w:rPr>
                                <w:t>sd152 Annulation bulletin(s) salaire(s), retour à l’état précédent</w:t>
                              </w:r>
                            </w:p>
                          </w:txbxContent>
                        </wps:txbx>
                        <wps:bodyPr rot="0" vert="horz" wrap="square" lIns="91440" tIns="45720" rIns="91440" bIns="45720" anchor="t" anchorCtr="0" upright="1">
                          <a:noAutofit/>
                        </wps:bodyPr>
                      </wps:wsp>
                      <wps:wsp>
                        <wps:cNvPr id="1580841182" name="Line 86"/>
                        <wps:cNvCnPr>
                          <a:cxnSpLocks noChangeShapeType="1"/>
                        </wps:cNvCnPr>
                        <wps:spPr bwMode="auto">
                          <a:xfrm flipH="1">
                            <a:off x="1918335" y="4224655"/>
                            <a:ext cx="7289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7463140" name="Line 87"/>
                        <wps:cNvCnPr>
                          <a:cxnSpLocks noChangeShapeType="1"/>
                        </wps:cNvCnPr>
                        <wps:spPr bwMode="auto">
                          <a:xfrm flipV="1">
                            <a:off x="829945" y="2185670"/>
                            <a:ext cx="0" cy="1870710"/>
                          </a:xfrm>
                          <a:prstGeom prst="line">
                            <a:avLst/>
                          </a:prstGeom>
                          <a:noFill/>
                          <a:ln w="9525">
                            <a:solidFill>
                              <a:srgbClr val="000000"/>
                            </a:solidFill>
                            <a:prstDash val="lgDash"/>
                            <a:round/>
                            <a:headEnd/>
                            <a:tailEnd type="triangle" w="med" len="med"/>
                          </a:ln>
                          <a:extLst>
                            <a:ext uri="{909E8E84-426E-40DD-AFC4-6F175D3DCCD1}">
                              <a14:hiddenFill xmlns:a14="http://schemas.microsoft.com/office/drawing/2010/main">
                                <a:noFill/>
                              </a14:hiddenFill>
                            </a:ext>
                          </a:extLst>
                        </wps:spPr>
                        <wps:bodyPr/>
                      </wps:wsp>
                      <wps:wsp>
                        <wps:cNvPr id="1014694803" name="Rectangle 88"/>
                        <wps:cNvSpPr>
                          <a:spLocks noChangeArrowheads="1"/>
                        </wps:cNvSpPr>
                        <wps:spPr bwMode="auto">
                          <a:xfrm>
                            <a:off x="2141855" y="4625340"/>
                            <a:ext cx="1733550" cy="1078865"/>
                          </a:xfrm>
                          <a:prstGeom prst="rect">
                            <a:avLst/>
                          </a:prstGeom>
                          <a:solidFill>
                            <a:srgbClr val="FFFF99"/>
                          </a:solidFill>
                          <a:ln w="9525">
                            <a:solidFill>
                              <a:srgbClr val="000000"/>
                            </a:solidFill>
                            <a:miter lim="800000"/>
                            <a:headEnd/>
                            <a:tailEnd/>
                          </a:ln>
                        </wps:spPr>
                        <wps:txbx>
                          <w:txbxContent>
                            <w:p w14:paraId="502470DE" w14:textId="77777777" w:rsidR="00030BD4" w:rsidRDefault="00030BD4" w:rsidP="00030BD4">
                              <w:pPr>
                                <w:jc w:val="center"/>
                                <w:rPr>
                                  <w:rFonts w:ascii="Arial" w:hAnsi="Arial"/>
                                  <w:sz w:val="16"/>
                                  <w:szCs w:val="16"/>
                                </w:rPr>
                              </w:pPr>
                            </w:p>
                            <w:p w14:paraId="210ADE99" w14:textId="77777777" w:rsidR="00030BD4" w:rsidRDefault="00030BD4" w:rsidP="00030BD4">
                              <w:pPr>
                                <w:jc w:val="center"/>
                                <w:rPr>
                                  <w:rFonts w:ascii="Arial" w:hAnsi="Arial"/>
                                  <w:sz w:val="16"/>
                                  <w:szCs w:val="16"/>
                                </w:rPr>
                              </w:pPr>
                            </w:p>
                            <w:p w14:paraId="390A6747" w14:textId="77777777" w:rsidR="00030BD4" w:rsidRDefault="00030BD4" w:rsidP="00030BD4">
                              <w:pPr>
                                <w:jc w:val="center"/>
                                <w:rPr>
                                  <w:rFonts w:ascii="Arial" w:hAnsi="Arial"/>
                                  <w:sz w:val="16"/>
                                  <w:szCs w:val="16"/>
                                </w:rPr>
                              </w:pPr>
                            </w:p>
                            <w:p w14:paraId="5F28E482" w14:textId="77777777" w:rsidR="00030BD4" w:rsidRPr="00084070" w:rsidRDefault="00030BD4" w:rsidP="00030BD4">
                              <w:pPr>
                                <w:jc w:val="center"/>
                                <w:rPr>
                                  <w:rFonts w:ascii="Arial" w:hAnsi="Arial"/>
                                  <w:sz w:val="16"/>
                                  <w:szCs w:val="16"/>
                                </w:rPr>
                              </w:pPr>
                              <w:r>
                                <w:rPr>
                                  <w:rFonts w:ascii="Arial" w:hAnsi="Arial"/>
                                  <w:sz w:val="16"/>
                                  <w:szCs w:val="16"/>
                                </w:rPr>
                                <w:t>sd545 Paiement des salaires</w:t>
                              </w:r>
                            </w:p>
                          </w:txbxContent>
                        </wps:txbx>
                        <wps:bodyPr rot="0" vert="horz" wrap="square" lIns="91440" tIns="45720" rIns="91440" bIns="45720" anchor="t" anchorCtr="0" upright="1">
                          <a:noAutofit/>
                        </wps:bodyPr>
                      </wps:wsp>
                      <wps:wsp>
                        <wps:cNvPr id="799076879" name="Line 89"/>
                        <wps:cNvCnPr>
                          <a:cxnSpLocks noChangeShapeType="1"/>
                        </wps:cNvCnPr>
                        <wps:spPr bwMode="auto">
                          <a:xfrm>
                            <a:off x="2963545" y="4410710"/>
                            <a:ext cx="635" cy="214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79886" name="Line 90"/>
                        <wps:cNvCnPr>
                          <a:cxnSpLocks noChangeShapeType="1"/>
                        </wps:cNvCnPr>
                        <wps:spPr bwMode="auto">
                          <a:xfrm>
                            <a:off x="3890645" y="4747895"/>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5679973" name="AutoShape 91"/>
                        <wps:cNvSpPr>
                          <a:spLocks noChangeArrowheads="1"/>
                        </wps:cNvSpPr>
                        <wps:spPr bwMode="auto">
                          <a:xfrm>
                            <a:off x="4505325" y="4491355"/>
                            <a:ext cx="869950" cy="507365"/>
                          </a:xfrm>
                          <a:prstGeom prst="foldedCorner">
                            <a:avLst>
                              <a:gd name="adj" fmla="val 12500"/>
                            </a:avLst>
                          </a:prstGeom>
                          <a:solidFill>
                            <a:srgbClr val="FFFFFF"/>
                          </a:solidFill>
                          <a:ln w="9525">
                            <a:solidFill>
                              <a:srgbClr val="000000"/>
                            </a:solidFill>
                            <a:round/>
                            <a:headEnd/>
                            <a:tailEnd/>
                          </a:ln>
                        </wps:spPr>
                        <wps:txbx>
                          <w:txbxContent>
                            <w:p w14:paraId="4A700E15" w14:textId="77777777" w:rsidR="00030BD4" w:rsidRDefault="00030BD4" w:rsidP="00030BD4">
                              <w:pPr>
                                <w:rPr>
                                  <w:rFonts w:ascii="Arial" w:hAnsi="Arial"/>
                                  <w:sz w:val="16"/>
                                  <w:szCs w:val="16"/>
                                </w:rPr>
                              </w:pPr>
                              <w:r>
                                <w:rPr>
                                  <w:rFonts w:ascii="Arial" w:hAnsi="Arial"/>
                                  <w:sz w:val="16"/>
                                  <w:szCs w:val="16"/>
                                </w:rPr>
                                <w:t>Ordre DTA</w:t>
                              </w:r>
                            </w:p>
                            <w:p w14:paraId="47D91B9D" w14:textId="77777777" w:rsidR="00030BD4" w:rsidRDefault="00030BD4" w:rsidP="00030BD4">
                              <w:r>
                                <w:rPr>
                                  <w:rFonts w:ascii="Arial" w:hAnsi="Arial"/>
                                  <w:sz w:val="16"/>
                                  <w:szCs w:val="16"/>
                                </w:rPr>
                                <w:t>« Signature »</w:t>
                              </w:r>
                            </w:p>
                          </w:txbxContent>
                        </wps:txbx>
                        <wps:bodyPr rot="0" vert="horz" wrap="square" lIns="91440" tIns="45720" rIns="91440" bIns="45720" anchor="t" anchorCtr="0" upright="1">
                          <a:noAutofit/>
                        </wps:bodyPr>
                      </wps:wsp>
                      <wps:wsp>
                        <wps:cNvPr id="547630791" name="Line 92"/>
                        <wps:cNvCnPr>
                          <a:cxnSpLocks noChangeShapeType="1"/>
                        </wps:cNvCnPr>
                        <wps:spPr bwMode="auto">
                          <a:xfrm>
                            <a:off x="3905885" y="5603875"/>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5835895" name="AutoShape 93"/>
                        <wps:cNvSpPr>
                          <a:spLocks noChangeArrowheads="1"/>
                        </wps:cNvSpPr>
                        <wps:spPr bwMode="auto">
                          <a:xfrm>
                            <a:off x="4520565" y="5404485"/>
                            <a:ext cx="869950" cy="507365"/>
                          </a:xfrm>
                          <a:prstGeom prst="foldedCorner">
                            <a:avLst>
                              <a:gd name="adj" fmla="val 12500"/>
                            </a:avLst>
                          </a:prstGeom>
                          <a:solidFill>
                            <a:srgbClr val="FFFFFF"/>
                          </a:solidFill>
                          <a:ln w="9525">
                            <a:solidFill>
                              <a:srgbClr val="000000"/>
                            </a:solidFill>
                            <a:round/>
                            <a:headEnd/>
                            <a:tailEnd/>
                          </a:ln>
                        </wps:spPr>
                        <wps:txbx>
                          <w:txbxContent>
                            <w:p w14:paraId="3335EB21" w14:textId="77777777" w:rsidR="00030BD4" w:rsidRDefault="00030BD4" w:rsidP="00030BD4">
                              <w:r>
                                <w:rPr>
                                  <w:rFonts w:ascii="Arial" w:hAnsi="Arial"/>
                                  <w:sz w:val="16"/>
                                  <w:szCs w:val="16"/>
                                </w:rPr>
                                <w:t>Liste détaillée par employé</w:t>
                              </w:r>
                            </w:p>
                          </w:txbxContent>
                        </wps:txbx>
                        <wps:bodyPr rot="0" vert="horz" wrap="square" lIns="91440" tIns="45720" rIns="91440" bIns="45720" anchor="t" anchorCtr="0" upright="1">
                          <a:noAutofit/>
                        </wps:bodyPr>
                      </wps:wsp>
                      <wps:wsp>
                        <wps:cNvPr id="895735703" name="Line 94"/>
                        <wps:cNvCnPr>
                          <a:cxnSpLocks noChangeShapeType="1"/>
                        </wps:cNvCnPr>
                        <wps:spPr bwMode="auto">
                          <a:xfrm>
                            <a:off x="3890645" y="5158105"/>
                            <a:ext cx="1585595" cy="635"/>
                          </a:xfrm>
                          <a:prstGeom prst="line">
                            <a:avLst/>
                          </a:prstGeom>
                          <a:noFill/>
                          <a:ln w="9525">
                            <a:solidFill>
                              <a:srgbClr val="000000"/>
                            </a:solidFill>
                            <a:prstDash val="lgDash"/>
                            <a:round/>
                            <a:headEnd/>
                            <a:tailEnd type="triangle" w="med" len="med"/>
                          </a:ln>
                          <a:extLst>
                            <a:ext uri="{909E8E84-426E-40DD-AFC4-6F175D3DCCD1}">
                              <a14:hiddenFill xmlns:a14="http://schemas.microsoft.com/office/drawing/2010/main">
                                <a:noFill/>
                              </a14:hiddenFill>
                            </a:ext>
                          </a:extLst>
                        </wps:spPr>
                        <wps:bodyPr/>
                      </wps:wsp>
                      <wps:wsp>
                        <wps:cNvPr id="1783031209" name="AutoShape 95"/>
                        <wps:cNvSpPr>
                          <a:spLocks noChangeArrowheads="1"/>
                        </wps:cNvSpPr>
                        <wps:spPr bwMode="auto">
                          <a:xfrm>
                            <a:off x="5466715" y="4909185"/>
                            <a:ext cx="842010" cy="520065"/>
                          </a:xfrm>
                          <a:prstGeom prst="flowChartPredefinedProcess">
                            <a:avLst/>
                          </a:prstGeom>
                          <a:solidFill>
                            <a:srgbClr val="FFFFFF"/>
                          </a:solidFill>
                          <a:ln w="9525">
                            <a:solidFill>
                              <a:srgbClr val="000000"/>
                            </a:solidFill>
                            <a:miter lim="800000"/>
                            <a:headEnd/>
                            <a:tailEnd/>
                          </a:ln>
                        </wps:spPr>
                        <wps:txbx>
                          <w:txbxContent>
                            <w:p w14:paraId="6AB9F9CB" w14:textId="77777777" w:rsidR="00030BD4" w:rsidRPr="00942898" w:rsidRDefault="00030BD4" w:rsidP="00030BD4">
                              <w:pPr>
                                <w:rPr>
                                  <w:rFonts w:ascii="Arial" w:hAnsi="Arial"/>
                                  <w:sz w:val="16"/>
                                  <w:szCs w:val="16"/>
                                </w:rPr>
                              </w:pPr>
                              <w:r>
                                <w:rPr>
                                  <w:rFonts w:ascii="Arial" w:hAnsi="Arial"/>
                                  <w:sz w:val="16"/>
                                  <w:szCs w:val="16"/>
                                </w:rPr>
                                <w:t>Transfert Internet Banque</w:t>
                              </w:r>
                            </w:p>
                          </w:txbxContent>
                        </wps:txbx>
                        <wps:bodyPr rot="0" vert="horz" wrap="square" lIns="91440" tIns="45720" rIns="91440" bIns="45720" anchor="t" anchorCtr="0" upright="1">
                          <a:noAutofit/>
                        </wps:bodyPr>
                      </wps:wsp>
                      <wps:wsp>
                        <wps:cNvPr id="1369293270" name="Rectangle 96"/>
                        <wps:cNvSpPr>
                          <a:spLocks noChangeArrowheads="1"/>
                        </wps:cNvSpPr>
                        <wps:spPr bwMode="auto">
                          <a:xfrm>
                            <a:off x="2172335" y="6188710"/>
                            <a:ext cx="1733550" cy="217805"/>
                          </a:xfrm>
                          <a:prstGeom prst="rect">
                            <a:avLst/>
                          </a:prstGeom>
                          <a:solidFill>
                            <a:srgbClr val="FFFF99"/>
                          </a:solidFill>
                          <a:ln w="9525">
                            <a:solidFill>
                              <a:srgbClr val="000000"/>
                            </a:solidFill>
                            <a:miter lim="800000"/>
                            <a:headEnd/>
                            <a:tailEnd/>
                          </a:ln>
                        </wps:spPr>
                        <wps:txbx>
                          <w:txbxContent>
                            <w:p w14:paraId="48C17DD5" w14:textId="77777777" w:rsidR="00030BD4" w:rsidRPr="00084070" w:rsidRDefault="00030BD4" w:rsidP="00030BD4">
                              <w:pPr>
                                <w:jc w:val="center"/>
                                <w:rPr>
                                  <w:rFonts w:ascii="Arial" w:hAnsi="Arial"/>
                                  <w:sz w:val="16"/>
                                  <w:szCs w:val="16"/>
                                </w:rPr>
                              </w:pPr>
                              <w:r>
                                <w:rPr>
                                  <w:rFonts w:ascii="Arial" w:hAnsi="Arial"/>
                                  <w:sz w:val="16"/>
                                  <w:szCs w:val="16"/>
                                </w:rPr>
                                <w:t>sd161 Edition pièce comptable</w:t>
                              </w:r>
                            </w:p>
                          </w:txbxContent>
                        </wps:txbx>
                        <wps:bodyPr rot="0" vert="horz" wrap="square" lIns="91440" tIns="45720" rIns="91440" bIns="45720" anchor="t" anchorCtr="0" upright="1">
                          <a:noAutofit/>
                        </wps:bodyPr>
                      </wps:wsp>
                      <wps:wsp>
                        <wps:cNvPr id="2065475831" name="Line 97"/>
                        <wps:cNvCnPr>
                          <a:cxnSpLocks noChangeShapeType="1"/>
                        </wps:cNvCnPr>
                        <wps:spPr bwMode="auto">
                          <a:xfrm>
                            <a:off x="2976880" y="5704205"/>
                            <a:ext cx="0" cy="484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0411353" name="Line 98"/>
                        <wps:cNvCnPr>
                          <a:cxnSpLocks noChangeShapeType="1"/>
                        </wps:cNvCnPr>
                        <wps:spPr bwMode="auto">
                          <a:xfrm>
                            <a:off x="3905885" y="6329045"/>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6053762" name="AutoShape 99"/>
                        <wps:cNvSpPr>
                          <a:spLocks noChangeArrowheads="1"/>
                        </wps:cNvSpPr>
                        <wps:spPr bwMode="auto">
                          <a:xfrm>
                            <a:off x="4520565" y="6129655"/>
                            <a:ext cx="1464945" cy="427990"/>
                          </a:xfrm>
                          <a:prstGeom prst="foldedCorner">
                            <a:avLst>
                              <a:gd name="adj" fmla="val 12500"/>
                            </a:avLst>
                          </a:prstGeom>
                          <a:solidFill>
                            <a:srgbClr val="FFFFFF"/>
                          </a:solidFill>
                          <a:ln w="9525">
                            <a:solidFill>
                              <a:srgbClr val="000000"/>
                            </a:solidFill>
                            <a:round/>
                            <a:headEnd/>
                            <a:tailEnd/>
                          </a:ln>
                        </wps:spPr>
                        <wps:txbx>
                          <w:txbxContent>
                            <w:p w14:paraId="5C8E6338" w14:textId="77777777" w:rsidR="00030BD4" w:rsidRDefault="00030BD4" w:rsidP="00030BD4">
                              <w:r>
                                <w:rPr>
                                  <w:rFonts w:ascii="Arial" w:hAnsi="Arial"/>
                                  <w:sz w:val="16"/>
                                  <w:szCs w:val="16"/>
                                </w:rPr>
                                <w:t>Liste des imputations comptables et analytiques</w:t>
                              </w:r>
                            </w:p>
                          </w:txbxContent>
                        </wps:txbx>
                        <wps:bodyPr rot="0" vert="horz" wrap="square" lIns="91440" tIns="45720" rIns="91440" bIns="45720" anchor="t" anchorCtr="0" upright="1">
                          <a:noAutofit/>
                        </wps:bodyPr>
                      </wps:wsp>
                      <wps:wsp>
                        <wps:cNvPr id="1733007789" name="Rectangle 100"/>
                        <wps:cNvSpPr>
                          <a:spLocks noChangeArrowheads="1"/>
                        </wps:cNvSpPr>
                        <wps:spPr bwMode="auto">
                          <a:xfrm>
                            <a:off x="2151380" y="8475345"/>
                            <a:ext cx="1821180" cy="382270"/>
                          </a:xfrm>
                          <a:prstGeom prst="rect">
                            <a:avLst/>
                          </a:prstGeom>
                          <a:solidFill>
                            <a:srgbClr val="CCFFCC"/>
                          </a:solidFill>
                          <a:ln w="9525">
                            <a:solidFill>
                              <a:srgbClr val="000000"/>
                            </a:solidFill>
                            <a:miter lim="800000"/>
                            <a:headEnd/>
                            <a:tailEnd/>
                          </a:ln>
                        </wps:spPr>
                        <wps:txbx>
                          <w:txbxContent>
                            <w:p w14:paraId="44D0307B" w14:textId="77777777" w:rsidR="00030BD4" w:rsidRPr="00084070" w:rsidRDefault="00030BD4" w:rsidP="00030BD4">
                              <w:pPr>
                                <w:jc w:val="center"/>
                                <w:rPr>
                                  <w:rFonts w:ascii="Arial" w:hAnsi="Arial"/>
                                  <w:sz w:val="16"/>
                                  <w:szCs w:val="16"/>
                                </w:rPr>
                              </w:pPr>
                              <w:r>
                                <w:rPr>
                                  <w:rFonts w:ascii="Arial" w:hAnsi="Arial"/>
                                  <w:sz w:val="16"/>
                                  <w:szCs w:val="16"/>
                                </w:rPr>
                                <w:t>sd160 Génération des écritures</w:t>
                              </w:r>
                              <w:r>
                                <w:rPr>
                                  <w:rFonts w:ascii="Arial" w:hAnsi="Arial"/>
                                  <w:sz w:val="16"/>
                                  <w:szCs w:val="16"/>
                                </w:rPr>
                                <w:br/>
                                <w:t>comptables &amp; analytiques MS 2000</w:t>
                              </w:r>
                            </w:p>
                          </w:txbxContent>
                        </wps:txbx>
                        <wps:bodyPr rot="0" vert="horz" wrap="square" lIns="91440" tIns="45720" rIns="91440" bIns="45720" anchor="t" anchorCtr="0" upright="1">
                          <a:noAutofit/>
                        </wps:bodyPr>
                      </wps:wsp>
                      <wps:wsp>
                        <wps:cNvPr id="116807402" name="Line 101"/>
                        <wps:cNvCnPr>
                          <a:cxnSpLocks noChangeShapeType="1"/>
                        </wps:cNvCnPr>
                        <wps:spPr bwMode="auto">
                          <a:xfrm>
                            <a:off x="203200" y="8357870"/>
                            <a:ext cx="6049010" cy="635"/>
                          </a:xfrm>
                          <a:prstGeom prst="line">
                            <a:avLst/>
                          </a:prstGeom>
                          <a:noFill/>
                          <a:ln w="12700">
                            <a:solidFill>
                              <a:srgbClr val="333399"/>
                            </a:solidFill>
                            <a:prstDash val="lgDash"/>
                            <a:round/>
                            <a:headEnd/>
                            <a:tailEnd/>
                          </a:ln>
                          <a:extLst>
                            <a:ext uri="{909E8E84-426E-40DD-AFC4-6F175D3DCCD1}">
                              <a14:hiddenFill xmlns:a14="http://schemas.microsoft.com/office/drawing/2010/main">
                                <a:noFill/>
                              </a14:hiddenFill>
                            </a:ext>
                          </a:extLst>
                        </wps:spPr>
                        <wps:bodyPr/>
                      </wps:wsp>
                      <wps:wsp>
                        <wps:cNvPr id="1294148961" name="Rectangle 102"/>
                        <wps:cNvSpPr>
                          <a:spLocks noChangeArrowheads="1"/>
                        </wps:cNvSpPr>
                        <wps:spPr bwMode="auto">
                          <a:xfrm>
                            <a:off x="2157095" y="6769100"/>
                            <a:ext cx="1733550" cy="217805"/>
                          </a:xfrm>
                          <a:prstGeom prst="rect">
                            <a:avLst/>
                          </a:prstGeom>
                          <a:solidFill>
                            <a:srgbClr val="FFFF99"/>
                          </a:solidFill>
                          <a:ln w="9525">
                            <a:solidFill>
                              <a:srgbClr val="000000"/>
                            </a:solidFill>
                            <a:miter lim="800000"/>
                            <a:headEnd/>
                            <a:tailEnd/>
                          </a:ln>
                        </wps:spPr>
                        <wps:txbx>
                          <w:txbxContent>
                            <w:p w14:paraId="2752A47D" w14:textId="77777777" w:rsidR="00030BD4" w:rsidRPr="00084070" w:rsidRDefault="00030BD4" w:rsidP="00030BD4">
                              <w:pPr>
                                <w:jc w:val="center"/>
                                <w:rPr>
                                  <w:rFonts w:ascii="Arial" w:hAnsi="Arial"/>
                                  <w:sz w:val="16"/>
                                  <w:szCs w:val="16"/>
                                </w:rPr>
                              </w:pPr>
                              <w:r>
                                <w:rPr>
                                  <w:rFonts w:ascii="Arial" w:hAnsi="Arial"/>
                                  <w:sz w:val="16"/>
                                  <w:szCs w:val="16"/>
                                </w:rPr>
                                <w:t>sd205 Edition journal SUVA</w:t>
                              </w:r>
                            </w:p>
                          </w:txbxContent>
                        </wps:txbx>
                        <wps:bodyPr rot="0" vert="horz" wrap="square" lIns="91440" tIns="45720" rIns="91440" bIns="45720" anchor="t" anchorCtr="0" upright="1">
                          <a:noAutofit/>
                        </wps:bodyPr>
                      </wps:wsp>
                      <wps:wsp>
                        <wps:cNvPr id="1075469688" name="Line 103"/>
                        <wps:cNvCnPr>
                          <a:cxnSpLocks noChangeShapeType="1"/>
                        </wps:cNvCnPr>
                        <wps:spPr bwMode="auto">
                          <a:xfrm>
                            <a:off x="3890645" y="6909435"/>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0499306" name="AutoShape 104"/>
                        <wps:cNvSpPr>
                          <a:spLocks noChangeArrowheads="1"/>
                        </wps:cNvSpPr>
                        <wps:spPr bwMode="auto">
                          <a:xfrm>
                            <a:off x="4505325" y="6643370"/>
                            <a:ext cx="1464945" cy="427990"/>
                          </a:xfrm>
                          <a:prstGeom prst="foldedCorner">
                            <a:avLst>
                              <a:gd name="adj" fmla="val 12500"/>
                            </a:avLst>
                          </a:prstGeom>
                          <a:solidFill>
                            <a:srgbClr val="FFFFFF"/>
                          </a:solidFill>
                          <a:ln w="9525">
                            <a:solidFill>
                              <a:srgbClr val="000000"/>
                            </a:solidFill>
                            <a:round/>
                            <a:headEnd/>
                            <a:tailEnd/>
                          </a:ln>
                        </wps:spPr>
                        <wps:txbx>
                          <w:txbxContent>
                            <w:p w14:paraId="61CA45C6" w14:textId="77777777" w:rsidR="00030BD4" w:rsidRDefault="00030BD4" w:rsidP="00030BD4">
                              <w:r>
                                <w:rPr>
                                  <w:rFonts w:ascii="Arial" w:hAnsi="Arial"/>
                                  <w:sz w:val="16"/>
                                  <w:szCs w:val="16"/>
                                </w:rPr>
                                <w:t>Journal SUVA / CNA</w:t>
                              </w:r>
                            </w:p>
                          </w:txbxContent>
                        </wps:txbx>
                        <wps:bodyPr rot="0" vert="horz" wrap="square" lIns="91440" tIns="45720" rIns="91440" bIns="45720" anchor="t" anchorCtr="0" upright="1">
                          <a:noAutofit/>
                        </wps:bodyPr>
                      </wps:wsp>
                      <wps:wsp>
                        <wps:cNvPr id="1823888449" name="Rectangle 105"/>
                        <wps:cNvSpPr>
                          <a:spLocks noChangeArrowheads="1"/>
                        </wps:cNvSpPr>
                        <wps:spPr bwMode="auto">
                          <a:xfrm>
                            <a:off x="2191385" y="7147560"/>
                            <a:ext cx="1733550" cy="217805"/>
                          </a:xfrm>
                          <a:prstGeom prst="rect">
                            <a:avLst/>
                          </a:prstGeom>
                          <a:solidFill>
                            <a:srgbClr val="FFFF99"/>
                          </a:solidFill>
                          <a:ln w="9525">
                            <a:solidFill>
                              <a:srgbClr val="000000"/>
                            </a:solidFill>
                            <a:miter lim="800000"/>
                            <a:headEnd/>
                            <a:tailEnd/>
                          </a:ln>
                        </wps:spPr>
                        <wps:txbx>
                          <w:txbxContent>
                            <w:p w14:paraId="615272C8" w14:textId="77777777" w:rsidR="00030BD4" w:rsidRPr="00084070" w:rsidRDefault="00030BD4" w:rsidP="00030BD4">
                              <w:pPr>
                                <w:jc w:val="center"/>
                                <w:rPr>
                                  <w:rFonts w:ascii="Arial" w:hAnsi="Arial"/>
                                  <w:sz w:val="16"/>
                                  <w:szCs w:val="16"/>
                                </w:rPr>
                              </w:pPr>
                              <w:r>
                                <w:rPr>
                                  <w:rFonts w:ascii="Arial" w:hAnsi="Arial"/>
                                  <w:sz w:val="16"/>
                                  <w:szCs w:val="16"/>
                                </w:rPr>
                                <w:t>sd210 Edition récapitulation</w:t>
                              </w:r>
                            </w:p>
                          </w:txbxContent>
                        </wps:txbx>
                        <wps:bodyPr rot="0" vert="horz" wrap="square" lIns="91440" tIns="45720" rIns="91440" bIns="45720" anchor="t" anchorCtr="0" upright="1">
                          <a:noAutofit/>
                        </wps:bodyPr>
                      </wps:wsp>
                      <wps:wsp>
                        <wps:cNvPr id="1764690375" name="Line 106"/>
                        <wps:cNvCnPr>
                          <a:cxnSpLocks noChangeShapeType="1"/>
                        </wps:cNvCnPr>
                        <wps:spPr bwMode="auto">
                          <a:xfrm>
                            <a:off x="3905885" y="7430770"/>
                            <a:ext cx="603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0054932" name="AutoShape 107"/>
                        <wps:cNvSpPr>
                          <a:spLocks noChangeArrowheads="1"/>
                        </wps:cNvSpPr>
                        <wps:spPr bwMode="auto">
                          <a:xfrm>
                            <a:off x="4509770" y="7098030"/>
                            <a:ext cx="1464945" cy="427990"/>
                          </a:xfrm>
                          <a:prstGeom prst="foldedCorner">
                            <a:avLst>
                              <a:gd name="adj" fmla="val 12500"/>
                            </a:avLst>
                          </a:prstGeom>
                          <a:solidFill>
                            <a:srgbClr val="FFFFFF"/>
                          </a:solidFill>
                          <a:ln w="9525">
                            <a:solidFill>
                              <a:srgbClr val="000000"/>
                            </a:solidFill>
                            <a:round/>
                            <a:headEnd/>
                            <a:tailEnd/>
                          </a:ln>
                        </wps:spPr>
                        <wps:txbx>
                          <w:txbxContent>
                            <w:p w14:paraId="2A72094D" w14:textId="77777777" w:rsidR="00030BD4" w:rsidRDefault="00030BD4" w:rsidP="00030BD4">
                              <w:r>
                                <w:rPr>
                                  <w:rFonts w:ascii="Arial" w:hAnsi="Arial"/>
                                  <w:sz w:val="16"/>
                                  <w:szCs w:val="16"/>
                                </w:rPr>
                                <w:t>Récapitulation des salaires par rubrique</w:t>
                              </w:r>
                            </w:p>
                          </w:txbxContent>
                        </wps:txbx>
                        <wps:bodyPr rot="0" vert="horz" wrap="square" lIns="91440" tIns="45720" rIns="91440" bIns="45720" anchor="t" anchorCtr="0" upright="1">
                          <a:noAutofit/>
                        </wps:bodyPr>
                      </wps:wsp>
                      <wps:wsp>
                        <wps:cNvPr id="1192945907" name="Line 108"/>
                        <wps:cNvCnPr>
                          <a:cxnSpLocks noChangeShapeType="1"/>
                        </wps:cNvCnPr>
                        <wps:spPr bwMode="auto">
                          <a:xfrm>
                            <a:off x="727710" y="8976360"/>
                            <a:ext cx="4767580" cy="635"/>
                          </a:xfrm>
                          <a:prstGeom prst="line">
                            <a:avLst/>
                          </a:prstGeom>
                          <a:noFill/>
                          <a:ln w="12700">
                            <a:solidFill>
                              <a:srgbClr val="339966"/>
                            </a:solidFill>
                            <a:prstDash val="dash"/>
                            <a:round/>
                            <a:headEnd/>
                            <a:tailEnd/>
                          </a:ln>
                          <a:extLst>
                            <a:ext uri="{909E8E84-426E-40DD-AFC4-6F175D3DCCD1}">
                              <a14:hiddenFill xmlns:a14="http://schemas.microsoft.com/office/drawing/2010/main">
                                <a:noFill/>
                              </a14:hiddenFill>
                            </a:ext>
                          </a:extLst>
                        </wps:spPr>
                        <wps:bodyPr/>
                      </wps:wsp>
                      <wps:wsp>
                        <wps:cNvPr id="867171096" name="Text Box 109"/>
                        <wps:cNvSpPr txBox="1">
                          <a:spLocks noChangeArrowheads="1"/>
                        </wps:cNvSpPr>
                        <wps:spPr bwMode="auto">
                          <a:xfrm>
                            <a:off x="99060" y="8505190"/>
                            <a:ext cx="19284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42C9B" w14:textId="77777777" w:rsidR="00030BD4" w:rsidRPr="00867502" w:rsidRDefault="00030BD4" w:rsidP="00030BD4">
                              <w:pPr>
                                <w:rPr>
                                  <w:rFonts w:ascii="Arial (W1)" w:hAnsi="Arial (W1)"/>
                                  <w:b/>
                                  <w:color w:val="FF0000"/>
                                  <w:sz w:val="18"/>
                                  <w:szCs w:val="18"/>
                                </w:rPr>
                              </w:pPr>
                              <w:r w:rsidRPr="00867502">
                                <w:rPr>
                                  <w:rFonts w:ascii="Arial (W1)" w:hAnsi="Arial (W1)"/>
                                  <w:b/>
                                  <w:color w:val="FF0000"/>
                                  <w:sz w:val="18"/>
                                  <w:szCs w:val="18"/>
                                </w:rPr>
                                <w:t>Intégration directe en CG / CA</w:t>
                              </w:r>
                            </w:p>
                          </w:txbxContent>
                        </wps:txbx>
                        <wps:bodyPr rot="0" vert="horz" wrap="square" lIns="91440" tIns="45720" rIns="91440" bIns="45720" anchor="t" anchorCtr="0" upright="1">
                          <a:noAutofit/>
                        </wps:bodyPr>
                      </wps:wsp>
                      <wps:wsp>
                        <wps:cNvPr id="774098966" name="AutoShape 110"/>
                        <wps:cNvSpPr>
                          <a:spLocks noChangeArrowheads="1"/>
                        </wps:cNvSpPr>
                        <wps:spPr bwMode="auto">
                          <a:xfrm>
                            <a:off x="5428615" y="3159760"/>
                            <a:ext cx="594995" cy="666750"/>
                          </a:xfrm>
                          <a:prstGeom prst="can">
                            <a:avLst>
                              <a:gd name="adj" fmla="val 28015"/>
                            </a:avLst>
                          </a:prstGeom>
                          <a:solidFill>
                            <a:srgbClr val="FFFFFF"/>
                          </a:solidFill>
                          <a:ln w="9525">
                            <a:solidFill>
                              <a:srgbClr val="000000"/>
                            </a:solidFill>
                            <a:round/>
                            <a:headEnd/>
                            <a:tailEnd/>
                          </a:ln>
                        </wps:spPr>
                        <wps:txbx>
                          <w:txbxContent>
                            <w:p w14:paraId="5CCF0BF9" w14:textId="77777777" w:rsidR="00030BD4" w:rsidRPr="00CC6AC4" w:rsidRDefault="00030BD4" w:rsidP="00030BD4">
                              <w:pPr>
                                <w:rPr>
                                  <w:rFonts w:ascii="Arial" w:hAnsi="Arial"/>
                                  <w:sz w:val="16"/>
                                  <w:szCs w:val="16"/>
                                </w:rPr>
                              </w:pPr>
                              <w:r>
                                <w:rPr>
                                  <w:rFonts w:ascii="Arial" w:hAnsi="Arial"/>
                                  <w:sz w:val="16"/>
                                  <w:szCs w:val="16"/>
                                </w:rPr>
                                <w:t>Mise à jour des données</w:t>
                              </w:r>
                            </w:p>
                          </w:txbxContent>
                        </wps:txbx>
                        <wps:bodyPr rot="0" vert="horz" wrap="square" lIns="91440" tIns="45720" rIns="91440" bIns="45720" anchor="t" anchorCtr="0" upright="1">
                          <a:noAutofit/>
                        </wps:bodyPr>
                      </wps:wsp>
                      <wps:wsp>
                        <wps:cNvPr id="1318389503" name="AutoShape 111"/>
                        <wps:cNvCnPr>
                          <a:cxnSpLocks noChangeShapeType="1"/>
                        </wps:cNvCnPr>
                        <wps:spPr bwMode="auto">
                          <a:xfrm flipV="1">
                            <a:off x="3842385" y="3493135"/>
                            <a:ext cx="1586230" cy="22733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67159263" name="Text Box 112"/>
                        <wps:cNvSpPr txBox="1">
                          <a:spLocks noChangeArrowheads="1"/>
                        </wps:cNvSpPr>
                        <wps:spPr bwMode="auto">
                          <a:xfrm>
                            <a:off x="99060" y="8098155"/>
                            <a:ext cx="172021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97681A" w14:textId="77777777" w:rsidR="00030BD4" w:rsidRPr="00CC6AC4" w:rsidRDefault="00030BD4" w:rsidP="00030BD4">
                              <w:pPr>
                                <w:rPr>
                                  <w:rFonts w:ascii="Arial" w:hAnsi="Arial"/>
                                  <w:b/>
                                  <w:color w:val="333399"/>
                                  <w:sz w:val="18"/>
                                  <w:szCs w:val="18"/>
                                </w:rPr>
                              </w:pPr>
                              <w:r w:rsidRPr="00CC6AC4">
                                <w:rPr>
                                  <w:rFonts w:ascii="Arial" w:hAnsi="Arial"/>
                                  <w:b/>
                                  <w:color w:val="333399"/>
                                  <w:sz w:val="18"/>
                                  <w:szCs w:val="18"/>
                                </w:rPr>
                                <w:t>Comptabilités MS 2000</w:t>
                              </w:r>
                            </w:p>
                          </w:txbxContent>
                        </wps:txbx>
                        <wps:bodyPr rot="0" vert="horz" wrap="square" lIns="91440" tIns="45720" rIns="91440" bIns="45720" anchor="t" anchorCtr="0" upright="1">
                          <a:noAutofit/>
                        </wps:bodyPr>
                      </wps:wsp>
                      <wps:wsp>
                        <wps:cNvPr id="2120513642" name="AutoShape 113"/>
                        <wps:cNvSpPr>
                          <a:spLocks noChangeArrowheads="1"/>
                        </wps:cNvSpPr>
                        <wps:spPr bwMode="auto">
                          <a:xfrm>
                            <a:off x="4539615" y="8458200"/>
                            <a:ext cx="1449705" cy="399415"/>
                          </a:xfrm>
                          <a:prstGeom prst="roundRect">
                            <a:avLst>
                              <a:gd name="adj" fmla="val 16667"/>
                            </a:avLst>
                          </a:prstGeom>
                          <a:solidFill>
                            <a:srgbClr val="FFFFFF"/>
                          </a:solidFill>
                          <a:ln w="9525">
                            <a:solidFill>
                              <a:srgbClr val="000000"/>
                            </a:solidFill>
                            <a:round/>
                            <a:headEnd/>
                            <a:tailEnd/>
                          </a:ln>
                        </wps:spPr>
                        <wps:txbx>
                          <w:txbxContent>
                            <w:p w14:paraId="6DF5F8C1" w14:textId="77777777" w:rsidR="00030BD4" w:rsidRPr="00C704EF" w:rsidRDefault="00030BD4" w:rsidP="00030BD4">
                              <w:pPr>
                                <w:rPr>
                                  <w:rFonts w:ascii="Arial" w:hAnsi="Arial"/>
                                  <w:sz w:val="16"/>
                                  <w:szCs w:val="16"/>
                                </w:rPr>
                              </w:pPr>
                              <w:r>
                                <w:rPr>
                                  <w:rFonts w:ascii="Arial" w:hAnsi="Arial"/>
                                  <w:sz w:val="16"/>
                                  <w:szCs w:val="16"/>
                                </w:rPr>
                                <w:t>co300 - Interrogation des écritures CG &amp; CA</w:t>
                              </w:r>
                            </w:p>
                            <w:p w14:paraId="105504EB" w14:textId="77777777" w:rsidR="00030BD4" w:rsidRPr="00C704EF" w:rsidRDefault="00030BD4" w:rsidP="00030BD4"/>
                          </w:txbxContent>
                        </wps:txbx>
                        <wps:bodyPr rot="0" vert="horz" wrap="square" lIns="91440" tIns="45720" rIns="91440" bIns="45720" anchor="t" anchorCtr="0" upright="1">
                          <a:noAutofit/>
                        </wps:bodyPr>
                      </wps:wsp>
                      <wps:wsp>
                        <wps:cNvPr id="1114661405" name="Line 114"/>
                        <wps:cNvCnPr>
                          <a:cxnSpLocks noChangeShapeType="1"/>
                        </wps:cNvCnPr>
                        <wps:spPr bwMode="auto">
                          <a:xfrm>
                            <a:off x="3953510" y="8052435"/>
                            <a:ext cx="541020"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260796022" name="Text Box 115"/>
                        <wps:cNvSpPr txBox="1">
                          <a:spLocks noChangeArrowheads="1"/>
                        </wps:cNvSpPr>
                        <wps:spPr bwMode="auto">
                          <a:xfrm>
                            <a:off x="89535" y="5988685"/>
                            <a:ext cx="1847850" cy="850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9EC78"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Nota bene : Ce programme peut être lancé après le programme sa150.</w:t>
                              </w:r>
                              <w:r w:rsidRPr="003A1390">
                                <w:rPr>
                                  <w:rFonts w:ascii="Arial (W1)" w:hAnsi="Arial (W1)"/>
                                  <w:color w:val="FF6600"/>
                                  <w:sz w:val="16"/>
                                  <w:szCs w:val="16"/>
                                </w:rPr>
                                <w:br/>
                                <w:t>(</w:t>
                              </w:r>
                              <w:r>
                                <w:rPr>
                                  <w:rFonts w:ascii="Arial (W1)" w:hAnsi="Arial (W1)"/>
                                  <w:color w:val="FF6600"/>
                                  <w:sz w:val="16"/>
                                  <w:szCs w:val="16"/>
                                </w:rPr>
                                <w:t>Particulière</w:t>
                              </w:r>
                              <w:r w:rsidRPr="003A1390">
                                <w:rPr>
                                  <w:rFonts w:ascii="Arial (W1)" w:hAnsi="Arial (W1)"/>
                                  <w:color w:val="FF6600"/>
                                  <w:sz w:val="16"/>
                                  <w:szCs w:val="16"/>
                                </w:rPr>
                                <w:t>ment recommandé pour les utilisateurs qui n’ont pas d’intégration dans les comptabilités MS 2000).</w:t>
                              </w:r>
                            </w:p>
                          </w:txbxContent>
                        </wps:txbx>
                        <wps:bodyPr rot="0" vert="horz" wrap="square" lIns="91440" tIns="45720" rIns="91440" bIns="45720" anchor="t" anchorCtr="0" upright="1">
                          <a:noAutofit/>
                        </wps:bodyPr>
                      </wps:wsp>
                      <wps:wsp>
                        <wps:cNvPr id="814409890" name="AutoShape 116"/>
                        <wps:cNvSpPr>
                          <a:spLocks noChangeArrowheads="1"/>
                        </wps:cNvSpPr>
                        <wps:spPr bwMode="auto">
                          <a:xfrm>
                            <a:off x="667385" y="4897120"/>
                            <a:ext cx="869950" cy="507365"/>
                          </a:xfrm>
                          <a:prstGeom prst="foldedCorner">
                            <a:avLst>
                              <a:gd name="adj" fmla="val 12500"/>
                            </a:avLst>
                          </a:prstGeom>
                          <a:solidFill>
                            <a:srgbClr val="FFFFFF"/>
                          </a:solidFill>
                          <a:ln w="9525">
                            <a:solidFill>
                              <a:srgbClr val="000000"/>
                            </a:solidFill>
                            <a:round/>
                            <a:headEnd/>
                            <a:tailEnd/>
                          </a:ln>
                        </wps:spPr>
                        <wps:txbx>
                          <w:txbxContent>
                            <w:p w14:paraId="2D6C76FC" w14:textId="77777777" w:rsidR="00030BD4" w:rsidRDefault="00030BD4" w:rsidP="00030BD4">
                              <w:r>
                                <w:rPr>
                                  <w:rFonts w:ascii="Arial" w:hAnsi="Arial"/>
                                  <w:sz w:val="16"/>
                                  <w:szCs w:val="16"/>
                                </w:rPr>
                                <w:t>Ordre de bonification</w:t>
                              </w:r>
                            </w:p>
                          </w:txbxContent>
                        </wps:txbx>
                        <wps:bodyPr rot="0" vert="horz" wrap="square" lIns="91440" tIns="45720" rIns="91440" bIns="45720" anchor="t" anchorCtr="0" upright="1">
                          <a:noAutofit/>
                        </wps:bodyPr>
                      </wps:wsp>
                      <wps:wsp>
                        <wps:cNvPr id="63998058" name="Line 117"/>
                        <wps:cNvCnPr>
                          <a:cxnSpLocks noChangeShapeType="1"/>
                        </wps:cNvCnPr>
                        <wps:spPr bwMode="auto">
                          <a:xfrm flipH="1" flipV="1">
                            <a:off x="1541145" y="5158740"/>
                            <a:ext cx="58674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104167" name="AutoShape 118"/>
                        <wps:cNvSpPr>
                          <a:spLocks/>
                        </wps:cNvSpPr>
                        <wps:spPr bwMode="auto">
                          <a:xfrm>
                            <a:off x="1965960" y="6036310"/>
                            <a:ext cx="137795" cy="640715"/>
                          </a:xfrm>
                          <a:prstGeom prst="rightBrace">
                            <a:avLst>
                              <a:gd name="adj1" fmla="val 3874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431BC559" id="Zone de dessin 4" o:spid="_x0000_s1131" editas="canvas" style="width:525.8pt;height:745.8pt;mso-position-horizontal-relative:char;mso-position-vertical-relative:line" coordsize="66776,94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">
                <v:shape id="_x0000_s1132" type="#_x0000_t75" style="position:absolute;width:66776;height:94716;visibility:visible;mso-wrap-style:square">
                  <v:fill o:detectmouseclick="t"/>
                  <v:path o:connecttype="none"/>
                </v:shape>
                <v:rect id="Rectangle 53" o:spid="_x0000_s1133" style="position:absolute;left:21088;top:3930;width:1733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" fillcolor="#cfc">
                  <v:textbox>
                    <w:txbxContent>
                      <w:p w14:paraId="76E0263C" w14:textId="77777777" w:rsidR="00030BD4" w:rsidRPr="00084070" w:rsidRDefault="00030BD4" w:rsidP="00030BD4">
                        <w:pPr>
                          <w:jc w:val="center"/>
                          <w:rPr>
                            <w:rFonts w:ascii="Arial" w:hAnsi="Arial"/>
                            <w:sz w:val="16"/>
                            <w:szCs w:val="16"/>
                          </w:rPr>
                        </w:pPr>
                        <w:r>
                          <w:rPr>
                            <w:rFonts w:ascii="Arial" w:hAnsi="Arial"/>
                            <w:sz w:val="16"/>
                            <w:szCs w:val="16"/>
                          </w:rPr>
                          <w:t>sd100 Données employés</w:t>
                        </w:r>
                      </w:p>
                    </w:txbxContent>
                  </v:textbox>
                </v:rect>
                <v:rect id="Rectangle 54" o:spid="_x0000_s1134" style="position:absolute;left:37077;top:6591;width:19571;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">
                  <v:textbox>
                    <w:txbxContent>
                      <w:p w14:paraId="627945C8" w14:textId="77777777" w:rsidR="00030BD4" w:rsidRPr="00084070" w:rsidRDefault="00030BD4" w:rsidP="00030BD4">
                        <w:pPr>
                          <w:jc w:val="center"/>
                          <w:rPr>
                            <w:rFonts w:ascii="Arial" w:hAnsi="Arial"/>
                            <w:sz w:val="16"/>
                            <w:szCs w:val="16"/>
                          </w:rPr>
                        </w:pPr>
                        <w:r>
                          <w:rPr>
                            <w:rFonts w:ascii="Arial" w:hAnsi="Arial"/>
                            <w:sz w:val="16"/>
                            <w:szCs w:val="16"/>
                          </w:rPr>
                          <w:t>sd101 Edition des Données employés</w:t>
                        </w:r>
                      </w:p>
                    </w:txbxContent>
                  </v:textbox>
                </v:rect>
                <v:rect id="Rectangle 55" o:spid="_x0000_s1135" style="position:absolute;left:21088;top:9715;width:1733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" fillcolor="#cfc">
                  <v:textbox>
                    <w:txbxContent>
                      <w:p w14:paraId="2B8353F8" w14:textId="77777777" w:rsidR="00030BD4" w:rsidRPr="00084070" w:rsidRDefault="00030BD4" w:rsidP="00030BD4">
                        <w:pPr>
                          <w:jc w:val="center"/>
                          <w:rPr>
                            <w:rFonts w:ascii="Arial" w:hAnsi="Arial"/>
                            <w:sz w:val="16"/>
                            <w:szCs w:val="16"/>
                          </w:rPr>
                        </w:pPr>
                        <w:r>
                          <w:rPr>
                            <w:rFonts w:ascii="Arial" w:hAnsi="Arial"/>
                            <w:sz w:val="16"/>
                            <w:szCs w:val="16"/>
                          </w:rPr>
                          <w:t>sd110 Données fixes</w:t>
                        </w:r>
                      </w:p>
                    </w:txbxContent>
                  </v:textbox>
                </v:rect>
                <v:rect id="Rectangle 56" o:spid="_x0000_s1136" style="position:absolute;left:37077;top:12807;width:1957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">
                  <v:textbox>
                    <w:txbxContent>
                      <w:p w14:paraId="7461C24B" w14:textId="77777777" w:rsidR="00030BD4" w:rsidRPr="00084070" w:rsidRDefault="00030BD4" w:rsidP="00030BD4">
                        <w:pPr>
                          <w:jc w:val="center"/>
                          <w:rPr>
                            <w:rFonts w:ascii="Arial" w:hAnsi="Arial"/>
                            <w:sz w:val="16"/>
                            <w:szCs w:val="16"/>
                          </w:rPr>
                        </w:pPr>
                        <w:r>
                          <w:rPr>
                            <w:rFonts w:ascii="Arial" w:hAnsi="Arial"/>
                            <w:sz w:val="16"/>
                            <w:szCs w:val="16"/>
                          </w:rPr>
                          <w:t>sd111 Edition des Données Fixes</w:t>
                        </w:r>
                      </w:p>
                    </w:txbxContent>
                  </v:textbox>
                </v:rect>
                <v:rect id="Rectangle 57" o:spid="_x0000_s1137" style="position:absolute;left:21088;top:17506;width:17335;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" fillcolor="#ff9">
                  <v:textbox>
                    <w:txbxContent>
                      <w:p w14:paraId="57E41DDD" w14:textId="77777777" w:rsidR="00030BD4" w:rsidRPr="00084070" w:rsidRDefault="00030BD4" w:rsidP="00030BD4">
                        <w:pPr>
                          <w:jc w:val="center"/>
                          <w:rPr>
                            <w:rFonts w:ascii="Arial" w:hAnsi="Arial"/>
                            <w:sz w:val="16"/>
                            <w:szCs w:val="16"/>
                          </w:rPr>
                        </w:pPr>
                        <w:r>
                          <w:rPr>
                            <w:rFonts w:ascii="Arial" w:hAnsi="Arial"/>
                            <w:sz w:val="16"/>
                            <w:szCs w:val="16"/>
                          </w:rPr>
                          <w:t>sd130 Données variables</w:t>
                        </w:r>
                      </w:p>
                    </w:txbxContent>
                  </v:textbox>
                </v:rect>
                <v:line id="Line 58" o:spid="_x0000_s1138" style="position:absolute;visibility:visible;mso-wrap-style:square" from="38423,18567" to="44462,1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">
                  <v:stroke endarrow="block"/>
                </v:line>
                <v:roundrect id="AutoShape 59" o:spid="_x0000_s1139" style="position:absolute;left:44462;top:15690;width:12186;height:4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">
                  <v:textbox>
                    <w:txbxContent>
                      <w:p w14:paraId="5E997D75" w14:textId="77777777" w:rsidR="00030BD4" w:rsidRPr="00C704EF" w:rsidRDefault="00030BD4" w:rsidP="00030BD4">
                        <w:pPr>
                          <w:rPr>
                            <w:rFonts w:ascii="Arial" w:hAnsi="Arial"/>
                            <w:sz w:val="16"/>
                            <w:szCs w:val="16"/>
                          </w:rPr>
                        </w:pPr>
                        <w:r>
                          <w:rPr>
                            <w:rFonts w:ascii="Arial" w:hAnsi="Arial"/>
                            <w:sz w:val="16"/>
                            <w:szCs w:val="16"/>
                          </w:rPr>
                          <w:t>Simulation, calcul du bulletin de salaire de l’employé en cours</w:t>
                        </w:r>
                      </w:p>
                      <w:p w14:paraId="416ECC9E" w14:textId="77777777" w:rsidR="00030BD4" w:rsidRPr="00C704EF" w:rsidRDefault="00030BD4" w:rsidP="00030BD4"/>
                    </w:txbxContent>
                  </v:textbox>
                </v:roundrect>
                <v:rect id="Rectangle 60" o:spid="_x0000_s1140" style="position:absolute;left:37077;top:21856;width:19571;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">
                  <v:textbox>
                    <w:txbxContent>
                      <w:p w14:paraId="4347351C" w14:textId="77777777" w:rsidR="00030BD4" w:rsidRPr="00084070" w:rsidRDefault="00030BD4" w:rsidP="00030BD4">
                        <w:pPr>
                          <w:jc w:val="center"/>
                          <w:rPr>
                            <w:rFonts w:ascii="Arial" w:hAnsi="Arial"/>
                            <w:sz w:val="16"/>
                            <w:szCs w:val="16"/>
                          </w:rPr>
                        </w:pPr>
                        <w:r>
                          <w:rPr>
                            <w:rFonts w:ascii="Arial" w:hAnsi="Arial"/>
                            <w:sz w:val="16"/>
                            <w:szCs w:val="16"/>
                          </w:rPr>
                          <w:t>sd131 Edition des Données Variables</w:t>
                        </w:r>
                      </w:p>
                    </w:txbxContent>
                  </v:textbox>
                </v:rect>
                <v:shape id="AutoShape 61" o:spid="_x0000_s1141" type="#_x0000_t33" style="position:absolute;left:38423;top:5022;width:8440;height:156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"/>
                <v:shape id="AutoShape 62" o:spid="_x0000_s1142" type="#_x0000_t33" style="position:absolute;left:38423;top:10807;width:8440;height:2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"/>
                <v:shape id="AutoShape 63" o:spid="_x0000_s1143" type="#_x0000_t33" style="position:absolute;left:31801;top:17640;width:3232;height:73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"/>
                <v:line id="Line 64" o:spid="_x0000_s1144" style="position:absolute;visibility:visible;mso-wrap-style:square" from="29762,6115" to="29762,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"/>
                <v:line id="Line 65" o:spid="_x0000_s1145" style="position:absolute;visibility:visible;mso-wrap-style:square" from="29762,11893" to="29762,1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"/>
                <v:rect id="Rectangle 66" o:spid="_x0000_s1146" style="position:absolute;left:21088;top:25095;width:17335;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" fillcolor="#ff9">
                  <v:textbox>
                    <w:txbxContent>
                      <w:p w14:paraId="674706D0" w14:textId="77777777" w:rsidR="00030BD4" w:rsidRPr="00084070" w:rsidRDefault="00030BD4" w:rsidP="00030BD4">
                        <w:pPr>
                          <w:jc w:val="center"/>
                          <w:rPr>
                            <w:rFonts w:ascii="Arial" w:hAnsi="Arial"/>
                            <w:sz w:val="16"/>
                            <w:szCs w:val="16"/>
                          </w:rPr>
                        </w:pPr>
                        <w:r>
                          <w:rPr>
                            <w:rFonts w:ascii="Arial" w:hAnsi="Arial"/>
                            <w:sz w:val="16"/>
                            <w:szCs w:val="16"/>
                          </w:rPr>
                          <w:t>sd140 Edition de contrôle des  bulletins de salaires</w:t>
                        </w:r>
                      </w:p>
                    </w:txbxContent>
                  </v:textbox>
                </v:rect>
                <v:line id="Line 67" o:spid="_x0000_s1147" style="position:absolute;visibility:visible;mso-wrap-style:square" from="38423,26333" to="44462,2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">
                  <v:stroke endarrow="block"/>
                </v:line>
                <v:shape id="AutoShape 68" o:spid="_x0000_s1148" type="#_x0000_t65" style="position:absolute;left:44462;top:25095;width:8712;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">
                  <v:textbox>
                    <w:txbxContent>
                      <w:p w14:paraId="05F52678" w14:textId="77777777" w:rsidR="00030BD4" w:rsidRDefault="00030BD4" w:rsidP="00030BD4">
                        <w:r>
                          <w:rPr>
                            <w:rFonts w:ascii="Arial" w:hAnsi="Arial"/>
                            <w:sz w:val="16"/>
                            <w:szCs w:val="16"/>
                          </w:rPr>
                          <w:t>Bulletin(s) de salaire(s) selon sélection</w:t>
                        </w:r>
                      </w:p>
                    </w:txbxContent>
                  </v:textbox>
                </v:shape>
                <v:shape id="AutoShape 69" o:spid="_x0000_s1149" type="#_x0000_t4" style="position:absolute;left:26473;top:29565;width:638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">
                  <v:textbox>
                    <w:txbxContent>
                      <w:p w14:paraId="080E2956" w14:textId="77777777" w:rsidR="00030BD4" w:rsidRPr="00B123F1" w:rsidRDefault="00030BD4" w:rsidP="00030BD4">
                        <w:pPr>
                          <w:jc w:val="center"/>
                        </w:pPr>
                        <w:r w:rsidRPr="00B123F1">
                          <w:rPr>
                            <w:rFonts w:ascii="Arial" w:hAnsi="Arial"/>
                            <w:sz w:val="16"/>
                            <w:szCs w:val="16"/>
                          </w:rPr>
                          <w:t>Ok ?</w:t>
                        </w:r>
                        <w:r>
                          <w:t>?</w:t>
                        </w:r>
                      </w:p>
                    </w:txbxContent>
                  </v:textbox>
                </v:shape>
                <v:line id="Line 70" o:spid="_x0000_s1150" style="position:absolute;visibility:visible;mso-wrap-style:square" from="29762,22917" to="29768,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"/>
                <v:line id="Line 71" o:spid="_x0000_s1151" style="position:absolute;visibility:visible;mso-wrap-style:square" from="29698,28822" to="29705,2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"/>
                <v:line id="Line 72" o:spid="_x0000_s1152" style="position:absolute;visibility:visible;mso-wrap-style:square" from="29698,33229" to="29705,3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"/>
                <v:shape id="AutoShape 73" o:spid="_x0000_s1153" type="#_x0000_t34" style="position:absolute;left:21088;top:18599;width:5385;height:128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" adj="30770">
                  <v:stroke dashstyle="longDash" endarrow="block"/>
                </v:shape>
                <v:shape id="AutoShape 74" o:spid="_x0000_s1154" type="#_x0000_t34" style="position:absolute;left:21088;top:10807;width:5385;height:2059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" adj="30770">
                  <v:stroke dashstyle="longDash" endarrow="block"/>
                </v:shape>
                <v:shape id="AutoShape 75" o:spid="_x0000_s1155" type="#_x0000_t34" style="position:absolute;left:21088;top:5022;width:5385;height:26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" adj="30770">
                  <v:stroke dashstyle="longDash" endarrow="block"/>
                </v:shape>
                <v:shape id="Text Box 76" o:spid="_x0000_s1156" type="#_x0000_t202" style="position:absolute;left:29927;top:33223;width:421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" stroked="f">
                  <v:textbox>
                    <w:txbxContent>
                      <w:p w14:paraId="1CC2230A" w14:textId="77777777" w:rsidR="00030BD4" w:rsidRPr="00A85EE1" w:rsidRDefault="00030BD4" w:rsidP="00030BD4">
                        <w:pPr>
                          <w:rPr>
                            <w:rFonts w:ascii="Arial" w:hAnsi="Arial"/>
                            <w:sz w:val="16"/>
                            <w:szCs w:val="16"/>
                          </w:rPr>
                        </w:pPr>
                        <w:r>
                          <w:rPr>
                            <w:rFonts w:ascii="Arial" w:hAnsi="Arial"/>
                            <w:sz w:val="16"/>
                            <w:szCs w:val="16"/>
                          </w:rPr>
                          <w:t>Oui</w:t>
                        </w:r>
                      </w:p>
                    </w:txbxContent>
                  </v:textbox>
                </v:shape>
                <v:shape id="Text Box 77" o:spid="_x0000_s1157" type="#_x0000_t202" style="position:absolute;left:20345;top:32073;width:422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" stroked="f">
                  <v:textbox>
                    <w:txbxContent>
                      <w:p w14:paraId="0F5DCDDD" w14:textId="77777777" w:rsidR="00030BD4" w:rsidRPr="00A85EE1" w:rsidRDefault="00030BD4" w:rsidP="00030BD4">
                        <w:pPr>
                          <w:rPr>
                            <w:rFonts w:ascii="Arial" w:hAnsi="Arial"/>
                            <w:sz w:val="16"/>
                            <w:szCs w:val="16"/>
                          </w:rPr>
                        </w:pPr>
                        <w:r>
                          <w:rPr>
                            <w:rFonts w:ascii="Arial" w:hAnsi="Arial"/>
                            <w:sz w:val="16"/>
                            <w:szCs w:val="16"/>
                          </w:rPr>
                          <w:t>Non</w:t>
                        </w:r>
                      </w:p>
                    </w:txbxContent>
                  </v:textbox>
                </v:shape>
                <v:rect id="Rectangle 78" o:spid="_x0000_s1158" style="position:absolute;left:21088;top:35369;width:17335;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" fillcolor="#ff9">
                  <v:textbox>
                    <w:txbxContent>
                      <w:p w14:paraId="0F8E4194" w14:textId="77777777" w:rsidR="00030BD4" w:rsidRPr="00084070" w:rsidRDefault="00030BD4" w:rsidP="00030BD4">
                        <w:pPr>
                          <w:jc w:val="center"/>
                          <w:rPr>
                            <w:rFonts w:ascii="Arial" w:hAnsi="Arial"/>
                            <w:sz w:val="16"/>
                            <w:szCs w:val="16"/>
                          </w:rPr>
                        </w:pPr>
                        <w:r>
                          <w:rPr>
                            <w:rFonts w:ascii="Arial" w:hAnsi="Arial"/>
                            <w:sz w:val="16"/>
                            <w:szCs w:val="16"/>
                          </w:rPr>
                          <w:t>sd150 Edition des  bulletins de salaires</w:t>
                        </w:r>
                      </w:p>
                    </w:txbxContent>
                  </v:textbox>
                </v:rect>
                <v:line id="Line 79" o:spid="_x0000_s1159" style="position:absolute;visibility:visible;mso-wrap-style:square" from="38423,37204" to="44945,39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">
                  <v:stroke endarrow="block"/>
                </v:line>
                <v:shape id="AutoShape 80" o:spid="_x0000_s1160" type="#_x0000_t65" style="position:absolute;left:45192;top:38265;width:8713;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">
                  <v:textbox>
                    <w:txbxContent>
                      <w:p w14:paraId="61B30CBA" w14:textId="77777777" w:rsidR="00030BD4" w:rsidRDefault="00030BD4" w:rsidP="00030BD4">
                        <w:r>
                          <w:rPr>
                            <w:rFonts w:ascii="Arial" w:hAnsi="Arial"/>
                            <w:sz w:val="16"/>
                            <w:szCs w:val="16"/>
                          </w:rPr>
                          <w:t>Bulletin(s) de salaire(s) selon sélection</w:t>
                        </w:r>
                      </w:p>
                    </w:txbxContent>
                  </v:textbox>
                </v:shape>
                <v:shape id="AutoShape 81" o:spid="_x0000_s1161" type="#_x0000_t4" style="position:absolute;left:26473;top:40443;width:6388;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">
                  <v:textbox>
                    <w:txbxContent>
                      <w:p w14:paraId="5EB42478" w14:textId="77777777" w:rsidR="00030BD4" w:rsidRPr="00B123F1" w:rsidRDefault="00030BD4" w:rsidP="00030BD4">
                        <w:pPr>
                          <w:jc w:val="center"/>
                        </w:pPr>
                        <w:r w:rsidRPr="00B123F1">
                          <w:rPr>
                            <w:rFonts w:ascii="Arial" w:hAnsi="Arial"/>
                            <w:sz w:val="16"/>
                            <w:szCs w:val="16"/>
                          </w:rPr>
                          <w:t>Ok ?</w:t>
                        </w:r>
                        <w:r>
                          <w:t>?</w:t>
                        </w:r>
                      </w:p>
                    </w:txbxContent>
                  </v:textbox>
                </v:shape>
                <v:line id="Line 82" o:spid="_x0000_s1162" style="position:absolute;flip:y;visibility:visible;mso-wrap-style:square" from="29698,39039" to="29705,40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"/>
                <v:shape id="Text Box 83" o:spid="_x0000_s1163" type="#_x0000_t202" style="position:absolute;left:30600;top:44107;width:42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" stroked="f">
                  <v:textbox>
                    <w:txbxContent>
                      <w:p w14:paraId="4137BEDF" w14:textId="77777777" w:rsidR="00030BD4" w:rsidRPr="00A85EE1" w:rsidRDefault="00030BD4" w:rsidP="00030BD4">
                        <w:pPr>
                          <w:rPr>
                            <w:rFonts w:ascii="Arial" w:hAnsi="Arial"/>
                            <w:sz w:val="16"/>
                            <w:szCs w:val="16"/>
                          </w:rPr>
                        </w:pPr>
                        <w:r>
                          <w:rPr>
                            <w:rFonts w:ascii="Arial" w:hAnsi="Arial"/>
                            <w:sz w:val="16"/>
                            <w:szCs w:val="16"/>
                          </w:rPr>
                          <w:t>Oui</w:t>
                        </w:r>
                      </w:p>
                    </w:txbxContent>
                  </v:textbox>
                </v:shape>
                <v:shape id="Text Box 84" o:spid="_x0000_s1164" type="#_x0000_t202" style="position:absolute;left:20561;top:42837;width:422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" stroked="f">
                  <v:textbox>
                    <w:txbxContent>
                      <w:p w14:paraId="78C7CBB9" w14:textId="77777777" w:rsidR="00030BD4" w:rsidRPr="00A85EE1" w:rsidRDefault="00030BD4" w:rsidP="00030BD4">
                        <w:pPr>
                          <w:rPr>
                            <w:rFonts w:ascii="Arial" w:hAnsi="Arial"/>
                            <w:sz w:val="16"/>
                            <w:szCs w:val="16"/>
                          </w:rPr>
                        </w:pPr>
                        <w:r>
                          <w:rPr>
                            <w:rFonts w:ascii="Arial" w:hAnsi="Arial"/>
                            <w:sz w:val="16"/>
                            <w:szCs w:val="16"/>
                          </w:rPr>
                          <w:t>Non</w:t>
                        </w:r>
                      </w:p>
                    </w:txbxContent>
                  </v:textbox>
                </v:shape>
                <v:rect id="Rectangle 85" o:spid="_x0000_s1165" style="position:absolute;left:800;top:40563;width:1838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" filled="f" fillcolor="#ff9">
                  <v:textbox>
                    <w:txbxContent>
                      <w:p w14:paraId="4F9F5FF1" w14:textId="77777777" w:rsidR="00030BD4" w:rsidRPr="00084070" w:rsidRDefault="00030BD4" w:rsidP="00030BD4">
                        <w:pPr>
                          <w:jc w:val="center"/>
                          <w:rPr>
                            <w:rFonts w:ascii="Arial" w:hAnsi="Arial"/>
                            <w:sz w:val="16"/>
                            <w:szCs w:val="16"/>
                          </w:rPr>
                        </w:pPr>
                        <w:r>
                          <w:rPr>
                            <w:rFonts w:ascii="Arial" w:hAnsi="Arial"/>
                            <w:sz w:val="16"/>
                            <w:szCs w:val="16"/>
                          </w:rPr>
                          <w:t>sd152 Annulation bulletin(s) salaire(s), retour à l’état précédent</w:t>
                        </w:r>
                      </w:p>
                    </w:txbxContent>
                  </v:textbox>
                </v:rect>
                <v:line id="Line 86" o:spid="_x0000_s1166" style="position:absolute;flip:x;visibility:visible;mso-wrap-style:square" from="19183,42246" to="26473,4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">
                  <v:stroke endarrow="block"/>
                </v:line>
                <v:line id="Line 87" o:spid="_x0000_s1167" style="position:absolute;flip:y;visibility:visible;mso-wrap-style:square" from="8299,21856" to="8299,40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">
                  <v:stroke dashstyle="longDash" endarrow="block"/>
                </v:line>
                <v:rect id="Rectangle 88" o:spid="_x0000_s1168" style="position:absolute;left:21418;top:46253;width:17336;height:10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" fillcolor="#ff9">
                  <v:textbox>
                    <w:txbxContent>
                      <w:p w14:paraId="502470DE" w14:textId="77777777" w:rsidR="00030BD4" w:rsidRDefault="00030BD4" w:rsidP="00030BD4">
                        <w:pPr>
                          <w:jc w:val="center"/>
                          <w:rPr>
                            <w:rFonts w:ascii="Arial" w:hAnsi="Arial"/>
                            <w:sz w:val="16"/>
                            <w:szCs w:val="16"/>
                          </w:rPr>
                        </w:pPr>
                      </w:p>
                      <w:p w14:paraId="210ADE99" w14:textId="77777777" w:rsidR="00030BD4" w:rsidRDefault="00030BD4" w:rsidP="00030BD4">
                        <w:pPr>
                          <w:jc w:val="center"/>
                          <w:rPr>
                            <w:rFonts w:ascii="Arial" w:hAnsi="Arial"/>
                            <w:sz w:val="16"/>
                            <w:szCs w:val="16"/>
                          </w:rPr>
                        </w:pPr>
                      </w:p>
                      <w:p w14:paraId="390A6747" w14:textId="77777777" w:rsidR="00030BD4" w:rsidRDefault="00030BD4" w:rsidP="00030BD4">
                        <w:pPr>
                          <w:jc w:val="center"/>
                          <w:rPr>
                            <w:rFonts w:ascii="Arial" w:hAnsi="Arial"/>
                            <w:sz w:val="16"/>
                            <w:szCs w:val="16"/>
                          </w:rPr>
                        </w:pPr>
                      </w:p>
                      <w:p w14:paraId="5F28E482" w14:textId="77777777" w:rsidR="00030BD4" w:rsidRPr="00084070" w:rsidRDefault="00030BD4" w:rsidP="00030BD4">
                        <w:pPr>
                          <w:jc w:val="center"/>
                          <w:rPr>
                            <w:rFonts w:ascii="Arial" w:hAnsi="Arial"/>
                            <w:sz w:val="16"/>
                            <w:szCs w:val="16"/>
                          </w:rPr>
                        </w:pPr>
                        <w:r>
                          <w:rPr>
                            <w:rFonts w:ascii="Arial" w:hAnsi="Arial"/>
                            <w:sz w:val="16"/>
                            <w:szCs w:val="16"/>
                          </w:rPr>
                          <w:t>sd545 Paiement des salaires</w:t>
                        </w:r>
                      </w:p>
                    </w:txbxContent>
                  </v:textbox>
                </v:rect>
                <v:line id="Line 89" o:spid="_x0000_s1169" style="position:absolute;visibility:visible;mso-wrap-style:square" from="29635,44107" to="29641,46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"/>
                <v:line id="Line 90" o:spid="_x0000_s1170" style="position:absolute;visibility:visible;mso-wrap-style:square" from="38906,47478" to="44945,47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">
                  <v:stroke endarrow="block"/>
                </v:line>
                <v:shape id="AutoShape 91" o:spid="_x0000_s1171" type="#_x0000_t65" style="position:absolute;left:45053;top:44913;width:8699;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">
                  <v:textbox>
                    <w:txbxContent>
                      <w:p w14:paraId="4A700E15" w14:textId="77777777" w:rsidR="00030BD4" w:rsidRDefault="00030BD4" w:rsidP="00030BD4">
                        <w:pPr>
                          <w:rPr>
                            <w:rFonts w:ascii="Arial" w:hAnsi="Arial"/>
                            <w:sz w:val="16"/>
                            <w:szCs w:val="16"/>
                          </w:rPr>
                        </w:pPr>
                        <w:r>
                          <w:rPr>
                            <w:rFonts w:ascii="Arial" w:hAnsi="Arial"/>
                            <w:sz w:val="16"/>
                            <w:szCs w:val="16"/>
                          </w:rPr>
                          <w:t>Ordre DTA</w:t>
                        </w:r>
                      </w:p>
                      <w:p w14:paraId="47D91B9D" w14:textId="77777777" w:rsidR="00030BD4" w:rsidRDefault="00030BD4" w:rsidP="00030BD4">
                        <w:r>
                          <w:rPr>
                            <w:rFonts w:ascii="Arial" w:hAnsi="Arial"/>
                            <w:sz w:val="16"/>
                            <w:szCs w:val="16"/>
                          </w:rPr>
                          <w:t>« Signature »</w:t>
                        </w:r>
                      </w:p>
                    </w:txbxContent>
                  </v:textbox>
                </v:shape>
                <v:line id="Line 92" o:spid="_x0000_s1172" style="position:absolute;visibility:visible;mso-wrap-style:square" from="39058,56038" to="45097,56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">
                  <v:stroke endarrow="block"/>
                </v:line>
                <v:shape id="AutoShape 93" o:spid="_x0000_s1173" type="#_x0000_t65" style="position:absolute;left:45205;top:54044;width:8700;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">
                  <v:textbox>
                    <w:txbxContent>
                      <w:p w14:paraId="3335EB21" w14:textId="77777777" w:rsidR="00030BD4" w:rsidRDefault="00030BD4" w:rsidP="00030BD4">
                        <w:r>
                          <w:rPr>
                            <w:rFonts w:ascii="Arial" w:hAnsi="Arial"/>
                            <w:sz w:val="16"/>
                            <w:szCs w:val="16"/>
                          </w:rPr>
                          <w:t>Liste détaillée par employé</w:t>
                        </w:r>
                      </w:p>
                    </w:txbxContent>
                  </v:textbox>
                </v:shape>
                <v:line id="Line 94" o:spid="_x0000_s1174" style="position:absolute;visibility:visible;mso-wrap-style:square" from="38906,51581" to="54762,5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">
                  <v:stroke dashstyle="longDash" endarrow="block"/>
                </v:line>
                <v:shapetype id="_x0000_t112" coordsize="21600,21600" o:spt="112" path="m,l,21600r21600,l21600,xem2610,nfl2610,21600em18990,nfl18990,21600e">
                  <v:stroke joinstyle="miter"/>
                  <v:path o:extrusionok="f" gradientshapeok="t" o:connecttype="rect" textboxrect="2610,0,18990,21600"/>
                </v:shapetype>
                <v:shape id="AutoShape 95" o:spid="_x0000_s1175" type="#_x0000_t112" style="position:absolute;left:54667;top:49091;width:8420;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">
                  <v:textbox>
                    <w:txbxContent>
                      <w:p w14:paraId="6AB9F9CB" w14:textId="77777777" w:rsidR="00030BD4" w:rsidRPr="00942898" w:rsidRDefault="00030BD4" w:rsidP="00030BD4">
                        <w:pPr>
                          <w:rPr>
                            <w:rFonts w:ascii="Arial" w:hAnsi="Arial"/>
                            <w:sz w:val="16"/>
                            <w:szCs w:val="16"/>
                          </w:rPr>
                        </w:pPr>
                        <w:r>
                          <w:rPr>
                            <w:rFonts w:ascii="Arial" w:hAnsi="Arial"/>
                            <w:sz w:val="16"/>
                            <w:szCs w:val="16"/>
                          </w:rPr>
                          <w:t>Transfert Internet Banque</w:t>
                        </w:r>
                      </w:p>
                    </w:txbxContent>
                  </v:textbox>
                </v:shape>
                <v:rect id="Rectangle 96" o:spid="_x0000_s1176" style="position:absolute;left:21723;top:61887;width:1733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" fillcolor="#ff9">
                  <v:textbox>
                    <w:txbxContent>
                      <w:p w14:paraId="48C17DD5" w14:textId="77777777" w:rsidR="00030BD4" w:rsidRPr="00084070" w:rsidRDefault="00030BD4" w:rsidP="00030BD4">
                        <w:pPr>
                          <w:jc w:val="center"/>
                          <w:rPr>
                            <w:rFonts w:ascii="Arial" w:hAnsi="Arial"/>
                            <w:sz w:val="16"/>
                            <w:szCs w:val="16"/>
                          </w:rPr>
                        </w:pPr>
                        <w:r>
                          <w:rPr>
                            <w:rFonts w:ascii="Arial" w:hAnsi="Arial"/>
                            <w:sz w:val="16"/>
                            <w:szCs w:val="16"/>
                          </w:rPr>
                          <w:t>sd161 Edition pièce comptable</w:t>
                        </w:r>
                      </w:p>
                    </w:txbxContent>
                  </v:textbox>
                </v:rect>
                <v:line id="Line 97" o:spid="_x0000_s1177" style="position:absolute;visibility:visible;mso-wrap-style:square" from="29768,57042" to="29768,6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"/>
                <v:line id="Line 98" o:spid="_x0000_s1178" style="position:absolute;visibility:visible;mso-wrap-style:square" from="39058,63290" to="45097,6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">
                  <v:stroke endarrow="block"/>
                </v:line>
                <v:shape id="AutoShape 99" o:spid="_x0000_s1179" type="#_x0000_t65" style="position:absolute;left:45205;top:61296;width:14650;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">
                  <v:textbox>
                    <w:txbxContent>
                      <w:p w14:paraId="5C8E6338" w14:textId="77777777" w:rsidR="00030BD4" w:rsidRDefault="00030BD4" w:rsidP="00030BD4">
                        <w:r>
                          <w:rPr>
                            <w:rFonts w:ascii="Arial" w:hAnsi="Arial"/>
                            <w:sz w:val="16"/>
                            <w:szCs w:val="16"/>
                          </w:rPr>
                          <w:t>Liste des imputations comptables et analytiques</w:t>
                        </w:r>
                      </w:p>
                    </w:txbxContent>
                  </v:textbox>
                </v:shape>
                <v:rect id="Rectangle 100" o:spid="_x0000_s1180" style="position:absolute;left:21513;top:84753;width:18212;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" fillcolor="#cfc">
                  <v:textbox>
                    <w:txbxContent>
                      <w:p w14:paraId="44D0307B" w14:textId="77777777" w:rsidR="00030BD4" w:rsidRPr="00084070" w:rsidRDefault="00030BD4" w:rsidP="00030BD4">
                        <w:pPr>
                          <w:jc w:val="center"/>
                          <w:rPr>
                            <w:rFonts w:ascii="Arial" w:hAnsi="Arial"/>
                            <w:sz w:val="16"/>
                            <w:szCs w:val="16"/>
                          </w:rPr>
                        </w:pPr>
                        <w:r>
                          <w:rPr>
                            <w:rFonts w:ascii="Arial" w:hAnsi="Arial"/>
                            <w:sz w:val="16"/>
                            <w:szCs w:val="16"/>
                          </w:rPr>
                          <w:t>sd160 Génération des écritures</w:t>
                        </w:r>
                        <w:r>
                          <w:rPr>
                            <w:rFonts w:ascii="Arial" w:hAnsi="Arial"/>
                            <w:sz w:val="16"/>
                            <w:szCs w:val="16"/>
                          </w:rPr>
                          <w:br/>
                          <w:t>comptables &amp; analytiques MS 2000</w:t>
                        </w:r>
                      </w:p>
                    </w:txbxContent>
                  </v:textbox>
                </v:rect>
                <v:line id="Line 101" o:spid="_x0000_s1181" style="position:absolute;visibility:visible;mso-wrap-style:square" from="2032,83578" to="62522,8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" strokecolor="#339" strokeweight="1pt">
                  <v:stroke dashstyle="longDash"/>
                </v:line>
                <v:rect id="Rectangle 102" o:spid="_x0000_s1182" style="position:absolute;left:21570;top:67691;width:1733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" fillcolor="#ff9">
                  <v:textbox>
                    <w:txbxContent>
                      <w:p w14:paraId="2752A47D" w14:textId="77777777" w:rsidR="00030BD4" w:rsidRPr="00084070" w:rsidRDefault="00030BD4" w:rsidP="00030BD4">
                        <w:pPr>
                          <w:jc w:val="center"/>
                          <w:rPr>
                            <w:rFonts w:ascii="Arial" w:hAnsi="Arial"/>
                            <w:sz w:val="16"/>
                            <w:szCs w:val="16"/>
                          </w:rPr>
                        </w:pPr>
                        <w:r>
                          <w:rPr>
                            <w:rFonts w:ascii="Arial" w:hAnsi="Arial"/>
                            <w:sz w:val="16"/>
                            <w:szCs w:val="16"/>
                          </w:rPr>
                          <w:t>sd205 Edition journal SUVA</w:t>
                        </w:r>
                      </w:p>
                    </w:txbxContent>
                  </v:textbox>
                </v:rect>
                <v:line id="Line 103" o:spid="_x0000_s1183" style="position:absolute;visibility:visible;mso-wrap-style:square" from="38906,69094" to="44945,6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">
                  <v:stroke endarrow="block"/>
                </v:line>
                <v:shape id="AutoShape 104" o:spid="_x0000_s1184" type="#_x0000_t65" style="position:absolute;left:45053;top:66433;width:14649;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">
                  <v:textbox>
                    <w:txbxContent>
                      <w:p w14:paraId="61CA45C6" w14:textId="77777777" w:rsidR="00030BD4" w:rsidRDefault="00030BD4" w:rsidP="00030BD4">
                        <w:r>
                          <w:rPr>
                            <w:rFonts w:ascii="Arial" w:hAnsi="Arial"/>
                            <w:sz w:val="16"/>
                            <w:szCs w:val="16"/>
                          </w:rPr>
                          <w:t>Journal SUVA / CNA</w:t>
                        </w:r>
                      </w:p>
                    </w:txbxContent>
                  </v:textbox>
                </v:shape>
                <v:rect id="Rectangle 105" o:spid="_x0000_s1185" style="position:absolute;left:21913;top:71475;width:1733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" fillcolor="#ff9">
                  <v:textbox>
                    <w:txbxContent>
                      <w:p w14:paraId="615272C8" w14:textId="77777777" w:rsidR="00030BD4" w:rsidRPr="00084070" w:rsidRDefault="00030BD4" w:rsidP="00030BD4">
                        <w:pPr>
                          <w:jc w:val="center"/>
                          <w:rPr>
                            <w:rFonts w:ascii="Arial" w:hAnsi="Arial"/>
                            <w:sz w:val="16"/>
                            <w:szCs w:val="16"/>
                          </w:rPr>
                        </w:pPr>
                        <w:r>
                          <w:rPr>
                            <w:rFonts w:ascii="Arial" w:hAnsi="Arial"/>
                            <w:sz w:val="16"/>
                            <w:szCs w:val="16"/>
                          </w:rPr>
                          <w:t>sd210 Edition récapitulation</w:t>
                        </w:r>
                      </w:p>
                    </w:txbxContent>
                  </v:textbox>
                </v:rect>
                <v:line id="Line 106" o:spid="_x0000_s1186" style="position:absolute;visibility:visible;mso-wrap-style:square" from="39058,74307" to="45097,74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">
                  <v:stroke endarrow="block"/>
                </v:line>
                <v:shape id="AutoShape 107" o:spid="_x0000_s1187" type="#_x0000_t65" style="position:absolute;left:45097;top:70980;width:14650;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">
                  <v:textbox>
                    <w:txbxContent>
                      <w:p w14:paraId="2A72094D" w14:textId="77777777" w:rsidR="00030BD4" w:rsidRDefault="00030BD4" w:rsidP="00030BD4">
                        <w:r>
                          <w:rPr>
                            <w:rFonts w:ascii="Arial" w:hAnsi="Arial"/>
                            <w:sz w:val="16"/>
                            <w:szCs w:val="16"/>
                          </w:rPr>
                          <w:t>Récapitulation des salaires par rubrique</w:t>
                        </w:r>
                      </w:p>
                    </w:txbxContent>
                  </v:textbox>
                </v:shape>
                <v:line id="Line 108" o:spid="_x0000_s1188" style="position:absolute;visibility:visible;mso-wrap-style:square" from="7277,89763" to="54952,8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" strokecolor="#396" strokeweight="1pt">
                  <v:stroke dashstyle="dash"/>
                </v:line>
                <v:shape id="Text Box 109" o:spid="_x0000_s1189" type="#_x0000_t202" style="position:absolute;left:990;top:85051;width:1928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" stroked="f">
                  <v:textbox>
                    <w:txbxContent>
                      <w:p w14:paraId="4C442C9B" w14:textId="77777777" w:rsidR="00030BD4" w:rsidRPr="00867502" w:rsidRDefault="00030BD4" w:rsidP="00030BD4">
                        <w:pPr>
                          <w:rPr>
                            <w:rFonts w:ascii="Arial (W1)" w:hAnsi="Arial (W1)"/>
                            <w:b/>
                            <w:color w:val="FF0000"/>
                            <w:sz w:val="18"/>
                            <w:szCs w:val="18"/>
                          </w:rPr>
                        </w:pPr>
                        <w:r w:rsidRPr="00867502">
                          <w:rPr>
                            <w:rFonts w:ascii="Arial (W1)" w:hAnsi="Arial (W1)"/>
                            <w:b/>
                            <w:color w:val="FF0000"/>
                            <w:sz w:val="18"/>
                            <w:szCs w:val="18"/>
                          </w:rPr>
                          <w:t>Intégration directe en CG / CA</w:t>
                        </w:r>
                      </w:p>
                    </w:txbxContent>
                  </v:textbox>
                </v:shape>
                <v:shape id="AutoShape 110" o:spid="_x0000_s1190" type="#_x0000_t22" style="position:absolute;left:54286;top:31597;width:5950;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">
                  <v:textbox>
                    <w:txbxContent>
                      <w:p w14:paraId="5CCF0BF9" w14:textId="77777777" w:rsidR="00030BD4" w:rsidRPr="00CC6AC4" w:rsidRDefault="00030BD4" w:rsidP="00030BD4">
                        <w:pPr>
                          <w:rPr>
                            <w:rFonts w:ascii="Arial" w:hAnsi="Arial"/>
                            <w:sz w:val="16"/>
                            <w:szCs w:val="16"/>
                          </w:rPr>
                        </w:pPr>
                        <w:r>
                          <w:rPr>
                            <w:rFonts w:ascii="Arial" w:hAnsi="Arial"/>
                            <w:sz w:val="16"/>
                            <w:szCs w:val="16"/>
                          </w:rPr>
                          <w:t>Mise à jour des données</w:t>
                        </w:r>
                      </w:p>
                    </w:txbxContent>
                  </v:textbox>
                </v:shape>
                <v:shape id="AutoShape 111" o:spid="_x0000_s1191" type="#_x0000_t34" style="position:absolute;left:38423;top:34931;width:15863;height:22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">
                  <v:stroke endarrow="block"/>
                </v:shape>
                <v:shape id="Text Box 112" o:spid="_x0000_s1192" type="#_x0000_t202" style="position:absolute;left:990;top:80981;width:17202;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" stroked="f">
                  <v:textbox>
                    <w:txbxContent>
                      <w:p w14:paraId="6197681A" w14:textId="77777777" w:rsidR="00030BD4" w:rsidRPr="00CC6AC4" w:rsidRDefault="00030BD4" w:rsidP="00030BD4">
                        <w:pPr>
                          <w:rPr>
                            <w:rFonts w:ascii="Arial" w:hAnsi="Arial"/>
                            <w:b/>
                            <w:color w:val="333399"/>
                            <w:sz w:val="18"/>
                            <w:szCs w:val="18"/>
                          </w:rPr>
                        </w:pPr>
                        <w:r w:rsidRPr="00CC6AC4">
                          <w:rPr>
                            <w:rFonts w:ascii="Arial" w:hAnsi="Arial"/>
                            <w:b/>
                            <w:color w:val="333399"/>
                            <w:sz w:val="18"/>
                            <w:szCs w:val="18"/>
                          </w:rPr>
                          <w:t>Comptabilités MS 2000</w:t>
                        </w:r>
                      </w:p>
                    </w:txbxContent>
                  </v:textbox>
                </v:shape>
                <v:roundrect id="AutoShape 113" o:spid="_x0000_s1193" style="position:absolute;left:45396;top:84582;width:14497;height:39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">
                  <v:textbox>
                    <w:txbxContent>
                      <w:p w14:paraId="6DF5F8C1" w14:textId="77777777" w:rsidR="00030BD4" w:rsidRPr="00C704EF" w:rsidRDefault="00030BD4" w:rsidP="00030BD4">
                        <w:pPr>
                          <w:rPr>
                            <w:rFonts w:ascii="Arial" w:hAnsi="Arial"/>
                            <w:sz w:val="16"/>
                            <w:szCs w:val="16"/>
                          </w:rPr>
                        </w:pPr>
                        <w:r>
                          <w:rPr>
                            <w:rFonts w:ascii="Arial" w:hAnsi="Arial"/>
                            <w:sz w:val="16"/>
                            <w:szCs w:val="16"/>
                          </w:rPr>
                          <w:t>co300 - Interrogation des écritures CG &amp; CA</w:t>
                        </w:r>
                      </w:p>
                      <w:p w14:paraId="105504EB" w14:textId="77777777" w:rsidR="00030BD4" w:rsidRPr="00C704EF" w:rsidRDefault="00030BD4" w:rsidP="00030BD4"/>
                    </w:txbxContent>
                  </v:textbox>
                </v:roundrect>
                <v:line id="Line 114" o:spid="_x0000_s1194" style="position:absolute;visibility:visible;mso-wrap-style:square" from="39535,80524" to="44945,8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">
                  <v:stroke dashstyle="dash" endarrow="block"/>
                </v:line>
                <v:shape id="Text Box 115" o:spid="_x0000_s1195" type="#_x0000_t202" style="position:absolute;left:895;top:59886;width:18478;height:8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" stroked="f">
                  <v:textbox>
                    <w:txbxContent>
                      <w:p w14:paraId="2C69EC78" w14:textId="77777777" w:rsidR="00030BD4" w:rsidRPr="003A1390" w:rsidRDefault="00030BD4" w:rsidP="00030BD4">
                        <w:pPr>
                          <w:rPr>
                            <w:rFonts w:ascii="Arial (W1)" w:hAnsi="Arial (W1)"/>
                            <w:color w:val="FF6600"/>
                            <w:sz w:val="16"/>
                            <w:szCs w:val="16"/>
                          </w:rPr>
                        </w:pPr>
                        <w:r w:rsidRPr="003A1390">
                          <w:rPr>
                            <w:rFonts w:ascii="Arial (W1)" w:hAnsi="Arial (W1)"/>
                            <w:color w:val="FF6600"/>
                            <w:sz w:val="16"/>
                            <w:szCs w:val="16"/>
                          </w:rPr>
                          <w:t>Nota bene : Ce programme peut être lancé après le programme sa150.</w:t>
                        </w:r>
                        <w:r w:rsidRPr="003A1390">
                          <w:rPr>
                            <w:rFonts w:ascii="Arial (W1)" w:hAnsi="Arial (W1)"/>
                            <w:color w:val="FF6600"/>
                            <w:sz w:val="16"/>
                            <w:szCs w:val="16"/>
                          </w:rPr>
                          <w:br/>
                          <w:t>(</w:t>
                        </w:r>
                        <w:r>
                          <w:rPr>
                            <w:rFonts w:ascii="Arial (W1)" w:hAnsi="Arial (W1)"/>
                            <w:color w:val="FF6600"/>
                            <w:sz w:val="16"/>
                            <w:szCs w:val="16"/>
                          </w:rPr>
                          <w:t>Particulière</w:t>
                        </w:r>
                        <w:r w:rsidRPr="003A1390">
                          <w:rPr>
                            <w:rFonts w:ascii="Arial (W1)" w:hAnsi="Arial (W1)"/>
                            <w:color w:val="FF6600"/>
                            <w:sz w:val="16"/>
                            <w:szCs w:val="16"/>
                          </w:rPr>
                          <w:t>ment recommandé pour les utilisateurs qui n’ont pas d’intégration dans les comptabilités MS 2000).</w:t>
                        </w:r>
                      </w:p>
                    </w:txbxContent>
                  </v:textbox>
                </v:shape>
                <v:shape id="AutoShape 116" o:spid="_x0000_s1196" type="#_x0000_t65" style="position:absolute;left:6673;top:48971;width:8700;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">
                  <v:textbox>
                    <w:txbxContent>
                      <w:p w14:paraId="2D6C76FC" w14:textId="77777777" w:rsidR="00030BD4" w:rsidRDefault="00030BD4" w:rsidP="00030BD4">
                        <w:r>
                          <w:rPr>
                            <w:rFonts w:ascii="Arial" w:hAnsi="Arial"/>
                            <w:sz w:val="16"/>
                            <w:szCs w:val="16"/>
                          </w:rPr>
                          <w:t>Ordre de bonification</w:t>
                        </w:r>
                      </w:p>
                    </w:txbxContent>
                  </v:textbox>
                </v:shape>
                <v:line id="Line 117" o:spid="_x0000_s1197" style="position:absolute;flip:x y;visibility:visible;mso-wrap-style:square" from="15411,51587" to="21278,51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">
                  <v:stroke endarrow="block"/>
                </v:line>
                <v:shape id="AutoShape 118" o:spid="_x0000_s1198" type="#_x0000_t88" style="position:absolute;left:19659;top:60363;width:1378;height:6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"/>
                <w10:anchorlock/>
              </v:group>
            </w:pict>
          </mc:Fallback>
        </mc:AlternateContent>
      </w:r>
    </w:p>
    <w:p w14:paraId="46181580" w14:textId="77777777" w:rsidR="00030BD4" w:rsidRDefault="00030BD4" w:rsidP="00030BD4">
      <w:pPr>
        <w:rPr>
          <w:b/>
          <w:bCs/>
          <w:u w:val="single"/>
        </w:rPr>
      </w:pPr>
      <w:r w:rsidRPr="00A500F5">
        <w:rPr>
          <w:b/>
          <w:bCs/>
          <w:u w:val="single"/>
        </w:rPr>
        <w:lastRenderedPageBreak/>
        <w:t>Note explicative du fonctionnement du module « Ms Salaire »</w:t>
      </w:r>
      <w:r>
        <w:rPr>
          <w:b/>
          <w:bCs/>
          <w:u w:val="single"/>
        </w:rPr>
        <w:t xml:space="preserve"> Suite 3</w:t>
      </w:r>
      <w:r w:rsidRPr="00A500F5">
        <w:rPr>
          <w:b/>
          <w:bCs/>
          <w:u w:val="single"/>
        </w:rPr>
        <w:t xml:space="preserve"> : </w:t>
      </w:r>
    </w:p>
    <w:p w14:paraId="24FD970F" w14:textId="77777777" w:rsidR="00030BD4" w:rsidRPr="004156EF" w:rsidRDefault="00030BD4" w:rsidP="00030BD4">
      <w:r w:rsidRPr="004156EF">
        <w:t>Ce diagramme illustre le flux de travail et l’interaction entre différents programmes au sein du module "Salaire" d'un système ERP. La procédure est conçue pour traiter les bulletins de salaire, depuis la saisie des données jusqu'au paiement final des salaires.</w:t>
      </w:r>
    </w:p>
    <w:p w14:paraId="2F98DFD6" w14:textId="77777777" w:rsidR="00030BD4" w:rsidRPr="004156EF" w:rsidRDefault="00030BD4" w:rsidP="00030BD4">
      <w:pPr>
        <w:numPr>
          <w:ilvl w:val="0"/>
          <w:numId w:val="124"/>
        </w:numPr>
      </w:pPr>
      <w:r w:rsidRPr="004156EF">
        <w:rPr>
          <w:b/>
          <w:bCs/>
        </w:rPr>
        <w:t>sd100 Données employés</w:t>
      </w:r>
      <w:r w:rsidRPr="004156EF">
        <w:t xml:space="preserve"> et </w:t>
      </w:r>
      <w:r w:rsidRPr="004156EF">
        <w:rPr>
          <w:b/>
          <w:bCs/>
        </w:rPr>
        <w:t>sd110 Données fixes</w:t>
      </w:r>
      <w:r w:rsidRPr="004156EF">
        <w:t xml:space="preserve"> contiennent les informations de base et constantes pour chaque employé, telles que le taux de salaire et les déductions standard.</w:t>
      </w:r>
    </w:p>
    <w:p w14:paraId="16CFCFDD" w14:textId="77777777" w:rsidR="00030BD4" w:rsidRPr="004156EF" w:rsidRDefault="00030BD4" w:rsidP="00030BD4">
      <w:pPr>
        <w:numPr>
          <w:ilvl w:val="0"/>
          <w:numId w:val="124"/>
        </w:numPr>
      </w:pPr>
      <w:r w:rsidRPr="004156EF">
        <w:rPr>
          <w:b/>
          <w:bCs/>
        </w:rPr>
        <w:t>sd101/sd111 Édition des Données employés et fixes</w:t>
      </w:r>
      <w:r w:rsidRPr="004156EF">
        <w:t xml:space="preserve"> permettent la mise à jour et la modification des informations des employés et de leurs attributs salariaux fixes.</w:t>
      </w:r>
    </w:p>
    <w:p w14:paraId="3D6610D3" w14:textId="77777777" w:rsidR="00030BD4" w:rsidRPr="004156EF" w:rsidRDefault="00030BD4" w:rsidP="00030BD4">
      <w:pPr>
        <w:numPr>
          <w:ilvl w:val="0"/>
          <w:numId w:val="124"/>
        </w:numPr>
      </w:pPr>
      <w:r w:rsidRPr="004156EF">
        <w:rPr>
          <w:b/>
          <w:bCs/>
        </w:rPr>
        <w:t>sd130 Données variables</w:t>
      </w:r>
      <w:r w:rsidRPr="004156EF">
        <w:t xml:space="preserve"> gère les éléments qui peuvent changer d’un paiement à l’autre, comme les heures supplémentaires ou les bonus.</w:t>
      </w:r>
    </w:p>
    <w:p w14:paraId="0FA049B2" w14:textId="77777777" w:rsidR="00030BD4" w:rsidRPr="004156EF" w:rsidRDefault="00030BD4" w:rsidP="00030BD4">
      <w:pPr>
        <w:numPr>
          <w:ilvl w:val="0"/>
          <w:numId w:val="124"/>
        </w:numPr>
      </w:pPr>
      <w:r w:rsidRPr="004156EF">
        <w:rPr>
          <w:b/>
          <w:bCs/>
        </w:rPr>
        <w:t>sd131 Édition des Données Variables</w:t>
      </w:r>
      <w:r w:rsidRPr="004156EF">
        <w:t xml:space="preserve"> est l'interface pour entrer ou modifier ces données variables.</w:t>
      </w:r>
    </w:p>
    <w:p w14:paraId="1337D961" w14:textId="77777777" w:rsidR="00030BD4" w:rsidRPr="004156EF" w:rsidRDefault="00030BD4" w:rsidP="00030BD4">
      <w:pPr>
        <w:numPr>
          <w:ilvl w:val="0"/>
          <w:numId w:val="124"/>
        </w:numPr>
      </w:pPr>
      <w:r w:rsidRPr="004156EF">
        <w:t xml:space="preserve">Le </w:t>
      </w:r>
      <w:r w:rsidRPr="004156EF">
        <w:rPr>
          <w:b/>
          <w:bCs/>
        </w:rPr>
        <w:t>sd140 Édition de contrôle des bulletins de salaires</w:t>
      </w:r>
      <w:r w:rsidRPr="004156EF">
        <w:t xml:space="preserve"> permet de vérifier que les bulletins sont corrects avant leur finalisation, tandis que le </w:t>
      </w:r>
      <w:r w:rsidRPr="004156EF">
        <w:rPr>
          <w:b/>
          <w:bCs/>
        </w:rPr>
        <w:t>sd150 Édition des bulletins de salaires</w:t>
      </w:r>
      <w:r w:rsidRPr="004156EF">
        <w:t xml:space="preserve"> est utilisé pour générer les bulletins finaux prêts pour le paiement.</w:t>
      </w:r>
    </w:p>
    <w:p w14:paraId="609B1C0D" w14:textId="77777777" w:rsidR="00030BD4" w:rsidRPr="004156EF" w:rsidRDefault="00030BD4" w:rsidP="00030BD4">
      <w:pPr>
        <w:numPr>
          <w:ilvl w:val="0"/>
          <w:numId w:val="124"/>
        </w:numPr>
      </w:pPr>
      <w:r w:rsidRPr="004156EF">
        <w:rPr>
          <w:b/>
          <w:bCs/>
        </w:rPr>
        <w:t>sd152 Annulation bulletin(s) salaire(s)</w:t>
      </w:r>
      <w:r w:rsidRPr="004156EF">
        <w:t xml:space="preserve"> offre la possibilité de corriger les bulletins avant le paiement en les annulant et en retournant à l'état précédent pour correction.</w:t>
      </w:r>
    </w:p>
    <w:p w14:paraId="3990194E" w14:textId="77777777" w:rsidR="00030BD4" w:rsidRPr="004156EF" w:rsidRDefault="00030BD4" w:rsidP="00030BD4">
      <w:pPr>
        <w:numPr>
          <w:ilvl w:val="0"/>
          <w:numId w:val="124"/>
        </w:numPr>
      </w:pPr>
      <w:r w:rsidRPr="004156EF">
        <w:t xml:space="preserve">Une fois que les bulletins sont validés, </w:t>
      </w:r>
      <w:r w:rsidRPr="004156EF">
        <w:rPr>
          <w:b/>
          <w:bCs/>
        </w:rPr>
        <w:t>sd545 Paiement des salaires</w:t>
      </w:r>
      <w:r w:rsidRPr="004156EF">
        <w:t xml:space="preserve"> gère le transfert des fonds, qui peuvent inclure des ordres DTA pour les signatures et les transferts bancaires.</w:t>
      </w:r>
    </w:p>
    <w:p w14:paraId="6827A578" w14:textId="77777777" w:rsidR="00030BD4" w:rsidRPr="004156EF" w:rsidRDefault="00030BD4" w:rsidP="00030BD4">
      <w:pPr>
        <w:numPr>
          <w:ilvl w:val="0"/>
          <w:numId w:val="124"/>
        </w:numPr>
      </w:pPr>
      <w:r w:rsidRPr="004156EF">
        <w:rPr>
          <w:b/>
          <w:bCs/>
        </w:rPr>
        <w:t>sd161 Pièce comptable</w:t>
      </w:r>
      <w:r w:rsidRPr="004156EF">
        <w:t xml:space="preserve"> génère les écritures comptables pour enregistrer le paiement des salaires dans la comptabilité générale.</w:t>
      </w:r>
    </w:p>
    <w:p w14:paraId="5403C828" w14:textId="77777777" w:rsidR="00030BD4" w:rsidRPr="004156EF" w:rsidRDefault="00030BD4" w:rsidP="00030BD4">
      <w:pPr>
        <w:numPr>
          <w:ilvl w:val="0"/>
          <w:numId w:val="124"/>
        </w:numPr>
      </w:pPr>
      <w:r w:rsidRPr="004156EF">
        <w:rPr>
          <w:b/>
          <w:bCs/>
        </w:rPr>
        <w:t>sd205 Edition journal SUVA</w:t>
      </w:r>
      <w:r w:rsidRPr="004156EF">
        <w:t xml:space="preserve"> et </w:t>
      </w:r>
      <w:r w:rsidRPr="004156EF">
        <w:rPr>
          <w:b/>
          <w:bCs/>
        </w:rPr>
        <w:t>sd210 Édition récapitulation</w:t>
      </w:r>
      <w:r w:rsidRPr="004156EF">
        <w:t xml:space="preserve"> produisent les rapports nécessaires pour la conformité et le reporting.</w:t>
      </w:r>
    </w:p>
    <w:p w14:paraId="30227F06" w14:textId="77777777" w:rsidR="00030BD4" w:rsidRPr="004156EF" w:rsidRDefault="00030BD4" w:rsidP="00030BD4">
      <w:r w:rsidRPr="004156EF">
        <w:t>Le système garantit un traitement précis et efficace des salaires, en intégrant les saisies de temps, les calculs, la vérification, et le paiement final dans un flux de travail cohérent et vérifiable.</w:t>
      </w:r>
    </w:p>
    <w:p w14:paraId="366FD083" w14:textId="77777777" w:rsidR="00030BD4" w:rsidRDefault="00030BD4" w:rsidP="00030BD4"/>
    <w:p w14:paraId="7A9F086E" w14:textId="77777777" w:rsidR="00030BD4" w:rsidRDefault="00030BD4" w:rsidP="00030BD4"/>
    <w:p w14:paraId="421351CE" w14:textId="77777777" w:rsidR="00030BD4" w:rsidRDefault="00030BD4" w:rsidP="00030BD4"/>
    <w:p w14:paraId="7A3630C3" w14:textId="77777777" w:rsidR="00030BD4" w:rsidRDefault="00030BD4" w:rsidP="00030BD4"/>
    <w:p w14:paraId="0BF99C62" w14:textId="77777777" w:rsidR="00030BD4" w:rsidRPr="003C7354" w:rsidRDefault="00030BD4" w:rsidP="00030BD4"/>
    <w:p w14:paraId="01F112AE" w14:textId="77777777" w:rsidR="00030BD4" w:rsidRPr="003C7354" w:rsidRDefault="00030BD4" w:rsidP="00030BD4"/>
    <w:p w14:paraId="18663DBC" w14:textId="77777777" w:rsidR="00030BD4" w:rsidRDefault="00030BD4" w:rsidP="00030BD4">
      <w:pPr>
        <w:pStyle w:val="Titre3"/>
        <w:rPr>
          <w:lang w:val="fr-FR"/>
        </w:rPr>
      </w:pPr>
      <w:bookmarkStart w:id="1" w:name="_Toc164865937"/>
      <w:r>
        <w:rPr>
          <w:lang w:val="fr-FR"/>
        </w:rPr>
        <w:lastRenderedPageBreak/>
        <w:t>Données de base :</w:t>
      </w:r>
      <w:bookmarkEnd w:id="1"/>
    </w:p>
    <w:p w14:paraId="255B0255" w14:textId="77777777" w:rsidR="00030BD4" w:rsidRDefault="00030BD4" w:rsidP="00030BD4">
      <w:pPr>
        <w:pStyle w:val="Titre4"/>
        <w:rPr>
          <w:shd w:val="clear" w:color="auto" w:fill="FFFFFF"/>
        </w:rPr>
      </w:pPr>
      <w:r w:rsidRPr="006F1E90">
        <w:rPr>
          <w:shd w:val="clear" w:color="auto" w:fill="FFFFFF"/>
        </w:rPr>
        <w:t xml:space="preserve">Gestion des employés sd100 :  </w:t>
      </w:r>
    </w:p>
    <w:p w14:paraId="2F7547BA" w14:textId="77777777" w:rsidR="00030BD4" w:rsidRDefault="00030BD4" w:rsidP="00030BD4">
      <w:pPr>
        <w:pStyle w:val="Normalgras"/>
        <w:rPr>
          <w:sz w:val="20"/>
          <w:szCs w:val="20"/>
        </w:rPr>
      </w:pPr>
      <w:bookmarkStart w:id="2" w:name="_Toc11134612"/>
      <w:r w:rsidRPr="00C9747F">
        <w:rPr>
          <w:sz w:val="20"/>
          <w:szCs w:val="20"/>
        </w:rPr>
        <w:t>Barre d’outils</w:t>
      </w:r>
      <w:bookmarkEnd w:id="2"/>
      <w:r>
        <w:rPr>
          <w:sz w:val="20"/>
          <w:szCs w:val="20"/>
        </w:rPr>
        <w:t> :</w:t>
      </w:r>
    </w:p>
    <w:p w14:paraId="414D8409" w14:textId="77777777" w:rsidR="00030BD4" w:rsidRDefault="00030BD4" w:rsidP="00030BD4">
      <w:pPr>
        <w:pStyle w:val="Normalgras"/>
        <w:rPr>
          <w:b w:val="0"/>
          <w:sz w:val="20"/>
          <w:szCs w:val="20"/>
        </w:rPr>
      </w:pPr>
      <w:r>
        <w:rPr>
          <w:b w:val="0"/>
          <w:sz w:val="20"/>
          <w:szCs w:val="20"/>
        </w:rPr>
        <w:t>Post-it – Visualisé Résumé – Adresse – GED – Export Sunet – Sunet – Transfert – Filtres – Renumérotation – Recherche</w:t>
      </w:r>
    </w:p>
    <w:p w14:paraId="55CF2276" w14:textId="77777777" w:rsidR="00030BD4" w:rsidRPr="00A40FE9" w:rsidRDefault="00030BD4" w:rsidP="00030BD4">
      <w:pPr>
        <w:pStyle w:val="Normalgras"/>
        <w:rPr>
          <w:b w:val="0"/>
          <w:sz w:val="20"/>
          <w:szCs w:val="20"/>
        </w:rPr>
      </w:pPr>
    </w:p>
    <w:p w14:paraId="0669F6DE" w14:textId="77777777" w:rsidR="00030BD4" w:rsidRDefault="00030BD4" w:rsidP="00030BD4">
      <w:r w:rsidRPr="00A6497F">
        <w:rPr>
          <w:noProof/>
        </w:rPr>
        <w:drawing>
          <wp:inline distT="0" distB="0" distL="0" distR="0" wp14:anchorId="03B8FDDE" wp14:editId="6AEFD4FC">
            <wp:extent cx="8358273" cy="5505450"/>
            <wp:effectExtent l="0" t="0" r="5080" b="0"/>
            <wp:docPr id="1459682750"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2750" name="Image 1" descr="Une image contenant texte, capture d’écran, nombre, logiciel&#10;&#10;Description générée automatiquement"/>
                    <pic:cNvPicPr/>
                  </pic:nvPicPr>
                  <pic:blipFill>
                    <a:blip r:embed="rId8"/>
                    <a:stretch>
                      <a:fillRect/>
                    </a:stretch>
                  </pic:blipFill>
                  <pic:spPr>
                    <a:xfrm>
                      <a:off x="0" y="0"/>
                      <a:ext cx="8388150" cy="5525130"/>
                    </a:xfrm>
                    <a:prstGeom prst="rect">
                      <a:avLst/>
                    </a:prstGeom>
                  </pic:spPr>
                </pic:pic>
              </a:graphicData>
            </a:graphic>
          </wp:inline>
        </w:drawing>
      </w:r>
    </w:p>
    <w:p w14:paraId="2A3048A4" w14:textId="77777777" w:rsidR="00030BD4" w:rsidRDefault="00030BD4" w:rsidP="00030BD4"/>
    <w:p w14:paraId="195F7294" w14:textId="77777777" w:rsidR="00030BD4" w:rsidRDefault="00030BD4" w:rsidP="00030BD4">
      <w:pPr>
        <w:rPr>
          <w:b/>
          <w:bCs/>
          <w:u w:val="single"/>
        </w:rPr>
      </w:pPr>
      <w:r w:rsidRPr="0036455F">
        <w:rPr>
          <w:b/>
          <w:bCs/>
          <w:u w:val="single"/>
        </w:rPr>
        <w:lastRenderedPageBreak/>
        <w:t>Note explicative de la gestion des employé programme « sd100 » :</w:t>
      </w:r>
    </w:p>
    <w:p w14:paraId="7DBB57AD" w14:textId="77777777" w:rsidR="00030BD4" w:rsidRPr="00C625B9" w:rsidRDefault="00030BD4" w:rsidP="00030BD4">
      <w:r w:rsidRPr="00C625B9">
        <w:t>Cette interface est celle de la gestion du fichier personnel dans un système ERP. C'est là où les détails de chaque employé sont saisis, consultés et gérés. La fenêtre affiche une liste d'employés avec des informations détaillées :</w:t>
      </w:r>
    </w:p>
    <w:p w14:paraId="171F85BB" w14:textId="77777777" w:rsidR="00030BD4" w:rsidRPr="00C625B9" w:rsidRDefault="00030BD4" w:rsidP="00030BD4">
      <w:pPr>
        <w:numPr>
          <w:ilvl w:val="0"/>
          <w:numId w:val="125"/>
        </w:numPr>
      </w:pPr>
      <w:r w:rsidRPr="00C625B9">
        <w:rPr>
          <w:b/>
          <w:bCs/>
        </w:rPr>
        <w:t>N° Employé</w:t>
      </w:r>
      <w:r w:rsidRPr="00C625B9">
        <w:t xml:space="preserve"> : C'est l'identifiant unique de l'employé au sein de l'organisation.</w:t>
      </w:r>
    </w:p>
    <w:p w14:paraId="2F5A1068" w14:textId="77777777" w:rsidR="00030BD4" w:rsidRPr="00C625B9" w:rsidRDefault="00030BD4" w:rsidP="00030BD4">
      <w:pPr>
        <w:numPr>
          <w:ilvl w:val="0"/>
          <w:numId w:val="125"/>
        </w:numPr>
      </w:pPr>
      <w:r w:rsidRPr="00C625B9">
        <w:rPr>
          <w:b/>
          <w:bCs/>
        </w:rPr>
        <w:t>Param. 1</w:t>
      </w:r>
      <w:r w:rsidRPr="00C625B9">
        <w:t xml:space="preserve"> : Cette colonne pourrait indiquer un paramètre spécifique ou une catégorie pour chaque employé, tel que leur statut ou fonction.</w:t>
      </w:r>
    </w:p>
    <w:p w14:paraId="2D342579" w14:textId="77777777" w:rsidR="00030BD4" w:rsidRPr="00C625B9" w:rsidRDefault="00030BD4" w:rsidP="00030BD4">
      <w:pPr>
        <w:numPr>
          <w:ilvl w:val="0"/>
          <w:numId w:val="125"/>
        </w:numPr>
      </w:pPr>
      <w:r w:rsidRPr="00C625B9">
        <w:rPr>
          <w:b/>
          <w:bCs/>
        </w:rPr>
        <w:t>DigitalPer</w:t>
      </w:r>
      <w:r w:rsidRPr="00C625B9">
        <w:t xml:space="preserve"> : Cela peut se référer à la présence ou l'utilisation d'un stylo numérique ou d'une technologie similaire pour la saisie des données.</w:t>
      </w:r>
    </w:p>
    <w:p w14:paraId="448E5591" w14:textId="77777777" w:rsidR="00030BD4" w:rsidRPr="00C625B9" w:rsidRDefault="00030BD4" w:rsidP="00030BD4">
      <w:pPr>
        <w:numPr>
          <w:ilvl w:val="0"/>
          <w:numId w:val="125"/>
        </w:numPr>
      </w:pPr>
      <w:r w:rsidRPr="00C625B9">
        <w:rPr>
          <w:b/>
          <w:bCs/>
        </w:rPr>
        <w:t>Droits rub.</w:t>
      </w:r>
      <w:r w:rsidRPr="00C625B9">
        <w:t xml:space="preserve"> : Indique probablement les droits d'accès de l'employé aux différentes rubriques du système.</w:t>
      </w:r>
    </w:p>
    <w:p w14:paraId="237587E0" w14:textId="77777777" w:rsidR="00030BD4" w:rsidRPr="00C625B9" w:rsidRDefault="00030BD4" w:rsidP="00030BD4">
      <w:pPr>
        <w:numPr>
          <w:ilvl w:val="0"/>
          <w:numId w:val="125"/>
        </w:numPr>
      </w:pPr>
      <w:r w:rsidRPr="00C625B9">
        <w:rPr>
          <w:b/>
          <w:bCs/>
        </w:rPr>
        <w:t>Compta.</w:t>
      </w:r>
      <w:r w:rsidRPr="00C625B9">
        <w:t xml:space="preserve"> : Se réfère vraisemblablement à la comptabilité et peut indiquer l'implication de l'employé dans ce département.</w:t>
      </w:r>
    </w:p>
    <w:p w14:paraId="6EEA5AF0" w14:textId="77777777" w:rsidR="00030BD4" w:rsidRPr="00C625B9" w:rsidRDefault="00030BD4" w:rsidP="00030BD4">
      <w:pPr>
        <w:numPr>
          <w:ilvl w:val="0"/>
          <w:numId w:val="125"/>
        </w:numPr>
      </w:pPr>
      <w:r w:rsidRPr="00C625B9">
        <w:rPr>
          <w:b/>
          <w:bCs/>
        </w:rPr>
        <w:t>Paiement</w:t>
      </w:r>
      <w:r w:rsidRPr="00C625B9">
        <w:t xml:space="preserve"> : Cette colonne pourrait indiquer le statut ou la méthode de paiement des salaires de l'employé.</w:t>
      </w:r>
    </w:p>
    <w:p w14:paraId="2FAF9CBA" w14:textId="77777777" w:rsidR="00030BD4" w:rsidRPr="00C625B9" w:rsidRDefault="00030BD4" w:rsidP="00030BD4">
      <w:pPr>
        <w:numPr>
          <w:ilvl w:val="0"/>
          <w:numId w:val="125"/>
        </w:numPr>
      </w:pPr>
      <w:r w:rsidRPr="00C625B9">
        <w:rPr>
          <w:b/>
          <w:bCs/>
        </w:rPr>
        <w:t>Impôts</w:t>
      </w:r>
      <w:r w:rsidRPr="00C625B9">
        <w:t xml:space="preserve">, </w:t>
      </w:r>
      <w:r w:rsidRPr="00C625B9">
        <w:rPr>
          <w:b/>
          <w:bCs/>
        </w:rPr>
        <w:t>Certificat</w:t>
      </w:r>
      <w:r w:rsidRPr="00C625B9">
        <w:t xml:space="preserve">, </w:t>
      </w:r>
      <w:r w:rsidRPr="00C625B9">
        <w:rPr>
          <w:b/>
          <w:bCs/>
        </w:rPr>
        <w:t>ESS</w:t>
      </w:r>
      <w:r w:rsidRPr="00C625B9">
        <w:t xml:space="preserve">, </w:t>
      </w:r>
      <w:r w:rsidRPr="00C625B9">
        <w:rPr>
          <w:b/>
          <w:bCs/>
        </w:rPr>
        <w:t>Famille</w:t>
      </w:r>
      <w:r w:rsidRPr="00C625B9">
        <w:t xml:space="preserve">, </w:t>
      </w:r>
      <w:r w:rsidRPr="00C625B9">
        <w:rPr>
          <w:b/>
          <w:bCs/>
        </w:rPr>
        <w:t>Notes</w:t>
      </w:r>
      <w:r w:rsidRPr="00C625B9">
        <w:t xml:space="preserve">, </w:t>
      </w:r>
      <w:r w:rsidRPr="00C625B9">
        <w:rPr>
          <w:b/>
          <w:bCs/>
        </w:rPr>
        <w:t>Formation</w:t>
      </w:r>
      <w:r w:rsidRPr="00C625B9">
        <w:t xml:space="preserve"> : Ces onglets permettent d'accéder à plus d'informations et de gérer d'autres aspects relatifs à chaque employé, tels que les détails fiscaux, les certifications professionnelles, l'état de santé et la formation.</w:t>
      </w:r>
    </w:p>
    <w:p w14:paraId="7F1C6901" w14:textId="77777777" w:rsidR="00030BD4" w:rsidRPr="00C625B9" w:rsidRDefault="00030BD4" w:rsidP="00030BD4">
      <w:r w:rsidRPr="00C625B9">
        <w:t>À droite, divers filtres et options de tri facilitent la gestion et la visualisation des données selon des périodes spécifiques, des états (présent, sorti), etc. Cet outil est essentiel pour le suivi des ressources humaines, la gestion de la paie, et l'administration du personnel.</w:t>
      </w:r>
    </w:p>
    <w:p w14:paraId="7FF5389B" w14:textId="77777777" w:rsidR="00030BD4" w:rsidRDefault="00030BD4" w:rsidP="00030BD4"/>
    <w:p w14:paraId="7D898C37" w14:textId="77777777" w:rsidR="00030BD4" w:rsidRDefault="00030BD4" w:rsidP="00030BD4"/>
    <w:p w14:paraId="20D50834" w14:textId="77777777" w:rsidR="00030BD4" w:rsidRDefault="00030BD4" w:rsidP="00030BD4"/>
    <w:p w14:paraId="27A86DDC" w14:textId="77777777" w:rsidR="00030BD4" w:rsidRDefault="00030BD4" w:rsidP="00030BD4"/>
    <w:p w14:paraId="038B68E4" w14:textId="77777777" w:rsidR="00030BD4" w:rsidRDefault="00030BD4" w:rsidP="00030BD4"/>
    <w:p w14:paraId="1643AFBF" w14:textId="77777777" w:rsidR="00030BD4" w:rsidRDefault="00030BD4" w:rsidP="00030BD4"/>
    <w:p w14:paraId="3DB9FFB7" w14:textId="77777777" w:rsidR="00030BD4" w:rsidRDefault="00030BD4" w:rsidP="00030BD4"/>
    <w:p w14:paraId="2393D457" w14:textId="77777777" w:rsidR="00030BD4" w:rsidRDefault="00030BD4" w:rsidP="00030BD4"/>
    <w:p w14:paraId="7945E4AB" w14:textId="77777777" w:rsidR="00030BD4" w:rsidRDefault="00030BD4" w:rsidP="00030BD4"/>
    <w:p w14:paraId="096276E0" w14:textId="77777777" w:rsidR="00030BD4" w:rsidRDefault="00030BD4" w:rsidP="00030BD4"/>
    <w:p w14:paraId="21772181" w14:textId="77777777" w:rsidR="00030BD4" w:rsidRDefault="00030BD4" w:rsidP="00030BD4"/>
    <w:p w14:paraId="724D1931" w14:textId="77777777" w:rsidR="00030BD4" w:rsidRDefault="00030BD4" w:rsidP="00030BD4">
      <w:pPr>
        <w:pStyle w:val="Titre5"/>
      </w:pPr>
      <w:r>
        <w:lastRenderedPageBreak/>
        <w:t>Onglet « adresse »</w:t>
      </w:r>
    </w:p>
    <w:p w14:paraId="12CC6A02" w14:textId="77777777" w:rsidR="00030BD4" w:rsidRDefault="00030BD4" w:rsidP="00030BD4">
      <w:r w:rsidRPr="001F534E">
        <w:rPr>
          <w:noProof/>
        </w:rPr>
        <w:drawing>
          <wp:inline distT="0" distB="0" distL="0" distR="0" wp14:anchorId="0DCAAF40" wp14:editId="33B1ECB6">
            <wp:extent cx="9535856" cy="6354062"/>
            <wp:effectExtent l="0" t="0" r="8255" b="8890"/>
            <wp:docPr id="631122858" name="Image 1" descr="Une image contenant texte, Visage humain,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2858" name="Image 1" descr="Une image contenant texte, Visage humain, capture d’écran, personne&#10;&#10;Description générée automatiquement"/>
                    <pic:cNvPicPr/>
                  </pic:nvPicPr>
                  <pic:blipFill>
                    <a:blip r:embed="rId9"/>
                    <a:stretch>
                      <a:fillRect/>
                    </a:stretch>
                  </pic:blipFill>
                  <pic:spPr>
                    <a:xfrm>
                      <a:off x="0" y="0"/>
                      <a:ext cx="9535856" cy="6354062"/>
                    </a:xfrm>
                    <a:prstGeom prst="rect">
                      <a:avLst/>
                    </a:prstGeom>
                  </pic:spPr>
                </pic:pic>
              </a:graphicData>
            </a:graphic>
          </wp:inline>
        </w:drawing>
      </w:r>
    </w:p>
    <w:p w14:paraId="470B9648" w14:textId="77777777" w:rsidR="00030BD4" w:rsidRDefault="00030BD4" w:rsidP="00030BD4">
      <w:pPr>
        <w:rPr>
          <w:b/>
          <w:bCs/>
          <w:u w:val="single"/>
        </w:rPr>
      </w:pPr>
      <w:r w:rsidRPr="00EC4418">
        <w:rPr>
          <w:b/>
          <w:bCs/>
          <w:u w:val="single"/>
        </w:rPr>
        <w:lastRenderedPageBreak/>
        <w:t xml:space="preserve">Note explicative de l’onglet « Adresse » du programme « sd100 » : </w:t>
      </w:r>
    </w:p>
    <w:p w14:paraId="229133E8" w14:textId="77777777" w:rsidR="00030BD4" w:rsidRDefault="00030BD4" w:rsidP="00030BD4"/>
    <w:p w14:paraId="37810667" w14:textId="77777777" w:rsidR="00030BD4" w:rsidRPr="00EC4418" w:rsidRDefault="00030BD4" w:rsidP="00030BD4">
      <w:r w:rsidRPr="00EC4418">
        <w:t>Ce programme est une fiche détaillée d'un employé dans un système ERP dédié à la gestion des ressources humaines. Voici les détails que tu, en tant qu'IA, dois reconnaître et comprendre :</w:t>
      </w:r>
    </w:p>
    <w:p w14:paraId="6BDF5CF4" w14:textId="77777777" w:rsidR="00030BD4" w:rsidRPr="00EC4418" w:rsidRDefault="00030BD4" w:rsidP="00030BD4">
      <w:pPr>
        <w:numPr>
          <w:ilvl w:val="0"/>
          <w:numId w:val="126"/>
        </w:numPr>
      </w:pPr>
      <w:r w:rsidRPr="00EC4418">
        <w:rPr>
          <w:b/>
          <w:bCs/>
        </w:rPr>
        <w:t>Code employé et N°</w:t>
      </w:r>
      <w:r w:rsidRPr="00EC4418">
        <w:t xml:space="preserve"> : Identifiants uniques de l'employé dans l'entreprise.</w:t>
      </w:r>
    </w:p>
    <w:p w14:paraId="72FDFE0A" w14:textId="77777777" w:rsidR="00030BD4" w:rsidRPr="00EC4418" w:rsidRDefault="00030BD4" w:rsidP="00030BD4">
      <w:pPr>
        <w:numPr>
          <w:ilvl w:val="0"/>
          <w:numId w:val="126"/>
        </w:numPr>
      </w:pPr>
      <w:r w:rsidRPr="00EC4418">
        <w:rPr>
          <w:b/>
          <w:bCs/>
        </w:rPr>
        <w:t>Langue</w:t>
      </w:r>
      <w:r w:rsidRPr="00EC4418">
        <w:t xml:space="preserve"> : La langue préférée de l'employé pour la communication.</w:t>
      </w:r>
    </w:p>
    <w:p w14:paraId="1507BA26" w14:textId="77777777" w:rsidR="00030BD4" w:rsidRPr="00EC4418" w:rsidRDefault="00030BD4" w:rsidP="00030BD4">
      <w:pPr>
        <w:numPr>
          <w:ilvl w:val="0"/>
          <w:numId w:val="126"/>
        </w:numPr>
      </w:pPr>
      <w:r w:rsidRPr="00EC4418">
        <w:rPr>
          <w:b/>
          <w:bCs/>
        </w:rPr>
        <w:t>Titre de civilité, Nom, Prénom</w:t>
      </w:r>
      <w:r w:rsidRPr="00EC4418">
        <w:t xml:space="preserve"> : Informations personnelles de base de l'employé.</w:t>
      </w:r>
    </w:p>
    <w:p w14:paraId="647D08A9" w14:textId="77777777" w:rsidR="00030BD4" w:rsidRPr="00EC4418" w:rsidRDefault="00030BD4" w:rsidP="00030BD4">
      <w:pPr>
        <w:numPr>
          <w:ilvl w:val="0"/>
          <w:numId w:val="126"/>
        </w:numPr>
      </w:pPr>
      <w:r w:rsidRPr="00EC4418">
        <w:rPr>
          <w:b/>
          <w:bCs/>
        </w:rPr>
        <w:t>Adresse</w:t>
      </w:r>
      <w:r w:rsidRPr="00EC4418">
        <w:t xml:space="preserve"> : Détails de résidence de l'employé.</w:t>
      </w:r>
    </w:p>
    <w:p w14:paraId="2BC238D3" w14:textId="77777777" w:rsidR="00030BD4" w:rsidRPr="00EC4418" w:rsidRDefault="00030BD4" w:rsidP="00030BD4">
      <w:pPr>
        <w:numPr>
          <w:ilvl w:val="0"/>
          <w:numId w:val="126"/>
        </w:numPr>
      </w:pPr>
      <w:r w:rsidRPr="00EC4418">
        <w:rPr>
          <w:b/>
          <w:bCs/>
        </w:rPr>
        <w:t>Canton, Pays</w:t>
      </w:r>
      <w:r w:rsidRPr="00EC4418">
        <w:t xml:space="preserve"> : Région administrative et pays de résidence.</w:t>
      </w:r>
    </w:p>
    <w:p w14:paraId="550AD30A" w14:textId="77777777" w:rsidR="00030BD4" w:rsidRPr="00EC4418" w:rsidRDefault="00030BD4" w:rsidP="00030BD4">
      <w:pPr>
        <w:numPr>
          <w:ilvl w:val="0"/>
          <w:numId w:val="126"/>
        </w:numPr>
      </w:pPr>
      <w:r w:rsidRPr="00EC4418">
        <w:rPr>
          <w:b/>
          <w:bCs/>
        </w:rPr>
        <w:t>Téléphones et Email</w:t>
      </w:r>
      <w:r w:rsidRPr="00EC4418">
        <w:t xml:space="preserve"> : Coordonnées pour contacter l'employé.</w:t>
      </w:r>
    </w:p>
    <w:p w14:paraId="1B4EFF0D" w14:textId="77777777" w:rsidR="00030BD4" w:rsidRPr="00EC4418" w:rsidRDefault="00030BD4" w:rsidP="00030BD4">
      <w:pPr>
        <w:numPr>
          <w:ilvl w:val="0"/>
          <w:numId w:val="126"/>
        </w:numPr>
      </w:pPr>
      <w:r w:rsidRPr="00EC4418">
        <w:rPr>
          <w:b/>
          <w:bCs/>
        </w:rPr>
        <w:t>Genre, Date de naissance, Nationalité, État civil</w:t>
      </w:r>
      <w:r w:rsidRPr="00EC4418">
        <w:t xml:space="preserve"> : Informations démographiques et personnelles de l'employé.</w:t>
      </w:r>
    </w:p>
    <w:p w14:paraId="409B5616" w14:textId="77777777" w:rsidR="00030BD4" w:rsidRPr="00EC4418" w:rsidRDefault="00030BD4" w:rsidP="00030BD4">
      <w:pPr>
        <w:numPr>
          <w:ilvl w:val="0"/>
          <w:numId w:val="126"/>
        </w:numPr>
      </w:pPr>
      <w:r w:rsidRPr="00EC4418">
        <w:rPr>
          <w:b/>
          <w:bCs/>
        </w:rPr>
        <w:t>N° de sécurité sociale</w:t>
      </w:r>
      <w:r w:rsidRPr="00EC4418">
        <w:t xml:space="preserve"> : Numéro unique pour les prestations de sécurité sociale et d'assurance.</w:t>
      </w:r>
    </w:p>
    <w:p w14:paraId="224264F5" w14:textId="77777777" w:rsidR="00030BD4" w:rsidRPr="00EC4418" w:rsidRDefault="00030BD4" w:rsidP="00030BD4">
      <w:pPr>
        <w:numPr>
          <w:ilvl w:val="0"/>
          <w:numId w:val="126"/>
        </w:numPr>
      </w:pPr>
      <w:r w:rsidRPr="00EC4418">
        <w:rPr>
          <w:b/>
          <w:bCs/>
        </w:rPr>
        <w:t>Concubinage, Confession</w:t>
      </w:r>
      <w:r w:rsidRPr="00EC4418">
        <w:t xml:space="preserve"> : D'autres données personnelles qui peuvent être pertinentes pour le dossier de l'employé ou pour respecter des exigences légales ou réglementaires.</w:t>
      </w:r>
    </w:p>
    <w:p w14:paraId="6827D21C" w14:textId="77777777" w:rsidR="00030BD4" w:rsidRPr="00EC4418" w:rsidRDefault="00030BD4" w:rsidP="00030BD4">
      <w:r w:rsidRPr="00EC4418">
        <w:t>Les onglets en haut permettent de naviguer entre différentes catégories d'informations relatives à l'employé, telles que les détails sur les paiements, les impôts, les certifications, la santé, la famille et la formation.</w:t>
      </w:r>
    </w:p>
    <w:p w14:paraId="5AB46479" w14:textId="77777777" w:rsidR="00030BD4" w:rsidRPr="00EC4418" w:rsidRDefault="00030BD4" w:rsidP="00030BD4"/>
    <w:p w14:paraId="557F49CD" w14:textId="77777777" w:rsidR="00030BD4" w:rsidRPr="00EC4418" w:rsidRDefault="00030BD4" w:rsidP="00030BD4"/>
    <w:p w14:paraId="0F3F2121" w14:textId="77777777" w:rsidR="00030BD4" w:rsidRPr="00FD39CC" w:rsidRDefault="00030BD4" w:rsidP="00030BD4">
      <w:pPr>
        <w:pStyle w:val="Titre5"/>
        <w:rPr>
          <w:lang w:val="de-CH"/>
        </w:rPr>
      </w:pPr>
      <w:r w:rsidRPr="00FD39CC">
        <w:rPr>
          <w:lang w:val="de-CH"/>
        </w:rPr>
        <w:lastRenderedPageBreak/>
        <w:t>Onglet « E/S » :</w:t>
      </w:r>
    </w:p>
    <w:p w14:paraId="03E6B8CC" w14:textId="77777777" w:rsidR="00030BD4" w:rsidRDefault="00030BD4" w:rsidP="00030BD4">
      <w:r w:rsidRPr="006C2C7B">
        <w:rPr>
          <w:noProof/>
        </w:rPr>
        <w:drawing>
          <wp:inline distT="0" distB="0" distL="0" distR="0" wp14:anchorId="4BD2E060" wp14:editId="73F6B00B">
            <wp:extent cx="9554908" cy="6344535"/>
            <wp:effectExtent l="0" t="0" r="8255" b="0"/>
            <wp:docPr id="29762712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27120" name="Image 1" descr="Une image contenant texte, capture d’écran, affichage, logiciel&#10;&#10;Description générée automatiquement"/>
                    <pic:cNvPicPr/>
                  </pic:nvPicPr>
                  <pic:blipFill>
                    <a:blip r:embed="rId10"/>
                    <a:stretch>
                      <a:fillRect/>
                    </a:stretch>
                  </pic:blipFill>
                  <pic:spPr>
                    <a:xfrm>
                      <a:off x="0" y="0"/>
                      <a:ext cx="9554908" cy="6344535"/>
                    </a:xfrm>
                    <a:prstGeom prst="rect">
                      <a:avLst/>
                    </a:prstGeom>
                  </pic:spPr>
                </pic:pic>
              </a:graphicData>
            </a:graphic>
          </wp:inline>
        </w:drawing>
      </w:r>
    </w:p>
    <w:p w14:paraId="454C1A5D" w14:textId="77777777" w:rsidR="00030BD4" w:rsidRDefault="00030BD4" w:rsidP="00030BD4"/>
    <w:p w14:paraId="139C3ABA" w14:textId="77777777" w:rsidR="00030BD4" w:rsidRDefault="00030BD4" w:rsidP="00030BD4">
      <w:pPr>
        <w:rPr>
          <w:b/>
          <w:bCs/>
          <w:u w:val="single"/>
        </w:rPr>
      </w:pPr>
      <w:r w:rsidRPr="00EC4418">
        <w:rPr>
          <w:b/>
          <w:bCs/>
          <w:u w:val="single"/>
        </w:rPr>
        <w:lastRenderedPageBreak/>
        <w:t xml:space="preserve">Note explicative de l’onglet « </w:t>
      </w:r>
      <w:r>
        <w:rPr>
          <w:b/>
          <w:bCs/>
          <w:u w:val="single"/>
        </w:rPr>
        <w:t>E/S</w:t>
      </w:r>
      <w:r w:rsidRPr="00EC4418">
        <w:rPr>
          <w:b/>
          <w:bCs/>
          <w:u w:val="single"/>
        </w:rPr>
        <w:t xml:space="preserve"> » du programme « sd100 » : </w:t>
      </w:r>
    </w:p>
    <w:p w14:paraId="6B85BC59" w14:textId="77777777" w:rsidR="00030BD4" w:rsidRPr="003B5552" w:rsidRDefault="00030BD4" w:rsidP="00030BD4">
      <w:r w:rsidRPr="003B5552">
        <w:t>Cet onglet du programme sd100 dans le système ERP se concentre sur le suivi de l'emploi et de l'ancienneté de l'employé. Voici les détails à comprendre :</w:t>
      </w:r>
    </w:p>
    <w:p w14:paraId="049786D1" w14:textId="77777777" w:rsidR="00030BD4" w:rsidRPr="003B5552" w:rsidRDefault="00030BD4" w:rsidP="00030BD4">
      <w:pPr>
        <w:numPr>
          <w:ilvl w:val="0"/>
          <w:numId w:val="127"/>
        </w:numPr>
      </w:pPr>
      <w:r w:rsidRPr="003B5552">
        <w:rPr>
          <w:b/>
          <w:bCs/>
        </w:rPr>
        <w:t>Statut de l'employé</w:t>
      </w:r>
      <w:r w:rsidRPr="003B5552">
        <w:t xml:space="preserve"> : Indique si l'employé est actuellement actif ou inactif au sein de l'entreprise.</w:t>
      </w:r>
    </w:p>
    <w:p w14:paraId="441BA35E" w14:textId="77777777" w:rsidR="00030BD4" w:rsidRPr="003B5552" w:rsidRDefault="00030BD4" w:rsidP="00030BD4">
      <w:pPr>
        <w:numPr>
          <w:ilvl w:val="0"/>
          <w:numId w:val="127"/>
        </w:numPr>
      </w:pPr>
      <w:r w:rsidRPr="003B5552">
        <w:rPr>
          <w:b/>
          <w:bCs/>
        </w:rPr>
        <w:t>Depuis le</w:t>
      </w:r>
      <w:r w:rsidRPr="003B5552">
        <w:t xml:space="preserve"> : La date à laquelle l'employé a commencé son emploi actuel.</w:t>
      </w:r>
    </w:p>
    <w:p w14:paraId="735723C3" w14:textId="77777777" w:rsidR="00030BD4" w:rsidRPr="003B5552" w:rsidRDefault="00030BD4" w:rsidP="00030BD4">
      <w:pPr>
        <w:numPr>
          <w:ilvl w:val="0"/>
          <w:numId w:val="127"/>
        </w:numPr>
      </w:pPr>
      <w:r w:rsidRPr="003B5552">
        <w:rPr>
          <w:b/>
          <w:bCs/>
        </w:rPr>
        <w:t>Ancienneté</w:t>
      </w:r>
      <w:r w:rsidRPr="003B5552">
        <w:t xml:space="preserve"> : Montre la durée totale que l'employé a passé dans l'entreprise, utile pour calculer les avantages liés à l'ancienneté, comme les congés et les primes.</w:t>
      </w:r>
    </w:p>
    <w:p w14:paraId="7103EF24" w14:textId="77777777" w:rsidR="00030BD4" w:rsidRPr="003B5552" w:rsidRDefault="00030BD4" w:rsidP="00030BD4">
      <w:pPr>
        <w:numPr>
          <w:ilvl w:val="0"/>
          <w:numId w:val="127"/>
        </w:numPr>
      </w:pPr>
      <w:r w:rsidRPr="003B5552">
        <w:rPr>
          <w:b/>
          <w:bCs/>
        </w:rPr>
        <w:t>Entrée/Sortie</w:t>
      </w:r>
      <w:r w:rsidRPr="003B5552">
        <w:t xml:space="preserve"> : Les dates d'entrée et de sortie de l'employé, ainsi que le motif et le complément d'information en cas de départ de l'entreprise.</w:t>
      </w:r>
    </w:p>
    <w:p w14:paraId="3EFA294C" w14:textId="77777777" w:rsidR="00030BD4" w:rsidRPr="003B5552" w:rsidRDefault="00030BD4" w:rsidP="00030BD4">
      <w:pPr>
        <w:numPr>
          <w:ilvl w:val="0"/>
          <w:numId w:val="127"/>
        </w:numPr>
      </w:pPr>
      <w:r w:rsidRPr="003B5552">
        <w:rPr>
          <w:b/>
          <w:bCs/>
        </w:rPr>
        <w:t>Situation précédente</w:t>
      </w:r>
      <w:r w:rsidRPr="003B5552">
        <w:t xml:space="preserve"> : Informations sur le poste précédent de l'employé, si applicable.</w:t>
      </w:r>
    </w:p>
    <w:p w14:paraId="1E0F0DC5" w14:textId="77777777" w:rsidR="00030BD4" w:rsidRPr="003B5552" w:rsidRDefault="00030BD4" w:rsidP="00030BD4">
      <w:pPr>
        <w:numPr>
          <w:ilvl w:val="0"/>
          <w:numId w:val="127"/>
        </w:numPr>
      </w:pPr>
      <w:r w:rsidRPr="003B5552">
        <w:rPr>
          <w:b/>
          <w:bCs/>
        </w:rPr>
        <w:t>Dernier salaire et Dernier acompte</w:t>
      </w:r>
      <w:r w:rsidRPr="003B5552">
        <w:t xml:space="preserve"> : Informations sur le dernier salaire versé et le dernier acompte sur salaire reçu par l'employé.</w:t>
      </w:r>
    </w:p>
    <w:p w14:paraId="42900B25" w14:textId="77777777" w:rsidR="00030BD4" w:rsidRPr="003B5552" w:rsidRDefault="00030BD4" w:rsidP="00030BD4">
      <w:pPr>
        <w:numPr>
          <w:ilvl w:val="0"/>
          <w:numId w:val="127"/>
        </w:numPr>
      </w:pPr>
      <w:r w:rsidRPr="003B5552">
        <w:rPr>
          <w:b/>
          <w:bCs/>
        </w:rPr>
        <w:t>Date de la 1ère entrée et Date de sortie effective</w:t>
      </w:r>
      <w:r w:rsidRPr="003B5552">
        <w:t xml:space="preserve"> : La toute première date d'entrée de l'employé dans l'entreprise et la date à laquelle l'employé a effectivement quitté l'entreprise.</w:t>
      </w:r>
    </w:p>
    <w:p w14:paraId="2B085658" w14:textId="77777777" w:rsidR="00030BD4" w:rsidRPr="003B5552" w:rsidRDefault="00030BD4" w:rsidP="00030BD4">
      <w:pPr>
        <w:numPr>
          <w:ilvl w:val="0"/>
          <w:numId w:val="127"/>
        </w:numPr>
      </w:pPr>
      <w:r w:rsidRPr="003B5552">
        <w:rPr>
          <w:b/>
          <w:bCs/>
        </w:rPr>
        <w:t>N° historique</w:t>
      </w:r>
      <w:r w:rsidRPr="003B5552">
        <w:t xml:space="preserve"> : Un numéro d'enregistrement pour suivre les différents postes ou rôles de l'employé au sein de l'entreprise.</w:t>
      </w:r>
    </w:p>
    <w:p w14:paraId="79E547E1" w14:textId="77777777" w:rsidR="00030BD4" w:rsidRPr="003B5552" w:rsidRDefault="00030BD4" w:rsidP="00030BD4">
      <w:pPr>
        <w:numPr>
          <w:ilvl w:val="0"/>
          <w:numId w:val="127"/>
        </w:numPr>
      </w:pPr>
      <w:r w:rsidRPr="003B5552">
        <w:rPr>
          <w:b/>
          <w:bCs/>
        </w:rPr>
        <w:t>Paiement après départ</w:t>
      </w:r>
      <w:r w:rsidRPr="003B5552">
        <w:t xml:space="preserve"> : Une case à cocher qui indique si l'employé doit recevoir un paiement après son départ de l'entreprise.</w:t>
      </w:r>
    </w:p>
    <w:p w14:paraId="6C0381BD" w14:textId="77777777" w:rsidR="00030BD4" w:rsidRPr="003B5552" w:rsidRDefault="00030BD4" w:rsidP="00030BD4">
      <w:r w:rsidRPr="003B5552">
        <w:t>Cet onglet est essentiel pour maintenir des dossiers à jour sur l'état d'emploi de chaque individu, assurer que l'entreprise respecte les droits des travails</w:t>
      </w:r>
      <w:r>
        <w:t>.</w:t>
      </w:r>
    </w:p>
    <w:p w14:paraId="5D952B5E" w14:textId="77777777" w:rsidR="00030BD4" w:rsidRDefault="00030BD4" w:rsidP="00030BD4"/>
    <w:p w14:paraId="3EAD8ACB" w14:textId="77777777" w:rsidR="00030BD4" w:rsidRDefault="00030BD4" w:rsidP="00030BD4">
      <w:pPr>
        <w:pStyle w:val="Titre5"/>
      </w:pPr>
      <w:r>
        <w:lastRenderedPageBreak/>
        <w:t>Onglet « Param. 1 » :</w:t>
      </w:r>
    </w:p>
    <w:p w14:paraId="22B258D4" w14:textId="77777777" w:rsidR="00030BD4" w:rsidRDefault="00030BD4" w:rsidP="00030BD4">
      <w:r w:rsidRPr="00CA3C8D">
        <w:rPr>
          <w:noProof/>
        </w:rPr>
        <w:drawing>
          <wp:inline distT="0" distB="0" distL="0" distR="0" wp14:anchorId="59CC88C9" wp14:editId="16A86B5A">
            <wp:extent cx="9564435" cy="6373114"/>
            <wp:effectExtent l="0" t="0" r="0" b="8890"/>
            <wp:docPr id="68220682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6823" name="Image 1" descr="Une image contenant texte, capture d’écran, nombre, Police&#10;&#10;Description générée automatiquement"/>
                    <pic:cNvPicPr/>
                  </pic:nvPicPr>
                  <pic:blipFill>
                    <a:blip r:embed="rId11"/>
                    <a:stretch>
                      <a:fillRect/>
                    </a:stretch>
                  </pic:blipFill>
                  <pic:spPr>
                    <a:xfrm>
                      <a:off x="0" y="0"/>
                      <a:ext cx="9564435" cy="6373114"/>
                    </a:xfrm>
                    <a:prstGeom prst="rect">
                      <a:avLst/>
                    </a:prstGeom>
                  </pic:spPr>
                </pic:pic>
              </a:graphicData>
            </a:graphic>
          </wp:inline>
        </w:drawing>
      </w:r>
    </w:p>
    <w:p w14:paraId="2F0670A5" w14:textId="77777777" w:rsidR="00030BD4" w:rsidRDefault="00030BD4" w:rsidP="00030BD4">
      <w:r w:rsidRPr="00EC4418">
        <w:rPr>
          <w:b/>
          <w:bCs/>
          <w:u w:val="single"/>
        </w:rPr>
        <w:lastRenderedPageBreak/>
        <w:t xml:space="preserve">Note explicative de l’onglet « </w:t>
      </w:r>
      <w:r>
        <w:rPr>
          <w:b/>
          <w:bCs/>
          <w:u w:val="single"/>
        </w:rPr>
        <w:t xml:space="preserve">Param1 </w:t>
      </w:r>
      <w:r w:rsidRPr="00EC4418">
        <w:rPr>
          <w:b/>
          <w:bCs/>
          <w:u w:val="single"/>
        </w:rPr>
        <w:t>» du programme « sd100 » </w:t>
      </w:r>
    </w:p>
    <w:p w14:paraId="251C2330" w14:textId="77777777" w:rsidR="00030BD4" w:rsidRPr="009F2D8D" w:rsidRDefault="00030BD4" w:rsidP="00030BD4">
      <w:r w:rsidRPr="009F2D8D">
        <w:t>Cet écran du programme sd100 est dédié à la gestion administrative et contractuelle d'un employé au sein d'un système ERP. Il comprend plusieurs sections importantes :</w:t>
      </w:r>
    </w:p>
    <w:p w14:paraId="437EB996" w14:textId="77777777" w:rsidR="00030BD4" w:rsidRPr="009F2D8D" w:rsidRDefault="00030BD4" w:rsidP="00030BD4">
      <w:pPr>
        <w:numPr>
          <w:ilvl w:val="0"/>
          <w:numId w:val="128"/>
        </w:numPr>
      </w:pPr>
      <w:r w:rsidRPr="009F2D8D">
        <w:rPr>
          <w:b/>
          <w:bCs/>
        </w:rPr>
        <w:t>Niveau et Décompte</w:t>
      </w:r>
      <w:r w:rsidRPr="009F2D8D">
        <w:t xml:space="preserve"> : Ces champs indiquent le niveau de l'employé dans la structure de l'entreprise et le type de décompte salarial, comme mensuel ou annuel.</w:t>
      </w:r>
    </w:p>
    <w:p w14:paraId="6FA27E77" w14:textId="77777777" w:rsidR="00030BD4" w:rsidRPr="009F2D8D" w:rsidRDefault="00030BD4" w:rsidP="00030BD4">
      <w:pPr>
        <w:numPr>
          <w:ilvl w:val="0"/>
          <w:numId w:val="128"/>
        </w:numPr>
      </w:pPr>
      <w:r w:rsidRPr="009F2D8D">
        <w:rPr>
          <w:b/>
          <w:bCs/>
        </w:rPr>
        <w:t>Secteur, Département, Fonction</w:t>
      </w:r>
      <w:r w:rsidRPr="009F2D8D">
        <w:t xml:space="preserve"> : Ces informations placent l'employé dans l'organigramme de l'entreprise, identifiant son secteur d'activité, son département et sa fonction spécifique.</w:t>
      </w:r>
    </w:p>
    <w:p w14:paraId="47DA864E" w14:textId="77777777" w:rsidR="00030BD4" w:rsidRPr="009F2D8D" w:rsidRDefault="00030BD4" w:rsidP="00030BD4">
      <w:pPr>
        <w:numPr>
          <w:ilvl w:val="0"/>
          <w:numId w:val="128"/>
        </w:numPr>
      </w:pPr>
      <w:r w:rsidRPr="009F2D8D">
        <w:rPr>
          <w:b/>
          <w:bCs/>
        </w:rPr>
        <w:t>Contrat de travail, Catégorie, Classe</w:t>
      </w:r>
      <w:r w:rsidRPr="009F2D8D">
        <w:t xml:space="preserve"> : Ces détails concernent le type de contrat de l'employé, sa catégorie professionnelle et sa classe de salaire.</w:t>
      </w:r>
    </w:p>
    <w:p w14:paraId="255F278B" w14:textId="77777777" w:rsidR="00030BD4" w:rsidRPr="009F2D8D" w:rsidRDefault="00030BD4" w:rsidP="00030BD4">
      <w:pPr>
        <w:numPr>
          <w:ilvl w:val="0"/>
          <w:numId w:val="128"/>
        </w:numPr>
      </w:pPr>
      <w:r w:rsidRPr="009F2D8D">
        <w:rPr>
          <w:b/>
          <w:bCs/>
        </w:rPr>
        <w:t>Succursale</w:t>
      </w:r>
      <w:r w:rsidRPr="009F2D8D">
        <w:t xml:space="preserve"> : L'endroit où l'employé travaille au sein de l'entreprise.</w:t>
      </w:r>
    </w:p>
    <w:p w14:paraId="4E7CC4BB" w14:textId="77777777" w:rsidR="00030BD4" w:rsidRPr="009F2D8D" w:rsidRDefault="00030BD4" w:rsidP="00030BD4">
      <w:pPr>
        <w:numPr>
          <w:ilvl w:val="0"/>
          <w:numId w:val="128"/>
        </w:numPr>
      </w:pPr>
      <w:r w:rsidRPr="009F2D8D">
        <w:rPr>
          <w:b/>
          <w:bCs/>
        </w:rPr>
        <w:t>Date de fin d'apprentissage, Permis de séjour</w:t>
      </w:r>
      <w:r w:rsidRPr="009F2D8D">
        <w:t xml:space="preserve"> : Informations sur l'apprentissage de l'employé, si applicable, et ses autorisations légales de travail dans le pays.</w:t>
      </w:r>
    </w:p>
    <w:p w14:paraId="23940D7B" w14:textId="77777777" w:rsidR="00030BD4" w:rsidRPr="009F2D8D" w:rsidRDefault="00030BD4" w:rsidP="00030BD4">
      <w:pPr>
        <w:numPr>
          <w:ilvl w:val="0"/>
          <w:numId w:val="128"/>
        </w:numPr>
      </w:pPr>
      <w:r w:rsidRPr="009F2D8D">
        <w:rPr>
          <w:b/>
          <w:bCs/>
        </w:rPr>
        <w:t>Taux d'activité</w:t>
      </w:r>
      <w:r w:rsidRPr="009F2D8D">
        <w:t xml:space="preserve"> : Le pourcentage de temps de travail par rapport à un emploi à temps plein.</w:t>
      </w:r>
    </w:p>
    <w:p w14:paraId="01D5EF78" w14:textId="77777777" w:rsidR="00030BD4" w:rsidRPr="009F2D8D" w:rsidRDefault="00030BD4" w:rsidP="00030BD4">
      <w:pPr>
        <w:numPr>
          <w:ilvl w:val="0"/>
          <w:numId w:val="128"/>
        </w:numPr>
      </w:pPr>
      <w:r w:rsidRPr="009F2D8D">
        <w:rPr>
          <w:b/>
          <w:bCs/>
        </w:rPr>
        <w:t>Canton de résidence fiscale, Commune, Chef</w:t>
      </w:r>
      <w:r w:rsidRPr="009F2D8D">
        <w:t xml:space="preserve"> : Ces champs indiquent la localisation fiscale de l'employé, sa commune de résidence et le responsable direct.</w:t>
      </w:r>
    </w:p>
    <w:p w14:paraId="07508286" w14:textId="77777777" w:rsidR="00030BD4" w:rsidRPr="009F2D8D" w:rsidRDefault="00030BD4" w:rsidP="00030BD4">
      <w:pPr>
        <w:numPr>
          <w:ilvl w:val="0"/>
          <w:numId w:val="128"/>
        </w:numPr>
      </w:pPr>
      <w:r w:rsidRPr="009F2D8D">
        <w:rPr>
          <w:b/>
          <w:bCs/>
        </w:rPr>
        <w:t>Lieu de rassemblement, Travaille pour</w:t>
      </w:r>
      <w:r w:rsidRPr="009F2D8D">
        <w:t xml:space="preserve"> : Le lieu où l'employé doit se présenter pour le travail et l'entité de l'entreprise pour laquelle il travaille.</w:t>
      </w:r>
    </w:p>
    <w:p w14:paraId="36ABFD70" w14:textId="77777777" w:rsidR="00030BD4" w:rsidRDefault="00030BD4" w:rsidP="00030BD4">
      <w:pPr>
        <w:numPr>
          <w:ilvl w:val="0"/>
          <w:numId w:val="128"/>
        </w:numPr>
      </w:pPr>
      <w:r w:rsidRPr="009F2D8D">
        <w:rPr>
          <w:b/>
          <w:bCs/>
        </w:rPr>
        <w:t>Informations sur les caisses AVS, AF, LAA, LPP</w:t>
      </w:r>
      <w:r w:rsidRPr="009F2D8D">
        <w:t xml:space="preserve"> </w:t>
      </w:r>
      <w:r>
        <w:rPr>
          <w:b/>
          <w:bCs/>
        </w:rPr>
        <w:t>avec les différents codes qui les composent</w:t>
      </w:r>
      <w:r w:rsidRPr="009F2D8D">
        <w:t xml:space="preserve"> : Les affiliations aux différentes assurances sociales et</w:t>
      </w:r>
      <w:r>
        <w:t xml:space="preserve"> </w:t>
      </w:r>
      <w:r w:rsidRPr="009F2D8D">
        <w:t>professionnelles suisses de l'employé, avec les détails sur son assurance vieillesse et survivants (AVS), l'assurance famille (AF), l'assurance-accidents (LAA), et les fonds de prévoyance professionnelle (LPP).</w:t>
      </w:r>
      <w:r>
        <w:t xml:space="preserve"> Chaque affiliation possède son propre code qui est relier à une rubrique qui tourne dans la table programme sd901. </w:t>
      </w:r>
    </w:p>
    <w:p w14:paraId="7F268957" w14:textId="77777777" w:rsidR="00030BD4" w:rsidRPr="009F2D8D" w:rsidRDefault="00030BD4" w:rsidP="00030BD4">
      <w:pPr>
        <w:ind w:left="720"/>
      </w:pPr>
    </w:p>
    <w:p w14:paraId="046FD375" w14:textId="77777777" w:rsidR="00030BD4" w:rsidRPr="009F2D8D" w:rsidRDefault="00030BD4" w:rsidP="00030BD4">
      <w:r w:rsidRPr="009F2D8D">
        <w:t>Chaque onglet et section de cette interface permet une gestion détaillée des informations clés de l'employé, essentielle pour la gestion des ressources humaines et la paie dans l'ERP.</w:t>
      </w:r>
    </w:p>
    <w:p w14:paraId="510FE4ED" w14:textId="77777777" w:rsidR="00030BD4" w:rsidRPr="009F2D8D" w:rsidRDefault="00030BD4" w:rsidP="00030BD4">
      <w:pPr>
        <w:rPr>
          <w:vanish/>
        </w:rPr>
      </w:pPr>
      <w:r w:rsidRPr="009F2D8D">
        <w:rPr>
          <w:vanish/>
        </w:rPr>
        <w:t>Haut du formulaire</w:t>
      </w:r>
    </w:p>
    <w:p w14:paraId="69CE457E" w14:textId="77777777" w:rsidR="00030BD4" w:rsidRDefault="00030BD4" w:rsidP="00030BD4"/>
    <w:p w14:paraId="294CD41B" w14:textId="77777777" w:rsidR="00030BD4" w:rsidRDefault="00030BD4" w:rsidP="00030BD4">
      <w:pPr>
        <w:pStyle w:val="Titre5"/>
      </w:pPr>
      <w:r>
        <w:lastRenderedPageBreak/>
        <w:t>Onglet « DigitalPen » :</w:t>
      </w:r>
    </w:p>
    <w:p w14:paraId="0371E7C7" w14:textId="77777777" w:rsidR="00030BD4" w:rsidRDefault="00030BD4" w:rsidP="00030BD4">
      <w:r w:rsidRPr="004D46E8">
        <w:rPr>
          <w:noProof/>
        </w:rPr>
        <w:drawing>
          <wp:inline distT="0" distB="0" distL="0" distR="0" wp14:anchorId="562B177D" wp14:editId="4E30EE4D">
            <wp:extent cx="9554908" cy="6335009"/>
            <wp:effectExtent l="0" t="0" r="8255" b="8890"/>
            <wp:docPr id="188192971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716" name="Image 1" descr="Une image contenant texte, capture d’écran, logiciel, affichage&#10;&#10;Description générée automatiquement"/>
                    <pic:cNvPicPr/>
                  </pic:nvPicPr>
                  <pic:blipFill>
                    <a:blip r:embed="rId12"/>
                    <a:stretch>
                      <a:fillRect/>
                    </a:stretch>
                  </pic:blipFill>
                  <pic:spPr>
                    <a:xfrm>
                      <a:off x="0" y="0"/>
                      <a:ext cx="9554908" cy="6335009"/>
                    </a:xfrm>
                    <a:prstGeom prst="rect">
                      <a:avLst/>
                    </a:prstGeom>
                  </pic:spPr>
                </pic:pic>
              </a:graphicData>
            </a:graphic>
          </wp:inline>
        </w:drawing>
      </w:r>
    </w:p>
    <w:p w14:paraId="43D57A36" w14:textId="77777777" w:rsidR="00030BD4" w:rsidRDefault="00030BD4" w:rsidP="00030BD4"/>
    <w:p w14:paraId="6FBE36F1" w14:textId="77777777" w:rsidR="00030BD4" w:rsidRDefault="00030BD4" w:rsidP="00030BD4">
      <w:r w:rsidRPr="00EC4418">
        <w:rPr>
          <w:b/>
          <w:bCs/>
          <w:u w:val="single"/>
        </w:rPr>
        <w:lastRenderedPageBreak/>
        <w:t xml:space="preserve">Note explicative de l’onglet « </w:t>
      </w:r>
      <w:r>
        <w:rPr>
          <w:b/>
          <w:bCs/>
          <w:u w:val="single"/>
        </w:rPr>
        <w:t xml:space="preserve">DigitalPen </w:t>
      </w:r>
      <w:r w:rsidRPr="00EC4418">
        <w:rPr>
          <w:b/>
          <w:bCs/>
          <w:u w:val="single"/>
        </w:rPr>
        <w:t>» du programme « sd100 » </w:t>
      </w:r>
    </w:p>
    <w:p w14:paraId="6F4EA6C5" w14:textId="77777777" w:rsidR="00030BD4" w:rsidRPr="003962F0" w:rsidRDefault="00030BD4" w:rsidP="00030BD4">
      <w:r w:rsidRPr="003962F0">
        <w:t>Cet onglet du programme sd100 dans le système ERP est consacré à la configuration des périphériques de saisie numérique, tels que le Digital Pen, pour les employés. Voici une explication des composants de cet onglet :</w:t>
      </w:r>
    </w:p>
    <w:p w14:paraId="3760D112" w14:textId="77777777" w:rsidR="00030BD4" w:rsidRPr="003962F0" w:rsidRDefault="00030BD4" w:rsidP="00030BD4">
      <w:pPr>
        <w:numPr>
          <w:ilvl w:val="0"/>
          <w:numId w:val="129"/>
        </w:numPr>
      </w:pPr>
      <w:r w:rsidRPr="003962F0">
        <w:rPr>
          <w:b/>
          <w:bCs/>
        </w:rPr>
        <w:t>Contrôleur Digital Pen</w:t>
      </w:r>
      <w:r w:rsidRPr="003962F0">
        <w:t xml:space="preserve"> : Cette section vous permet de configurer et de gérer l'utilisation du stylo numérique pour saisir des données dans le système. C'est un outil qui facilite la capture de données manuscrites et leur transformation en données numériques.</w:t>
      </w:r>
    </w:p>
    <w:p w14:paraId="184182F9" w14:textId="77777777" w:rsidR="00030BD4" w:rsidRPr="003962F0" w:rsidRDefault="00030BD4" w:rsidP="00030BD4">
      <w:pPr>
        <w:numPr>
          <w:ilvl w:val="0"/>
          <w:numId w:val="129"/>
        </w:numPr>
      </w:pPr>
      <w:r w:rsidRPr="003962F0">
        <w:rPr>
          <w:b/>
          <w:bCs/>
        </w:rPr>
        <w:t>Contrôleur pour les sociétés</w:t>
      </w:r>
      <w:r w:rsidRPr="003962F0">
        <w:t xml:space="preserve"> : Cette liste déroulante affiche les différentes sociétés ou subdivisions de l'organisation. Chaque entité est indiquée avec son nom et son code de référence entre parenthèses. Ici, vous pouvez attribuer ou modifier le périphérique de saisie numérique que chaque employé est autorisé à utiliser dans sa société spécifique.</w:t>
      </w:r>
    </w:p>
    <w:p w14:paraId="244A3F5C" w14:textId="77777777" w:rsidR="00030BD4" w:rsidRPr="003962F0" w:rsidRDefault="00030BD4" w:rsidP="00030BD4">
      <w:pPr>
        <w:numPr>
          <w:ilvl w:val="0"/>
          <w:numId w:val="129"/>
        </w:numPr>
      </w:pPr>
      <w:r w:rsidRPr="003962F0">
        <w:rPr>
          <w:b/>
          <w:bCs/>
        </w:rPr>
        <w:t>Est un contremaître ou assimilé</w:t>
      </w:r>
      <w:r w:rsidRPr="003962F0">
        <w:t xml:space="preserve"> : Cette case à cocher peut être utilisée pour indiquer si un employé occupe une position de supervision, comme un contremaître, ce qui peut lui donner des droits d'accès ou des fonctionnalités spécifiques dans l'utilisation du Digital Pen.</w:t>
      </w:r>
    </w:p>
    <w:p w14:paraId="4F6D690A" w14:textId="77777777" w:rsidR="00030BD4" w:rsidRPr="003962F0" w:rsidRDefault="00030BD4" w:rsidP="00030BD4">
      <w:r w:rsidRPr="003962F0">
        <w:t>Chacun de ces composants joue un rôle clé dans la personnalisation de l'expérience utilisateur du système ERP pour les employés, en garantissant que les bons outils et permissions sont alloués conformément à leur rôle et leur fonction au sein de l'entreprise.</w:t>
      </w:r>
    </w:p>
    <w:p w14:paraId="33637C73" w14:textId="77777777" w:rsidR="00030BD4" w:rsidRDefault="00030BD4" w:rsidP="00030BD4"/>
    <w:p w14:paraId="0AAA1D20" w14:textId="77777777" w:rsidR="00030BD4" w:rsidRDefault="00030BD4" w:rsidP="00030BD4"/>
    <w:p w14:paraId="3B2C03D5" w14:textId="77777777" w:rsidR="00030BD4" w:rsidRDefault="00030BD4" w:rsidP="00030BD4">
      <w:pPr>
        <w:pStyle w:val="Titre5"/>
      </w:pPr>
      <w:r>
        <w:lastRenderedPageBreak/>
        <w:t>Onglet « Droits rub. » :</w:t>
      </w:r>
    </w:p>
    <w:p w14:paraId="229BC67E" w14:textId="77777777" w:rsidR="00030BD4" w:rsidRDefault="00030BD4" w:rsidP="00030BD4">
      <w:r w:rsidRPr="00E5454F">
        <w:rPr>
          <w:noProof/>
        </w:rPr>
        <w:drawing>
          <wp:inline distT="0" distB="0" distL="0" distR="0" wp14:anchorId="4632DC49" wp14:editId="2839ADF8">
            <wp:extent cx="9564435" cy="6287377"/>
            <wp:effectExtent l="0" t="0" r="0" b="0"/>
            <wp:docPr id="129796191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1912" name="Image 1" descr="Une image contenant texte, capture d’écran, logiciel, Icône d’ordinateur&#10;&#10;Description générée automatiquement"/>
                    <pic:cNvPicPr/>
                  </pic:nvPicPr>
                  <pic:blipFill>
                    <a:blip r:embed="rId13"/>
                    <a:stretch>
                      <a:fillRect/>
                    </a:stretch>
                  </pic:blipFill>
                  <pic:spPr>
                    <a:xfrm>
                      <a:off x="0" y="0"/>
                      <a:ext cx="9564435" cy="6287377"/>
                    </a:xfrm>
                    <a:prstGeom prst="rect">
                      <a:avLst/>
                    </a:prstGeom>
                  </pic:spPr>
                </pic:pic>
              </a:graphicData>
            </a:graphic>
          </wp:inline>
        </w:drawing>
      </w:r>
    </w:p>
    <w:p w14:paraId="4D1A8785" w14:textId="77777777" w:rsidR="00030BD4" w:rsidRDefault="00030BD4" w:rsidP="00030BD4"/>
    <w:p w14:paraId="0DCDD88E" w14:textId="77777777" w:rsidR="00030BD4" w:rsidRDefault="00030BD4" w:rsidP="00030BD4">
      <w:pPr>
        <w:rPr>
          <w:b/>
          <w:bCs/>
          <w:u w:val="single"/>
        </w:rPr>
      </w:pPr>
      <w:r w:rsidRPr="00EC4418">
        <w:rPr>
          <w:b/>
          <w:bCs/>
          <w:u w:val="single"/>
        </w:rPr>
        <w:lastRenderedPageBreak/>
        <w:t xml:space="preserve">Note explicative de l’onglet « </w:t>
      </w:r>
      <w:r>
        <w:rPr>
          <w:b/>
          <w:bCs/>
          <w:u w:val="single"/>
        </w:rPr>
        <w:t xml:space="preserve">Droits Rub </w:t>
      </w:r>
      <w:r w:rsidRPr="00EC4418">
        <w:rPr>
          <w:b/>
          <w:bCs/>
          <w:u w:val="single"/>
        </w:rPr>
        <w:t>» du programme « sd100 » </w:t>
      </w:r>
    </w:p>
    <w:p w14:paraId="2CF96DE5" w14:textId="77777777" w:rsidR="00030BD4" w:rsidRPr="006D53FE" w:rsidRDefault="00030BD4" w:rsidP="00030BD4">
      <w:r w:rsidRPr="006D53FE">
        <w:t>Dans cet onglet du programme sd100, nous avons une vue détaillée des différents types de paiements et déductions qui peuvent être configurés pour un employé. Chaque ligne représente un élément spécifique de la rémunération ou des déductions :</w:t>
      </w:r>
    </w:p>
    <w:p w14:paraId="77F9A768" w14:textId="77777777" w:rsidR="00030BD4" w:rsidRPr="006D53FE" w:rsidRDefault="00030BD4" w:rsidP="00030BD4">
      <w:pPr>
        <w:numPr>
          <w:ilvl w:val="0"/>
          <w:numId w:val="130"/>
        </w:numPr>
      </w:pPr>
      <w:r w:rsidRPr="006D53FE">
        <w:t>Les éléments numérotés de 1 à 24 sont des codes qui représentent différents types de paiements ou déductions, tels que des avantages en nature, des primes ou des contributions de sécurité sociale.</w:t>
      </w:r>
    </w:p>
    <w:p w14:paraId="3F9829FB" w14:textId="77777777" w:rsidR="00030BD4" w:rsidRPr="006D53FE" w:rsidRDefault="00030BD4" w:rsidP="00030BD4">
      <w:pPr>
        <w:numPr>
          <w:ilvl w:val="0"/>
          <w:numId w:val="130"/>
        </w:numPr>
      </w:pPr>
      <w:r w:rsidRPr="006D53FE">
        <w:t>Les cases à cocher permettent d'activer ou de désactiver ces éléments pour l'employé en question.</w:t>
      </w:r>
    </w:p>
    <w:p w14:paraId="4B8F5CEC" w14:textId="77777777" w:rsidR="00030BD4" w:rsidRPr="006D53FE" w:rsidRDefault="00030BD4" w:rsidP="00030BD4">
      <w:pPr>
        <w:numPr>
          <w:ilvl w:val="0"/>
          <w:numId w:val="130"/>
        </w:numPr>
      </w:pPr>
      <w:r w:rsidRPr="006D53FE">
        <w:t>Le champ "13ème salaire" avec une case à cocher indique si l'employé reçoit un salaire annuel supplémentaire, souvent appelé le 13ème mois, qui est un paiement additionnel commun dans certains pays ou régions.</w:t>
      </w:r>
    </w:p>
    <w:p w14:paraId="55ECA24C" w14:textId="77777777" w:rsidR="00030BD4" w:rsidRPr="006D53FE" w:rsidRDefault="00030BD4" w:rsidP="00030BD4">
      <w:r w:rsidRPr="006D53FE">
        <w:t>À droite, les numéros correspondent probablement à des références internes ou à des codes spécifiques du système ERP pour des paiements uniques ou des déductions qui sont appliquées spécifiquement à l'employé. Ces codes permettent d'assurer que chaque élément est correctement identifié et traité dans le cadre de la paie de l'employé.</w:t>
      </w:r>
    </w:p>
    <w:p w14:paraId="721B3245" w14:textId="77777777" w:rsidR="00030BD4" w:rsidRPr="006D53FE" w:rsidRDefault="00030BD4" w:rsidP="00030BD4">
      <w:r w:rsidRPr="006D53FE">
        <w:t>L'utilisation de ces codes et la possibilité de les cocher permettent une personnalisation précise des conditions salariales de chaque employé et garantissent que le processus de paie reflète avec précision les termes de leur contrat d'emploi et les pratiques de rémunération de l'entreprise.</w:t>
      </w:r>
    </w:p>
    <w:p w14:paraId="18647A27" w14:textId="77777777" w:rsidR="00030BD4" w:rsidRPr="00B610BD" w:rsidRDefault="00030BD4" w:rsidP="00030BD4"/>
    <w:p w14:paraId="61AEF206" w14:textId="77777777" w:rsidR="00030BD4" w:rsidRDefault="00030BD4" w:rsidP="00030BD4"/>
    <w:p w14:paraId="0F87B171" w14:textId="77777777" w:rsidR="00030BD4" w:rsidRDefault="00030BD4" w:rsidP="00030BD4">
      <w:pPr>
        <w:pStyle w:val="Titre5"/>
      </w:pPr>
      <w:r>
        <w:lastRenderedPageBreak/>
        <w:t>Onglet « Compta » :</w:t>
      </w:r>
    </w:p>
    <w:p w14:paraId="63AEE6AF" w14:textId="77777777" w:rsidR="00030BD4" w:rsidRDefault="00030BD4" w:rsidP="00030BD4">
      <w:r w:rsidRPr="00562F58">
        <w:rPr>
          <w:noProof/>
        </w:rPr>
        <w:drawing>
          <wp:inline distT="0" distB="0" distL="0" distR="0" wp14:anchorId="47D3C794" wp14:editId="229C535B">
            <wp:extent cx="9535856" cy="6373114"/>
            <wp:effectExtent l="0" t="0" r="8255" b="8890"/>
            <wp:docPr id="191616214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62142" name="Image 1" descr="Une image contenant texte, capture d’écran, affichage, logiciel&#10;&#10;Description générée automatiquement"/>
                    <pic:cNvPicPr/>
                  </pic:nvPicPr>
                  <pic:blipFill>
                    <a:blip r:embed="rId14"/>
                    <a:stretch>
                      <a:fillRect/>
                    </a:stretch>
                  </pic:blipFill>
                  <pic:spPr>
                    <a:xfrm>
                      <a:off x="0" y="0"/>
                      <a:ext cx="9535856" cy="6373114"/>
                    </a:xfrm>
                    <a:prstGeom prst="rect">
                      <a:avLst/>
                    </a:prstGeom>
                  </pic:spPr>
                </pic:pic>
              </a:graphicData>
            </a:graphic>
          </wp:inline>
        </w:drawing>
      </w:r>
    </w:p>
    <w:p w14:paraId="47D4AEFA" w14:textId="77777777" w:rsidR="00030BD4" w:rsidRDefault="00030BD4" w:rsidP="00030BD4">
      <w:pPr>
        <w:rPr>
          <w:b/>
          <w:bCs/>
          <w:u w:val="single"/>
        </w:rPr>
      </w:pPr>
      <w:r w:rsidRPr="00EC4418">
        <w:rPr>
          <w:b/>
          <w:bCs/>
          <w:u w:val="single"/>
        </w:rPr>
        <w:lastRenderedPageBreak/>
        <w:t xml:space="preserve">Note explicative de l’onglet « </w:t>
      </w:r>
      <w:r>
        <w:rPr>
          <w:b/>
          <w:bCs/>
          <w:u w:val="single"/>
        </w:rPr>
        <w:t>Compta</w:t>
      </w:r>
      <w:r w:rsidRPr="00EC4418">
        <w:rPr>
          <w:b/>
          <w:bCs/>
          <w:u w:val="single"/>
        </w:rPr>
        <w:t xml:space="preserve"> » du programme « sd100 »</w:t>
      </w:r>
      <w:r>
        <w:rPr>
          <w:b/>
          <w:bCs/>
          <w:u w:val="single"/>
        </w:rPr>
        <w:t> :</w:t>
      </w:r>
    </w:p>
    <w:p w14:paraId="454979C6" w14:textId="77777777" w:rsidR="00030BD4" w:rsidRPr="00FE312F" w:rsidRDefault="00030BD4" w:rsidP="00030BD4">
      <w:r w:rsidRPr="00FE312F">
        <w:t>L'onglet du programme sd100 que tu observes dans le système ERP est dédié à la gestion des informations relatives aux employés. Ce programme semble être structuré en plusieurs sections, chacune étant destinée à une catégorie spécifique de données. Voici une explication détaillée :</w:t>
      </w:r>
    </w:p>
    <w:p w14:paraId="2ED16950" w14:textId="77777777" w:rsidR="00030BD4" w:rsidRPr="00FE312F" w:rsidRDefault="00030BD4" w:rsidP="00030BD4">
      <w:pPr>
        <w:numPr>
          <w:ilvl w:val="0"/>
          <w:numId w:val="131"/>
        </w:numPr>
      </w:pPr>
      <w:r w:rsidRPr="00FE312F">
        <w:rPr>
          <w:b/>
          <w:bCs/>
        </w:rPr>
        <w:t>Clé</w:t>
      </w:r>
      <w:r w:rsidRPr="00FE312F">
        <w:t>: Ici, tu peux entrer une clé spécifique pour rechercher ou filtrer les données relatives à un employé.</w:t>
      </w:r>
    </w:p>
    <w:p w14:paraId="32C1E75F" w14:textId="77777777" w:rsidR="00030BD4" w:rsidRPr="00FE312F" w:rsidRDefault="00030BD4" w:rsidP="00030BD4">
      <w:pPr>
        <w:numPr>
          <w:ilvl w:val="0"/>
          <w:numId w:val="131"/>
        </w:numPr>
      </w:pPr>
      <w:r w:rsidRPr="00FE312F">
        <w:rPr>
          <w:b/>
          <w:bCs/>
        </w:rPr>
        <w:t>Compte(s) C.A. et C.G.</w:t>
      </w:r>
      <w:r w:rsidRPr="00FE312F">
        <w:t>: Ces champs sont probablement utilisés pour entrer les comptes de comptabilité analytique (C.A.) et de comptabilité générale (C.G.) liés à l'employé.</w:t>
      </w:r>
    </w:p>
    <w:p w14:paraId="53D60206" w14:textId="77777777" w:rsidR="00030BD4" w:rsidRPr="00FE312F" w:rsidRDefault="00030BD4" w:rsidP="00030BD4">
      <w:pPr>
        <w:numPr>
          <w:ilvl w:val="0"/>
          <w:numId w:val="131"/>
        </w:numPr>
      </w:pPr>
      <w:r w:rsidRPr="00FE312F">
        <w:rPr>
          <w:b/>
          <w:bCs/>
        </w:rPr>
        <w:t>Contrôle SM exp</w:t>
      </w:r>
      <w:r w:rsidRPr="00FE312F">
        <w:t>: Ce champ peut être lié à l'expiration des contrôles de sécurité sociale ou à un aspect similaire de la gestion RH.</w:t>
      </w:r>
    </w:p>
    <w:p w14:paraId="54188A34" w14:textId="77777777" w:rsidR="00030BD4" w:rsidRPr="00FE312F" w:rsidRDefault="00030BD4" w:rsidP="00030BD4">
      <w:pPr>
        <w:numPr>
          <w:ilvl w:val="0"/>
          <w:numId w:val="131"/>
        </w:numPr>
      </w:pPr>
      <w:r w:rsidRPr="00FE312F">
        <w:rPr>
          <w:b/>
          <w:bCs/>
        </w:rPr>
        <w:t>Suffixe C.A. et C.G.</w:t>
      </w:r>
      <w:r w:rsidRPr="00FE312F">
        <w:t>: Les suffixes pour les comptes de comptabilité analytique et générale peuvent être utilisés pour des fins de segmentation ou de classification plus fine dans la comptabilité.</w:t>
      </w:r>
    </w:p>
    <w:p w14:paraId="4C7AC78E" w14:textId="77777777" w:rsidR="00030BD4" w:rsidRPr="00FE312F" w:rsidRDefault="00030BD4" w:rsidP="00030BD4">
      <w:pPr>
        <w:numPr>
          <w:ilvl w:val="0"/>
          <w:numId w:val="131"/>
        </w:numPr>
      </w:pPr>
      <w:r w:rsidRPr="00FE312F">
        <w:rPr>
          <w:b/>
          <w:bCs/>
        </w:rPr>
        <w:t>%</w:t>
      </w:r>
      <w:r w:rsidRPr="00FE312F">
        <w:t>: Ces champs pourraient être utilisés pour noter les pourcentages applicables à certaines rubriques de paie ou de cotisations pour cet employé.</w:t>
      </w:r>
    </w:p>
    <w:p w14:paraId="1D46642F" w14:textId="77777777" w:rsidR="00030BD4" w:rsidRPr="00FE312F" w:rsidRDefault="00030BD4" w:rsidP="00030BD4">
      <w:pPr>
        <w:numPr>
          <w:ilvl w:val="0"/>
          <w:numId w:val="131"/>
        </w:numPr>
      </w:pPr>
      <w:r w:rsidRPr="00FE312F">
        <w:rPr>
          <w:b/>
          <w:bCs/>
        </w:rPr>
        <w:t>Genr(e)(s) de frais</w:t>
      </w:r>
      <w:r w:rsidRPr="00FE312F">
        <w:t>: Ici, tu peux lister les différents types de frais ou d'indemnités attribués à l'employé.</w:t>
      </w:r>
    </w:p>
    <w:p w14:paraId="307E317F" w14:textId="77777777" w:rsidR="00030BD4" w:rsidRPr="00FE312F" w:rsidRDefault="00030BD4" w:rsidP="00030BD4">
      <w:pPr>
        <w:numPr>
          <w:ilvl w:val="0"/>
          <w:numId w:val="131"/>
        </w:numPr>
      </w:pPr>
      <w:r w:rsidRPr="00FE312F">
        <w:rPr>
          <w:b/>
          <w:bCs/>
        </w:rPr>
        <w:t>Compte(s) C.G.</w:t>
      </w:r>
      <w:r w:rsidRPr="00FE312F">
        <w:t>: À nouveau, des champs pour les détails de comptabilité générale, probablement pour lier l'employé à des éléments spécifiques dans la comptabilité.</w:t>
      </w:r>
    </w:p>
    <w:p w14:paraId="743DA77B" w14:textId="77777777" w:rsidR="00030BD4" w:rsidRPr="00FE312F" w:rsidRDefault="00030BD4" w:rsidP="00030BD4">
      <w:r w:rsidRPr="00FE312F">
        <w:t>Les boutons au bas de l'interface sont standard pour de nombreuses applications de gestion de données :</w:t>
      </w:r>
    </w:p>
    <w:p w14:paraId="7C4F0B6C" w14:textId="77777777" w:rsidR="00030BD4" w:rsidRPr="00FE312F" w:rsidRDefault="00030BD4" w:rsidP="00030BD4">
      <w:pPr>
        <w:numPr>
          <w:ilvl w:val="0"/>
          <w:numId w:val="132"/>
        </w:numPr>
      </w:pPr>
      <w:r w:rsidRPr="00FE312F">
        <w:rPr>
          <w:b/>
          <w:bCs/>
        </w:rPr>
        <w:t>Modifier</w:t>
      </w:r>
      <w:r w:rsidRPr="00FE312F">
        <w:t>: Permet de changer les informations existantes.</w:t>
      </w:r>
    </w:p>
    <w:p w14:paraId="7F76243E" w14:textId="77777777" w:rsidR="00030BD4" w:rsidRPr="00FE312F" w:rsidRDefault="00030BD4" w:rsidP="00030BD4">
      <w:pPr>
        <w:numPr>
          <w:ilvl w:val="0"/>
          <w:numId w:val="132"/>
        </w:numPr>
      </w:pPr>
      <w:r w:rsidRPr="00FE312F">
        <w:rPr>
          <w:b/>
          <w:bCs/>
        </w:rPr>
        <w:t>Rétablir</w:t>
      </w:r>
      <w:r w:rsidRPr="00FE312F">
        <w:t>: Annule les dernières modifications non sauvegardées.</w:t>
      </w:r>
    </w:p>
    <w:p w14:paraId="72596205" w14:textId="77777777" w:rsidR="00030BD4" w:rsidRPr="00FE312F" w:rsidRDefault="00030BD4" w:rsidP="00030BD4">
      <w:pPr>
        <w:numPr>
          <w:ilvl w:val="0"/>
          <w:numId w:val="132"/>
        </w:numPr>
      </w:pPr>
      <w:r w:rsidRPr="00FE312F">
        <w:rPr>
          <w:b/>
          <w:bCs/>
        </w:rPr>
        <w:t>Ajouter</w:t>
      </w:r>
      <w:r w:rsidRPr="00FE312F">
        <w:t>: Crée une nouvelle entrée pour un employé.</w:t>
      </w:r>
    </w:p>
    <w:p w14:paraId="6A1251A0" w14:textId="77777777" w:rsidR="00030BD4" w:rsidRPr="00FE312F" w:rsidRDefault="00030BD4" w:rsidP="00030BD4">
      <w:pPr>
        <w:numPr>
          <w:ilvl w:val="0"/>
          <w:numId w:val="132"/>
        </w:numPr>
      </w:pPr>
      <w:r w:rsidRPr="00FE312F">
        <w:rPr>
          <w:b/>
          <w:bCs/>
        </w:rPr>
        <w:t>Copier</w:t>
      </w:r>
      <w:r w:rsidRPr="00FE312F">
        <w:t>: Duplique les informations d'un employé existant.</w:t>
      </w:r>
    </w:p>
    <w:p w14:paraId="5BD2520C" w14:textId="77777777" w:rsidR="00030BD4" w:rsidRPr="00FE312F" w:rsidRDefault="00030BD4" w:rsidP="00030BD4">
      <w:pPr>
        <w:numPr>
          <w:ilvl w:val="0"/>
          <w:numId w:val="132"/>
        </w:numPr>
      </w:pPr>
      <w:r w:rsidRPr="00FE312F">
        <w:rPr>
          <w:b/>
          <w:bCs/>
        </w:rPr>
        <w:t>Effacer</w:t>
      </w:r>
      <w:r w:rsidRPr="00FE312F">
        <w:t>: Supprime les informations de l'employé de la base</w:t>
      </w:r>
    </w:p>
    <w:p w14:paraId="2EA277EB" w14:textId="77777777" w:rsidR="00030BD4" w:rsidRDefault="00030BD4" w:rsidP="00030BD4">
      <w:pPr>
        <w:rPr>
          <w:b/>
          <w:bCs/>
          <w:u w:val="single"/>
        </w:rPr>
      </w:pPr>
    </w:p>
    <w:p w14:paraId="29DF38E1" w14:textId="77777777" w:rsidR="00030BD4" w:rsidRPr="009C67A4" w:rsidRDefault="00030BD4" w:rsidP="00030BD4"/>
    <w:p w14:paraId="7395E6A7" w14:textId="77777777" w:rsidR="00030BD4" w:rsidRDefault="00030BD4" w:rsidP="00030BD4">
      <w:pPr>
        <w:rPr>
          <w:b/>
          <w:bCs/>
          <w:u w:val="single"/>
        </w:rPr>
      </w:pPr>
    </w:p>
    <w:p w14:paraId="58BE897B" w14:textId="77777777" w:rsidR="00030BD4" w:rsidRDefault="00030BD4" w:rsidP="00030BD4">
      <w:pPr>
        <w:rPr>
          <w:b/>
          <w:bCs/>
          <w:u w:val="single"/>
        </w:rPr>
      </w:pPr>
    </w:p>
    <w:p w14:paraId="20AD146B" w14:textId="77777777" w:rsidR="00030BD4" w:rsidRDefault="00030BD4" w:rsidP="00030BD4"/>
    <w:p w14:paraId="2AF51375" w14:textId="77777777" w:rsidR="00030BD4" w:rsidRDefault="00030BD4" w:rsidP="00030BD4">
      <w:pPr>
        <w:pStyle w:val="Titre5"/>
      </w:pPr>
      <w:r>
        <w:lastRenderedPageBreak/>
        <w:t>Onglet « Paiement » :</w:t>
      </w:r>
    </w:p>
    <w:p w14:paraId="16F82707" w14:textId="77777777" w:rsidR="00030BD4" w:rsidRDefault="00030BD4" w:rsidP="00030BD4">
      <w:r w:rsidRPr="00487F64">
        <w:rPr>
          <w:noProof/>
        </w:rPr>
        <w:drawing>
          <wp:inline distT="0" distB="0" distL="0" distR="0" wp14:anchorId="623694AF" wp14:editId="62F2FA7A">
            <wp:extent cx="9612066" cy="6363588"/>
            <wp:effectExtent l="0" t="0" r="8255" b="0"/>
            <wp:docPr id="73596068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0688" name="Image 1" descr="Une image contenant texte, capture d’écran, nombre, Police&#10;&#10;Description générée automatiquement"/>
                    <pic:cNvPicPr/>
                  </pic:nvPicPr>
                  <pic:blipFill>
                    <a:blip r:embed="rId15"/>
                    <a:stretch>
                      <a:fillRect/>
                    </a:stretch>
                  </pic:blipFill>
                  <pic:spPr>
                    <a:xfrm>
                      <a:off x="0" y="0"/>
                      <a:ext cx="9612066" cy="6363588"/>
                    </a:xfrm>
                    <a:prstGeom prst="rect">
                      <a:avLst/>
                    </a:prstGeom>
                  </pic:spPr>
                </pic:pic>
              </a:graphicData>
            </a:graphic>
          </wp:inline>
        </w:drawing>
      </w:r>
    </w:p>
    <w:p w14:paraId="48FE01DF" w14:textId="77777777" w:rsidR="00030BD4" w:rsidRDefault="00030BD4" w:rsidP="00030BD4">
      <w:pPr>
        <w:rPr>
          <w:b/>
          <w:bCs/>
          <w:u w:val="single"/>
        </w:rPr>
      </w:pPr>
      <w:r w:rsidRPr="00EC4418">
        <w:rPr>
          <w:b/>
          <w:bCs/>
          <w:u w:val="single"/>
        </w:rPr>
        <w:lastRenderedPageBreak/>
        <w:t>Note explicative de l’onglet «</w:t>
      </w:r>
      <w:r>
        <w:rPr>
          <w:b/>
          <w:bCs/>
          <w:u w:val="single"/>
        </w:rPr>
        <w:t xml:space="preserve"> Paiement </w:t>
      </w:r>
      <w:r w:rsidRPr="00EC4418">
        <w:rPr>
          <w:b/>
          <w:bCs/>
          <w:u w:val="single"/>
        </w:rPr>
        <w:t>» du programme « sd100 »</w:t>
      </w:r>
      <w:r>
        <w:rPr>
          <w:b/>
          <w:bCs/>
          <w:u w:val="single"/>
        </w:rPr>
        <w:t> :</w:t>
      </w:r>
    </w:p>
    <w:p w14:paraId="539AA90B" w14:textId="77777777" w:rsidR="00030BD4" w:rsidRPr="00A24ECC" w:rsidRDefault="00030BD4" w:rsidP="00030BD4">
      <w:r w:rsidRPr="00A24ECC">
        <w:t>L’onglet « Paiement » dans le programme sd100 est une interface qui permet la gestion des modalités de paiement pour les employés au sein d'un système ERP. Voici une description détaillée de cet onglet, tel que tu pourrais l'expliquer dans un guide :</w:t>
      </w:r>
    </w:p>
    <w:p w14:paraId="6F53ED73" w14:textId="77777777" w:rsidR="00030BD4" w:rsidRPr="00A24ECC" w:rsidRDefault="00030BD4" w:rsidP="00030BD4">
      <w:r w:rsidRPr="00A24ECC">
        <w:rPr>
          <w:b/>
          <w:bCs/>
        </w:rPr>
        <w:t>Mode de paiement :</w:t>
      </w:r>
      <w:r w:rsidRPr="00A24ECC">
        <w:t xml:space="preserve"> Il s'agit d'une option qui permet de choisir entre un paiement manuel et un paiement automatique. Dans un paiement automatique, les détails bancaires sont utilisés pour effectuer un virement direct, tandis que le paiement manuel pourrait impliquer la remise d’un chèque ou d’un autre moyen de paiement physique.</w:t>
      </w:r>
    </w:p>
    <w:p w14:paraId="01C9488C" w14:textId="77777777" w:rsidR="00030BD4" w:rsidRPr="00A24ECC" w:rsidRDefault="00030BD4" w:rsidP="00030BD4">
      <w:r w:rsidRPr="00A24ECC">
        <w:rPr>
          <w:b/>
          <w:bCs/>
        </w:rPr>
        <w:t>Informations bancaires :</w:t>
      </w:r>
    </w:p>
    <w:p w14:paraId="21F0C867" w14:textId="77777777" w:rsidR="00030BD4" w:rsidRPr="00A24ECC" w:rsidRDefault="00030BD4" w:rsidP="00030BD4">
      <w:pPr>
        <w:numPr>
          <w:ilvl w:val="0"/>
          <w:numId w:val="133"/>
        </w:numPr>
      </w:pPr>
      <w:r w:rsidRPr="00A24ECC">
        <w:rPr>
          <w:b/>
          <w:bCs/>
        </w:rPr>
        <w:t>Compte :</w:t>
      </w:r>
      <w:r w:rsidRPr="00A24ECC">
        <w:t xml:space="preserve"> Numéro de compte de l'employé sur lequel le salaire sera versé.</w:t>
      </w:r>
    </w:p>
    <w:p w14:paraId="2D44CAF9" w14:textId="77777777" w:rsidR="00030BD4" w:rsidRPr="00A24ECC" w:rsidRDefault="00030BD4" w:rsidP="00030BD4">
      <w:pPr>
        <w:numPr>
          <w:ilvl w:val="0"/>
          <w:numId w:val="133"/>
        </w:numPr>
      </w:pPr>
      <w:r w:rsidRPr="00A24ECC">
        <w:rPr>
          <w:b/>
          <w:bCs/>
        </w:rPr>
        <w:t>Réf. BVR/IBAN :</w:t>
      </w:r>
      <w:r w:rsidRPr="00A24ECC">
        <w:t xml:space="preserve"> Référence pour les versements bancaires ou le numéro IBAN international pour faciliter les paiements transfrontaliers.</w:t>
      </w:r>
    </w:p>
    <w:p w14:paraId="432B7BBD" w14:textId="77777777" w:rsidR="00030BD4" w:rsidRPr="00A24ECC" w:rsidRDefault="00030BD4" w:rsidP="00030BD4">
      <w:pPr>
        <w:numPr>
          <w:ilvl w:val="0"/>
          <w:numId w:val="133"/>
        </w:numPr>
      </w:pPr>
      <w:r w:rsidRPr="00A24ECC">
        <w:rPr>
          <w:b/>
          <w:bCs/>
        </w:rPr>
        <w:t>Nom de la banque :</w:t>
      </w:r>
      <w:r w:rsidRPr="00A24ECC">
        <w:t xml:space="preserve"> Nom de l'institution bancaire où est tenu le compte.</w:t>
      </w:r>
    </w:p>
    <w:p w14:paraId="7636CDDC" w14:textId="77777777" w:rsidR="00030BD4" w:rsidRPr="00A24ECC" w:rsidRDefault="00030BD4" w:rsidP="00030BD4">
      <w:pPr>
        <w:numPr>
          <w:ilvl w:val="0"/>
          <w:numId w:val="133"/>
        </w:numPr>
      </w:pPr>
      <w:r w:rsidRPr="00A24ECC">
        <w:rPr>
          <w:b/>
          <w:bCs/>
        </w:rPr>
        <w:t>Localité de la banque :</w:t>
      </w:r>
      <w:r w:rsidRPr="00A24ECC">
        <w:t xml:space="preserve"> La ville ou la région où se trouve la banque.</w:t>
      </w:r>
    </w:p>
    <w:p w14:paraId="2F8466B6" w14:textId="77777777" w:rsidR="00030BD4" w:rsidRPr="00A24ECC" w:rsidRDefault="00030BD4" w:rsidP="00030BD4">
      <w:pPr>
        <w:numPr>
          <w:ilvl w:val="0"/>
          <w:numId w:val="133"/>
        </w:numPr>
      </w:pPr>
      <w:r w:rsidRPr="00A24ECC">
        <w:rPr>
          <w:b/>
          <w:bCs/>
        </w:rPr>
        <w:t>SWIFT/BIC :</w:t>
      </w:r>
      <w:r w:rsidRPr="00A24ECC">
        <w:t xml:space="preserve"> Code identifiant chaque banque de manière unique à l'échelle mondiale, nécessaire pour les virements internationaux.</w:t>
      </w:r>
    </w:p>
    <w:p w14:paraId="05651C47" w14:textId="77777777" w:rsidR="00030BD4" w:rsidRPr="00A24ECC" w:rsidRDefault="00030BD4" w:rsidP="00030BD4">
      <w:pPr>
        <w:numPr>
          <w:ilvl w:val="0"/>
          <w:numId w:val="133"/>
        </w:numPr>
      </w:pPr>
      <w:r w:rsidRPr="00A24ECC">
        <w:rPr>
          <w:b/>
          <w:bCs/>
        </w:rPr>
        <w:t>Bénéficiaire :</w:t>
      </w:r>
      <w:r w:rsidRPr="00A24ECC">
        <w:t xml:space="preserve"> Nom du bénéficiaire du paiement, généralement l'employé.</w:t>
      </w:r>
    </w:p>
    <w:p w14:paraId="12FA8033" w14:textId="77777777" w:rsidR="00030BD4" w:rsidRPr="00A24ECC" w:rsidRDefault="00030BD4" w:rsidP="00030BD4">
      <w:pPr>
        <w:numPr>
          <w:ilvl w:val="0"/>
          <w:numId w:val="133"/>
        </w:numPr>
      </w:pPr>
      <w:r w:rsidRPr="00A24ECC">
        <w:rPr>
          <w:b/>
          <w:bCs/>
        </w:rPr>
        <w:t>Communication :</w:t>
      </w:r>
      <w:r w:rsidRPr="00A24ECC">
        <w:t xml:space="preserve"> Des détails supplémentaires relatifs au paiement qui pourraient être utilisés dans la transaction bancaire pour l’identification.</w:t>
      </w:r>
    </w:p>
    <w:p w14:paraId="2F14E50B" w14:textId="77777777" w:rsidR="00030BD4" w:rsidRPr="00A24ECC" w:rsidRDefault="00030BD4" w:rsidP="00030BD4">
      <w:r w:rsidRPr="00A24ECC">
        <w:rPr>
          <w:b/>
          <w:bCs/>
        </w:rPr>
        <w:t>Détails du paiement :</w:t>
      </w:r>
    </w:p>
    <w:p w14:paraId="4FA39988" w14:textId="77777777" w:rsidR="00030BD4" w:rsidRPr="00A24ECC" w:rsidRDefault="00030BD4" w:rsidP="00030BD4">
      <w:pPr>
        <w:numPr>
          <w:ilvl w:val="0"/>
          <w:numId w:val="134"/>
        </w:numPr>
      </w:pPr>
      <w:r w:rsidRPr="00A24ECC">
        <w:rPr>
          <w:b/>
          <w:bCs/>
        </w:rPr>
        <w:t>Montant mensuel / exceptionnel :</w:t>
      </w:r>
      <w:r w:rsidRPr="00A24ECC">
        <w:t xml:space="preserve"> Montants prédéfinis pour le paiement régulier ou pour un paiement non récurrent.</w:t>
      </w:r>
    </w:p>
    <w:p w14:paraId="5245DBA2" w14:textId="77777777" w:rsidR="00030BD4" w:rsidRPr="00A24ECC" w:rsidRDefault="00030BD4" w:rsidP="00030BD4">
      <w:pPr>
        <w:numPr>
          <w:ilvl w:val="0"/>
          <w:numId w:val="134"/>
        </w:numPr>
      </w:pPr>
      <w:r w:rsidRPr="00A24ECC">
        <w:rPr>
          <w:b/>
          <w:bCs/>
        </w:rPr>
        <w:t>Monnaie :</w:t>
      </w:r>
      <w:r w:rsidRPr="00A24ECC">
        <w:t xml:space="preserve"> Devise dans laquelle le paiement est effectué.</w:t>
      </w:r>
    </w:p>
    <w:p w14:paraId="5D07BEE6" w14:textId="77777777" w:rsidR="00030BD4" w:rsidRPr="00A24ECC" w:rsidRDefault="00030BD4" w:rsidP="00030BD4">
      <w:r w:rsidRPr="00A24ECC">
        <w:t>En bas de l'onglet, des boutons permettent de modifier, ajouter, copier ou effacer les informations saisies.</w:t>
      </w:r>
    </w:p>
    <w:p w14:paraId="0D3370B9" w14:textId="77777777" w:rsidR="00030BD4" w:rsidRPr="00A24ECC" w:rsidRDefault="00030BD4" w:rsidP="00030BD4">
      <w:r w:rsidRPr="00A24ECC">
        <w:t>Cette interface assure que chaque employé reçoit son paiement dans le respect de ses préférences et conformément aux exigences bancaires et légales. La précision et la facilité d’utilisation de cette interface sont essentielles pour la gestion efficace des paiements au sein de l’organisation.</w:t>
      </w:r>
    </w:p>
    <w:p w14:paraId="097823A8" w14:textId="77777777" w:rsidR="00030BD4" w:rsidRPr="00A24ECC" w:rsidRDefault="00030BD4" w:rsidP="00030BD4">
      <w:r w:rsidRPr="00A24ECC">
        <w:t>Pour une description plus approfondie et spécifique au contexte de votre système ERP, je pourrais consulter le document d'aide détaillé que vous m'avez fourni, ce qui me permettrait de donner une explication encore plus précise et adaptée à vos besoins.</w:t>
      </w:r>
    </w:p>
    <w:p w14:paraId="60FC8B38" w14:textId="77777777" w:rsidR="00030BD4" w:rsidRPr="00A24ECC" w:rsidRDefault="00030BD4" w:rsidP="00030BD4">
      <w:pPr>
        <w:rPr>
          <w:vanish/>
        </w:rPr>
      </w:pPr>
      <w:r w:rsidRPr="00A24ECC">
        <w:rPr>
          <w:vanish/>
        </w:rPr>
        <w:t>Haut du formulaire</w:t>
      </w:r>
    </w:p>
    <w:p w14:paraId="5375BD1B" w14:textId="77777777" w:rsidR="00030BD4" w:rsidRPr="00D230CF" w:rsidRDefault="00030BD4" w:rsidP="00030BD4"/>
    <w:p w14:paraId="66E4A5E0" w14:textId="77777777" w:rsidR="00030BD4" w:rsidRDefault="00030BD4" w:rsidP="00030BD4"/>
    <w:p w14:paraId="6CBC5FE2" w14:textId="77777777" w:rsidR="00030BD4" w:rsidRDefault="00030BD4" w:rsidP="00030BD4">
      <w:pPr>
        <w:pStyle w:val="Titre5"/>
      </w:pPr>
      <w:r>
        <w:lastRenderedPageBreak/>
        <w:t xml:space="preserve">Onglet « Impôts » : </w:t>
      </w:r>
      <w:r w:rsidRPr="00FC01EB">
        <w:rPr>
          <w:noProof/>
        </w:rPr>
        <w:drawing>
          <wp:inline distT="0" distB="0" distL="0" distR="0" wp14:anchorId="1E8012A8" wp14:editId="325885EF">
            <wp:extent cx="9573961" cy="6382641"/>
            <wp:effectExtent l="0" t="0" r="8255" b="0"/>
            <wp:docPr id="39985775"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775" name="Image 1" descr="Une image contenant texte, capture d’écran, nombre, logiciel&#10;&#10;Description générée automatiquement"/>
                    <pic:cNvPicPr/>
                  </pic:nvPicPr>
                  <pic:blipFill>
                    <a:blip r:embed="rId16"/>
                    <a:stretch>
                      <a:fillRect/>
                    </a:stretch>
                  </pic:blipFill>
                  <pic:spPr>
                    <a:xfrm>
                      <a:off x="0" y="0"/>
                      <a:ext cx="9573961" cy="6382641"/>
                    </a:xfrm>
                    <a:prstGeom prst="rect">
                      <a:avLst/>
                    </a:prstGeom>
                  </pic:spPr>
                </pic:pic>
              </a:graphicData>
            </a:graphic>
          </wp:inline>
        </w:drawing>
      </w:r>
    </w:p>
    <w:p w14:paraId="11B75552" w14:textId="77777777" w:rsidR="00030BD4" w:rsidRPr="00C26CE5" w:rsidRDefault="00030BD4" w:rsidP="00030BD4"/>
    <w:p w14:paraId="4150D3C6" w14:textId="77777777" w:rsidR="00030BD4" w:rsidRDefault="00030BD4" w:rsidP="00030BD4">
      <w:pPr>
        <w:rPr>
          <w:b/>
          <w:bCs/>
          <w:u w:val="single"/>
        </w:rPr>
      </w:pPr>
      <w:r w:rsidRPr="00EC4418">
        <w:rPr>
          <w:b/>
          <w:bCs/>
          <w:u w:val="single"/>
        </w:rPr>
        <w:lastRenderedPageBreak/>
        <w:t>Note explicative de l’onglet «</w:t>
      </w:r>
      <w:r>
        <w:rPr>
          <w:b/>
          <w:bCs/>
          <w:u w:val="single"/>
        </w:rPr>
        <w:t xml:space="preserve"> Impôts </w:t>
      </w:r>
      <w:r w:rsidRPr="00EC4418">
        <w:rPr>
          <w:b/>
          <w:bCs/>
          <w:u w:val="single"/>
        </w:rPr>
        <w:t>» du programme « sd100 »</w:t>
      </w:r>
      <w:r>
        <w:rPr>
          <w:b/>
          <w:bCs/>
          <w:u w:val="single"/>
        </w:rPr>
        <w:t> :</w:t>
      </w:r>
    </w:p>
    <w:p w14:paraId="54D93A7B" w14:textId="77777777" w:rsidR="00030BD4" w:rsidRDefault="00030BD4" w:rsidP="00030BD4"/>
    <w:p w14:paraId="2CA55B93" w14:textId="77777777" w:rsidR="00030BD4" w:rsidRPr="009417A7" w:rsidRDefault="00030BD4" w:rsidP="00030BD4">
      <w:r w:rsidRPr="009417A7">
        <w:t>L'onglet "Impôts" du programme sd100 dans MS est une composante clé pour la gestion des informations fiscales des employés au sein de l'ERP. Voici les éléments qui pourraient y figurer, structurés de manière à fournir un aperçu clair et fonctionnel de cette section :</w:t>
      </w:r>
    </w:p>
    <w:p w14:paraId="5EB6D68A" w14:textId="77777777" w:rsidR="00030BD4" w:rsidRPr="009417A7" w:rsidRDefault="00030BD4" w:rsidP="00030BD4">
      <w:pPr>
        <w:numPr>
          <w:ilvl w:val="0"/>
          <w:numId w:val="135"/>
        </w:numPr>
      </w:pPr>
      <w:r w:rsidRPr="009417A7">
        <w:rPr>
          <w:b/>
          <w:bCs/>
        </w:rPr>
        <w:t>Champs pour informations fiscales personnelles</w:t>
      </w:r>
      <w:r w:rsidRPr="009417A7">
        <w:t xml:space="preserve"> : Ces champs permettent de saisir et de mettre à jour les informations fiscales spécifiques à chaque employé, comme le numéro d'identification fiscale.</w:t>
      </w:r>
    </w:p>
    <w:p w14:paraId="2751588E" w14:textId="77777777" w:rsidR="00030BD4" w:rsidRPr="009417A7" w:rsidRDefault="00030BD4" w:rsidP="00030BD4">
      <w:pPr>
        <w:numPr>
          <w:ilvl w:val="0"/>
          <w:numId w:val="135"/>
        </w:numPr>
      </w:pPr>
      <w:r w:rsidRPr="009417A7">
        <w:rPr>
          <w:b/>
          <w:bCs/>
        </w:rPr>
        <w:t>Taux d’imposition</w:t>
      </w:r>
      <w:r w:rsidRPr="009417A7">
        <w:t xml:space="preserve"> : Un champ où les utilisateurs inscrivent le pourcentage du revenu de l'employé qui sera prélevé pour les impôts. Cela peut varier selon le statut fiscal de l'employé ou la législation locale.</w:t>
      </w:r>
    </w:p>
    <w:p w14:paraId="76BF130E" w14:textId="77777777" w:rsidR="00030BD4" w:rsidRPr="009417A7" w:rsidRDefault="00030BD4" w:rsidP="00030BD4">
      <w:pPr>
        <w:numPr>
          <w:ilvl w:val="0"/>
          <w:numId w:val="135"/>
        </w:numPr>
      </w:pPr>
      <w:r w:rsidRPr="009417A7">
        <w:rPr>
          <w:b/>
          <w:bCs/>
        </w:rPr>
        <w:t>Crédits et déductions fiscales</w:t>
      </w:r>
      <w:r w:rsidRPr="009417A7">
        <w:t xml:space="preserve"> : Des zones de saisie pour enregistrer toutes les déductions fiscales éligibles qui réduisent le revenu imposable de l'employé.</w:t>
      </w:r>
    </w:p>
    <w:p w14:paraId="1B4AE744" w14:textId="77777777" w:rsidR="00030BD4" w:rsidRPr="009417A7" w:rsidRDefault="00030BD4" w:rsidP="00030BD4">
      <w:pPr>
        <w:numPr>
          <w:ilvl w:val="0"/>
          <w:numId w:val="135"/>
        </w:numPr>
      </w:pPr>
      <w:r w:rsidRPr="009417A7">
        <w:rPr>
          <w:b/>
          <w:bCs/>
        </w:rPr>
        <w:t>Calcul des retenues à la source</w:t>
      </w:r>
      <w:r w:rsidRPr="009417A7">
        <w:t xml:space="preserve"> : Une fonctionnalité permettant de calculer automatiquement le montant d'argent à retenir du salaire de l'employé pour couvrir les obligations fiscales.</w:t>
      </w:r>
    </w:p>
    <w:p w14:paraId="2396D3D4" w14:textId="77777777" w:rsidR="00030BD4" w:rsidRPr="009417A7" w:rsidRDefault="00030BD4" w:rsidP="00030BD4">
      <w:pPr>
        <w:numPr>
          <w:ilvl w:val="0"/>
          <w:numId w:val="135"/>
        </w:numPr>
      </w:pPr>
      <w:r w:rsidRPr="009417A7">
        <w:rPr>
          <w:b/>
          <w:bCs/>
        </w:rPr>
        <w:t>Rapports fiscaux</w:t>
      </w:r>
      <w:r w:rsidRPr="009417A7">
        <w:t xml:space="preserve"> : Des outils intégrés pour générer les rapports fiscaux requis par les autorités fiscales, qui pourraient inclure des déclarations annuelles, des récapitulatifs de retenue à la source, et d'autres formulaires légaux.</w:t>
      </w:r>
    </w:p>
    <w:p w14:paraId="6C49215D" w14:textId="77777777" w:rsidR="00030BD4" w:rsidRPr="009417A7" w:rsidRDefault="00030BD4" w:rsidP="00030BD4">
      <w:pPr>
        <w:numPr>
          <w:ilvl w:val="0"/>
          <w:numId w:val="135"/>
        </w:numPr>
      </w:pPr>
      <w:r w:rsidRPr="009417A7">
        <w:rPr>
          <w:b/>
          <w:bCs/>
        </w:rPr>
        <w:t>Paramètres régionaux</w:t>
      </w:r>
      <w:r w:rsidRPr="009417A7">
        <w:t xml:space="preserve"> : Des réglages pour ajuster le système aux spécificités fiscales d'une région ou d'un pays, comme le système d'imposition progressif, les crédits d'impôt locaux, etc.</w:t>
      </w:r>
    </w:p>
    <w:p w14:paraId="4C91D336" w14:textId="77777777" w:rsidR="00030BD4" w:rsidRPr="009417A7" w:rsidRDefault="00030BD4" w:rsidP="00030BD4">
      <w:pPr>
        <w:numPr>
          <w:ilvl w:val="0"/>
          <w:numId w:val="135"/>
        </w:numPr>
      </w:pPr>
      <w:r w:rsidRPr="009417A7">
        <w:rPr>
          <w:b/>
          <w:bCs/>
        </w:rPr>
        <w:t>Historique des déclarations fiscales</w:t>
      </w:r>
      <w:r w:rsidRPr="009417A7">
        <w:t xml:space="preserve"> : Un registre qui conserve toutes les déclarations fiscales précédentes de l'employé, fournissant un historique complet pour référence et audit.</w:t>
      </w:r>
    </w:p>
    <w:p w14:paraId="1160A426" w14:textId="77777777" w:rsidR="00030BD4" w:rsidRPr="009417A7" w:rsidRDefault="00030BD4" w:rsidP="00030BD4">
      <w:pPr>
        <w:numPr>
          <w:ilvl w:val="0"/>
          <w:numId w:val="135"/>
        </w:numPr>
      </w:pPr>
      <w:r w:rsidRPr="009417A7">
        <w:rPr>
          <w:b/>
          <w:bCs/>
        </w:rPr>
        <w:t>Intégration avec des services fiscaux externes</w:t>
      </w:r>
      <w:r w:rsidRPr="009417A7">
        <w:t xml:space="preserve"> : Des connexions potentielles avec des services gouvernementaux ou des</w:t>
      </w:r>
      <w:r>
        <w:t xml:space="preserve"> </w:t>
      </w:r>
      <w:r w:rsidRPr="009417A7">
        <w:t>consultants fiscaux externes pour faciliter la transmission électronique des déclarations fiscales et des paiements.</w:t>
      </w:r>
    </w:p>
    <w:p w14:paraId="4385FE00" w14:textId="77777777" w:rsidR="00030BD4" w:rsidRPr="009417A7" w:rsidRDefault="00030BD4" w:rsidP="00030BD4">
      <w:r w:rsidRPr="009417A7">
        <w:t>L’onglet est conçu pour centraliser et simplifier la gestion fiscale des ressources humaines, garantissant ainsi que l'entreprise respecte les réglementations fiscales en vigueur tout en minimisant les erreurs manuelles et en améliorant l'efficacité administrative. Pour l'utilisateur final, cette interface doit offrir une saisie de données intuitive et sécurisée, ainsi que des options pour visualiser et éditer les informations fiscales des employés à tout moment.</w:t>
      </w:r>
    </w:p>
    <w:p w14:paraId="066E28AF" w14:textId="77777777" w:rsidR="00030BD4" w:rsidRPr="009417A7" w:rsidRDefault="00030BD4" w:rsidP="00030BD4">
      <w:pPr>
        <w:rPr>
          <w:vanish/>
        </w:rPr>
      </w:pPr>
      <w:r w:rsidRPr="009417A7">
        <w:rPr>
          <w:vanish/>
        </w:rPr>
        <w:t>Haut du formulaire</w:t>
      </w:r>
    </w:p>
    <w:p w14:paraId="4B1B7D84" w14:textId="77777777" w:rsidR="00030BD4" w:rsidRDefault="00030BD4" w:rsidP="00030BD4"/>
    <w:p w14:paraId="78AB16C7" w14:textId="77777777" w:rsidR="00030BD4" w:rsidRDefault="00030BD4" w:rsidP="00030BD4">
      <w:pPr>
        <w:pStyle w:val="Titre5"/>
      </w:pPr>
      <w:r>
        <w:lastRenderedPageBreak/>
        <w:t>Onglet « Certificat » :</w:t>
      </w:r>
    </w:p>
    <w:p w14:paraId="5695CABA" w14:textId="77777777" w:rsidR="00030BD4" w:rsidRDefault="00030BD4" w:rsidP="00030BD4">
      <w:r w:rsidRPr="00D51907">
        <w:rPr>
          <w:noProof/>
        </w:rPr>
        <w:drawing>
          <wp:inline distT="0" distB="0" distL="0" distR="0" wp14:anchorId="0916DF92" wp14:editId="4D8B8AED">
            <wp:extent cx="9593014" cy="6411220"/>
            <wp:effectExtent l="0" t="0" r="8255" b="8890"/>
            <wp:docPr id="599568685"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68685" name="Image 1" descr="Une image contenant texte, capture d’écran, logiciel, nombre&#10;&#10;Description générée automatiquement"/>
                    <pic:cNvPicPr/>
                  </pic:nvPicPr>
                  <pic:blipFill>
                    <a:blip r:embed="rId17"/>
                    <a:stretch>
                      <a:fillRect/>
                    </a:stretch>
                  </pic:blipFill>
                  <pic:spPr>
                    <a:xfrm>
                      <a:off x="0" y="0"/>
                      <a:ext cx="9593014" cy="6411220"/>
                    </a:xfrm>
                    <a:prstGeom prst="rect">
                      <a:avLst/>
                    </a:prstGeom>
                  </pic:spPr>
                </pic:pic>
              </a:graphicData>
            </a:graphic>
          </wp:inline>
        </w:drawing>
      </w:r>
    </w:p>
    <w:p w14:paraId="4B8F13EB" w14:textId="77777777" w:rsidR="00030BD4" w:rsidRDefault="00030BD4" w:rsidP="00030BD4">
      <w:pPr>
        <w:rPr>
          <w:b/>
          <w:bCs/>
          <w:u w:val="single"/>
        </w:rPr>
      </w:pPr>
      <w:r w:rsidRPr="00EC4418">
        <w:rPr>
          <w:b/>
          <w:bCs/>
          <w:u w:val="single"/>
        </w:rPr>
        <w:lastRenderedPageBreak/>
        <w:t>Note explicative de l’onglet «</w:t>
      </w:r>
      <w:r>
        <w:rPr>
          <w:b/>
          <w:bCs/>
          <w:u w:val="single"/>
        </w:rPr>
        <w:t xml:space="preserve"> Certificat</w:t>
      </w:r>
      <w:r w:rsidRPr="00EC4418">
        <w:rPr>
          <w:b/>
          <w:bCs/>
          <w:u w:val="single"/>
        </w:rPr>
        <w:t xml:space="preserve"> » du programme « sd100 »</w:t>
      </w:r>
      <w:r>
        <w:rPr>
          <w:b/>
          <w:bCs/>
          <w:u w:val="single"/>
        </w:rPr>
        <w:t> :</w:t>
      </w:r>
    </w:p>
    <w:p w14:paraId="4AFBE9C0" w14:textId="77777777" w:rsidR="00030BD4" w:rsidRDefault="00030BD4" w:rsidP="00030BD4">
      <w:pPr>
        <w:rPr>
          <w:b/>
          <w:bCs/>
          <w:u w:val="single"/>
        </w:rPr>
      </w:pPr>
    </w:p>
    <w:p w14:paraId="3D433A40" w14:textId="77777777" w:rsidR="00030BD4" w:rsidRPr="00207D70" w:rsidRDefault="00030BD4" w:rsidP="00030BD4">
      <w:r w:rsidRPr="00207D70">
        <w:t>L'onglet en question du programme sd100 semble être destiné à la gestion des différentes prestations salariales accessoires pour les employés. Voici comment il est structuré et les fonctionnalités qu'il offre :</w:t>
      </w:r>
    </w:p>
    <w:p w14:paraId="571E7860" w14:textId="77777777" w:rsidR="00030BD4" w:rsidRPr="00207D70" w:rsidRDefault="00030BD4" w:rsidP="00030BD4">
      <w:pPr>
        <w:numPr>
          <w:ilvl w:val="0"/>
          <w:numId w:val="136"/>
        </w:numPr>
      </w:pPr>
      <w:r w:rsidRPr="00207D70">
        <w:rPr>
          <w:b/>
          <w:bCs/>
        </w:rPr>
        <w:t>Certificats de Salaire</w:t>
      </w:r>
      <w:r w:rsidRPr="00207D70">
        <w:t>: C'est probablement une zone où l'on peut cocher si des certificats de salaire ou des attestations de rente doivent être produits pour l'employé.</w:t>
      </w:r>
    </w:p>
    <w:p w14:paraId="46FCCD85" w14:textId="77777777" w:rsidR="00030BD4" w:rsidRPr="00207D70" w:rsidRDefault="00030BD4" w:rsidP="00030BD4">
      <w:pPr>
        <w:numPr>
          <w:ilvl w:val="0"/>
          <w:numId w:val="136"/>
        </w:numPr>
      </w:pPr>
      <w:r w:rsidRPr="00207D70">
        <w:rPr>
          <w:b/>
          <w:bCs/>
        </w:rPr>
        <w:t>Autres Prestations Salariales</w:t>
      </w:r>
      <w:r w:rsidRPr="00207D70">
        <w:t>: Cette section permettrait de saisir et de gérer d'autres formes de rémunération ou d'avantages non évalués comme des remboursements de frais ou des avantages en nature.</w:t>
      </w:r>
    </w:p>
    <w:p w14:paraId="6B654E91" w14:textId="77777777" w:rsidR="00030BD4" w:rsidRPr="00207D70" w:rsidRDefault="00030BD4" w:rsidP="00030BD4">
      <w:pPr>
        <w:numPr>
          <w:ilvl w:val="0"/>
          <w:numId w:val="136"/>
        </w:numPr>
      </w:pPr>
      <w:r w:rsidRPr="00207D70">
        <w:rPr>
          <w:b/>
          <w:bCs/>
        </w:rPr>
        <w:t>Règlement des Frais</w:t>
      </w:r>
      <w:r w:rsidRPr="00207D70">
        <w:t>: Ici, on peut spécifier si les frais sont réglementés selon des critères définis par l'entreprise ou s'il existe un accord spécifique pour cet employé.</w:t>
      </w:r>
    </w:p>
    <w:p w14:paraId="2883F60E" w14:textId="77777777" w:rsidR="00030BD4" w:rsidRPr="00207D70" w:rsidRDefault="00030BD4" w:rsidP="00030BD4">
      <w:pPr>
        <w:numPr>
          <w:ilvl w:val="0"/>
          <w:numId w:val="136"/>
        </w:numPr>
      </w:pPr>
      <w:r w:rsidRPr="00207D70">
        <w:rPr>
          <w:b/>
          <w:bCs/>
        </w:rPr>
        <w:t>Conditions du Ch. marg. 52 respectées</w:t>
      </w:r>
      <w:r w:rsidRPr="00207D70">
        <w:t>: Ces cases à cocher indiquent probablement si les conditions du chiffre marginal 52 sont respectées selon l'entreprise ou selon des cas spécifiques (comme le cas 13.1.1). Cela se réfère probablement à des réglementations ou à des politiques internes spécifiques.</w:t>
      </w:r>
    </w:p>
    <w:p w14:paraId="698347C8" w14:textId="77777777" w:rsidR="00030BD4" w:rsidRPr="00207D70" w:rsidRDefault="00030BD4" w:rsidP="00030BD4">
      <w:pPr>
        <w:numPr>
          <w:ilvl w:val="0"/>
          <w:numId w:val="136"/>
        </w:numPr>
      </w:pPr>
      <w:r w:rsidRPr="00207D70">
        <w:rPr>
          <w:b/>
          <w:bCs/>
        </w:rPr>
        <w:t>Participation de Collaborateurs</w:t>
      </w:r>
      <w:r w:rsidRPr="00207D70">
        <w:t>: Il semblerait que cet onglet permette également de déclarer si l'employé bénéficie de participations sans revenu imposable selon les politiques de l'entreprise.</w:t>
      </w:r>
    </w:p>
    <w:p w14:paraId="6C65B58B" w14:textId="77777777" w:rsidR="00030BD4" w:rsidRPr="00207D70" w:rsidRDefault="00030BD4" w:rsidP="00030BD4">
      <w:pPr>
        <w:numPr>
          <w:ilvl w:val="0"/>
          <w:numId w:val="136"/>
        </w:numPr>
      </w:pPr>
      <w:r w:rsidRPr="00207D70">
        <w:rPr>
          <w:b/>
          <w:bCs/>
        </w:rPr>
        <w:t>Options et Motifs de Participation</w:t>
      </w:r>
      <w:r w:rsidRPr="00207D70">
        <w:t>: Cette section permet de cocher diverses options liées aux droits des employés sur des actions, des options, ou d'autres formes de participation au capital ou aux bénéfices de l'entreprise.</w:t>
      </w:r>
    </w:p>
    <w:p w14:paraId="14F2994C" w14:textId="77777777" w:rsidR="00030BD4" w:rsidRPr="00207D70" w:rsidRDefault="00030BD4" w:rsidP="00030BD4">
      <w:pPr>
        <w:numPr>
          <w:ilvl w:val="0"/>
          <w:numId w:val="136"/>
        </w:numPr>
      </w:pPr>
      <w:r w:rsidRPr="00207D70">
        <w:rPr>
          <w:b/>
          <w:bCs/>
        </w:rPr>
        <w:t>Diverses Observations et Remarques</w:t>
      </w:r>
      <w:r w:rsidRPr="00207D70">
        <w:t>: Un espace pour saisir des observations spécifiques liées à la situation salariale de l'employé.</w:t>
      </w:r>
    </w:p>
    <w:p w14:paraId="39EFBF91" w14:textId="77777777" w:rsidR="00030BD4" w:rsidRPr="00207D70" w:rsidRDefault="00030BD4" w:rsidP="00030BD4">
      <w:r w:rsidRPr="00207D70">
        <w:t>Cet onglet est donc un outil clé dans la gestion des composantes salariales qui ne sont pas directement liées au salaire brut, mais qui font partie de la rémunération globale. Il assure que tous les éléments de rémunération soient correctement suivis et gérés conformément aux politiques de l'entreprise et aux règlementations en vigueur. Pour une utilisation optimale de cet onglet, il est important de bien comprendre les réglementations locales et les pratiques internes de l'entreprise en matière de rémunération et de prestations salariales.</w:t>
      </w:r>
    </w:p>
    <w:p w14:paraId="3D94F80A" w14:textId="77777777" w:rsidR="00030BD4" w:rsidRPr="00207D70" w:rsidRDefault="00030BD4" w:rsidP="00030BD4">
      <w:pPr>
        <w:rPr>
          <w:vanish/>
        </w:rPr>
      </w:pPr>
      <w:r w:rsidRPr="00207D70">
        <w:rPr>
          <w:vanish/>
        </w:rPr>
        <w:t>Haut du formulaire</w:t>
      </w:r>
    </w:p>
    <w:p w14:paraId="16FC73B9" w14:textId="77777777" w:rsidR="00030BD4" w:rsidRPr="00207D70" w:rsidRDefault="00030BD4" w:rsidP="00030BD4"/>
    <w:p w14:paraId="6DF03CBF" w14:textId="77777777" w:rsidR="00030BD4" w:rsidRDefault="00030BD4" w:rsidP="00030BD4"/>
    <w:p w14:paraId="34576299" w14:textId="77777777" w:rsidR="00030BD4" w:rsidRDefault="00030BD4" w:rsidP="00030BD4"/>
    <w:p w14:paraId="176E6120" w14:textId="77777777" w:rsidR="00030BD4" w:rsidRDefault="00030BD4" w:rsidP="00030BD4">
      <w:pPr>
        <w:pStyle w:val="Titre5"/>
      </w:pPr>
      <w:r>
        <w:lastRenderedPageBreak/>
        <w:t>Onglet « ESS » :</w:t>
      </w:r>
    </w:p>
    <w:p w14:paraId="0090BE6D" w14:textId="77777777" w:rsidR="00030BD4" w:rsidRDefault="00030BD4" w:rsidP="00030BD4">
      <w:r w:rsidRPr="00561AF8">
        <w:rPr>
          <w:noProof/>
        </w:rPr>
        <w:drawing>
          <wp:inline distT="0" distB="0" distL="0" distR="0" wp14:anchorId="7D5D8A59" wp14:editId="089179E3">
            <wp:extent cx="9583487" cy="6344535"/>
            <wp:effectExtent l="0" t="0" r="0" b="0"/>
            <wp:docPr id="42272205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2052" name="Image 1" descr="Une image contenant texte, capture d’écran, affichage, logiciel&#10;&#10;Description générée automatiquement"/>
                    <pic:cNvPicPr/>
                  </pic:nvPicPr>
                  <pic:blipFill>
                    <a:blip r:embed="rId18"/>
                    <a:stretch>
                      <a:fillRect/>
                    </a:stretch>
                  </pic:blipFill>
                  <pic:spPr>
                    <a:xfrm>
                      <a:off x="0" y="0"/>
                      <a:ext cx="9583487" cy="6344535"/>
                    </a:xfrm>
                    <a:prstGeom prst="rect">
                      <a:avLst/>
                    </a:prstGeom>
                  </pic:spPr>
                </pic:pic>
              </a:graphicData>
            </a:graphic>
          </wp:inline>
        </w:drawing>
      </w:r>
    </w:p>
    <w:p w14:paraId="4BE61F1C" w14:textId="77777777" w:rsidR="00030BD4" w:rsidRDefault="00030BD4" w:rsidP="00030BD4"/>
    <w:p w14:paraId="564441E6" w14:textId="77777777" w:rsidR="00030BD4" w:rsidRDefault="00030BD4" w:rsidP="00030BD4">
      <w:pPr>
        <w:rPr>
          <w:b/>
          <w:bCs/>
          <w:u w:val="single"/>
        </w:rPr>
      </w:pPr>
      <w:r w:rsidRPr="00EC4418">
        <w:rPr>
          <w:b/>
          <w:bCs/>
          <w:u w:val="single"/>
        </w:rPr>
        <w:lastRenderedPageBreak/>
        <w:t>Note explicative de l’onglet «</w:t>
      </w:r>
      <w:r>
        <w:rPr>
          <w:b/>
          <w:bCs/>
          <w:u w:val="single"/>
        </w:rPr>
        <w:t xml:space="preserve"> ESS</w:t>
      </w:r>
      <w:r w:rsidRPr="00EC4418">
        <w:rPr>
          <w:b/>
          <w:bCs/>
          <w:u w:val="single"/>
        </w:rPr>
        <w:t xml:space="preserve"> » du programme « sd100 »</w:t>
      </w:r>
      <w:r>
        <w:rPr>
          <w:b/>
          <w:bCs/>
          <w:u w:val="single"/>
        </w:rPr>
        <w:t> :</w:t>
      </w:r>
    </w:p>
    <w:p w14:paraId="13A0F9DC" w14:textId="77777777" w:rsidR="00030BD4" w:rsidRPr="00F30D98" w:rsidRDefault="00030BD4" w:rsidP="00030BD4">
      <w:r w:rsidRPr="00F30D98">
        <w:t>L’onglet « Formation » dans le programme sd100 de MS est conçu pour gérer les informations relatives à la formation professionnelle et la position professionnelle des employés. Il est composé comme suit :</w:t>
      </w:r>
    </w:p>
    <w:p w14:paraId="219E3694" w14:textId="77777777" w:rsidR="00030BD4" w:rsidRPr="00F30D98" w:rsidRDefault="00030BD4" w:rsidP="00030BD4">
      <w:pPr>
        <w:numPr>
          <w:ilvl w:val="0"/>
          <w:numId w:val="137"/>
        </w:numPr>
      </w:pPr>
      <w:r w:rsidRPr="00F30D98">
        <w:rPr>
          <w:b/>
          <w:bCs/>
        </w:rPr>
        <w:t>Formation</w:t>
      </w:r>
      <w:r w:rsidRPr="00F30D98">
        <w:t xml:space="preserve"> : Un champ déroulant où l’on sélectionne le niveau de formation ou le type d'école fréquentée par l’employé. Cela peut inclure des options telles que « Formation professionnelle supérieure » ou « Écoles supérieures », par exemple.</w:t>
      </w:r>
    </w:p>
    <w:p w14:paraId="4DA09472" w14:textId="77777777" w:rsidR="00030BD4" w:rsidRPr="00F30D98" w:rsidRDefault="00030BD4" w:rsidP="00030BD4">
      <w:pPr>
        <w:numPr>
          <w:ilvl w:val="0"/>
          <w:numId w:val="137"/>
        </w:numPr>
      </w:pPr>
      <w:r w:rsidRPr="00F30D98">
        <w:rPr>
          <w:b/>
          <w:bCs/>
        </w:rPr>
        <w:t>Position professionnelle</w:t>
      </w:r>
      <w:r w:rsidRPr="00F30D98">
        <w:t xml:space="preserve"> : Un champ où l’on peut saisir le titre de poste actuel de l'employé ou sa description de fonction, telle que « Responsable de l'exécution des travaux ».</w:t>
      </w:r>
    </w:p>
    <w:p w14:paraId="246BBA99" w14:textId="77777777" w:rsidR="00030BD4" w:rsidRPr="00F30D98" w:rsidRDefault="00030BD4" w:rsidP="00030BD4">
      <w:r w:rsidRPr="00F30D98">
        <w:t>Cet onglet permet donc d’enregistrer et de maintenir à jour les qualifications académiques et les rôles professionnels des employés au sein de l'organisation. Ces informations sont essentielles pour diverses raisons, y compris la conformité réglementaire, la planification de la carrière, et la gestion des compétences au sein de l'entreprise.</w:t>
      </w:r>
    </w:p>
    <w:p w14:paraId="53E2499C" w14:textId="77777777" w:rsidR="00030BD4" w:rsidRPr="00F30D98" w:rsidRDefault="00030BD4" w:rsidP="00030BD4">
      <w:r w:rsidRPr="00F30D98">
        <w:t>Pour obtenir une explication détaillée sur la gestion et la saisie des informations dans cet onglet, il est conseillé de se référer à la documentation fournie dans le fichier d’aide MS.</w:t>
      </w:r>
    </w:p>
    <w:p w14:paraId="2B2ED132" w14:textId="77777777" w:rsidR="00030BD4" w:rsidRPr="00F30D98" w:rsidRDefault="00030BD4" w:rsidP="00030BD4">
      <w:pPr>
        <w:rPr>
          <w:vanish/>
        </w:rPr>
      </w:pPr>
      <w:r w:rsidRPr="00F30D98">
        <w:rPr>
          <w:vanish/>
        </w:rPr>
        <w:t>Haut du formulaire</w:t>
      </w:r>
    </w:p>
    <w:p w14:paraId="3E1C37BE" w14:textId="77777777" w:rsidR="00030BD4" w:rsidRDefault="00030BD4" w:rsidP="00030BD4"/>
    <w:p w14:paraId="5B933FED" w14:textId="77777777" w:rsidR="00030BD4" w:rsidRDefault="00030BD4" w:rsidP="00030BD4"/>
    <w:p w14:paraId="3B084103" w14:textId="77777777" w:rsidR="00030BD4" w:rsidRDefault="00030BD4" w:rsidP="00030BD4"/>
    <w:p w14:paraId="46B2E8BB" w14:textId="77777777" w:rsidR="00030BD4" w:rsidRDefault="00030BD4" w:rsidP="00030BD4">
      <w:pPr>
        <w:pStyle w:val="Titre5"/>
      </w:pPr>
      <w:r>
        <w:lastRenderedPageBreak/>
        <w:t>Onglet « Famille »</w:t>
      </w:r>
    </w:p>
    <w:p w14:paraId="58972333" w14:textId="77777777" w:rsidR="00030BD4" w:rsidRDefault="00030BD4" w:rsidP="00030BD4">
      <w:r w:rsidRPr="00F16B73">
        <w:rPr>
          <w:noProof/>
        </w:rPr>
        <w:drawing>
          <wp:inline distT="0" distB="0" distL="0" distR="0" wp14:anchorId="4FFDAF30" wp14:editId="5236A758">
            <wp:extent cx="9564435" cy="6325483"/>
            <wp:effectExtent l="0" t="0" r="0" b="0"/>
            <wp:docPr id="125695900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9003" name="Image 1" descr="Une image contenant texte, capture d’écran, affichage, logiciel&#10;&#10;Description générée automatiquement"/>
                    <pic:cNvPicPr/>
                  </pic:nvPicPr>
                  <pic:blipFill>
                    <a:blip r:embed="rId19"/>
                    <a:stretch>
                      <a:fillRect/>
                    </a:stretch>
                  </pic:blipFill>
                  <pic:spPr>
                    <a:xfrm>
                      <a:off x="0" y="0"/>
                      <a:ext cx="9564435" cy="6325483"/>
                    </a:xfrm>
                    <a:prstGeom prst="rect">
                      <a:avLst/>
                    </a:prstGeom>
                  </pic:spPr>
                </pic:pic>
              </a:graphicData>
            </a:graphic>
          </wp:inline>
        </w:drawing>
      </w:r>
    </w:p>
    <w:p w14:paraId="392E507E" w14:textId="77777777" w:rsidR="00030BD4" w:rsidRDefault="00030BD4" w:rsidP="00030BD4"/>
    <w:p w14:paraId="40D2BA01" w14:textId="77777777" w:rsidR="00030BD4" w:rsidRDefault="00030BD4" w:rsidP="00030BD4">
      <w:pPr>
        <w:rPr>
          <w:b/>
          <w:bCs/>
          <w:u w:val="single"/>
        </w:rPr>
      </w:pPr>
      <w:r w:rsidRPr="00EC4418">
        <w:rPr>
          <w:b/>
          <w:bCs/>
          <w:u w:val="single"/>
        </w:rPr>
        <w:lastRenderedPageBreak/>
        <w:t>Note explicative de l’onglet «</w:t>
      </w:r>
      <w:r>
        <w:rPr>
          <w:b/>
          <w:bCs/>
          <w:u w:val="single"/>
        </w:rPr>
        <w:t xml:space="preserve"> Famille</w:t>
      </w:r>
      <w:r w:rsidRPr="00EC4418">
        <w:rPr>
          <w:b/>
          <w:bCs/>
          <w:u w:val="single"/>
        </w:rPr>
        <w:t xml:space="preserve"> » du programme « sd100 »</w:t>
      </w:r>
      <w:r>
        <w:rPr>
          <w:b/>
          <w:bCs/>
          <w:u w:val="single"/>
        </w:rPr>
        <w:t> :</w:t>
      </w:r>
    </w:p>
    <w:p w14:paraId="6F369619" w14:textId="77777777" w:rsidR="00030BD4" w:rsidRPr="00CD708C" w:rsidRDefault="00030BD4" w:rsidP="00030BD4">
      <w:r w:rsidRPr="00CD708C">
        <w:t>L'onglet « Famille » dans le programme sd100 de MS est structuré pour recueillir des informations sur la famille de l'employé. Il se compose de plusieurs sections :</w:t>
      </w:r>
    </w:p>
    <w:p w14:paraId="1C291FD7" w14:textId="77777777" w:rsidR="00030BD4" w:rsidRPr="00CD708C" w:rsidRDefault="00030BD4" w:rsidP="00030BD4">
      <w:pPr>
        <w:numPr>
          <w:ilvl w:val="0"/>
          <w:numId w:val="139"/>
        </w:numPr>
      </w:pPr>
      <w:r w:rsidRPr="00CD708C">
        <w:rPr>
          <w:b/>
          <w:bCs/>
        </w:rPr>
        <w:t>Conjoint et Enfant</w:t>
      </w:r>
      <w:r w:rsidRPr="00CD708C">
        <w:t xml:space="preserve"> : Ici, on peut entrer les détails du conjoint et des enfants, si cela est pertinent pour le dossier de l'employé.</w:t>
      </w:r>
    </w:p>
    <w:p w14:paraId="70B73E2A" w14:textId="77777777" w:rsidR="00030BD4" w:rsidRPr="00CD708C" w:rsidRDefault="00030BD4" w:rsidP="00030BD4">
      <w:pPr>
        <w:numPr>
          <w:ilvl w:val="0"/>
          <w:numId w:val="139"/>
        </w:numPr>
      </w:pPr>
      <w:r w:rsidRPr="00CD708C">
        <w:rPr>
          <w:b/>
          <w:bCs/>
        </w:rPr>
        <w:t>Nom et Prénom</w:t>
      </w:r>
      <w:r w:rsidRPr="00CD708C">
        <w:t xml:space="preserve"> : Ces champs sont destinés aux informations sur le nom de famille et le prénom du conjoint ou des enfants.</w:t>
      </w:r>
    </w:p>
    <w:p w14:paraId="40D8C0E7" w14:textId="77777777" w:rsidR="00030BD4" w:rsidRPr="00CD708C" w:rsidRDefault="00030BD4" w:rsidP="00030BD4">
      <w:pPr>
        <w:numPr>
          <w:ilvl w:val="0"/>
          <w:numId w:val="139"/>
        </w:numPr>
      </w:pPr>
      <w:r w:rsidRPr="00CD708C">
        <w:rPr>
          <w:b/>
          <w:bCs/>
        </w:rPr>
        <w:t>Adresse</w:t>
      </w:r>
      <w:r w:rsidRPr="00CD708C">
        <w:t xml:space="preserve"> : Il existe une option pour indiquer si le conjoint partage la même adresse que l'employé ou une adresse différente.</w:t>
      </w:r>
    </w:p>
    <w:p w14:paraId="566D2A45" w14:textId="77777777" w:rsidR="00030BD4" w:rsidRPr="00CD708C" w:rsidRDefault="00030BD4" w:rsidP="00030BD4">
      <w:pPr>
        <w:numPr>
          <w:ilvl w:val="0"/>
          <w:numId w:val="139"/>
        </w:numPr>
      </w:pPr>
      <w:r w:rsidRPr="00CD708C">
        <w:rPr>
          <w:b/>
          <w:bCs/>
        </w:rPr>
        <w:t>Détails supplémentaires</w:t>
      </w:r>
      <w:r w:rsidRPr="00CD708C">
        <w:t xml:space="preserve"> : Cela inclut le numéro de sécurité sociale, la date de naissance, et le sexe, pour fournir une documentation complète sur le conjoint pour des raisons administratives ou de conformité.</w:t>
      </w:r>
    </w:p>
    <w:p w14:paraId="34FB766E" w14:textId="77777777" w:rsidR="00030BD4" w:rsidRPr="00CD708C" w:rsidRDefault="00030BD4" w:rsidP="00030BD4">
      <w:pPr>
        <w:numPr>
          <w:ilvl w:val="0"/>
          <w:numId w:val="139"/>
        </w:numPr>
      </w:pPr>
      <w:r w:rsidRPr="00CD708C">
        <w:rPr>
          <w:b/>
          <w:bCs/>
        </w:rPr>
        <w:t>Activité et Revenus</w:t>
      </w:r>
      <w:r w:rsidRPr="00CD708C">
        <w:t xml:space="preserve"> : Ces champs permettent de préciser si le conjoint travaille, le type d'activité exercée, ainsi que les revenus associés, s'ils sont pertinents pour l'employé.</w:t>
      </w:r>
    </w:p>
    <w:p w14:paraId="2DFB19E0" w14:textId="77777777" w:rsidR="00030BD4" w:rsidRPr="00CD708C" w:rsidRDefault="00030BD4" w:rsidP="00030BD4">
      <w:pPr>
        <w:numPr>
          <w:ilvl w:val="0"/>
          <w:numId w:val="139"/>
        </w:numPr>
      </w:pPr>
      <w:r w:rsidRPr="00CD708C">
        <w:rPr>
          <w:b/>
          <w:bCs/>
        </w:rPr>
        <w:t>Permis</w:t>
      </w:r>
      <w:r w:rsidRPr="00CD708C">
        <w:t xml:space="preserve"> : Cela concerne le type de permis de séjour ou de travail du conjoint si cela est nécessaire.</w:t>
      </w:r>
    </w:p>
    <w:p w14:paraId="151C7DE5" w14:textId="77777777" w:rsidR="00030BD4" w:rsidRPr="00CD708C" w:rsidRDefault="00030BD4" w:rsidP="00030BD4">
      <w:pPr>
        <w:numPr>
          <w:ilvl w:val="0"/>
          <w:numId w:val="139"/>
        </w:numPr>
      </w:pPr>
      <w:r w:rsidRPr="00CD708C">
        <w:rPr>
          <w:b/>
          <w:bCs/>
        </w:rPr>
        <w:t>Rente</w:t>
      </w:r>
      <w:r w:rsidRPr="00CD708C">
        <w:t xml:space="preserve"> : Si le conjoint reçoit une pension ou une rente, ces informations peuvent être consignées ici.</w:t>
      </w:r>
    </w:p>
    <w:p w14:paraId="011673AA" w14:textId="77777777" w:rsidR="00030BD4" w:rsidRPr="00CD708C" w:rsidRDefault="00030BD4" w:rsidP="00030BD4">
      <w:pPr>
        <w:numPr>
          <w:ilvl w:val="0"/>
          <w:numId w:val="139"/>
        </w:numPr>
      </w:pPr>
      <w:r w:rsidRPr="00CD708C">
        <w:rPr>
          <w:b/>
          <w:bCs/>
        </w:rPr>
        <w:t>Commentaire</w:t>
      </w:r>
      <w:r w:rsidRPr="00CD708C">
        <w:t xml:space="preserve"> : Une section est disponible pour ajouter toute remarque ou information complémentaire concernant le conjoint ou les enfants.</w:t>
      </w:r>
    </w:p>
    <w:p w14:paraId="55600072" w14:textId="77777777" w:rsidR="00030BD4" w:rsidRPr="00CD708C" w:rsidRDefault="00030BD4" w:rsidP="00030BD4">
      <w:r w:rsidRPr="00CD708C">
        <w:t>Ce segment du programme sd100 est vital pour la gestion des informations familiales des employés, ce qui peut influencer les déductions fiscales, les avantages sociaux et d'autres éléments de la gestion des ressources humaines. L'exactitude et la mise à jour de ces informations sont essentielles pour le suivi des avantages des employés et pour répondre aux exigences réglementaires ou de reporting</w:t>
      </w:r>
      <w:r w:rsidRPr="00CD708C">
        <w:rPr>
          <w:rFonts w:ascii="Arial" w:hAnsi="Arial" w:cs="Arial"/>
        </w:rPr>
        <w:t>​​</w:t>
      </w:r>
      <w:r w:rsidRPr="00CD708C">
        <w:t>.</w:t>
      </w:r>
    </w:p>
    <w:p w14:paraId="5EFDFE63" w14:textId="77777777" w:rsidR="00030BD4" w:rsidRDefault="00030BD4" w:rsidP="00030BD4"/>
    <w:p w14:paraId="511513A0" w14:textId="77777777" w:rsidR="00030BD4" w:rsidRDefault="00030BD4" w:rsidP="00030BD4">
      <w:pPr>
        <w:pStyle w:val="Titre5"/>
      </w:pPr>
      <w:r>
        <w:lastRenderedPageBreak/>
        <w:t>Onglet « Formation » :</w:t>
      </w:r>
    </w:p>
    <w:p w14:paraId="309EBE0A" w14:textId="77777777" w:rsidR="00030BD4" w:rsidRDefault="00030BD4" w:rsidP="00030BD4">
      <w:r w:rsidRPr="006803FF">
        <w:rPr>
          <w:noProof/>
        </w:rPr>
        <w:drawing>
          <wp:inline distT="0" distB="0" distL="0" distR="0" wp14:anchorId="15BEABD2" wp14:editId="4ED24A64">
            <wp:extent cx="9583487" cy="6401693"/>
            <wp:effectExtent l="0" t="0" r="0" b="0"/>
            <wp:docPr id="1004667206"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206" name="Image 1" descr="Une image contenant texte, capture d’écran, nombre, logiciel&#10;&#10;Description générée automatiquement"/>
                    <pic:cNvPicPr/>
                  </pic:nvPicPr>
                  <pic:blipFill>
                    <a:blip r:embed="rId20"/>
                    <a:stretch>
                      <a:fillRect/>
                    </a:stretch>
                  </pic:blipFill>
                  <pic:spPr>
                    <a:xfrm>
                      <a:off x="0" y="0"/>
                      <a:ext cx="9583487" cy="6401693"/>
                    </a:xfrm>
                    <a:prstGeom prst="rect">
                      <a:avLst/>
                    </a:prstGeom>
                  </pic:spPr>
                </pic:pic>
              </a:graphicData>
            </a:graphic>
          </wp:inline>
        </w:drawing>
      </w:r>
    </w:p>
    <w:p w14:paraId="54ED4219" w14:textId="77777777" w:rsidR="00030BD4" w:rsidRDefault="00030BD4" w:rsidP="00030BD4">
      <w:pPr>
        <w:rPr>
          <w:b/>
          <w:bCs/>
          <w:u w:val="single"/>
        </w:rPr>
      </w:pPr>
      <w:r w:rsidRPr="00EC4418">
        <w:rPr>
          <w:b/>
          <w:bCs/>
          <w:u w:val="single"/>
        </w:rPr>
        <w:lastRenderedPageBreak/>
        <w:t>Note explicative de l’onglet «</w:t>
      </w:r>
      <w:r>
        <w:rPr>
          <w:b/>
          <w:bCs/>
          <w:u w:val="single"/>
        </w:rPr>
        <w:t xml:space="preserve"> Formation</w:t>
      </w:r>
      <w:r w:rsidRPr="00EC4418">
        <w:rPr>
          <w:b/>
          <w:bCs/>
          <w:u w:val="single"/>
        </w:rPr>
        <w:t xml:space="preserve"> » du programme « sd100 »</w:t>
      </w:r>
      <w:r>
        <w:rPr>
          <w:b/>
          <w:bCs/>
          <w:u w:val="single"/>
        </w:rPr>
        <w:t> :</w:t>
      </w:r>
    </w:p>
    <w:p w14:paraId="2D0DA953" w14:textId="77777777" w:rsidR="00030BD4" w:rsidRPr="00387B66" w:rsidRDefault="00030BD4" w:rsidP="00030BD4">
      <w:r w:rsidRPr="00387B66">
        <w:t>L'onglet « Famille » dans le programme sd100 de MS est structuré pour recueillir des informations sur la famille de l'employé. Il se compose de plusieurs sections :</w:t>
      </w:r>
    </w:p>
    <w:p w14:paraId="0025B2BE" w14:textId="77777777" w:rsidR="00030BD4" w:rsidRPr="00387B66" w:rsidRDefault="00030BD4" w:rsidP="00030BD4">
      <w:pPr>
        <w:numPr>
          <w:ilvl w:val="0"/>
          <w:numId w:val="138"/>
        </w:numPr>
      </w:pPr>
      <w:r w:rsidRPr="00387B66">
        <w:rPr>
          <w:b/>
          <w:bCs/>
        </w:rPr>
        <w:t>Conjoint et Enfant</w:t>
      </w:r>
      <w:r w:rsidRPr="00387B66">
        <w:t xml:space="preserve"> : Ici, on peut entrer les détails du conjoint et des enfants, si cela est pertinent pour le dossier de l'employé.</w:t>
      </w:r>
    </w:p>
    <w:p w14:paraId="4146D17B" w14:textId="77777777" w:rsidR="00030BD4" w:rsidRPr="00387B66" w:rsidRDefault="00030BD4" w:rsidP="00030BD4">
      <w:pPr>
        <w:numPr>
          <w:ilvl w:val="0"/>
          <w:numId w:val="138"/>
        </w:numPr>
      </w:pPr>
      <w:r w:rsidRPr="00387B66">
        <w:rPr>
          <w:b/>
          <w:bCs/>
        </w:rPr>
        <w:t>Nom et Prénom</w:t>
      </w:r>
      <w:r w:rsidRPr="00387B66">
        <w:t xml:space="preserve"> : Ces champs sont destinés aux informations sur le nom de famille et le prénom du conjoint ou des enfants.</w:t>
      </w:r>
    </w:p>
    <w:p w14:paraId="54DF26D6" w14:textId="77777777" w:rsidR="00030BD4" w:rsidRPr="00387B66" w:rsidRDefault="00030BD4" w:rsidP="00030BD4">
      <w:pPr>
        <w:numPr>
          <w:ilvl w:val="0"/>
          <w:numId w:val="138"/>
        </w:numPr>
      </w:pPr>
      <w:r w:rsidRPr="00387B66">
        <w:rPr>
          <w:b/>
          <w:bCs/>
        </w:rPr>
        <w:t>Adresse</w:t>
      </w:r>
      <w:r w:rsidRPr="00387B66">
        <w:t xml:space="preserve"> : Il existe une option pour indiquer si le conjoint partage la même adresse que l'employé ou une adresse différente.</w:t>
      </w:r>
    </w:p>
    <w:p w14:paraId="0FE1CF17" w14:textId="77777777" w:rsidR="00030BD4" w:rsidRPr="00387B66" w:rsidRDefault="00030BD4" w:rsidP="00030BD4">
      <w:pPr>
        <w:numPr>
          <w:ilvl w:val="0"/>
          <w:numId w:val="138"/>
        </w:numPr>
      </w:pPr>
      <w:r w:rsidRPr="00387B66">
        <w:rPr>
          <w:b/>
          <w:bCs/>
        </w:rPr>
        <w:t>Détails supplémentaires</w:t>
      </w:r>
      <w:r w:rsidRPr="00387B66">
        <w:t xml:space="preserve"> : Cela inclut le numéro de sécurité sociale, la date de naissance, et le sexe, pour fournir une documentation complète sur le conjoint pour des raisons administratives ou de conformité.</w:t>
      </w:r>
    </w:p>
    <w:p w14:paraId="64D255AF" w14:textId="77777777" w:rsidR="00030BD4" w:rsidRPr="00387B66" w:rsidRDefault="00030BD4" w:rsidP="00030BD4">
      <w:pPr>
        <w:numPr>
          <w:ilvl w:val="0"/>
          <w:numId w:val="138"/>
        </w:numPr>
      </w:pPr>
      <w:r w:rsidRPr="00387B66">
        <w:rPr>
          <w:b/>
          <w:bCs/>
        </w:rPr>
        <w:t>Activité et Revenus</w:t>
      </w:r>
      <w:r w:rsidRPr="00387B66">
        <w:t xml:space="preserve"> : Ces champs permettent de préciser si le conjoint travaille, le type d'activité exercée, ainsi que les revenus associés, s'ils sont pertinents pour l'employé.</w:t>
      </w:r>
    </w:p>
    <w:p w14:paraId="742DFA7B" w14:textId="77777777" w:rsidR="00030BD4" w:rsidRPr="00387B66" w:rsidRDefault="00030BD4" w:rsidP="00030BD4">
      <w:pPr>
        <w:numPr>
          <w:ilvl w:val="0"/>
          <w:numId w:val="138"/>
        </w:numPr>
      </w:pPr>
      <w:r w:rsidRPr="00387B66">
        <w:rPr>
          <w:b/>
          <w:bCs/>
        </w:rPr>
        <w:t>Permis</w:t>
      </w:r>
      <w:r w:rsidRPr="00387B66">
        <w:t xml:space="preserve"> : Cela concerne le type de permis de séjour ou de travail du conjoint si cela est nécessaire.</w:t>
      </w:r>
    </w:p>
    <w:p w14:paraId="22EF2DB5" w14:textId="77777777" w:rsidR="00030BD4" w:rsidRPr="00387B66" w:rsidRDefault="00030BD4" w:rsidP="00030BD4">
      <w:pPr>
        <w:numPr>
          <w:ilvl w:val="0"/>
          <w:numId w:val="138"/>
        </w:numPr>
      </w:pPr>
      <w:r w:rsidRPr="00387B66">
        <w:rPr>
          <w:b/>
          <w:bCs/>
        </w:rPr>
        <w:t>Rente</w:t>
      </w:r>
      <w:r w:rsidRPr="00387B66">
        <w:t xml:space="preserve"> : Si le conjoint reçoit une pension ou une rente, ces informations peuvent être consignées ici.</w:t>
      </w:r>
    </w:p>
    <w:p w14:paraId="4CB93752" w14:textId="77777777" w:rsidR="00030BD4" w:rsidRPr="00387B66" w:rsidRDefault="00030BD4" w:rsidP="00030BD4">
      <w:pPr>
        <w:numPr>
          <w:ilvl w:val="0"/>
          <w:numId w:val="138"/>
        </w:numPr>
      </w:pPr>
      <w:r w:rsidRPr="00387B66">
        <w:rPr>
          <w:b/>
          <w:bCs/>
        </w:rPr>
        <w:t>Commentaire</w:t>
      </w:r>
      <w:r w:rsidRPr="00387B66">
        <w:t xml:space="preserve"> : Une section est disponible pour ajouter toute remarque ou information complémentaire concernant le conjoint ou les enfants.</w:t>
      </w:r>
    </w:p>
    <w:p w14:paraId="788C11F6" w14:textId="77777777" w:rsidR="00030BD4" w:rsidRPr="00387B66" w:rsidRDefault="00030BD4" w:rsidP="00030BD4">
      <w:r w:rsidRPr="00387B66">
        <w:t>Ce segment du programme sd100 est vital pour la gestion des informations familiales des employés, ce qui peut influencer les déductions fiscales, les avantages sociaux et d'autres éléments de la gestion des ressources humaines. L'exactitude et la mise à jour de ces informations sont essentielles pour le suivi des avantages des employés et pour répondre aux exigences réglementaires ou de reporting</w:t>
      </w:r>
      <w:r w:rsidRPr="00387B66">
        <w:rPr>
          <w:rFonts w:ascii="Arial" w:hAnsi="Arial" w:cs="Arial"/>
        </w:rPr>
        <w:t>​​</w:t>
      </w:r>
      <w:r w:rsidRPr="00387B66">
        <w:t>.</w:t>
      </w:r>
    </w:p>
    <w:p w14:paraId="309A0E04" w14:textId="77777777" w:rsidR="00030BD4" w:rsidRDefault="00030BD4" w:rsidP="00030BD4"/>
    <w:p w14:paraId="21188ED7" w14:textId="77777777" w:rsidR="00030BD4" w:rsidRDefault="00030BD4" w:rsidP="00030BD4"/>
    <w:p w14:paraId="462C8A59" w14:textId="77777777" w:rsidR="00030BD4" w:rsidRDefault="00030BD4" w:rsidP="00030BD4"/>
    <w:p w14:paraId="35C453AC" w14:textId="77777777" w:rsidR="00030BD4" w:rsidRDefault="00030BD4" w:rsidP="00030BD4"/>
    <w:p w14:paraId="47CAB112" w14:textId="77777777" w:rsidR="00030BD4" w:rsidRDefault="00030BD4" w:rsidP="00030BD4"/>
    <w:p w14:paraId="45F7D33C" w14:textId="77777777" w:rsidR="00030BD4" w:rsidRDefault="00030BD4" w:rsidP="00030BD4"/>
    <w:p w14:paraId="4F6F7A84" w14:textId="77777777" w:rsidR="00030BD4" w:rsidRDefault="00030BD4" w:rsidP="00030BD4"/>
    <w:p w14:paraId="02BBEC01" w14:textId="77777777" w:rsidR="00030BD4" w:rsidRDefault="00030BD4" w:rsidP="00030BD4"/>
    <w:p w14:paraId="7E5991DD" w14:textId="77777777" w:rsidR="00030BD4" w:rsidRDefault="00030BD4" w:rsidP="00030BD4"/>
    <w:p w14:paraId="4D3DD1A2" w14:textId="77777777" w:rsidR="00030BD4" w:rsidRDefault="00030BD4" w:rsidP="00030BD4"/>
    <w:p w14:paraId="57A0187B" w14:textId="77777777" w:rsidR="00030BD4" w:rsidRPr="009C1E65" w:rsidRDefault="00030BD4" w:rsidP="00030BD4">
      <w:pPr>
        <w:pStyle w:val="Titre5"/>
      </w:pPr>
      <w:r w:rsidRPr="009C1E65">
        <w:lastRenderedPageBreak/>
        <w:t>Saisie d'un nouvel employé sd100</w:t>
      </w:r>
      <w:r>
        <w:t> :</w:t>
      </w:r>
    </w:p>
    <w:p w14:paraId="33D7FE5A" w14:textId="77777777" w:rsidR="00030BD4" w:rsidRPr="009C1E65" w:rsidRDefault="00030BD4" w:rsidP="00030BD4">
      <w:pPr>
        <w:rPr>
          <w:rFonts w:ascii="Arial" w:hAnsi="Arial" w:cs="Arial"/>
          <w:color w:val="000000"/>
        </w:rPr>
      </w:pPr>
    </w:p>
    <w:p w14:paraId="00458A1B" w14:textId="77777777" w:rsidR="00030BD4" w:rsidRDefault="00030BD4" w:rsidP="00030BD4">
      <w:pPr>
        <w:rPr>
          <w:rFonts w:ascii="Arial" w:hAnsi="Arial" w:cs="Arial"/>
          <w:color w:val="000000"/>
        </w:rPr>
      </w:pPr>
      <w:r w:rsidRPr="009C1E65">
        <w:rPr>
          <w:rFonts w:ascii="Arial" w:hAnsi="Arial" w:cs="Arial"/>
          <w:b/>
          <w:bCs/>
          <w:color w:val="000000"/>
        </w:rPr>
        <w:t xml:space="preserve">Attention </w:t>
      </w:r>
      <w:r w:rsidRPr="009C1E65">
        <w:rPr>
          <w:rFonts w:ascii="Arial" w:hAnsi="Arial" w:cs="Arial"/>
          <w:color w:val="000000"/>
        </w:rPr>
        <w:t xml:space="preserve">: Tous les employés, peu importe leur employeur, sont exclusivement créés </w:t>
      </w:r>
      <w:r w:rsidRPr="009C1E65">
        <w:rPr>
          <w:rFonts w:ascii="Arial" w:hAnsi="Arial" w:cs="Arial"/>
          <w:b/>
          <w:bCs/>
          <w:i/>
          <w:iCs/>
          <w:color w:val="000000"/>
        </w:rPr>
        <w:t>dans la Société 1</w:t>
      </w:r>
      <w:r w:rsidRPr="009C1E65">
        <w:rPr>
          <w:rFonts w:ascii="Arial" w:hAnsi="Arial" w:cs="Arial"/>
          <w:color w:val="000000"/>
        </w:rPr>
        <w:t xml:space="preserve"> (Chèque-Emploi), et ensuite copiés vers leur employeur respectif.</w:t>
      </w:r>
    </w:p>
    <w:p w14:paraId="06CFE542" w14:textId="77777777" w:rsidR="00030BD4" w:rsidRPr="009C1E65" w:rsidRDefault="00030BD4" w:rsidP="00030BD4">
      <w:pPr>
        <w:rPr>
          <w:rFonts w:ascii="Arial" w:hAnsi="Arial" w:cs="Arial"/>
          <w:color w:val="000000"/>
        </w:rPr>
      </w:pPr>
    </w:p>
    <w:p w14:paraId="709AD856" w14:textId="77777777" w:rsidR="00030BD4" w:rsidRPr="009C1E65" w:rsidRDefault="00030BD4" w:rsidP="00030BD4">
      <w:pPr>
        <w:widowControl w:val="0"/>
        <w:numPr>
          <w:ilvl w:val="0"/>
          <w:numId w:val="19"/>
        </w:numPr>
        <w:tabs>
          <w:tab w:val="left" w:pos="0"/>
        </w:tabs>
        <w:autoSpaceDE w:val="0"/>
        <w:autoSpaceDN w:val="0"/>
        <w:adjustRightInd w:val="0"/>
        <w:spacing w:after="0" w:line="240" w:lineRule="auto"/>
        <w:rPr>
          <w:rFonts w:ascii="Arial" w:hAnsi="Arial" w:cs="Arial"/>
          <w:color w:val="000000"/>
        </w:rPr>
      </w:pPr>
      <w:r w:rsidRPr="009C1E65">
        <w:rPr>
          <w:rFonts w:ascii="Arial" w:hAnsi="Arial" w:cs="Arial"/>
          <w:color w:val="000000"/>
        </w:rPr>
        <w:t xml:space="preserve">Pour la création d'un employé et la gestion du fichier du personnel, se référer à la section </w:t>
      </w:r>
      <w:hyperlink w:anchor="feac952c-9784-4e88-b3d8-d21655a43710" w:history="1">
        <w:r w:rsidRPr="009C1E65">
          <w:rPr>
            <w:rFonts w:ascii="Arial" w:hAnsi="Arial" w:cs="Arial"/>
            <w:color w:val="0000FF"/>
            <w:u w:val="single"/>
          </w:rPr>
          <w:t>Swissdec</w:t>
        </w:r>
      </w:hyperlink>
    </w:p>
    <w:p w14:paraId="7F6A4EC5" w14:textId="77777777" w:rsidR="00030BD4" w:rsidRPr="009C1E65" w:rsidRDefault="00030BD4" w:rsidP="00030BD4">
      <w:pPr>
        <w:rPr>
          <w:rFonts w:ascii="Arial" w:hAnsi="Arial" w:cs="Arial"/>
          <w:color w:val="000000"/>
        </w:rPr>
      </w:pPr>
    </w:p>
    <w:p w14:paraId="2C5CD015" w14:textId="77777777" w:rsidR="00030BD4" w:rsidRPr="007C2B47" w:rsidRDefault="00030BD4" w:rsidP="00030BD4">
      <w:pPr>
        <w:widowControl w:val="0"/>
        <w:numPr>
          <w:ilvl w:val="0"/>
          <w:numId w:val="19"/>
        </w:numPr>
        <w:tabs>
          <w:tab w:val="left" w:pos="0"/>
        </w:tabs>
        <w:autoSpaceDE w:val="0"/>
        <w:autoSpaceDN w:val="0"/>
        <w:adjustRightInd w:val="0"/>
        <w:spacing w:after="0" w:line="240" w:lineRule="auto"/>
        <w:rPr>
          <w:rFonts w:ascii="Arial" w:hAnsi="Arial" w:cs="Arial"/>
          <w:color w:val="000000"/>
        </w:rPr>
      </w:pPr>
      <w:r w:rsidRPr="009C1E65">
        <w:rPr>
          <w:rFonts w:ascii="Arial" w:hAnsi="Arial" w:cs="Arial"/>
          <w:color w:val="000000"/>
        </w:rPr>
        <w:t xml:space="preserve">Pour la copie d’un employé vers son employeur, se référer à la section suivante : </w:t>
      </w:r>
      <w:hyperlink w:anchor="ec524b3d-9435-41c9-82f1-e8d5ba8a3975" w:history="1">
        <w:r w:rsidRPr="009C1E65">
          <w:rPr>
            <w:rFonts w:ascii="Arial" w:hAnsi="Arial" w:cs="Arial"/>
            <w:color w:val="0000FF"/>
            <w:u w:val="single"/>
          </w:rPr>
          <w:t>Copie d'un employé vers un employeur (sd100)</w:t>
        </w:r>
      </w:hyperlink>
      <w:bookmarkStart w:id="3" w:name="ec524b3d-9435-41c9-82f1-e8d5ba8a3975"/>
      <w:bookmarkEnd w:id="3"/>
    </w:p>
    <w:p w14:paraId="7FA77A7C" w14:textId="77777777" w:rsidR="00030BD4" w:rsidRPr="009C1E65" w:rsidRDefault="00030BD4" w:rsidP="00030BD4">
      <w:pPr>
        <w:pStyle w:val="Titre5"/>
      </w:pPr>
      <w:r w:rsidRPr="009C1E65">
        <w:t>Copie d'un employé vers un employeur sd100</w:t>
      </w:r>
      <w:r>
        <w:t> :</w:t>
      </w:r>
    </w:p>
    <w:p w14:paraId="5712E47A" w14:textId="77777777" w:rsidR="00030BD4" w:rsidRPr="009C1E65" w:rsidRDefault="00030BD4" w:rsidP="00030BD4">
      <w:pPr>
        <w:rPr>
          <w:rFonts w:ascii="Arial" w:hAnsi="Arial" w:cs="Arial"/>
          <w:color w:val="000000"/>
        </w:rPr>
      </w:pPr>
    </w:p>
    <w:p w14:paraId="0AD3F8DC" w14:textId="77777777" w:rsidR="00030BD4" w:rsidRPr="009C1E65" w:rsidRDefault="00030BD4" w:rsidP="00030BD4">
      <w:pPr>
        <w:rPr>
          <w:rFonts w:ascii="Arial" w:hAnsi="Arial" w:cs="Arial"/>
          <w:color w:val="000000"/>
        </w:rPr>
      </w:pPr>
      <w:r w:rsidRPr="009C1E65">
        <w:rPr>
          <w:rFonts w:ascii="Arial" w:hAnsi="Arial" w:cs="Arial"/>
          <w:color w:val="000000"/>
        </w:rPr>
        <w:t>Une fois qu'un employé est créé dans la société 1, il faut le copier vers son employeur (qui est une autre société créée dans MS) :</w:t>
      </w:r>
    </w:p>
    <w:p w14:paraId="00FECFEA" w14:textId="77777777" w:rsidR="00030BD4" w:rsidRPr="009C1E65" w:rsidRDefault="00030BD4" w:rsidP="00030BD4">
      <w:pPr>
        <w:rPr>
          <w:rFonts w:ascii="Arial" w:hAnsi="Arial" w:cs="Arial"/>
          <w:color w:val="000000"/>
        </w:rPr>
      </w:pPr>
    </w:p>
    <w:p w14:paraId="4A7AFC21" w14:textId="77777777" w:rsidR="00030BD4" w:rsidRPr="009C1E65" w:rsidRDefault="00030BD4" w:rsidP="00030BD4">
      <w:pPr>
        <w:rPr>
          <w:rFonts w:ascii="Arial" w:hAnsi="Arial" w:cs="Arial"/>
          <w:b/>
          <w:bCs/>
          <w:color w:val="4F87FD"/>
        </w:rPr>
      </w:pPr>
      <w:r w:rsidRPr="009C1E65">
        <w:rPr>
          <w:rFonts w:ascii="Arial" w:hAnsi="Arial" w:cs="Arial"/>
          <w:b/>
          <w:bCs/>
          <w:color w:val="4F87FD"/>
        </w:rPr>
        <w:t>4.1 Sélection de l'employé</w:t>
      </w:r>
    </w:p>
    <w:p w14:paraId="6B2759B3" w14:textId="77777777" w:rsidR="00030BD4" w:rsidRPr="009C1E65" w:rsidRDefault="00030BD4" w:rsidP="00030BD4">
      <w:pPr>
        <w:rPr>
          <w:rFonts w:ascii="Arial" w:hAnsi="Arial" w:cs="Arial"/>
          <w:color w:val="000000"/>
        </w:rPr>
      </w:pPr>
    </w:p>
    <w:p w14:paraId="5FA919EB" w14:textId="77777777" w:rsidR="00030BD4" w:rsidRPr="009C1E65" w:rsidRDefault="00030BD4" w:rsidP="00030BD4">
      <w:pPr>
        <w:rPr>
          <w:rFonts w:ascii="Arial" w:hAnsi="Arial" w:cs="Arial"/>
          <w:color w:val="000000"/>
        </w:rPr>
      </w:pPr>
      <w:r w:rsidRPr="009C1E65">
        <w:rPr>
          <w:rFonts w:ascii="Arial" w:hAnsi="Arial" w:cs="Arial"/>
          <w:color w:val="000000"/>
        </w:rPr>
        <w:t>Dans le programme sd100, sélectionner l'employé désiré par un clic gauche pour le faire apparaître en bleu :</w:t>
      </w:r>
    </w:p>
    <w:p w14:paraId="755429CE" w14:textId="77777777" w:rsidR="00030BD4" w:rsidRPr="009C1E65" w:rsidRDefault="00030BD4" w:rsidP="00030BD4">
      <w:pPr>
        <w:rPr>
          <w:rFonts w:ascii="Arial" w:hAnsi="Arial" w:cs="Arial"/>
          <w:color w:val="000000"/>
        </w:rPr>
      </w:pPr>
    </w:p>
    <w:p w14:paraId="38D4B115"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747CB385" wp14:editId="6EFFE34F">
            <wp:extent cx="5669280" cy="2584450"/>
            <wp:effectExtent l="0" t="0" r="0" b="0"/>
            <wp:docPr id="1657" name="Image 165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Image 1657" descr="Une image contenant texte, capture d’écran, nombre, Polic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280" cy="2584450"/>
                    </a:xfrm>
                    <a:prstGeom prst="rect">
                      <a:avLst/>
                    </a:prstGeom>
                    <a:noFill/>
                    <a:ln>
                      <a:noFill/>
                    </a:ln>
                  </pic:spPr>
                </pic:pic>
              </a:graphicData>
            </a:graphic>
          </wp:inline>
        </w:drawing>
      </w:r>
    </w:p>
    <w:p w14:paraId="529A462C" w14:textId="77777777" w:rsidR="00030BD4" w:rsidRDefault="00030BD4" w:rsidP="00030BD4">
      <w:pPr>
        <w:rPr>
          <w:rFonts w:ascii="Arial" w:hAnsi="Arial" w:cs="Arial"/>
          <w:color w:val="000000"/>
        </w:rPr>
      </w:pPr>
    </w:p>
    <w:p w14:paraId="0382F422" w14:textId="77777777" w:rsidR="00030BD4" w:rsidRPr="009C1E65" w:rsidRDefault="00030BD4" w:rsidP="00030BD4">
      <w:pPr>
        <w:rPr>
          <w:rFonts w:ascii="Arial" w:hAnsi="Arial" w:cs="Arial"/>
          <w:b/>
          <w:bCs/>
          <w:color w:val="4F87FD"/>
        </w:rPr>
      </w:pPr>
      <w:r w:rsidRPr="009C1E65">
        <w:rPr>
          <w:rFonts w:ascii="Arial" w:hAnsi="Arial" w:cs="Arial"/>
          <w:b/>
          <w:bCs/>
          <w:color w:val="4F87FD"/>
        </w:rPr>
        <w:lastRenderedPageBreak/>
        <w:t>4.2 Transfert</w:t>
      </w:r>
    </w:p>
    <w:p w14:paraId="51DC7047" w14:textId="77777777" w:rsidR="00030BD4" w:rsidRPr="009C1E65" w:rsidRDefault="00030BD4" w:rsidP="00030BD4">
      <w:pPr>
        <w:rPr>
          <w:rFonts w:ascii="Arial" w:hAnsi="Arial" w:cs="Arial"/>
          <w:color w:val="000000"/>
        </w:rPr>
      </w:pPr>
    </w:p>
    <w:p w14:paraId="10CC28EA" w14:textId="77777777" w:rsidR="00030BD4" w:rsidRPr="009C1E65" w:rsidRDefault="00030BD4" w:rsidP="00030BD4">
      <w:pPr>
        <w:rPr>
          <w:rFonts w:ascii="Arial" w:hAnsi="Arial" w:cs="Arial"/>
          <w:color w:val="000000"/>
        </w:rPr>
      </w:pPr>
      <w:r w:rsidRPr="009C1E65">
        <w:rPr>
          <w:rFonts w:ascii="Arial" w:hAnsi="Arial" w:cs="Arial"/>
          <w:color w:val="000000"/>
        </w:rPr>
        <w:t xml:space="preserve">Puis cliquer sur l'icône de transfert   </w:t>
      </w:r>
      <w:r>
        <w:rPr>
          <w:rFonts w:ascii="Arial" w:hAnsi="Arial" w:cs="Arial"/>
          <w:noProof/>
          <w:color w:val="000000"/>
        </w:rPr>
        <w:drawing>
          <wp:inline distT="0" distB="0" distL="0" distR="0" wp14:anchorId="69C0406A" wp14:editId="0F73FFF2">
            <wp:extent cx="294005" cy="254635"/>
            <wp:effectExtent l="0" t="0" r="0" b="0"/>
            <wp:docPr id="1658" name="Imag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005" cy="254635"/>
                    </a:xfrm>
                    <a:prstGeom prst="rect">
                      <a:avLst/>
                    </a:prstGeom>
                    <a:noFill/>
                    <a:ln>
                      <a:noFill/>
                    </a:ln>
                  </pic:spPr>
                </pic:pic>
              </a:graphicData>
            </a:graphic>
          </wp:inline>
        </w:drawing>
      </w:r>
    </w:p>
    <w:p w14:paraId="034A59AD" w14:textId="77777777" w:rsidR="00030BD4" w:rsidRPr="009C1E65" w:rsidRDefault="00030BD4" w:rsidP="00030BD4">
      <w:pPr>
        <w:rPr>
          <w:rFonts w:ascii="Arial" w:hAnsi="Arial" w:cs="Arial"/>
          <w:color w:val="000000"/>
        </w:rPr>
      </w:pPr>
    </w:p>
    <w:p w14:paraId="565EEBF5" w14:textId="77777777" w:rsidR="00030BD4" w:rsidRPr="009C1E65" w:rsidRDefault="00030BD4" w:rsidP="00030BD4">
      <w:pPr>
        <w:rPr>
          <w:rFonts w:ascii="Arial" w:hAnsi="Arial" w:cs="Arial"/>
          <w:color w:val="000000"/>
        </w:rPr>
      </w:pPr>
      <w:r w:rsidRPr="009C1E65">
        <w:rPr>
          <w:rFonts w:ascii="Arial" w:hAnsi="Arial" w:cs="Arial"/>
          <w:color w:val="000000"/>
        </w:rPr>
        <w:t>La fenêtre suivante apparaîtra, permettant de choisir la source et la destination :</w:t>
      </w:r>
    </w:p>
    <w:p w14:paraId="128EF2FF" w14:textId="77777777" w:rsidR="00030BD4" w:rsidRPr="009C1E65" w:rsidRDefault="00030BD4" w:rsidP="00030BD4">
      <w:pPr>
        <w:rPr>
          <w:rFonts w:ascii="Arial" w:hAnsi="Arial" w:cs="Arial"/>
          <w:color w:val="000000"/>
        </w:rPr>
      </w:pPr>
    </w:p>
    <w:p w14:paraId="110CD4B7"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702EADCB" wp14:editId="49CE3E81">
            <wp:extent cx="5669280" cy="2162810"/>
            <wp:effectExtent l="0" t="0" r="0" b="0"/>
            <wp:docPr id="1659" name="Image 1659"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Image 1659" descr="Une image contenant texte, logiciel, nombre, Polic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2162810"/>
                    </a:xfrm>
                    <a:prstGeom prst="rect">
                      <a:avLst/>
                    </a:prstGeom>
                    <a:noFill/>
                    <a:ln>
                      <a:noFill/>
                    </a:ln>
                  </pic:spPr>
                </pic:pic>
              </a:graphicData>
            </a:graphic>
          </wp:inline>
        </w:drawing>
      </w:r>
    </w:p>
    <w:p w14:paraId="34492D2C" w14:textId="77777777" w:rsidR="00030BD4" w:rsidRDefault="00030BD4" w:rsidP="00030BD4">
      <w:pPr>
        <w:rPr>
          <w:rFonts w:ascii="Arial" w:hAnsi="Arial" w:cs="Arial"/>
          <w:color w:val="000000"/>
        </w:rPr>
      </w:pPr>
      <w:bookmarkStart w:id="4" w:name="0879D3CDF2A1FA19F7C72091F0B21E81762A6BFF"/>
      <w:bookmarkEnd w:id="4"/>
    </w:p>
    <w:p w14:paraId="7656CFC4" w14:textId="77777777" w:rsidR="00030BD4" w:rsidRPr="009C1E65" w:rsidRDefault="00030BD4" w:rsidP="00030BD4">
      <w:pPr>
        <w:rPr>
          <w:rFonts w:ascii="Arial" w:hAnsi="Arial" w:cs="Arial"/>
          <w:b/>
          <w:bCs/>
          <w:color w:val="4F87FD"/>
        </w:rPr>
      </w:pPr>
      <w:r>
        <w:rPr>
          <w:rFonts w:ascii="Arial" w:hAnsi="Arial" w:cs="Arial"/>
          <w:noProof/>
          <w:color w:val="000000"/>
        </w:rPr>
        <w:drawing>
          <wp:inline distT="0" distB="0" distL="0" distR="0" wp14:anchorId="0840BB26" wp14:editId="365863F1">
            <wp:extent cx="381635" cy="381635"/>
            <wp:effectExtent l="0" t="0" r="0" b="0"/>
            <wp:docPr id="1660" name="Imag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r w:rsidRPr="009C1E65">
        <w:rPr>
          <w:rFonts w:ascii="Arial" w:hAnsi="Arial" w:cs="Arial"/>
          <w:b/>
          <w:bCs/>
          <w:color w:val="4F87FD"/>
        </w:rPr>
        <w:t xml:space="preserve">Cliquer sur "Un" </w:t>
      </w:r>
    </w:p>
    <w:p w14:paraId="7B6D89C9" w14:textId="77777777" w:rsidR="00030BD4" w:rsidRPr="009C1E65" w:rsidRDefault="00030BD4" w:rsidP="00030BD4">
      <w:pPr>
        <w:ind w:left="750"/>
        <w:rPr>
          <w:rFonts w:ascii="Arial" w:hAnsi="Arial" w:cs="Arial"/>
          <w:color w:val="000000"/>
        </w:rPr>
      </w:pPr>
      <w:r w:rsidRPr="009C1E65">
        <w:rPr>
          <w:rFonts w:ascii="Arial" w:hAnsi="Arial" w:cs="Arial"/>
          <w:color w:val="000000"/>
        </w:rPr>
        <w:t>Permet de choisir l'employé à transférer</w:t>
      </w:r>
    </w:p>
    <w:p w14:paraId="344BE054" w14:textId="77777777" w:rsidR="00030BD4" w:rsidRPr="009C1E65" w:rsidRDefault="00030BD4" w:rsidP="00030BD4">
      <w:pPr>
        <w:rPr>
          <w:rFonts w:ascii="Arial" w:hAnsi="Arial" w:cs="Arial"/>
          <w:color w:val="000000"/>
        </w:rPr>
      </w:pPr>
      <w:bookmarkStart w:id="5" w:name="C532DC3DA45FCBDB9AF4495CF8A8C718AB738472"/>
      <w:bookmarkEnd w:id="5"/>
    </w:p>
    <w:p w14:paraId="5DE9B72D" w14:textId="77777777" w:rsidR="00030BD4" w:rsidRPr="009C1E65" w:rsidRDefault="00030BD4" w:rsidP="00030BD4">
      <w:pPr>
        <w:rPr>
          <w:rFonts w:ascii="Arial" w:hAnsi="Arial" w:cs="Arial"/>
          <w:b/>
          <w:bCs/>
          <w:color w:val="4F87FD"/>
        </w:rPr>
      </w:pPr>
      <w:r>
        <w:rPr>
          <w:rFonts w:ascii="Arial" w:hAnsi="Arial" w:cs="Arial"/>
          <w:noProof/>
          <w:color w:val="000000"/>
        </w:rPr>
        <w:drawing>
          <wp:inline distT="0" distB="0" distL="0" distR="0" wp14:anchorId="77FEE4CC" wp14:editId="089C548F">
            <wp:extent cx="381635" cy="381635"/>
            <wp:effectExtent l="0" t="0" r="0" b="0"/>
            <wp:docPr id="1661" name="Imag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r w:rsidRPr="009C1E65">
        <w:rPr>
          <w:rFonts w:ascii="Arial" w:hAnsi="Arial" w:cs="Arial"/>
          <w:b/>
          <w:bCs/>
          <w:color w:val="4F87FD"/>
        </w:rPr>
        <w:t>Cliquer pour choisir un employé</w:t>
      </w:r>
    </w:p>
    <w:p w14:paraId="6A25302F" w14:textId="77777777" w:rsidR="00030BD4" w:rsidRPr="009C1E65" w:rsidRDefault="00030BD4" w:rsidP="00030BD4">
      <w:pPr>
        <w:rPr>
          <w:rFonts w:ascii="Arial" w:hAnsi="Arial" w:cs="Arial"/>
          <w:color w:val="000000"/>
        </w:rPr>
      </w:pPr>
    </w:p>
    <w:p w14:paraId="2FB65810" w14:textId="77777777" w:rsidR="00030BD4" w:rsidRPr="009C1E65" w:rsidRDefault="00030BD4" w:rsidP="00030BD4">
      <w:pPr>
        <w:rPr>
          <w:rFonts w:ascii="Arial" w:hAnsi="Arial" w:cs="Arial"/>
          <w:color w:val="000000"/>
        </w:rPr>
      </w:pPr>
      <w:bookmarkStart w:id="6" w:name="DFF4E7A295ABBA145F13C40970C46FD5A8051A6A"/>
      <w:bookmarkEnd w:id="6"/>
    </w:p>
    <w:p w14:paraId="015D2141" w14:textId="77777777" w:rsidR="00030BD4" w:rsidRPr="009C1E65" w:rsidRDefault="00030BD4" w:rsidP="00030BD4">
      <w:pPr>
        <w:rPr>
          <w:rFonts w:ascii="Arial" w:hAnsi="Arial" w:cs="Arial"/>
          <w:b/>
          <w:bCs/>
          <w:color w:val="4F87FD"/>
        </w:rPr>
      </w:pPr>
      <w:r>
        <w:rPr>
          <w:rFonts w:ascii="Arial" w:hAnsi="Arial" w:cs="Arial"/>
          <w:noProof/>
          <w:color w:val="000000"/>
        </w:rPr>
        <w:lastRenderedPageBreak/>
        <w:drawing>
          <wp:inline distT="0" distB="0" distL="0" distR="0" wp14:anchorId="70649B88" wp14:editId="5EAFA957">
            <wp:extent cx="381635" cy="381635"/>
            <wp:effectExtent l="0" t="0" r="0" b="0"/>
            <wp:docPr id="1662" name="Imag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r w:rsidRPr="009C1E65">
        <w:rPr>
          <w:rFonts w:ascii="Arial" w:hAnsi="Arial" w:cs="Arial"/>
          <w:b/>
          <w:bCs/>
          <w:color w:val="4F87FD"/>
        </w:rPr>
        <w:t>Choisir la société (=employeur) désirée</w:t>
      </w:r>
    </w:p>
    <w:p w14:paraId="6CD15A01" w14:textId="77777777" w:rsidR="00030BD4" w:rsidRPr="009C1E65" w:rsidRDefault="00030BD4" w:rsidP="00030BD4">
      <w:pPr>
        <w:ind w:left="750"/>
        <w:rPr>
          <w:rFonts w:ascii="Arial" w:hAnsi="Arial" w:cs="Arial"/>
          <w:color w:val="000000"/>
        </w:rPr>
      </w:pPr>
    </w:p>
    <w:p w14:paraId="3676DCB0" w14:textId="77777777" w:rsidR="00030BD4" w:rsidRPr="009C1E65" w:rsidRDefault="00030BD4" w:rsidP="00030BD4">
      <w:pPr>
        <w:rPr>
          <w:rFonts w:ascii="Arial" w:hAnsi="Arial" w:cs="Arial"/>
          <w:color w:val="000000"/>
        </w:rPr>
      </w:pPr>
    </w:p>
    <w:p w14:paraId="08FD28C7" w14:textId="77777777" w:rsidR="00030BD4" w:rsidRPr="009C1E65" w:rsidRDefault="00030BD4" w:rsidP="00030BD4">
      <w:pPr>
        <w:rPr>
          <w:rFonts w:ascii="Arial" w:hAnsi="Arial" w:cs="Arial"/>
          <w:color w:val="000000"/>
        </w:rPr>
      </w:pPr>
      <w:bookmarkStart w:id="7" w:name="FB27E261CA6D3EF461B1184F9291A74C806F4878"/>
      <w:bookmarkEnd w:id="7"/>
    </w:p>
    <w:p w14:paraId="73120FCA" w14:textId="77777777" w:rsidR="00030BD4" w:rsidRPr="009C1E65" w:rsidRDefault="00030BD4" w:rsidP="00030BD4">
      <w:pPr>
        <w:rPr>
          <w:rFonts w:ascii="Arial" w:hAnsi="Arial" w:cs="Arial"/>
          <w:b/>
          <w:bCs/>
          <w:color w:val="4F87FD"/>
        </w:rPr>
      </w:pPr>
      <w:r>
        <w:rPr>
          <w:rFonts w:ascii="Arial" w:hAnsi="Arial" w:cs="Arial"/>
          <w:noProof/>
          <w:color w:val="000000"/>
        </w:rPr>
        <w:drawing>
          <wp:inline distT="0" distB="0" distL="0" distR="0" wp14:anchorId="14004F0B" wp14:editId="6AE503B4">
            <wp:extent cx="381635" cy="381635"/>
            <wp:effectExtent l="0" t="0" r="0" b="0"/>
            <wp:docPr id="1663" name="Imag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r w:rsidRPr="009C1E65">
        <w:rPr>
          <w:rFonts w:ascii="Arial" w:hAnsi="Arial" w:cs="Arial"/>
          <w:b/>
          <w:bCs/>
          <w:color w:val="4F87FD"/>
        </w:rPr>
        <w:t>Valider et lancer le tranfert</w:t>
      </w:r>
    </w:p>
    <w:p w14:paraId="16F4ACC0" w14:textId="77777777" w:rsidR="00030BD4" w:rsidRPr="009C1E65" w:rsidRDefault="00030BD4" w:rsidP="00030BD4">
      <w:pPr>
        <w:rPr>
          <w:rFonts w:ascii="Arial" w:hAnsi="Arial" w:cs="Arial"/>
          <w:color w:val="000000"/>
        </w:rPr>
      </w:pPr>
      <w:r w:rsidRPr="009C1E65">
        <w:rPr>
          <w:rFonts w:ascii="Arial" w:hAnsi="Arial" w:cs="Arial"/>
          <w:color w:val="000000"/>
        </w:rPr>
        <w:t>Les fenêtres suivantes vont apparaître :</w:t>
      </w:r>
    </w:p>
    <w:p w14:paraId="4393F8AC" w14:textId="77777777" w:rsidR="00030BD4" w:rsidRPr="009C1E65" w:rsidRDefault="00030BD4" w:rsidP="00030BD4">
      <w:pPr>
        <w:rPr>
          <w:rFonts w:ascii="Arial" w:hAnsi="Arial" w:cs="Arial"/>
          <w:color w:val="000000"/>
        </w:rPr>
      </w:pPr>
    </w:p>
    <w:p w14:paraId="1EB7BDCC"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6ECBFEC2" wp14:editId="22F947BF">
            <wp:extent cx="2592070" cy="1749425"/>
            <wp:effectExtent l="0" t="0" r="0" b="0"/>
            <wp:docPr id="1664" name="Image 166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 1664" descr="Une image contenant texte, capture d’écran, Police, nombr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2070" cy="1749425"/>
                    </a:xfrm>
                    <a:prstGeom prst="rect">
                      <a:avLst/>
                    </a:prstGeom>
                    <a:noFill/>
                    <a:ln>
                      <a:noFill/>
                    </a:ln>
                  </pic:spPr>
                </pic:pic>
              </a:graphicData>
            </a:graphic>
          </wp:inline>
        </w:drawing>
      </w:r>
    </w:p>
    <w:p w14:paraId="09F8F063" w14:textId="77777777" w:rsidR="00030BD4" w:rsidRDefault="00030BD4" w:rsidP="00030BD4">
      <w:pPr>
        <w:rPr>
          <w:rFonts w:ascii="Arial" w:hAnsi="Arial" w:cs="Arial"/>
          <w:color w:val="000000"/>
        </w:rPr>
      </w:pPr>
    </w:p>
    <w:p w14:paraId="2E2ABF10"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50423A2F" wp14:editId="17BF0813">
            <wp:extent cx="2941955" cy="1431290"/>
            <wp:effectExtent l="0" t="0" r="0" b="0"/>
            <wp:docPr id="1665" name="Image 166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 1665" descr="Une image contenant texte, Police, logiciel, capture d’écran&#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955" cy="1431290"/>
                    </a:xfrm>
                    <a:prstGeom prst="rect">
                      <a:avLst/>
                    </a:prstGeom>
                    <a:noFill/>
                    <a:ln>
                      <a:noFill/>
                    </a:ln>
                  </pic:spPr>
                </pic:pic>
              </a:graphicData>
            </a:graphic>
          </wp:inline>
        </w:drawing>
      </w:r>
    </w:p>
    <w:p w14:paraId="38F08C06" w14:textId="77777777" w:rsidR="00030BD4" w:rsidRDefault="00030BD4" w:rsidP="00030BD4">
      <w:pPr>
        <w:rPr>
          <w:rFonts w:ascii="Arial" w:hAnsi="Arial" w:cs="Arial"/>
          <w:color w:val="000000"/>
        </w:rPr>
      </w:pPr>
    </w:p>
    <w:p w14:paraId="7F389965" w14:textId="77777777" w:rsidR="00030BD4" w:rsidRDefault="00030BD4" w:rsidP="00030BD4">
      <w:pPr>
        <w:rPr>
          <w:rFonts w:ascii="Arial" w:hAnsi="Arial" w:cs="Arial"/>
          <w:color w:val="000000"/>
        </w:rPr>
      </w:pPr>
    </w:p>
    <w:p w14:paraId="3961A204" w14:textId="77777777" w:rsidR="00030BD4" w:rsidRDefault="00030BD4" w:rsidP="00030BD4">
      <w:pPr>
        <w:rPr>
          <w:rFonts w:ascii="Arial" w:hAnsi="Arial" w:cs="Arial"/>
          <w:color w:val="000000"/>
        </w:rPr>
      </w:pPr>
    </w:p>
    <w:p w14:paraId="719143B3" w14:textId="77777777" w:rsidR="00030BD4" w:rsidRDefault="00030BD4" w:rsidP="00030BD4">
      <w:pPr>
        <w:pStyle w:val="Titre4"/>
      </w:pPr>
      <w:r>
        <w:lastRenderedPageBreak/>
        <w:t xml:space="preserve">Edition des employés sd101 : </w:t>
      </w:r>
    </w:p>
    <w:p w14:paraId="6CDF1878" w14:textId="77777777" w:rsidR="00030BD4" w:rsidRDefault="00030BD4" w:rsidP="00030BD4">
      <w:r w:rsidRPr="00D60057">
        <w:rPr>
          <w:noProof/>
        </w:rPr>
        <w:drawing>
          <wp:inline distT="0" distB="0" distL="0" distR="0" wp14:anchorId="16A58311" wp14:editId="66A1E58F">
            <wp:extent cx="6979920" cy="1753748"/>
            <wp:effectExtent l="0" t="0" r="0" b="0"/>
            <wp:docPr id="1298906856"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06856" name="Image 1" descr="Une image contenant texte, logiciel, Page web, Icône d’ordinateur&#10;&#10;Description générée automatiquement"/>
                    <pic:cNvPicPr/>
                  </pic:nvPicPr>
                  <pic:blipFill>
                    <a:blip r:embed="rId30"/>
                    <a:stretch>
                      <a:fillRect/>
                    </a:stretch>
                  </pic:blipFill>
                  <pic:spPr>
                    <a:xfrm>
                      <a:off x="0" y="0"/>
                      <a:ext cx="7002234" cy="1759355"/>
                    </a:xfrm>
                    <a:prstGeom prst="rect">
                      <a:avLst/>
                    </a:prstGeom>
                  </pic:spPr>
                </pic:pic>
              </a:graphicData>
            </a:graphic>
          </wp:inline>
        </w:drawing>
      </w:r>
    </w:p>
    <w:p w14:paraId="45BAA9E8" w14:textId="77777777" w:rsidR="00030BD4" w:rsidRDefault="00030BD4" w:rsidP="00030BD4">
      <w:r w:rsidRPr="00643461">
        <w:rPr>
          <w:noProof/>
        </w:rPr>
        <w:drawing>
          <wp:inline distT="0" distB="0" distL="0" distR="0" wp14:anchorId="6BF09C9A" wp14:editId="08B4B13E">
            <wp:extent cx="7030471" cy="4619625"/>
            <wp:effectExtent l="0" t="0" r="0" b="0"/>
            <wp:docPr id="214331723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7232" name="Image 1" descr="Une image contenant texte, capture d’écran, affichage, logiciel&#10;&#10;Description générée automatiquement"/>
                    <pic:cNvPicPr/>
                  </pic:nvPicPr>
                  <pic:blipFill>
                    <a:blip r:embed="rId31"/>
                    <a:stretch>
                      <a:fillRect/>
                    </a:stretch>
                  </pic:blipFill>
                  <pic:spPr>
                    <a:xfrm>
                      <a:off x="0" y="0"/>
                      <a:ext cx="7053482" cy="4634745"/>
                    </a:xfrm>
                    <a:prstGeom prst="rect">
                      <a:avLst/>
                    </a:prstGeom>
                  </pic:spPr>
                </pic:pic>
              </a:graphicData>
            </a:graphic>
          </wp:inline>
        </w:drawing>
      </w:r>
    </w:p>
    <w:p w14:paraId="2514FBEE" w14:textId="77777777" w:rsidR="00030BD4" w:rsidRDefault="00030BD4" w:rsidP="00030BD4">
      <w:pPr>
        <w:rPr>
          <w:b/>
          <w:bCs/>
          <w:u w:val="single"/>
        </w:rPr>
      </w:pPr>
      <w:r w:rsidRPr="00AF69DB">
        <w:rPr>
          <w:b/>
          <w:bCs/>
          <w:u w:val="single"/>
        </w:rPr>
        <w:lastRenderedPageBreak/>
        <w:t>Note explicative Edition des employé programme « sd101 »</w:t>
      </w:r>
    </w:p>
    <w:p w14:paraId="31119A5A" w14:textId="77777777" w:rsidR="00030BD4" w:rsidRDefault="00030BD4" w:rsidP="00030BD4">
      <w:pPr>
        <w:rPr>
          <w:b/>
          <w:bCs/>
          <w:u w:val="single"/>
        </w:rPr>
      </w:pPr>
    </w:p>
    <w:p w14:paraId="0B5B2DB7" w14:textId="77777777" w:rsidR="00030BD4" w:rsidRPr="00AF69DB" w:rsidRDefault="00030BD4" w:rsidP="00030BD4">
      <w:r w:rsidRPr="00AF69DB">
        <w:t>Le programme sd101 d'Édition des Données des employés de MS est un outil conçu pour générer des listes et des rapports personnalisés sur les employés selon les besoins de l'utilisateur. Voici comment l'utiliser étape par étape :</w:t>
      </w:r>
    </w:p>
    <w:p w14:paraId="43F56FBD" w14:textId="77777777" w:rsidR="00030BD4" w:rsidRPr="00AF69DB" w:rsidRDefault="00030BD4" w:rsidP="00030BD4">
      <w:pPr>
        <w:numPr>
          <w:ilvl w:val="0"/>
          <w:numId w:val="140"/>
        </w:numPr>
      </w:pPr>
      <w:r w:rsidRPr="00AF69DB">
        <w:rPr>
          <w:b/>
          <w:bCs/>
        </w:rPr>
        <w:t>Sélection de la liste</w:t>
      </w:r>
      <w:r w:rsidRPr="00AF69DB">
        <w:t xml:space="preserve"> : À l'ouverture du programme, vous êtes présenté avec une fenêtre de sélection de liste. Vous pouvez choisir parmi des listes préexistantes ou créer une nouvelle liste en fonction de vos besoins spécifiques.</w:t>
      </w:r>
    </w:p>
    <w:p w14:paraId="39CC9095" w14:textId="77777777" w:rsidR="00030BD4" w:rsidRPr="00AF69DB" w:rsidRDefault="00030BD4" w:rsidP="00030BD4">
      <w:pPr>
        <w:numPr>
          <w:ilvl w:val="0"/>
          <w:numId w:val="140"/>
        </w:numPr>
      </w:pPr>
      <w:r w:rsidRPr="00AF69DB">
        <w:rPr>
          <w:b/>
          <w:bCs/>
        </w:rPr>
        <w:t>Configuration de la liste</w:t>
      </w:r>
      <w:r w:rsidRPr="00AF69DB">
        <w:t xml:space="preserve"> : Une fois que vous avez sélectionné ou créé une nouvelle liste, vous pouvez la configurer davantage. Cela comprend la définition de critères de sélection spécifiques, comme des conditions sur certaines rubriques salariales, des informations démographiques ou d'autres filtres pertinents.</w:t>
      </w:r>
    </w:p>
    <w:p w14:paraId="77D385AF" w14:textId="77777777" w:rsidR="00030BD4" w:rsidRPr="00AF69DB" w:rsidRDefault="00030BD4" w:rsidP="00030BD4">
      <w:pPr>
        <w:numPr>
          <w:ilvl w:val="0"/>
          <w:numId w:val="140"/>
        </w:numPr>
      </w:pPr>
      <w:r w:rsidRPr="00AF69DB">
        <w:rPr>
          <w:b/>
          <w:bCs/>
        </w:rPr>
        <w:t>Ajout d'informations supplémentaires</w:t>
      </w:r>
      <w:r w:rsidRPr="00AF69DB">
        <w:t xml:space="preserve"> : Vous avez la possibilité d'ajouter des informations supplémentaires à la liste sélectionnée, en utilisant des options telles que les colonnes et les critères spécifiques pour inclure ou exclure des données particulières.</w:t>
      </w:r>
    </w:p>
    <w:p w14:paraId="08BC7773" w14:textId="77777777" w:rsidR="00030BD4" w:rsidRPr="00AF69DB" w:rsidRDefault="00030BD4" w:rsidP="00030BD4">
      <w:pPr>
        <w:numPr>
          <w:ilvl w:val="0"/>
          <w:numId w:val="140"/>
        </w:numPr>
      </w:pPr>
      <w:r w:rsidRPr="00AF69DB">
        <w:rPr>
          <w:b/>
          <w:bCs/>
        </w:rPr>
        <w:t>Génération et Exportation</w:t>
      </w:r>
      <w:r w:rsidRPr="00AF69DB">
        <w:t xml:space="preserve"> : Après avoir configuré votre liste, vous pouvez lancer la génération du rapport. Le rapport peut être visualisé, et souvent, il y a une option pour l'exporter vers Excel pour une manipulation ultérieure ou pour intégrer le rapport dans d'autres documents ou présentations.</w:t>
      </w:r>
    </w:p>
    <w:p w14:paraId="413F2768" w14:textId="77777777" w:rsidR="00030BD4" w:rsidRPr="00AF69DB" w:rsidRDefault="00030BD4" w:rsidP="00030BD4">
      <w:r w:rsidRPr="00AF69DB">
        <w:t>En résumé, le programme sd101 est un générateur de rapports flexible qui vous permet de créer des listes d'employés détaillées et personnalisées pour répondre aux différentes exigences de gestion des ressources humaines et de reporting de l’entreprise.</w:t>
      </w:r>
    </w:p>
    <w:p w14:paraId="2ED79633" w14:textId="77777777" w:rsidR="00030BD4" w:rsidRPr="00AF69DB" w:rsidRDefault="00030BD4" w:rsidP="00030BD4"/>
    <w:p w14:paraId="1FA9FF11" w14:textId="77777777" w:rsidR="00030BD4" w:rsidRDefault="00030BD4" w:rsidP="00030BD4">
      <w:pPr>
        <w:pStyle w:val="Titre5"/>
      </w:pPr>
      <w:r>
        <w:lastRenderedPageBreak/>
        <w:t>Onglet « Edition » :</w:t>
      </w:r>
    </w:p>
    <w:p w14:paraId="57AAEF2A" w14:textId="77777777" w:rsidR="00030BD4" w:rsidRDefault="00030BD4" w:rsidP="00030BD4">
      <w:r w:rsidRPr="00BB18C8">
        <w:rPr>
          <w:noProof/>
        </w:rPr>
        <w:drawing>
          <wp:inline distT="0" distB="0" distL="0" distR="0" wp14:anchorId="17003D37" wp14:editId="7F392877">
            <wp:extent cx="9564435" cy="6277851"/>
            <wp:effectExtent l="0" t="0" r="0" b="8890"/>
            <wp:docPr id="137200006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0060" name="Image 1" descr="Une image contenant texte, capture d’écran, affichage, logiciel&#10;&#10;Description générée automatiquement"/>
                    <pic:cNvPicPr/>
                  </pic:nvPicPr>
                  <pic:blipFill>
                    <a:blip r:embed="rId32"/>
                    <a:stretch>
                      <a:fillRect/>
                    </a:stretch>
                  </pic:blipFill>
                  <pic:spPr>
                    <a:xfrm>
                      <a:off x="0" y="0"/>
                      <a:ext cx="9564435" cy="6277851"/>
                    </a:xfrm>
                    <a:prstGeom prst="rect">
                      <a:avLst/>
                    </a:prstGeom>
                  </pic:spPr>
                </pic:pic>
              </a:graphicData>
            </a:graphic>
          </wp:inline>
        </w:drawing>
      </w:r>
    </w:p>
    <w:p w14:paraId="53A5FCBE" w14:textId="77777777" w:rsidR="00030BD4" w:rsidRDefault="00030BD4" w:rsidP="00030BD4"/>
    <w:p w14:paraId="21DDE0BD" w14:textId="77777777" w:rsidR="00030BD4" w:rsidRDefault="00030BD4" w:rsidP="00030BD4">
      <w:pPr>
        <w:rPr>
          <w:b/>
          <w:bCs/>
          <w:u w:val="single"/>
        </w:rPr>
      </w:pPr>
      <w:r w:rsidRPr="0042565D">
        <w:rPr>
          <w:b/>
          <w:bCs/>
          <w:u w:val="single"/>
        </w:rPr>
        <w:lastRenderedPageBreak/>
        <w:t>Note explicative de l’onglet « Edition » du programme « sd101 » :</w:t>
      </w:r>
    </w:p>
    <w:p w14:paraId="580372B9" w14:textId="77777777" w:rsidR="00030BD4" w:rsidRPr="0042565D" w:rsidRDefault="00030BD4" w:rsidP="00030BD4">
      <w:r w:rsidRPr="0042565D">
        <w:t>L'onglet que vous voyez dans le programme sd101 d'Édition des Employés est consacré à la configuration et à la génération de rapports personnalisés. Voici les étapes détaillées pour comprendre sa composition :</w:t>
      </w:r>
    </w:p>
    <w:p w14:paraId="175508AA" w14:textId="77777777" w:rsidR="00030BD4" w:rsidRPr="0042565D" w:rsidRDefault="00030BD4" w:rsidP="00030BD4">
      <w:pPr>
        <w:numPr>
          <w:ilvl w:val="0"/>
          <w:numId w:val="141"/>
        </w:numPr>
      </w:pPr>
      <w:r w:rsidRPr="0042565D">
        <w:rPr>
          <w:b/>
          <w:bCs/>
        </w:rPr>
        <w:t>Choix de la Liste</w:t>
      </w:r>
      <w:r w:rsidRPr="0042565D">
        <w:t xml:space="preserve"> : Vous commencez par sélectionner la liste de données que vous souhaitez éditer. Cela peut être une liste prédéfinie ou une nouvelle que vous créez pour répondre à un besoin spécifique.</w:t>
      </w:r>
    </w:p>
    <w:p w14:paraId="343A12FD" w14:textId="77777777" w:rsidR="00030BD4" w:rsidRPr="0042565D" w:rsidRDefault="00030BD4" w:rsidP="00030BD4">
      <w:pPr>
        <w:numPr>
          <w:ilvl w:val="0"/>
          <w:numId w:val="141"/>
        </w:numPr>
      </w:pPr>
      <w:r w:rsidRPr="0042565D">
        <w:rPr>
          <w:b/>
          <w:bCs/>
        </w:rPr>
        <w:t>Configuration</w:t>
      </w:r>
      <w:r w:rsidRPr="0042565D">
        <w:t xml:space="preserve"> : Après avoir sélectionné la liste, vous pouvez la configurer pour déterminer quelles données apparaîtront dans le rapport. Ceci est réalisé en ajoutant ou en retirant des champs disponibles à la liste des champs à imprimer ou à exporter.</w:t>
      </w:r>
    </w:p>
    <w:p w14:paraId="32F7345A" w14:textId="77777777" w:rsidR="00030BD4" w:rsidRPr="0042565D" w:rsidRDefault="00030BD4" w:rsidP="00030BD4">
      <w:pPr>
        <w:numPr>
          <w:ilvl w:val="0"/>
          <w:numId w:val="141"/>
        </w:numPr>
      </w:pPr>
      <w:r w:rsidRPr="0042565D">
        <w:rPr>
          <w:b/>
          <w:bCs/>
        </w:rPr>
        <w:t>Personnalisation</w:t>
      </w:r>
      <w:r w:rsidRPr="0042565D">
        <w:t xml:space="preserve"> : Les champs disponibles pour la liste peuvent inclure des détails tels que le numéro de personnel, le nom, le prénom, la date de naissance, la nationalité, et d'autres détails pertinents liés aux employés.</w:t>
      </w:r>
    </w:p>
    <w:p w14:paraId="50A01C43" w14:textId="77777777" w:rsidR="00030BD4" w:rsidRPr="0042565D" w:rsidRDefault="00030BD4" w:rsidP="00030BD4">
      <w:pPr>
        <w:numPr>
          <w:ilvl w:val="0"/>
          <w:numId w:val="141"/>
        </w:numPr>
      </w:pPr>
      <w:r w:rsidRPr="0042565D">
        <w:rPr>
          <w:b/>
          <w:bCs/>
        </w:rPr>
        <w:t>Visualisation et Exportation</w:t>
      </w:r>
      <w:r w:rsidRPr="0042565D">
        <w:t xml:space="preserve"> : Avant de finaliser, vous pouvez prévisualiser la liste pour s'assurer qu'elle contient toutes les informations nécessaires. Ensuite, vous avez la possibilité d'exporter cette liste dans un format utilisable, tel qu'Excel, où vous pourrez faire des manipulations supplémentaires si nécessaire.</w:t>
      </w:r>
    </w:p>
    <w:p w14:paraId="29691FB1" w14:textId="77777777" w:rsidR="00030BD4" w:rsidRPr="0042565D" w:rsidRDefault="00030BD4" w:rsidP="00030BD4">
      <w:r w:rsidRPr="0042565D">
        <w:t>En somme, cet onglet dans sd101 est l'outil qui permet de construire des rapports sur mesure pour l'analyse des données employés ou pour d'autres besoins administratifs liés à la gestion du personnel.</w:t>
      </w:r>
    </w:p>
    <w:p w14:paraId="40F18B9D" w14:textId="77777777" w:rsidR="00030BD4" w:rsidRPr="0042565D" w:rsidRDefault="00030BD4" w:rsidP="00030BD4">
      <w:pPr>
        <w:rPr>
          <w:vanish/>
        </w:rPr>
      </w:pPr>
      <w:r w:rsidRPr="0042565D">
        <w:rPr>
          <w:vanish/>
        </w:rPr>
        <w:t>Haut du formulaire</w:t>
      </w:r>
    </w:p>
    <w:p w14:paraId="0D85D65D" w14:textId="77777777" w:rsidR="00030BD4" w:rsidRPr="0042565D" w:rsidRDefault="00030BD4" w:rsidP="00030BD4"/>
    <w:p w14:paraId="627D5678" w14:textId="77777777" w:rsidR="00030BD4" w:rsidRDefault="00030BD4" w:rsidP="00030BD4"/>
    <w:p w14:paraId="7D6B2BA2" w14:textId="77777777" w:rsidR="00030BD4" w:rsidRDefault="00030BD4" w:rsidP="00030BD4"/>
    <w:p w14:paraId="1375D13A" w14:textId="77777777" w:rsidR="00030BD4" w:rsidRDefault="00030BD4" w:rsidP="00030BD4"/>
    <w:p w14:paraId="29E85CC9" w14:textId="77777777" w:rsidR="00030BD4" w:rsidRDefault="00030BD4" w:rsidP="00030BD4"/>
    <w:p w14:paraId="523C6622" w14:textId="77777777" w:rsidR="00030BD4" w:rsidRDefault="00030BD4" w:rsidP="00030BD4"/>
    <w:p w14:paraId="7226FB64" w14:textId="77777777" w:rsidR="00030BD4" w:rsidRDefault="00030BD4" w:rsidP="00030BD4">
      <w:pPr>
        <w:pStyle w:val="Titre4"/>
      </w:pPr>
      <w:r w:rsidRPr="00430B8C">
        <w:rPr>
          <w:rStyle w:val="Titre4Car"/>
        </w:rPr>
        <w:lastRenderedPageBreak/>
        <w:t>Edition des paramétrables de la famille sd104</w:t>
      </w:r>
      <w:r>
        <w:t xml:space="preserve"> : </w:t>
      </w:r>
    </w:p>
    <w:p w14:paraId="5C8731C0" w14:textId="77777777" w:rsidR="00030BD4" w:rsidRDefault="00030BD4" w:rsidP="00030BD4">
      <w:r w:rsidRPr="00643E90">
        <w:rPr>
          <w:noProof/>
        </w:rPr>
        <w:drawing>
          <wp:inline distT="0" distB="0" distL="0" distR="0" wp14:anchorId="4ED253FE" wp14:editId="75ED0D5D">
            <wp:extent cx="6766560" cy="1727343"/>
            <wp:effectExtent l="0" t="0" r="0" b="6350"/>
            <wp:docPr id="1252826508"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6508" name="Image 1" descr="Une image contenant texte, logiciel, Icône d’ordinateur, Page web&#10;&#10;Description générée automatiquement"/>
                    <pic:cNvPicPr/>
                  </pic:nvPicPr>
                  <pic:blipFill>
                    <a:blip r:embed="rId33"/>
                    <a:stretch>
                      <a:fillRect/>
                    </a:stretch>
                  </pic:blipFill>
                  <pic:spPr>
                    <a:xfrm>
                      <a:off x="0" y="0"/>
                      <a:ext cx="6785980" cy="1732300"/>
                    </a:xfrm>
                    <a:prstGeom prst="rect">
                      <a:avLst/>
                    </a:prstGeom>
                  </pic:spPr>
                </pic:pic>
              </a:graphicData>
            </a:graphic>
          </wp:inline>
        </w:drawing>
      </w:r>
    </w:p>
    <w:p w14:paraId="498C677E" w14:textId="77777777" w:rsidR="00030BD4" w:rsidRDefault="00030BD4" w:rsidP="00030BD4">
      <w:r w:rsidRPr="009E1DBB">
        <w:rPr>
          <w:noProof/>
        </w:rPr>
        <w:drawing>
          <wp:inline distT="0" distB="0" distL="0" distR="0" wp14:anchorId="22269DAD" wp14:editId="3E7BB71C">
            <wp:extent cx="7258050" cy="4763775"/>
            <wp:effectExtent l="0" t="0" r="0" b="0"/>
            <wp:docPr id="14559375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3758" name="Image 1" descr="Une image contenant texte, capture d’écran, affichage, logiciel&#10;&#10;Description générée automatiquement"/>
                    <pic:cNvPicPr/>
                  </pic:nvPicPr>
                  <pic:blipFill>
                    <a:blip r:embed="rId34"/>
                    <a:stretch>
                      <a:fillRect/>
                    </a:stretch>
                  </pic:blipFill>
                  <pic:spPr>
                    <a:xfrm>
                      <a:off x="0" y="0"/>
                      <a:ext cx="7293399" cy="4786976"/>
                    </a:xfrm>
                    <a:prstGeom prst="rect">
                      <a:avLst/>
                    </a:prstGeom>
                  </pic:spPr>
                </pic:pic>
              </a:graphicData>
            </a:graphic>
          </wp:inline>
        </w:drawing>
      </w:r>
    </w:p>
    <w:p w14:paraId="2A6B3753" w14:textId="77777777" w:rsidR="00030BD4" w:rsidRDefault="00030BD4" w:rsidP="00030BD4">
      <w:pPr>
        <w:rPr>
          <w:b/>
          <w:bCs/>
          <w:u w:val="single"/>
        </w:rPr>
      </w:pPr>
      <w:r w:rsidRPr="00221905">
        <w:rPr>
          <w:b/>
          <w:bCs/>
          <w:u w:val="single"/>
        </w:rPr>
        <w:lastRenderedPageBreak/>
        <w:t xml:space="preserve">Note explicative de l’Edition des paramétrable de la famille programme « sd104 » : </w:t>
      </w:r>
    </w:p>
    <w:p w14:paraId="6E3629DD" w14:textId="77777777" w:rsidR="00030BD4" w:rsidRDefault="00030BD4" w:rsidP="00030BD4">
      <w:pPr>
        <w:rPr>
          <w:b/>
          <w:bCs/>
          <w:u w:val="single"/>
        </w:rPr>
      </w:pPr>
    </w:p>
    <w:p w14:paraId="2EF104C3" w14:textId="77777777" w:rsidR="00030BD4" w:rsidRPr="00420C59" w:rsidRDefault="00030BD4" w:rsidP="00030BD4">
      <w:r w:rsidRPr="00420C59">
        <w:t>Le programme sd104 de MS est une interface de gestion pour éditer et paramétrer des listes relatives aux informations familiales des employés. Voici un guide explicatif sur son utilisation :</w:t>
      </w:r>
    </w:p>
    <w:p w14:paraId="6F5081E2" w14:textId="77777777" w:rsidR="00030BD4" w:rsidRPr="00420C59" w:rsidRDefault="00030BD4" w:rsidP="00030BD4">
      <w:pPr>
        <w:numPr>
          <w:ilvl w:val="0"/>
          <w:numId w:val="142"/>
        </w:numPr>
      </w:pPr>
      <w:r w:rsidRPr="00420C59">
        <w:rPr>
          <w:b/>
          <w:bCs/>
        </w:rPr>
        <w:t>Sélection d'une Liste</w:t>
      </w:r>
      <w:r w:rsidRPr="00420C59">
        <w:t xml:space="preserve"> : À l'ouverture, vous avez l'option de choisir entre 'Mes listes' pour les listes personnalisées sauvegardées, ou 'Toutes les listes' pour accéder à une gamme plus large, incluant des listes prédéfinies ou pour en créer une nouvelle.</w:t>
      </w:r>
    </w:p>
    <w:p w14:paraId="7E939B28" w14:textId="77777777" w:rsidR="00030BD4" w:rsidRPr="00420C59" w:rsidRDefault="00030BD4" w:rsidP="00030BD4">
      <w:pPr>
        <w:numPr>
          <w:ilvl w:val="0"/>
          <w:numId w:val="142"/>
        </w:numPr>
      </w:pPr>
      <w:r w:rsidRPr="00420C59">
        <w:rPr>
          <w:b/>
          <w:bCs/>
        </w:rPr>
        <w:t>Configuration de la Liste</w:t>
      </w:r>
      <w:r w:rsidRPr="00420C59">
        <w:t xml:space="preserve"> : Une fois la liste choisie, vous accédez à une interface où vous pouvez définir et affiner les critères de sélection pour votre rapport, tels que les conditions spécifiques d'inclusion ou d'exclusion des données.</w:t>
      </w:r>
    </w:p>
    <w:p w14:paraId="7FB448A3" w14:textId="77777777" w:rsidR="00030BD4" w:rsidRPr="00420C59" w:rsidRDefault="00030BD4" w:rsidP="00030BD4">
      <w:pPr>
        <w:numPr>
          <w:ilvl w:val="0"/>
          <w:numId w:val="142"/>
        </w:numPr>
      </w:pPr>
      <w:r w:rsidRPr="00420C59">
        <w:rPr>
          <w:b/>
          <w:bCs/>
        </w:rPr>
        <w:t>Personnalisation de l'Affichage</w:t>
      </w:r>
      <w:r w:rsidRPr="00420C59">
        <w:t xml:space="preserve"> : Dans l'onglet 'Édition', vous déterminez les champs à afficher dans votre liste, en les déplaçant de la section 'Champ(s) disponibles' vers 'Champ(s) à imprimer ou exporter', vous permettant ainsi de construire un rapport personnalisé selon les besoins spécifiques de gestion des informations familiales.</w:t>
      </w:r>
    </w:p>
    <w:p w14:paraId="42537FD7" w14:textId="77777777" w:rsidR="00030BD4" w:rsidRPr="00420C59" w:rsidRDefault="00030BD4" w:rsidP="00030BD4">
      <w:pPr>
        <w:numPr>
          <w:ilvl w:val="0"/>
          <w:numId w:val="142"/>
        </w:numPr>
      </w:pPr>
      <w:r w:rsidRPr="00420C59">
        <w:rPr>
          <w:b/>
          <w:bCs/>
        </w:rPr>
        <w:t>Prévisualisation et Exportation</w:t>
      </w:r>
      <w:r w:rsidRPr="00420C59">
        <w:t xml:space="preserve"> : Avant de finaliser, vous avez la possibilité de visualiser la requête pour vérifier l'exactitude des informations et la pertinence de la configuration. Ensuite, vous pouvez exporter la liste pour une utilisation ultérieure ou pour intégration dans d'autres processus administratifs.</w:t>
      </w:r>
    </w:p>
    <w:p w14:paraId="185C20DE" w14:textId="77777777" w:rsidR="00030BD4" w:rsidRPr="00420C59" w:rsidRDefault="00030BD4" w:rsidP="00030BD4">
      <w:r w:rsidRPr="00420C59">
        <w:t>Cet onglet dans le programme sd104 est donc un outil puissant et flexible pour la création de listes personnalisées, essentiel pour la gestion RH, le suivi des informations familiales, et pour répondre aux différentes exigences administratives ou réglementaires liées au personnel.</w:t>
      </w:r>
    </w:p>
    <w:p w14:paraId="21659C3F" w14:textId="77777777" w:rsidR="00030BD4" w:rsidRPr="00420C59" w:rsidRDefault="00030BD4" w:rsidP="00030BD4">
      <w:pPr>
        <w:rPr>
          <w:vanish/>
        </w:rPr>
      </w:pPr>
      <w:r w:rsidRPr="00420C59">
        <w:rPr>
          <w:vanish/>
        </w:rPr>
        <w:t>Haut du formulaire</w:t>
      </w:r>
    </w:p>
    <w:p w14:paraId="5227EE2F" w14:textId="77777777" w:rsidR="00030BD4" w:rsidRPr="00221905" w:rsidRDefault="00030BD4" w:rsidP="00030BD4">
      <w:pPr>
        <w:rPr>
          <w:vanish/>
        </w:rPr>
      </w:pPr>
      <w:r w:rsidRPr="00221905">
        <w:rPr>
          <w:vanish/>
        </w:rPr>
        <w:t>Haut du formulaire</w:t>
      </w:r>
    </w:p>
    <w:p w14:paraId="60E95DFC" w14:textId="77777777" w:rsidR="00030BD4" w:rsidRPr="00221905" w:rsidRDefault="00030BD4" w:rsidP="00030BD4"/>
    <w:p w14:paraId="73C76F60" w14:textId="77777777" w:rsidR="00030BD4" w:rsidRPr="00730E8F" w:rsidRDefault="00030BD4" w:rsidP="00030BD4">
      <w:pPr>
        <w:pStyle w:val="Titre4"/>
      </w:pPr>
      <w:r>
        <w:lastRenderedPageBreak/>
        <w:t>Listes diverses salariés sd106 :</w:t>
      </w:r>
      <w:r w:rsidRPr="00E66ADD">
        <w:rPr>
          <w:noProof/>
        </w:rPr>
        <w:t xml:space="preserve"> </w:t>
      </w:r>
      <w:r w:rsidRPr="00E66ADD">
        <w:rPr>
          <w:noProof/>
        </w:rPr>
        <w:drawing>
          <wp:inline distT="0" distB="0" distL="0" distR="0" wp14:anchorId="2B2C8F08" wp14:editId="6777E1EC">
            <wp:extent cx="7943874" cy="1849618"/>
            <wp:effectExtent l="0" t="0" r="0" b="0"/>
            <wp:docPr id="1410115314"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314" name="Image 1" descr="Une image contenant texte, logiciel, Page web, Site web&#10;&#10;Description générée automatiquement"/>
                    <pic:cNvPicPr/>
                  </pic:nvPicPr>
                  <pic:blipFill>
                    <a:blip r:embed="rId35"/>
                    <a:stretch>
                      <a:fillRect/>
                    </a:stretch>
                  </pic:blipFill>
                  <pic:spPr>
                    <a:xfrm>
                      <a:off x="0" y="0"/>
                      <a:ext cx="8069275" cy="1878816"/>
                    </a:xfrm>
                    <a:prstGeom prst="rect">
                      <a:avLst/>
                    </a:prstGeom>
                  </pic:spPr>
                </pic:pic>
              </a:graphicData>
            </a:graphic>
          </wp:inline>
        </w:drawing>
      </w:r>
    </w:p>
    <w:p w14:paraId="4508A61E" w14:textId="77777777" w:rsidR="00030BD4" w:rsidRDefault="00030BD4" w:rsidP="00030BD4">
      <w:r w:rsidRPr="00730E8F">
        <w:rPr>
          <w:noProof/>
        </w:rPr>
        <w:drawing>
          <wp:inline distT="0" distB="0" distL="0" distR="0" wp14:anchorId="7D230787" wp14:editId="43E4BC5B">
            <wp:extent cx="7058025" cy="4740571"/>
            <wp:effectExtent l="0" t="0" r="0" b="3175"/>
            <wp:docPr id="57428930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9301" name="Image 1" descr="Une image contenant texte, capture d’écran, affichage, logiciel&#10;&#10;Description générée automatiquement"/>
                    <pic:cNvPicPr/>
                  </pic:nvPicPr>
                  <pic:blipFill>
                    <a:blip r:embed="rId36"/>
                    <a:stretch>
                      <a:fillRect/>
                    </a:stretch>
                  </pic:blipFill>
                  <pic:spPr>
                    <a:xfrm>
                      <a:off x="0" y="0"/>
                      <a:ext cx="7083175" cy="4757463"/>
                    </a:xfrm>
                    <a:prstGeom prst="rect">
                      <a:avLst/>
                    </a:prstGeom>
                  </pic:spPr>
                </pic:pic>
              </a:graphicData>
            </a:graphic>
          </wp:inline>
        </w:drawing>
      </w:r>
    </w:p>
    <w:p w14:paraId="77D9AAA1" w14:textId="77777777" w:rsidR="00030BD4" w:rsidRDefault="00030BD4" w:rsidP="00030BD4">
      <w:pPr>
        <w:rPr>
          <w:b/>
          <w:bCs/>
          <w:u w:val="single"/>
        </w:rPr>
      </w:pPr>
      <w:r w:rsidRPr="00221905">
        <w:rPr>
          <w:b/>
          <w:bCs/>
          <w:u w:val="single"/>
        </w:rPr>
        <w:lastRenderedPageBreak/>
        <w:t>Note explicative de l’Edition des</w:t>
      </w:r>
      <w:r>
        <w:rPr>
          <w:b/>
          <w:bCs/>
          <w:u w:val="single"/>
        </w:rPr>
        <w:t xml:space="preserve"> listes diverse </w:t>
      </w:r>
      <w:r w:rsidRPr="00221905">
        <w:rPr>
          <w:b/>
          <w:bCs/>
          <w:u w:val="single"/>
        </w:rPr>
        <w:t>programme « sd10</w:t>
      </w:r>
      <w:r>
        <w:rPr>
          <w:b/>
          <w:bCs/>
          <w:u w:val="single"/>
        </w:rPr>
        <w:t>6</w:t>
      </w:r>
      <w:r w:rsidRPr="00221905">
        <w:rPr>
          <w:b/>
          <w:bCs/>
          <w:u w:val="single"/>
        </w:rPr>
        <w:t xml:space="preserve"> » : </w:t>
      </w:r>
    </w:p>
    <w:p w14:paraId="7473EB9B" w14:textId="77777777" w:rsidR="00030BD4" w:rsidRDefault="00030BD4" w:rsidP="00030BD4">
      <w:pPr>
        <w:rPr>
          <w:b/>
          <w:bCs/>
          <w:u w:val="single"/>
        </w:rPr>
      </w:pPr>
    </w:p>
    <w:p w14:paraId="1E2282BC" w14:textId="77777777" w:rsidR="00030BD4" w:rsidRPr="004C3BEC" w:rsidRDefault="00030BD4" w:rsidP="00030BD4">
      <w:r w:rsidRPr="004C3BEC">
        <w:t>Le programme sd106 de MS est utilisé pour la gestion des listes diverses relatives aux salariés. Voici une explication détaillée de son utilisation, suivant le format de votre requête précédente :</w:t>
      </w:r>
    </w:p>
    <w:p w14:paraId="2CFE2FA7" w14:textId="77777777" w:rsidR="00030BD4" w:rsidRPr="004C3BEC" w:rsidRDefault="00030BD4" w:rsidP="00030BD4">
      <w:pPr>
        <w:numPr>
          <w:ilvl w:val="0"/>
          <w:numId w:val="143"/>
        </w:numPr>
      </w:pPr>
      <w:r w:rsidRPr="004C3BEC">
        <w:rPr>
          <w:b/>
          <w:bCs/>
        </w:rPr>
        <w:t>Sélection de la liste</w:t>
      </w:r>
      <w:r w:rsidRPr="004C3BEC">
        <w:t>: Pour démarrer, sélectionnez la liste souhaitée parmi celles disponibles dans le programme. Ce choix se fait en double-cliquant sur le nom de la liste dans la fenêtre de sélection.</w:t>
      </w:r>
    </w:p>
    <w:p w14:paraId="2E76ECD7" w14:textId="77777777" w:rsidR="00030BD4" w:rsidRPr="004C3BEC" w:rsidRDefault="00030BD4" w:rsidP="00030BD4">
      <w:pPr>
        <w:numPr>
          <w:ilvl w:val="0"/>
          <w:numId w:val="143"/>
        </w:numPr>
      </w:pPr>
      <w:r w:rsidRPr="004C3BEC">
        <w:rPr>
          <w:b/>
          <w:bCs/>
        </w:rPr>
        <w:t>Personnalisation de la liste</w:t>
      </w:r>
      <w:r w:rsidRPr="004C3BEC">
        <w:t>: Après la sélection de la liste, vous pouvez personnaliser les informations qui y figureront en utilisant les options disponibles pour ajouter des informations supplémentaires. Cela se fait grâce à des colonnes telles que J, K, L, M, et N, où vous pourrez ajouter des détails provenant des rubriques salariales.</w:t>
      </w:r>
    </w:p>
    <w:p w14:paraId="2368BF69" w14:textId="77777777" w:rsidR="00030BD4" w:rsidRPr="004C3BEC" w:rsidRDefault="00030BD4" w:rsidP="00030BD4">
      <w:pPr>
        <w:numPr>
          <w:ilvl w:val="0"/>
          <w:numId w:val="143"/>
        </w:numPr>
      </w:pPr>
      <w:r w:rsidRPr="004C3BEC">
        <w:rPr>
          <w:b/>
          <w:bCs/>
        </w:rPr>
        <w:t>Génération du rapport</w:t>
      </w:r>
      <w:r w:rsidRPr="004C3BEC">
        <w:t>: Une fois les informations nécessaires ajoutées, le rapport peut être lancé en utilisant le bouton "Excel". Le rapport généré s'ouvrira dans Excel et pourra y être modifié ou reformaté selon les besoins spécifiques de l'utilisateur.</w:t>
      </w:r>
    </w:p>
    <w:p w14:paraId="0483E7AE" w14:textId="77777777" w:rsidR="00030BD4" w:rsidRPr="004C3BEC" w:rsidRDefault="00030BD4" w:rsidP="00030BD4">
      <w:pPr>
        <w:numPr>
          <w:ilvl w:val="0"/>
          <w:numId w:val="143"/>
        </w:numPr>
      </w:pPr>
      <w:r w:rsidRPr="004C3BEC">
        <w:rPr>
          <w:b/>
          <w:bCs/>
        </w:rPr>
        <w:t>Utilisation des données pour d'autres processus</w:t>
      </w:r>
      <w:r w:rsidRPr="004C3BEC">
        <w:t>: Les données de la liste peuvent ensuite être utilisées pour divers processus liés à la gestion des salariés, tels que la préparation de bulletins de salaire ou l'analyse des coûts de main-d'œuvre.</w:t>
      </w:r>
    </w:p>
    <w:p w14:paraId="535BAB18" w14:textId="77777777" w:rsidR="00030BD4" w:rsidRPr="004C3BEC" w:rsidRDefault="00030BD4" w:rsidP="00030BD4">
      <w:r w:rsidRPr="004C3BEC">
        <w:t>En cas de besoin d'informations plus détaillées ou de soutien pour l'utilisation de ce programme, la documentation de l'Aide MS 2000 peut fournir des éclaircissements et des instructions supplémentaires .</w:t>
      </w:r>
    </w:p>
    <w:p w14:paraId="7EBF89FD" w14:textId="77777777" w:rsidR="00030BD4" w:rsidRPr="00E1032F" w:rsidRDefault="00030BD4" w:rsidP="00030BD4"/>
    <w:p w14:paraId="151D99B0" w14:textId="77777777" w:rsidR="00030BD4" w:rsidRDefault="00030BD4" w:rsidP="00030BD4"/>
    <w:p w14:paraId="2B9DA245" w14:textId="77777777" w:rsidR="00030BD4" w:rsidRDefault="00030BD4" w:rsidP="00030BD4"/>
    <w:p w14:paraId="596706C8" w14:textId="77777777" w:rsidR="00030BD4" w:rsidRDefault="00030BD4" w:rsidP="00030BD4"/>
    <w:p w14:paraId="607C1F10" w14:textId="77777777" w:rsidR="00030BD4" w:rsidRDefault="00030BD4" w:rsidP="00030BD4"/>
    <w:p w14:paraId="14C0A50C" w14:textId="77777777" w:rsidR="00030BD4" w:rsidRDefault="00030BD4" w:rsidP="00030BD4"/>
    <w:p w14:paraId="3D8876FB" w14:textId="77777777" w:rsidR="00030BD4" w:rsidRDefault="00030BD4" w:rsidP="00030BD4"/>
    <w:p w14:paraId="374948CF" w14:textId="77777777" w:rsidR="00030BD4" w:rsidRDefault="00030BD4" w:rsidP="00030BD4">
      <w:pPr>
        <w:pStyle w:val="Titre5"/>
      </w:pPr>
      <w:r>
        <w:lastRenderedPageBreak/>
        <w:t>Edition Paramétrable des formation ep101 :</w:t>
      </w:r>
    </w:p>
    <w:p w14:paraId="117B0DEF" w14:textId="77777777" w:rsidR="00030BD4" w:rsidRDefault="00030BD4" w:rsidP="00030BD4">
      <w:r w:rsidRPr="00D20561">
        <w:rPr>
          <w:noProof/>
        </w:rPr>
        <w:drawing>
          <wp:inline distT="0" distB="0" distL="0" distR="0" wp14:anchorId="391AC1B5" wp14:editId="5285FDA4">
            <wp:extent cx="9464860" cy="6271803"/>
            <wp:effectExtent l="0" t="0" r="3175" b="0"/>
            <wp:docPr id="45102454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543" name="Image 1" descr="Une image contenant texte, capture d’écran, affichage, logiciel&#10;&#10;Description générée automatiquement"/>
                    <pic:cNvPicPr/>
                  </pic:nvPicPr>
                  <pic:blipFill>
                    <a:blip r:embed="rId37"/>
                    <a:stretch>
                      <a:fillRect/>
                    </a:stretch>
                  </pic:blipFill>
                  <pic:spPr>
                    <a:xfrm>
                      <a:off x="0" y="0"/>
                      <a:ext cx="9464860" cy="6271803"/>
                    </a:xfrm>
                    <a:prstGeom prst="rect">
                      <a:avLst/>
                    </a:prstGeom>
                  </pic:spPr>
                </pic:pic>
              </a:graphicData>
            </a:graphic>
          </wp:inline>
        </w:drawing>
      </w:r>
    </w:p>
    <w:p w14:paraId="38D25068" w14:textId="77777777" w:rsidR="00030BD4" w:rsidRDefault="00030BD4" w:rsidP="00030BD4"/>
    <w:p w14:paraId="776383AA" w14:textId="77777777" w:rsidR="00030BD4" w:rsidRDefault="00030BD4" w:rsidP="00030BD4">
      <w:pPr>
        <w:rPr>
          <w:b/>
          <w:bCs/>
          <w:u w:val="single"/>
        </w:rPr>
      </w:pPr>
      <w:r w:rsidRPr="00577F5C">
        <w:rPr>
          <w:b/>
          <w:bCs/>
          <w:u w:val="single"/>
        </w:rPr>
        <w:lastRenderedPageBreak/>
        <w:t>Note explicative de l’Edition paramétrable des formations programme « ep 101 »</w:t>
      </w:r>
    </w:p>
    <w:p w14:paraId="3FBF0173" w14:textId="77777777" w:rsidR="00030BD4" w:rsidRDefault="00030BD4" w:rsidP="00030BD4">
      <w:pPr>
        <w:rPr>
          <w:b/>
          <w:bCs/>
          <w:u w:val="single"/>
        </w:rPr>
      </w:pPr>
    </w:p>
    <w:p w14:paraId="1DA779D0" w14:textId="77777777" w:rsidR="00030BD4" w:rsidRPr="00E75DB6" w:rsidRDefault="00030BD4" w:rsidP="00030BD4">
      <w:r w:rsidRPr="00E75DB6">
        <w:t>Le programme ep101 dans MS est un outil conçu pour l'édition paramétrable des listes de formations des employés. Voici comment il fonctionne :</w:t>
      </w:r>
    </w:p>
    <w:p w14:paraId="3CF8DCA8" w14:textId="77777777" w:rsidR="00030BD4" w:rsidRPr="00E75DB6" w:rsidRDefault="00030BD4" w:rsidP="00030BD4">
      <w:pPr>
        <w:numPr>
          <w:ilvl w:val="0"/>
          <w:numId w:val="144"/>
        </w:numPr>
      </w:pPr>
      <w:r w:rsidRPr="00E75DB6">
        <w:rPr>
          <w:b/>
          <w:bCs/>
        </w:rPr>
        <w:t>Sélection de Liste</w:t>
      </w:r>
      <w:r w:rsidRPr="00E75DB6">
        <w:t xml:space="preserve"> : Au démarrage, vous avez la possibilité de sélectionner une liste de formations existante ou de créer une nouvelle liste adaptée à vos besoins.</w:t>
      </w:r>
    </w:p>
    <w:p w14:paraId="3235E66F" w14:textId="77777777" w:rsidR="00030BD4" w:rsidRPr="00E75DB6" w:rsidRDefault="00030BD4" w:rsidP="00030BD4">
      <w:pPr>
        <w:numPr>
          <w:ilvl w:val="0"/>
          <w:numId w:val="144"/>
        </w:numPr>
      </w:pPr>
      <w:r w:rsidRPr="00E75DB6">
        <w:rPr>
          <w:b/>
          <w:bCs/>
        </w:rPr>
        <w:t>Personnalisation de la Liste</w:t>
      </w:r>
      <w:r w:rsidRPr="00E75DB6">
        <w:t xml:space="preserve"> : Après la sélection, vous pouvez personnaliser les détails de la liste des formations, tels que le titre du document, l'exercice concerné, et choisir entre un affichage de type portrait ou paysage pour l'impression ou l'export.</w:t>
      </w:r>
    </w:p>
    <w:p w14:paraId="58D5FC27" w14:textId="77777777" w:rsidR="00030BD4" w:rsidRPr="00E75DB6" w:rsidRDefault="00030BD4" w:rsidP="00030BD4">
      <w:pPr>
        <w:numPr>
          <w:ilvl w:val="0"/>
          <w:numId w:val="144"/>
        </w:numPr>
      </w:pPr>
      <w:r w:rsidRPr="00E75DB6">
        <w:rPr>
          <w:b/>
          <w:bCs/>
        </w:rPr>
        <w:t>Définition des Critères</w:t>
      </w:r>
      <w:r w:rsidRPr="00E75DB6">
        <w:t xml:space="preserve"> : Dans l'onglet "Sélections", vous pouvez définir des critères spécifiques pour filtrer les données selon vos besoins. Vous pouvez choisir d'afficher toutes les formations ou d'utiliser des filtres pour restreindre les résultats à certaines conditions.</w:t>
      </w:r>
    </w:p>
    <w:p w14:paraId="2437371E" w14:textId="77777777" w:rsidR="00030BD4" w:rsidRPr="00E75DB6" w:rsidRDefault="00030BD4" w:rsidP="00030BD4">
      <w:pPr>
        <w:numPr>
          <w:ilvl w:val="0"/>
          <w:numId w:val="144"/>
        </w:numPr>
      </w:pPr>
      <w:r w:rsidRPr="00E75DB6">
        <w:rPr>
          <w:b/>
          <w:bCs/>
        </w:rPr>
        <w:t>Ajustement des Paramètres</w:t>
      </w:r>
      <w:r w:rsidRPr="00E75DB6">
        <w:t xml:space="preserve"> : Vous avez également la possibilité d'ajuster des paramètres comme la taille de papier et si vous souhaitez une rupture sur le premier champ imprimé, ce qui est utile pour organiser les données de manière logique dans le rapport.</w:t>
      </w:r>
    </w:p>
    <w:p w14:paraId="754A304B" w14:textId="77777777" w:rsidR="00030BD4" w:rsidRPr="00E75DB6" w:rsidRDefault="00030BD4" w:rsidP="00030BD4">
      <w:pPr>
        <w:numPr>
          <w:ilvl w:val="0"/>
          <w:numId w:val="144"/>
        </w:numPr>
      </w:pPr>
      <w:r w:rsidRPr="00E75DB6">
        <w:rPr>
          <w:b/>
          <w:bCs/>
        </w:rPr>
        <w:t>Visualisation et Exportation</w:t>
      </w:r>
      <w:r w:rsidRPr="00E75DB6">
        <w:t xml:space="preserve"> : Une fois que vous avez configuré la liste selon vos spécifications, vous pouvez prévisualiser le document avant de finaliser. Il y a aussi des options pour exporter la liste vers Excel ou pour imprimer directement.</w:t>
      </w:r>
    </w:p>
    <w:p w14:paraId="3A2BA881" w14:textId="77777777" w:rsidR="00030BD4" w:rsidRPr="00E75DB6" w:rsidRDefault="00030BD4" w:rsidP="00030BD4">
      <w:r w:rsidRPr="00E75DB6">
        <w:t>Le programme ep101 est donc essentiel pour gérer efficacement les informations relatives aux formations des employés, offrant une personnalisation approfondie pour répondre aux exigences de reporting et de suivi de l'entreprise en matière de développement professionnel.</w:t>
      </w:r>
    </w:p>
    <w:p w14:paraId="37EC2F0F" w14:textId="77777777" w:rsidR="00030BD4" w:rsidRPr="00E75DB6" w:rsidRDefault="00030BD4" w:rsidP="00030BD4"/>
    <w:p w14:paraId="7AD63640" w14:textId="77777777" w:rsidR="00030BD4" w:rsidRDefault="00030BD4" w:rsidP="00030BD4">
      <w:pPr>
        <w:pStyle w:val="Titre4"/>
      </w:pPr>
      <w:r>
        <w:lastRenderedPageBreak/>
        <w:t>Gestion des fixes sd110 :</w:t>
      </w:r>
    </w:p>
    <w:p w14:paraId="06EC335C" w14:textId="77777777" w:rsidR="00030BD4" w:rsidRDefault="00030BD4" w:rsidP="00030BD4">
      <w:r w:rsidRPr="005964E5">
        <w:rPr>
          <w:noProof/>
        </w:rPr>
        <w:drawing>
          <wp:inline distT="0" distB="0" distL="0" distR="0" wp14:anchorId="796061F4" wp14:editId="019AC4A2">
            <wp:extent cx="9554908" cy="6411220"/>
            <wp:effectExtent l="0" t="0" r="8255" b="8890"/>
            <wp:docPr id="1130036901"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6901" name="Image 1" descr="Une image contenant texte, capture d’écran, affichage, nombre&#10;&#10;Description générée automatiquement"/>
                    <pic:cNvPicPr/>
                  </pic:nvPicPr>
                  <pic:blipFill>
                    <a:blip r:embed="rId38"/>
                    <a:stretch>
                      <a:fillRect/>
                    </a:stretch>
                  </pic:blipFill>
                  <pic:spPr>
                    <a:xfrm>
                      <a:off x="0" y="0"/>
                      <a:ext cx="9554908" cy="6411220"/>
                    </a:xfrm>
                    <a:prstGeom prst="rect">
                      <a:avLst/>
                    </a:prstGeom>
                  </pic:spPr>
                </pic:pic>
              </a:graphicData>
            </a:graphic>
          </wp:inline>
        </w:drawing>
      </w:r>
    </w:p>
    <w:p w14:paraId="2E7AF883" w14:textId="77777777" w:rsidR="00030BD4" w:rsidRDefault="00030BD4" w:rsidP="00030BD4">
      <w:pPr>
        <w:rPr>
          <w:b/>
          <w:bCs/>
          <w:u w:val="single"/>
        </w:rPr>
      </w:pPr>
      <w:r w:rsidRPr="00B0195E">
        <w:rPr>
          <w:b/>
          <w:bCs/>
          <w:u w:val="single"/>
        </w:rPr>
        <w:lastRenderedPageBreak/>
        <w:t>Note Explicative de la gestion des fixes programme « sd110 » :</w:t>
      </w:r>
    </w:p>
    <w:p w14:paraId="3E9C73E2" w14:textId="77777777" w:rsidR="00030BD4" w:rsidRDefault="00030BD4" w:rsidP="00030BD4">
      <w:pPr>
        <w:rPr>
          <w:b/>
          <w:bCs/>
          <w:u w:val="single"/>
        </w:rPr>
      </w:pPr>
    </w:p>
    <w:p w14:paraId="13168B15" w14:textId="77777777" w:rsidR="00030BD4" w:rsidRPr="00B0195E" w:rsidRDefault="00030BD4" w:rsidP="00030BD4">
      <w:r w:rsidRPr="00B0195E">
        <w:t>Le programme sd110 dans MS est un outil essentiel pour la gestion des éléments de salaire fixes des employés. Voici comment il est structuré :</w:t>
      </w:r>
    </w:p>
    <w:p w14:paraId="62E26045" w14:textId="77777777" w:rsidR="00030BD4" w:rsidRPr="00B0195E" w:rsidRDefault="00030BD4" w:rsidP="00030BD4">
      <w:r w:rsidRPr="00B0195E">
        <w:rPr>
          <w:b/>
          <w:bCs/>
        </w:rPr>
        <w:t>Sélection de l’Employé</w:t>
      </w:r>
      <w:r w:rsidRPr="00B0195E">
        <w:t xml:space="preserve"> : À l'ouverture du programme, vous pouvez rechercher et sélectionner un employé spécifique pour afficher ou saisir ses éléments de salaire fixes.</w:t>
      </w:r>
    </w:p>
    <w:p w14:paraId="21942763" w14:textId="77777777" w:rsidR="00030BD4" w:rsidRPr="00B0195E" w:rsidRDefault="00030BD4" w:rsidP="00030BD4">
      <w:r w:rsidRPr="00B0195E">
        <w:rPr>
          <w:b/>
          <w:bCs/>
        </w:rPr>
        <w:t>Gestion des Rubriques de Salaire</w:t>
      </w:r>
      <w:r w:rsidRPr="00B0195E">
        <w:t xml:space="preserve"> : Pour l'employé sélectionné, vous pouvez définir et gérer différentes rubriques salariales, telles que le salaire de base, les primes fixes, etc.</w:t>
      </w:r>
    </w:p>
    <w:p w14:paraId="4BB7BF28" w14:textId="77777777" w:rsidR="00030BD4" w:rsidRPr="00B0195E" w:rsidRDefault="00030BD4" w:rsidP="00030BD4">
      <w:r w:rsidRPr="00B0195E">
        <w:rPr>
          <w:b/>
          <w:bCs/>
        </w:rPr>
        <w:t>Périodisation</w:t>
      </w:r>
      <w:r w:rsidRPr="00B0195E">
        <w:t xml:space="preserve"> : Le programme permet de spécifier les périodes de validité pour chaque rubrique de salaire, offrant ainsi une vue d'ensemble sur la durée pendant laquelle chaque élément de salaire est applicable.</w:t>
      </w:r>
    </w:p>
    <w:p w14:paraId="632D323A" w14:textId="77777777" w:rsidR="00030BD4" w:rsidRPr="00B0195E" w:rsidRDefault="00030BD4" w:rsidP="00030BD4">
      <w:r w:rsidRPr="00B0195E">
        <w:rPr>
          <w:b/>
          <w:bCs/>
        </w:rPr>
        <w:t>Visualisation des Montants</w:t>
      </w:r>
      <w:r w:rsidRPr="00B0195E">
        <w:t xml:space="preserve"> : Les montants alloués à chaque rubrique peuvent être visualisés et ajustés, et les changements sont reflétés dans la grille des mois à droite, vous permettant de voir quand et comment chaque rubrique s'applique tout au long de l'année.</w:t>
      </w:r>
    </w:p>
    <w:p w14:paraId="57ECCCF6" w14:textId="77777777" w:rsidR="00030BD4" w:rsidRPr="00B0195E" w:rsidRDefault="00030BD4" w:rsidP="00030BD4">
      <w:r w:rsidRPr="00B0195E">
        <w:rPr>
          <w:b/>
          <w:bCs/>
        </w:rPr>
        <w:t>Options de Filtre</w:t>
      </w:r>
      <w:r w:rsidRPr="00B0195E">
        <w:t xml:space="preserve"> : Il est possible de filtrer les rubriques selon qu’elles sont valides à un moment donné ou selon leur historique, pour faciliter la gestion et l'analyse des salaires fixes.</w:t>
      </w:r>
    </w:p>
    <w:p w14:paraId="327FD6CE" w14:textId="77777777" w:rsidR="00030BD4" w:rsidRPr="00B0195E" w:rsidRDefault="00030BD4" w:rsidP="00030BD4">
      <w:r w:rsidRPr="00B0195E">
        <w:rPr>
          <w:b/>
          <w:bCs/>
        </w:rPr>
        <w:t>Visualisation et Exportation</w:t>
      </w:r>
      <w:r w:rsidRPr="00B0195E">
        <w:t xml:space="preserve"> : Après avoir configuré les éléments de salaire, vous pouvez prévisualiser les informations et les exporter si nécessaire, par exemple, pour les intégrer dans d'autres rapports ou analyses.</w:t>
      </w:r>
    </w:p>
    <w:p w14:paraId="6D6063B7" w14:textId="77777777" w:rsidR="00030BD4" w:rsidRPr="00B0195E" w:rsidRDefault="00030BD4" w:rsidP="00030BD4">
      <w:r w:rsidRPr="00B0195E">
        <w:t>Le programme sd110 est donc crucial pour une gestion précise et structurée des éléments fixes du salaire, permettant de s'assurer que la rémunération des employés est gérée de manière cohérente et conforme aux politiques de l'entreprise.</w:t>
      </w:r>
    </w:p>
    <w:p w14:paraId="25DE5D3E" w14:textId="77777777" w:rsidR="00030BD4" w:rsidRDefault="00030BD4" w:rsidP="00030BD4"/>
    <w:p w14:paraId="5EABCD71" w14:textId="77777777" w:rsidR="00030BD4" w:rsidRDefault="00030BD4" w:rsidP="00030BD4"/>
    <w:p w14:paraId="7FF5518C" w14:textId="77777777" w:rsidR="00030BD4" w:rsidRDefault="00030BD4" w:rsidP="00030BD4"/>
    <w:p w14:paraId="01465E7A" w14:textId="77777777" w:rsidR="00030BD4" w:rsidRPr="00B0195E" w:rsidRDefault="00030BD4" w:rsidP="00030BD4"/>
    <w:p w14:paraId="03A3101E" w14:textId="77777777" w:rsidR="00030BD4" w:rsidRDefault="00030BD4" w:rsidP="00030BD4">
      <w:pPr>
        <w:pStyle w:val="Titre4"/>
      </w:pPr>
      <w:r>
        <w:lastRenderedPageBreak/>
        <w:t>Edition des fixes sd110e :</w:t>
      </w:r>
    </w:p>
    <w:p w14:paraId="21ADFF4E" w14:textId="77777777" w:rsidR="00030BD4" w:rsidRDefault="00030BD4" w:rsidP="00030BD4">
      <w:r w:rsidRPr="008D654F">
        <w:rPr>
          <w:noProof/>
        </w:rPr>
        <w:drawing>
          <wp:inline distT="0" distB="0" distL="0" distR="0" wp14:anchorId="2976190D" wp14:editId="32ABC2EB">
            <wp:extent cx="6343650" cy="1511300"/>
            <wp:effectExtent l="0" t="0" r="0" b="0"/>
            <wp:docPr id="1505599630"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9630" name="Image 1" descr="Une image contenant texte, logiciel, Page web, Icône d’ordinateur&#10;&#10;Description générée automatiquement"/>
                    <pic:cNvPicPr/>
                  </pic:nvPicPr>
                  <pic:blipFill>
                    <a:blip r:embed="rId39"/>
                    <a:stretch>
                      <a:fillRect/>
                    </a:stretch>
                  </pic:blipFill>
                  <pic:spPr>
                    <a:xfrm>
                      <a:off x="0" y="0"/>
                      <a:ext cx="6399577" cy="1524624"/>
                    </a:xfrm>
                    <a:prstGeom prst="rect">
                      <a:avLst/>
                    </a:prstGeom>
                  </pic:spPr>
                </pic:pic>
              </a:graphicData>
            </a:graphic>
          </wp:inline>
        </w:drawing>
      </w:r>
    </w:p>
    <w:p w14:paraId="2B281F59" w14:textId="77777777" w:rsidR="00030BD4" w:rsidRDefault="00030BD4" w:rsidP="00030BD4">
      <w:r w:rsidRPr="00EE1270">
        <w:rPr>
          <w:noProof/>
        </w:rPr>
        <w:drawing>
          <wp:inline distT="0" distB="0" distL="0" distR="0" wp14:anchorId="02618362" wp14:editId="71FA05CD">
            <wp:extent cx="7496175" cy="5007385"/>
            <wp:effectExtent l="0" t="0" r="0" b="3175"/>
            <wp:docPr id="170226642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66427" name="Image 1" descr="Une image contenant texte, capture d’écran, affichage, logiciel&#10;&#10;Description générée automatiquement"/>
                    <pic:cNvPicPr/>
                  </pic:nvPicPr>
                  <pic:blipFill>
                    <a:blip r:embed="rId40"/>
                    <a:stretch>
                      <a:fillRect/>
                    </a:stretch>
                  </pic:blipFill>
                  <pic:spPr>
                    <a:xfrm>
                      <a:off x="0" y="0"/>
                      <a:ext cx="7531762" cy="5031157"/>
                    </a:xfrm>
                    <a:prstGeom prst="rect">
                      <a:avLst/>
                    </a:prstGeom>
                  </pic:spPr>
                </pic:pic>
              </a:graphicData>
            </a:graphic>
          </wp:inline>
        </w:drawing>
      </w:r>
    </w:p>
    <w:p w14:paraId="3D4762E0" w14:textId="77777777" w:rsidR="00030BD4" w:rsidRDefault="00030BD4" w:rsidP="00030BD4">
      <w:pPr>
        <w:rPr>
          <w:b/>
          <w:bCs/>
          <w:u w:val="single"/>
        </w:rPr>
      </w:pPr>
      <w:r w:rsidRPr="00BF201B">
        <w:rPr>
          <w:b/>
          <w:bCs/>
          <w:u w:val="single"/>
        </w:rPr>
        <w:lastRenderedPageBreak/>
        <w:t>Note explicative des Edition des fixes programme « sd110e » :</w:t>
      </w:r>
    </w:p>
    <w:p w14:paraId="76A8FCC8" w14:textId="77777777" w:rsidR="00030BD4" w:rsidRDefault="00030BD4" w:rsidP="00030BD4">
      <w:pPr>
        <w:rPr>
          <w:b/>
          <w:bCs/>
          <w:u w:val="single"/>
        </w:rPr>
      </w:pPr>
    </w:p>
    <w:p w14:paraId="4BF67F3D" w14:textId="77777777" w:rsidR="00030BD4" w:rsidRPr="00407051" w:rsidRDefault="00030BD4" w:rsidP="00030BD4">
      <w:r w:rsidRPr="00407051">
        <w:t>Le programme sd110e dans MS est conçu pour l'édition des données fixes selon des critères prédéfinis. Voici un guide explicatif fonctionnel pour comprendre sa composition et son usage :</w:t>
      </w:r>
    </w:p>
    <w:p w14:paraId="4A7C274B" w14:textId="77777777" w:rsidR="00030BD4" w:rsidRPr="00407051" w:rsidRDefault="00030BD4" w:rsidP="00030BD4">
      <w:r w:rsidRPr="00407051">
        <w:rPr>
          <w:b/>
          <w:bCs/>
        </w:rPr>
        <w:t>Sélection d'un type d'impression :</w:t>
      </w:r>
      <w:r w:rsidRPr="00407051">
        <w:t xml:space="preserve"> Au démarrage, le programme vous propose de choisir le type d'impression souhaité parmi une liste prédéfinie. Par exemple, vous pourriez avoir des options comme "Par salarié et rubrique" ou "Par rubrique et salarié", qui déterminent l'ordre et la structuration des données dans le document final.</w:t>
      </w:r>
    </w:p>
    <w:p w14:paraId="17FC43D0" w14:textId="77777777" w:rsidR="00030BD4" w:rsidRPr="00407051" w:rsidRDefault="00030BD4" w:rsidP="00030BD4">
      <w:r w:rsidRPr="00407051">
        <w:rPr>
          <w:b/>
          <w:bCs/>
        </w:rPr>
        <w:t>Paramètres de Sélection :</w:t>
      </w:r>
      <w:r w:rsidRPr="00407051">
        <w:t xml:space="preserve"> Après avoir sélectionné le type d'impression, vous passez à la configuration des paramètres de sélection. Ces paramètres peuvent inclure des filtres pour afficher uniquement certains salariés ou certaines rubriques, basés sur des critères comme la période, le département, ou le statut de l'employé (présent, variable, etc.).</w:t>
      </w:r>
    </w:p>
    <w:p w14:paraId="43C234B1" w14:textId="77777777" w:rsidR="00030BD4" w:rsidRPr="00407051" w:rsidRDefault="00030BD4" w:rsidP="00030BD4">
      <w:r w:rsidRPr="00407051">
        <w:rPr>
          <w:b/>
          <w:bCs/>
        </w:rPr>
        <w:t>Options d'Affichage :</w:t>
      </w:r>
      <w:r w:rsidRPr="00407051">
        <w:t xml:space="preserve"> Vous pouvez décider d'imprimer les informations directement vers un fichier ou de les visualiser à l'écran avant l'impression. Cela vous permet de vérifier que les données correspondent à vos besoins avant de procéder à l'impression physique ou à la création d'un document numérique.</w:t>
      </w:r>
    </w:p>
    <w:p w14:paraId="0C6C31A3" w14:textId="77777777" w:rsidR="00030BD4" w:rsidRPr="00407051" w:rsidRDefault="00030BD4" w:rsidP="00030BD4">
      <w:r w:rsidRPr="00407051">
        <w:rPr>
          <w:b/>
          <w:bCs/>
        </w:rPr>
        <w:t>Critères de Tri :</w:t>
      </w:r>
      <w:r w:rsidRPr="00407051">
        <w:t xml:space="preserve"> Le programme offre des options pour trier les données selon différents critères, comme l'ordre alphabétique ou numérique, et peut également permettre de sélectionner des périodes spécifiques pour lesquelles vous souhaitez extraire les données.</w:t>
      </w:r>
    </w:p>
    <w:p w14:paraId="2DB8EAB2" w14:textId="77777777" w:rsidR="00030BD4" w:rsidRPr="00407051" w:rsidRDefault="00030BD4" w:rsidP="00030BD4">
      <w:r w:rsidRPr="00407051">
        <w:rPr>
          <w:b/>
          <w:bCs/>
        </w:rPr>
        <w:t>Sélection des Décomptes et des Départements :</w:t>
      </w:r>
      <w:r w:rsidRPr="00407051">
        <w:t xml:space="preserve"> sd110e permet également de sélectionner des ensembles spécifiques de données en fonction des décomptes (par exemple, les employés d'un certain département ou d'une certaine catégorie).</w:t>
      </w:r>
    </w:p>
    <w:p w14:paraId="2A107626" w14:textId="77777777" w:rsidR="00030BD4" w:rsidRDefault="00030BD4" w:rsidP="00030BD4">
      <w:r w:rsidRPr="00407051">
        <w:rPr>
          <w:b/>
          <w:bCs/>
        </w:rPr>
        <w:t>Finalisation :</w:t>
      </w:r>
      <w:r w:rsidRPr="00407051">
        <w:t xml:space="preserve"> Une fois que tous les paramètres sont configurés selon vos spécifications, vous pouvez</w:t>
      </w:r>
      <w:r>
        <w:t xml:space="preserve"> </w:t>
      </w:r>
      <w:r w:rsidRPr="00DE63BB">
        <w:t xml:space="preserve">procéder à l'impression ou à l'exportation des </w:t>
      </w:r>
      <w:r>
        <w:t>données fixe</w:t>
      </w:r>
      <w:r w:rsidRPr="00DE63BB">
        <w:t>. Si l'option "Visualiser" est cochée, vous aurez un aperçu avant l'impression, ce qui est un moyen efficace de contrôler les données finales. L'option d'imprimer vers fichier est particulièrement utile si vous souhaitez conserver une copie numérique ou procéder à une analyse plus approfondie des données dans un outil comme Excel.</w:t>
      </w:r>
      <w:r>
        <w:t xml:space="preserve"> </w:t>
      </w:r>
    </w:p>
    <w:p w14:paraId="54914E38" w14:textId="77777777" w:rsidR="00030BD4" w:rsidRPr="001D5812" w:rsidRDefault="00030BD4" w:rsidP="00030BD4">
      <w:r w:rsidRPr="001D5812">
        <w:rPr>
          <w:b/>
          <w:bCs/>
        </w:rPr>
        <w:t>Utilisation de l’Interface :</w:t>
      </w:r>
      <w:r w:rsidRPr="001D5812">
        <w:t xml:space="preserve"> L'interface utilisateur est intuitive, avec des boutons clairement marqués pour chaque action, et des listes déroulantes pour simplifier la sélection des critères. L'écran est organisé pour faciliter le flux de travail de la sélection à l'impression, avec des options configurables à chaque étape.</w:t>
      </w:r>
    </w:p>
    <w:p w14:paraId="65729FF2" w14:textId="77777777" w:rsidR="00030BD4" w:rsidRPr="001D5812" w:rsidRDefault="00030BD4" w:rsidP="00030BD4">
      <w:r w:rsidRPr="001D5812">
        <w:t>Ce guide explicatif est basé sur l'analyse de l'interface utilisateur de sd110e et les informations disponibles dans le document de support de MS2000. Cela devrait vous aider à naviguer et à utiliser le programme sd110e de manière efficace pour toutes vos tâches d'édition des données fixes.</w:t>
      </w:r>
    </w:p>
    <w:p w14:paraId="796EEC70" w14:textId="77777777" w:rsidR="00030BD4" w:rsidRPr="00407051" w:rsidRDefault="00030BD4" w:rsidP="00030BD4"/>
    <w:p w14:paraId="2F71899D" w14:textId="77777777" w:rsidR="00030BD4" w:rsidRPr="00BF201B" w:rsidRDefault="00030BD4" w:rsidP="00030BD4"/>
    <w:p w14:paraId="31B90881" w14:textId="77777777" w:rsidR="00030BD4" w:rsidRDefault="00030BD4" w:rsidP="00030BD4"/>
    <w:p w14:paraId="228806BF" w14:textId="77777777" w:rsidR="00030BD4" w:rsidRDefault="00030BD4" w:rsidP="00030BD4"/>
    <w:p w14:paraId="5777849C" w14:textId="77777777" w:rsidR="00030BD4" w:rsidRDefault="00030BD4" w:rsidP="00030BD4">
      <w:pPr>
        <w:pStyle w:val="Titre4"/>
      </w:pPr>
      <w:r>
        <w:lastRenderedPageBreak/>
        <w:t>Utilitaires fixes sd112 :</w:t>
      </w:r>
    </w:p>
    <w:p w14:paraId="1F27297E" w14:textId="77777777" w:rsidR="00030BD4" w:rsidRDefault="00030BD4" w:rsidP="00030BD4">
      <w:r w:rsidRPr="00AC3872">
        <w:rPr>
          <w:noProof/>
        </w:rPr>
        <w:drawing>
          <wp:inline distT="0" distB="0" distL="0" distR="0" wp14:anchorId="1FBD7EB4" wp14:editId="43B27D82">
            <wp:extent cx="9516803" cy="6411220"/>
            <wp:effectExtent l="0" t="0" r="8255" b="8890"/>
            <wp:docPr id="62155834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8341" name="Image 1" descr="Une image contenant texte, capture d’écran, logiciel, Icône d’ordinateur&#10;&#10;Description générée automatiquement"/>
                    <pic:cNvPicPr/>
                  </pic:nvPicPr>
                  <pic:blipFill>
                    <a:blip r:embed="rId41"/>
                    <a:stretch>
                      <a:fillRect/>
                    </a:stretch>
                  </pic:blipFill>
                  <pic:spPr>
                    <a:xfrm>
                      <a:off x="0" y="0"/>
                      <a:ext cx="9516803" cy="6411220"/>
                    </a:xfrm>
                    <a:prstGeom prst="rect">
                      <a:avLst/>
                    </a:prstGeom>
                  </pic:spPr>
                </pic:pic>
              </a:graphicData>
            </a:graphic>
          </wp:inline>
        </w:drawing>
      </w:r>
    </w:p>
    <w:p w14:paraId="3C6F91ED" w14:textId="77777777" w:rsidR="00030BD4" w:rsidRDefault="00030BD4" w:rsidP="00030BD4">
      <w:pPr>
        <w:rPr>
          <w:b/>
          <w:bCs/>
          <w:u w:val="single"/>
        </w:rPr>
      </w:pPr>
      <w:r w:rsidRPr="00274C53">
        <w:rPr>
          <w:b/>
          <w:bCs/>
          <w:u w:val="single"/>
        </w:rPr>
        <w:lastRenderedPageBreak/>
        <w:t>Note explicative utilitaires des fixes programme « sd112 » :</w:t>
      </w:r>
    </w:p>
    <w:p w14:paraId="1F3E120F" w14:textId="77777777" w:rsidR="00030BD4" w:rsidRPr="00801674" w:rsidRDefault="00030BD4" w:rsidP="00030BD4">
      <w:r w:rsidRPr="00801674">
        <w:t>Le programme sd112 dans MS est un utilitaire conçu pour la gestion et la modification des fixes. Les "fixes" font référence à des éléments de données constants ou régulièrement utilisés qui nécessitent une gestion centralisée pour assurer la cohérence à travers le système ERP. Voici les fonctionnalités clés et les étapes pour utiliser le programme sd112 :</w:t>
      </w:r>
    </w:p>
    <w:p w14:paraId="2B477E93" w14:textId="77777777" w:rsidR="00030BD4" w:rsidRPr="00801674" w:rsidRDefault="00030BD4" w:rsidP="00030BD4">
      <w:pPr>
        <w:numPr>
          <w:ilvl w:val="0"/>
          <w:numId w:val="145"/>
        </w:numPr>
      </w:pPr>
      <w:r w:rsidRPr="00801674">
        <w:rPr>
          <w:b/>
          <w:bCs/>
        </w:rPr>
        <w:t>Sélection de critères</w:t>
      </w:r>
      <w:r w:rsidRPr="00801674">
        <w:t xml:space="preserve"> : Vous commencez par sélectionner des critères de tri pour les données que vous souhaitez gérer. Cela peut être fait de manière alphabétique, numérique, ou pour tous les salariés en général.</w:t>
      </w:r>
    </w:p>
    <w:p w14:paraId="70CF9EEC" w14:textId="77777777" w:rsidR="00030BD4" w:rsidRPr="00801674" w:rsidRDefault="00030BD4" w:rsidP="00030BD4">
      <w:pPr>
        <w:numPr>
          <w:ilvl w:val="0"/>
          <w:numId w:val="145"/>
        </w:numPr>
      </w:pPr>
      <w:r w:rsidRPr="00801674">
        <w:rPr>
          <w:b/>
          <w:bCs/>
        </w:rPr>
        <w:t>Choix des Décomptes</w:t>
      </w:r>
      <w:r w:rsidRPr="00801674">
        <w:t xml:space="preserve"> : Vous pouvez choisir parmi des décomptes prédéfinis pour filtrer les données fixes selon des catégories spécifiques telles que le type de département ou la succursale.</w:t>
      </w:r>
    </w:p>
    <w:p w14:paraId="6810B58C" w14:textId="77777777" w:rsidR="00030BD4" w:rsidRPr="00801674" w:rsidRDefault="00030BD4" w:rsidP="00030BD4">
      <w:pPr>
        <w:numPr>
          <w:ilvl w:val="0"/>
          <w:numId w:val="145"/>
        </w:numPr>
      </w:pPr>
      <w:r w:rsidRPr="00801674">
        <w:rPr>
          <w:b/>
          <w:bCs/>
        </w:rPr>
        <w:t>Type de Paiement</w:t>
      </w:r>
      <w:r w:rsidRPr="00801674">
        <w:t xml:space="preserve"> : Il est possible de déterminer le type de paiement associé aux données fixes, que ce soit un paiement automatique, manuel ou un autre type défini dans le système.</w:t>
      </w:r>
    </w:p>
    <w:p w14:paraId="6411B8C3" w14:textId="77777777" w:rsidR="00030BD4" w:rsidRPr="00801674" w:rsidRDefault="00030BD4" w:rsidP="00030BD4">
      <w:pPr>
        <w:numPr>
          <w:ilvl w:val="0"/>
          <w:numId w:val="145"/>
        </w:numPr>
      </w:pPr>
      <w:r w:rsidRPr="00801674">
        <w:rPr>
          <w:b/>
          <w:bCs/>
        </w:rPr>
        <w:t>Création et Gestion des Fixes</w:t>
      </w:r>
      <w:r w:rsidRPr="00801674">
        <w:t xml:space="preserve"> : Le programme vous permet de créer un nouveau fixe, de copier des données à partir d'autres fixes existants, de modifier un fixe sélectionné ou de supprimer un fixe existant.</w:t>
      </w:r>
    </w:p>
    <w:p w14:paraId="16EA092D" w14:textId="77777777" w:rsidR="00030BD4" w:rsidRPr="00801674" w:rsidRDefault="00030BD4" w:rsidP="00030BD4">
      <w:pPr>
        <w:numPr>
          <w:ilvl w:val="0"/>
          <w:numId w:val="145"/>
        </w:numPr>
      </w:pPr>
      <w:r w:rsidRPr="00801674">
        <w:rPr>
          <w:b/>
          <w:bCs/>
        </w:rPr>
        <w:t>Fonctionnalités Additionnelles</w:t>
      </w:r>
      <w:r w:rsidRPr="00801674">
        <w:t xml:space="preserve"> : Vous avez également la possibilité de faire des modifications plus spécifiques, telles que changer la date de validité, ajuster les montants ou ajouter des commentaires pour chaque fixe.</w:t>
      </w:r>
    </w:p>
    <w:p w14:paraId="2B6ED240" w14:textId="77777777" w:rsidR="00030BD4" w:rsidRPr="00801674" w:rsidRDefault="00030BD4" w:rsidP="00030BD4">
      <w:pPr>
        <w:numPr>
          <w:ilvl w:val="0"/>
          <w:numId w:val="145"/>
        </w:numPr>
      </w:pPr>
      <w:r w:rsidRPr="00801674">
        <w:rPr>
          <w:b/>
          <w:bCs/>
        </w:rPr>
        <w:t>Finalisation</w:t>
      </w:r>
      <w:r w:rsidRPr="00801674">
        <w:t xml:space="preserve"> : Une fois que vous avez fait vos sélections et modifié les données comme nécessaire, vous pouvez finaliser le processus. Cela pourrait impliquer de sauvegarder les modifications, d'exporter les données pour une utilisation en dehors du programme, ou d'imprimer les informations pour un enregistrement papier.</w:t>
      </w:r>
    </w:p>
    <w:p w14:paraId="55849EFD" w14:textId="77777777" w:rsidR="00030BD4" w:rsidRPr="00801674" w:rsidRDefault="00030BD4" w:rsidP="00030BD4">
      <w:r w:rsidRPr="00801674">
        <w:t>En bref, le programme sd112 offre une plate-forme robuste pour gérer des éléments de données récurrents, permettant aux utilisateurs de maintenir l'intégrité des données dans l'ERP MS2000. Pour plus de détails et une compréhension approfondie des spécificités du programme, le document explicatif peut être consulté pour obtenir des instructions détaillées et des captures d'écran supplémentaires</w:t>
      </w:r>
      <w:r w:rsidRPr="00801674">
        <w:rPr>
          <w:rFonts w:ascii="Arial" w:hAnsi="Arial" w:cs="Arial"/>
        </w:rPr>
        <w:t>​​</w:t>
      </w:r>
      <w:r w:rsidRPr="00801674">
        <w:t>.</w:t>
      </w:r>
    </w:p>
    <w:p w14:paraId="5BD44386" w14:textId="77777777" w:rsidR="00030BD4" w:rsidRPr="00801674" w:rsidRDefault="00030BD4" w:rsidP="00030BD4">
      <w:pPr>
        <w:rPr>
          <w:vanish/>
        </w:rPr>
      </w:pPr>
      <w:r w:rsidRPr="00801674">
        <w:rPr>
          <w:vanish/>
        </w:rPr>
        <w:t>Haut du formulaire</w:t>
      </w:r>
    </w:p>
    <w:p w14:paraId="792F4FEE" w14:textId="77777777" w:rsidR="00030BD4" w:rsidRPr="00274C53" w:rsidRDefault="00030BD4" w:rsidP="00030BD4"/>
    <w:p w14:paraId="271A5F04" w14:textId="77777777" w:rsidR="00030BD4" w:rsidRDefault="00030BD4" w:rsidP="00030BD4">
      <w:pPr>
        <w:rPr>
          <w:b/>
          <w:bCs/>
          <w:u w:val="single"/>
        </w:rPr>
      </w:pPr>
    </w:p>
    <w:p w14:paraId="39BBD22D" w14:textId="77777777" w:rsidR="00030BD4" w:rsidRPr="00274C53" w:rsidRDefault="00030BD4" w:rsidP="00030BD4">
      <w:pPr>
        <w:rPr>
          <w:b/>
          <w:bCs/>
          <w:u w:val="single"/>
        </w:rPr>
      </w:pPr>
    </w:p>
    <w:p w14:paraId="757AEB40" w14:textId="77777777" w:rsidR="00030BD4" w:rsidRDefault="00030BD4" w:rsidP="00030BD4"/>
    <w:p w14:paraId="079FED77" w14:textId="77777777" w:rsidR="00030BD4" w:rsidRDefault="00030BD4" w:rsidP="00030BD4"/>
    <w:p w14:paraId="1D65A169" w14:textId="77777777" w:rsidR="00030BD4" w:rsidRDefault="00030BD4" w:rsidP="00030BD4"/>
    <w:p w14:paraId="5EEDEEF1" w14:textId="77777777" w:rsidR="00030BD4" w:rsidRDefault="00030BD4" w:rsidP="00030BD4"/>
    <w:p w14:paraId="68F47D6C" w14:textId="77777777" w:rsidR="00030BD4" w:rsidRDefault="00030BD4" w:rsidP="00030BD4">
      <w:pPr>
        <w:pStyle w:val="Titre4"/>
      </w:pPr>
      <w:r>
        <w:lastRenderedPageBreak/>
        <w:t xml:space="preserve">Gestion des rubriques sd120 : </w:t>
      </w:r>
    </w:p>
    <w:p w14:paraId="067C8B54" w14:textId="77777777" w:rsidR="00030BD4" w:rsidRPr="00D4050A" w:rsidRDefault="00030BD4" w:rsidP="00030BD4">
      <w:r>
        <w:t xml:space="preserve">Avec toute les rubriques dans les captures d’écrans ci-dessous : </w:t>
      </w:r>
    </w:p>
    <w:p w14:paraId="72F9C8FD" w14:textId="77777777" w:rsidR="00030BD4" w:rsidRDefault="00030BD4" w:rsidP="00030BD4">
      <w:r>
        <w:rPr>
          <w:rFonts w:ascii="Arial" w:hAnsi="Arial" w:cs="Arial"/>
          <w:noProof/>
        </w:rPr>
        <mc:AlternateContent>
          <mc:Choice Requires="wps">
            <w:drawing>
              <wp:anchor distT="0" distB="0" distL="114300" distR="114300" simplePos="0" relativeHeight="251659264" behindDoc="0" locked="0" layoutInCell="1" allowOverlap="1" wp14:anchorId="3185ADF5" wp14:editId="706F5FA6">
                <wp:simplePos x="0" y="0"/>
                <wp:positionH relativeFrom="column">
                  <wp:posOffset>1325880</wp:posOffset>
                </wp:positionH>
                <wp:positionV relativeFrom="paragraph">
                  <wp:posOffset>348615</wp:posOffset>
                </wp:positionV>
                <wp:extent cx="733425" cy="430530"/>
                <wp:effectExtent l="0" t="0" r="28575" b="407670"/>
                <wp:wrapNone/>
                <wp:docPr id="1442785352" name="Bulle narrative :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430530"/>
                        </a:xfrm>
                        <a:prstGeom prst="wedgeRectCallout">
                          <a:avLst>
                            <a:gd name="adj1" fmla="val 35084"/>
                            <a:gd name="adj2" fmla="val 128109"/>
                          </a:avLst>
                        </a:prstGeom>
                        <a:solidFill>
                          <a:srgbClr val="FFFFFF"/>
                        </a:solidFill>
                        <a:ln w="9525">
                          <a:solidFill>
                            <a:srgbClr val="000000"/>
                          </a:solidFill>
                          <a:miter lim="800000"/>
                          <a:headEnd/>
                          <a:tailEnd/>
                        </a:ln>
                      </wps:spPr>
                      <wps:txbx>
                        <w:txbxContent>
                          <w:p w14:paraId="42C3884C" w14:textId="77777777" w:rsidR="00030BD4" w:rsidRPr="00B16A69" w:rsidRDefault="00030BD4" w:rsidP="00030BD4">
                            <w:pPr>
                              <w:rPr>
                                <w:rFonts w:ascii="Arial" w:hAnsi="Arial" w:cs="Arial"/>
                                <w:b/>
                                <w:bCs/>
                                <w:sz w:val="16"/>
                                <w:lang w:val="fr-FR"/>
                              </w:rPr>
                            </w:pPr>
                            <w:r>
                              <w:rPr>
                                <w:rFonts w:ascii="Arial" w:hAnsi="Arial" w:cs="Arial"/>
                                <w:b/>
                                <w:bCs/>
                                <w:sz w:val="16"/>
                                <w:lang w:val="fr-FR"/>
                              </w:rPr>
                              <w:t>Numéro de rubrique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5ADF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ulle narrative : rectangle 25" o:spid="_x0000_s1199" type="#_x0000_t61" style="position:absolute;margin-left:104.4pt;margin-top:27.45pt;width:57.75pt;height:3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" adj="18378,38472">
                <v:textbox>
                  <w:txbxContent>
                    <w:p w14:paraId="42C3884C" w14:textId="77777777" w:rsidR="00030BD4" w:rsidRPr="00B16A69" w:rsidRDefault="00030BD4" w:rsidP="00030BD4">
                      <w:pPr>
                        <w:rPr>
                          <w:rFonts w:ascii="Arial" w:hAnsi="Arial" w:cs="Arial"/>
                          <w:b/>
                          <w:bCs/>
                          <w:sz w:val="16"/>
                          <w:lang w:val="fr-FR"/>
                        </w:rPr>
                      </w:pPr>
                      <w:r>
                        <w:rPr>
                          <w:rFonts w:ascii="Arial" w:hAnsi="Arial" w:cs="Arial"/>
                          <w:b/>
                          <w:bCs/>
                          <w:sz w:val="16"/>
                          <w:lang w:val="fr-FR"/>
                        </w:rPr>
                        <w:t>Numéro de rubrique :</w:t>
                      </w:r>
                    </w:p>
                  </w:txbxContent>
                </v:textbox>
              </v:shape>
            </w:pict>
          </mc:Fallback>
        </mc:AlternateContent>
      </w:r>
      <w:r w:rsidRPr="00D4050A">
        <w:rPr>
          <w:noProof/>
        </w:rPr>
        <w:drawing>
          <wp:inline distT="0" distB="0" distL="0" distR="0" wp14:anchorId="7BB566BA" wp14:editId="7932DE7C">
            <wp:extent cx="8591550" cy="5742091"/>
            <wp:effectExtent l="0" t="0" r="0" b="0"/>
            <wp:docPr id="179579885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98858" name="Image 1" descr="Une image contenant texte, capture d’écran, nombre, logiciel&#10;&#10;Description générée automatiquement"/>
                    <pic:cNvPicPr/>
                  </pic:nvPicPr>
                  <pic:blipFill>
                    <a:blip r:embed="rId42"/>
                    <a:stretch>
                      <a:fillRect/>
                    </a:stretch>
                  </pic:blipFill>
                  <pic:spPr>
                    <a:xfrm>
                      <a:off x="0" y="0"/>
                      <a:ext cx="8592942" cy="5743021"/>
                    </a:xfrm>
                    <a:prstGeom prst="rect">
                      <a:avLst/>
                    </a:prstGeom>
                  </pic:spPr>
                </pic:pic>
              </a:graphicData>
            </a:graphic>
          </wp:inline>
        </w:drawing>
      </w:r>
    </w:p>
    <w:p w14:paraId="73A089F1" w14:textId="77777777" w:rsidR="00030BD4" w:rsidRDefault="00030BD4" w:rsidP="00030BD4"/>
    <w:p w14:paraId="70D8E273" w14:textId="77777777" w:rsidR="00030BD4" w:rsidRDefault="00030BD4" w:rsidP="00030BD4"/>
    <w:p w14:paraId="4B745861" w14:textId="77777777" w:rsidR="00030BD4" w:rsidRDefault="00030BD4" w:rsidP="00030BD4">
      <w:pPr>
        <w:rPr>
          <w:b/>
          <w:bCs/>
          <w:u w:val="single"/>
        </w:rPr>
      </w:pPr>
      <w:r w:rsidRPr="0088043E">
        <w:rPr>
          <w:b/>
          <w:bCs/>
          <w:u w:val="single"/>
        </w:rPr>
        <w:lastRenderedPageBreak/>
        <w:t>Note explicative de l’onglet « liste » de la gestion des rubriques programme « sd120 »</w:t>
      </w:r>
      <w:r>
        <w:rPr>
          <w:b/>
          <w:bCs/>
          <w:u w:val="single"/>
        </w:rPr>
        <w:t> :</w:t>
      </w:r>
    </w:p>
    <w:p w14:paraId="496F4BCB" w14:textId="77777777" w:rsidR="00030BD4" w:rsidRPr="00DF6CB9" w:rsidRDefault="00030BD4" w:rsidP="00030BD4">
      <w:r w:rsidRPr="00DF6CB9">
        <w:t>Le programme sd120 de MS est destiné à la gestion et la configuration des rubriques salariales. Dans l'onglet "Liste", vous pouvez voir et modifier les éléments suivants :</w:t>
      </w:r>
    </w:p>
    <w:p w14:paraId="4DBB7A52" w14:textId="77777777" w:rsidR="00030BD4" w:rsidRPr="00DF6CB9" w:rsidRDefault="00030BD4" w:rsidP="00030BD4">
      <w:pPr>
        <w:numPr>
          <w:ilvl w:val="0"/>
          <w:numId w:val="146"/>
        </w:numPr>
      </w:pPr>
      <w:r w:rsidRPr="00DF6CB9">
        <w:rPr>
          <w:b/>
          <w:bCs/>
        </w:rPr>
        <w:t>Sélection de l'Employé et de la Période :</w:t>
      </w:r>
      <w:r w:rsidRPr="00DF6CB9">
        <w:t xml:space="preserve"> Vous pouvez sélectionner un employé spécifique et définir la période pour laquelle vous souhaitez gérer les rubriques.</w:t>
      </w:r>
    </w:p>
    <w:p w14:paraId="2C5071E2" w14:textId="77777777" w:rsidR="00030BD4" w:rsidRPr="00DF6CB9" w:rsidRDefault="00030BD4" w:rsidP="00030BD4">
      <w:pPr>
        <w:numPr>
          <w:ilvl w:val="0"/>
          <w:numId w:val="146"/>
        </w:numPr>
      </w:pPr>
      <w:r w:rsidRPr="00DF6CB9">
        <w:rPr>
          <w:b/>
          <w:bCs/>
        </w:rPr>
        <w:t>Numéro Historique :</w:t>
      </w:r>
      <w:r w:rsidRPr="00DF6CB9">
        <w:t xml:space="preserve"> Cela permet de visualiser ou de retracer les modifications historiques apportées aux rubriques de l'employé sélectionné.</w:t>
      </w:r>
    </w:p>
    <w:p w14:paraId="252DB9A1" w14:textId="77777777" w:rsidR="00030BD4" w:rsidRPr="00DF6CB9" w:rsidRDefault="00030BD4" w:rsidP="00030BD4">
      <w:pPr>
        <w:numPr>
          <w:ilvl w:val="0"/>
          <w:numId w:val="146"/>
        </w:numPr>
      </w:pPr>
      <w:r w:rsidRPr="00DF6CB9">
        <w:rPr>
          <w:b/>
          <w:bCs/>
        </w:rPr>
        <w:t>Liste de Rubriques :</w:t>
      </w:r>
      <w:r w:rsidRPr="00DF6CB9">
        <w:t xml:space="preserve"> Affiche toutes les rubriques disponibles dans le système. Chaque rubrique a un numéro de référence unique et une désignation qui la définit. Par exemple, il peut y avoir des rubriques pour le salaire horaire de base, le salaire annuel, les heures supplémentaires, etc.</w:t>
      </w:r>
    </w:p>
    <w:p w14:paraId="663716C0" w14:textId="77777777" w:rsidR="00030BD4" w:rsidRPr="00DF6CB9" w:rsidRDefault="00030BD4" w:rsidP="00030BD4">
      <w:pPr>
        <w:numPr>
          <w:ilvl w:val="0"/>
          <w:numId w:val="146"/>
        </w:numPr>
      </w:pPr>
      <w:r w:rsidRPr="00DF6CB9">
        <w:rPr>
          <w:b/>
          <w:bCs/>
        </w:rPr>
        <w:t>Propriétés :</w:t>
      </w:r>
      <w:r w:rsidRPr="00DF6CB9">
        <w:t xml:space="preserve"> Vous avez la possibilité de visualiser les propriétés détaillées de chaque rubrique, telles que son intégration dans le bulletin de salaire, si elle est fixe ou variable, et si elle est soumise à des contributions sociales.</w:t>
      </w:r>
    </w:p>
    <w:p w14:paraId="6A70A59B" w14:textId="77777777" w:rsidR="00030BD4" w:rsidRPr="00DF6CB9" w:rsidRDefault="00030BD4" w:rsidP="00030BD4">
      <w:pPr>
        <w:numPr>
          <w:ilvl w:val="0"/>
          <w:numId w:val="146"/>
        </w:numPr>
      </w:pPr>
      <w:r w:rsidRPr="00DF6CB9">
        <w:rPr>
          <w:b/>
          <w:bCs/>
        </w:rPr>
        <w:t>Edition :</w:t>
      </w:r>
      <w:r w:rsidRPr="00DF6CB9">
        <w:t xml:space="preserve"> C'est ici que vous pouvez modifier les paramètres d'une rubrique sélectionnée, tels que les montants ou les périodes de validité.</w:t>
      </w:r>
    </w:p>
    <w:p w14:paraId="7E8E0DB0" w14:textId="77777777" w:rsidR="00030BD4" w:rsidRPr="00DF6CB9" w:rsidRDefault="00030BD4" w:rsidP="00030BD4">
      <w:pPr>
        <w:numPr>
          <w:ilvl w:val="0"/>
          <w:numId w:val="146"/>
        </w:numPr>
      </w:pPr>
      <w:r w:rsidRPr="00DF6CB9">
        <w:rPr>
          <w:b/>
          <w:bCs/>
        </w:rPr>
        <w:t>Compatibilité et Calculs :</w:t>
      </w:r>
      <w:r w:rsidRPr="00DF6CB9">
        <w:t xml:space="preserve"> Permet de définir les règles de calcul pour chaque rubrique, comment elles s'intègrent dans les calculs de salaire globaux et leur interaction avec d'autres rubriques.</w:t>
      </w:r>
    </w:p>
    <w:p w14:paraId="2AB005BC" w14:textId="77777777" w:rsidR="00030BD4" w:rsidRPr="00DF6CB9" w:rsidRDefault="00030BD4" w:rsidP="00030BD4">
      <w:pPr>
        <w:numPr>
          <w:ilvl w:val="0"/>
          <w:numId w:val="146"/>
        </w:numPr>
      </w:pPr>
      <w:r w:rsidRPr="00DF6CB9">
        <w:rPr>
          <w:b/>
          <w:bCs/>
        </w:rPr>
        <w:t>Décomptes et Sélections :</w:t>
      </w:r>
      <w:r w:rsidRPr="00DF6CB9">
        <w:t xml:space="preserve"> Vous pouvez choisir de filtrer les rubriques en fonction de divers critères tels que le type de salarié, le département, ou la période.</w:t>
      </w:r>
    </w:p>
    <w:p w14:paraId="3DD8CD3F" w14:textId="77777777" w:rsidR="00030BD4" w:rsidRDefault="00030BD4" w:rsidP="00030BD4"/>
    <w:p w14:paraId="4146BC75" w14:textId="77777777" w:rsidR="00030BD4" w:rsidRDefault="00030BD4" w:rsidP="00030BD4"/>
    <w:p w14:paraId="51B8B4C9" w14:textId="77777777" w:rsidR="00030BD4" w:rsidRDefault="00030BD4" w:rsidP="00030BD4"/>
    <w:p w14:paraId="35FC6C85" w14:textId="77777777" w:rsidR="00030BD4" w:rsidRDefault="00030BD4" w:rsidP="00030BD4"/>
    <w:p w14:paraId="2FDBFA91" w14:textId="77777777" w:rsidR="00030BD4" w:rsidRDefault="00030BD4" w:rsidP="00030BD4"/>
    <w:p w14:paraId="252854C2" w14:textId="77777777" w:rsidR="00030BD4" w:rsidRDefault="00030BD4" w:rsidP="00030BD4"/>
    <w:p w14:paraId="17486647" w14:textId="77777777" w:rsidR="00030BD4" w:rsidRDefault="00030BD4" w:rsidP="00030BD4"/>
    <w:p w14:paraId="4F88766D" w14:textId="77777777" w:rsidR="00030BD4" w:rsidRDefault="00030BD4" w:rsidP="00030BD4"/>
    <w:p w14:paraId="41341C1F" w14:textId="77777777" w:rsidR="00030BD4" w:rsidRDefault="00030BD4" w:rsidP="00030BD4"/>
    <w:p w14:paraId="0727BA04" w14:textId="77777777" w:rsidR="00030BD4" w:rsidRDefault="00030BD4" w:rsidP="00030BD4"/>
    <w:p w14:paraId="1A17DC62" w14:textId="77777777" w:rsidR="00030BD4" w:rsidRPr="00DF6CB9" w:rsidRDefault="00030BD4" w:rsidP="00030BD4">
      <w:r w:rsidRPr="00DF6CB9">
        <w:lastRenderedPageBreak/>
        <w:t>Le programme offre donc une vue d'ensemble et des outils de manipulation pour les rubriques liées à la rémunération des employés, garantissant que tous les éléments salariaux sont gérés de manière précise et conforme aux réglementations en vigueur.</w:t>
      </w:r>
    </w:p>
    <w:p w14:paraId="206E6688" w14:textId="77777777" w:rsidR="00030BD4" w:rsidRPr="00A55162" w:rsidRDefault="00030BD4" w:rsidP="00030BD4">
      <w:r w:rsidRPr="00A55162">
        <w:t>Pour représenter l'échantillon de rubriques du programme "sd120" de l'ERP en format de tableau, voici comment cela pourrait être structuré :</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64"/>
        <w:gridCol w:w="4037"/>
        <w:gridCol w:w="1900"/>
        <w:gridCol w:w="378"/>
        <w:gridCol w:w="2801"/>
      </w:tblGrid>
      <w:tr w:rsidR="00030BD4" w:rsidRPr="00A55162" w14:paraId="66E25B6F" w14:textId="77777777" w:rsidTr="00401B92">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6603B75" w14:textId="77777777" w:rsidR="00030BD4" w:rsidRPr="00A55162" w:rsidRDefault="00030BD4" w:rsidP="00401B92">
            <w:pPr>
              <w:rPr>
                <w:b/>
                <w:bCs/>
              </w:rPr>
            </w:pPr>
            <w:r w:rsidRPr="00A55162">
              <w:rPr>
                <w:b/>
                <w:bCs/>
              </w:rPr>
              <w:t>N° Code</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4D5DF5A" w14:textId="77777777" w:rsidR="00030BD4" w:rsidRPr="00A55162" w:rsidRDefault="00030BD4" w:rsidP="00401B92">
            <w:pPr>
              <w:rPr>
                <w:b/>
                <w:bCs/>
              </w:rPr>
            </w:pPr>
            <w:r w:rsidRPr="00A55162">
              <w:rPr>
                <w:b/>
                <w:bCs/>
              </w:rPr>
              <w:t>Description</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BE67675" w14:textId="77777777" w:rsidR="00030BD4" w:rsidRPr="00A55162" w:rsidRDefault="00030BD4" w:rsidP="00401B92">
            <w:pPr>
              <w:rPr>
                <w:b/>
                <w:bCs/>
              </w:rPr>
            </w:pPr>
            <w:r w:rsidRPr="00A55162">
              <w:rPr>
                <w:b/>
                <w:bCs/>
              </w:rPr>
              <w:t>Compte C.G.</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35B3C98" w14:textId="77777777" w:rsidR="00030BD4" w:rsidRPr="00A55162" w:rsidRDefault="00030BD4" w:rsidP="00401B92">
            <w:pPr>
              <w:rPr>
                <w:b/>
                <w:bCs/>
              </w:rPr>
            </w:pPr>
            <w:r w:rsidRPr="00A55162">
              <w:rPr>
                <w:b/>
                <w:bCs/>
              </w:rPr>
              <w:t>...</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3E30881B" w14:textId="77777777" w:rsidR="00030BD4" w:rsidRPr="00A55162" w:rsidRDefault="00030BD4" w:rsidP="00401B92">
            <w:pPr>
              <w:rPr>
                <w:b/>
                <w:bCs/>
              </w:rPr>
            </w:pPr>
            <w:r w:rsidRPr="00A55162">
              <w:rPr>
                <w:b/>
                <w:bCs/>
              </w:rPr>
              <w:t>Autres Colonnes ...</w:t>
            </w:r>
          </w:p>
        </w:tc>
      </w:tr>
      <w:tr w:rsidR="00030BD4" w:rsidRPr="00A55162" w14:paraId="2D2B99E1"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4DA932F" w14:textId="77777777" w:rsidR="00030BD4" w:rsidRPr="00A55162" w:rsidRDefault="00030BD4" w:rsidP="00401B92">
            <w:r w:rsidRPr="00A55162">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04D2E18" w14:textId="77777777" w:rsidR="00030BD4" w:rsidRPr="00A55162" w:rsidRDefault="00030BD4" w:rsidP="00401B92">
            <w:r w:rsidRPr="00A55162">
              <w:t>Base salaire horaire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BEE1527"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7AE491F"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437D678" w14:textId="77777777" w:rsidR="00030BD4" w:rsidRPr="00A55162" w:rsidRDefault="00030BD4" w:rsidP="00401B92">
            <w:r w:rsidRPr="00A55162">
              <w:t>...</w:t>
            </w:r>
          </w:p>
        </w:tc>
      </w:tr>
      <w:tr w:rsidR="00030BD4" w:rsidRPr="00A55162" w14:paraId="65CE7B92"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CBB0FDF" w14:textId="77777777" w:rsidR="00030BD4" w:rsidRPr="00A55162" w:rsidRDefault="00030BD4" w:rsidP="00401B92">
            <w:r w:rsidRPr="00A55162">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5CD4A0" w14:textId="77777777" w:rsidR="00030BD4" w:rsidRPr="00A55162" w:rsidRDefault="00030BD4" w:rsidP="00401B92">
            <w:r w:rsidRPr="00A55162">
              <w:t>Base salaire journalier (réel)</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755C649"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0A48EEC"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40BDA9C" w14:textId="77777777" w:rsidR="00030BD4" w:rsidRPr="00A55162" w:rsidRDefault="00030BD4" w:rsidP="00401B92">
            <w:r w:rsidRPr="00A55162">
              <w:t>...</w:t>
            </w:r>
          </w:p>
        </w:tc>
      </w:tr>
      <w:tr w:rsidR="00030BD4" w:rsidRPr="00A55162" w14:paraId="3C7FF016"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D677545" w14:textId="77777777" w:rsidR="00030BD4" w:rsidRPr="00A55162" w:rsidRDefault="00030BD4" w:rsidP="00401B92">
            <w:r w:rsidRPr="00A55162">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50A9AC1" w14:textId="77777777" w:rsidR="00030BD4" w:rsidRPr="00A55162" w:rsidRDefault="00030BD4" w:rsidP="00401B92">
            <w:r w:rsidRPr="00A55162">
              <w:t>Salaire horaire calculé</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2DFAAEA"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9ACB3D1"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17B267B" w14:textId="77777777" w:rsidR="00030BD4" w:rsidRPr="00A55162" w:rsidRDefault="00030BD4" w:rsidP="00401B92">
            <w:r w:rsidRPr="00A55162">
              <w:t>...</w:t>
            </w:r>
          </w:p>
        </w:tc>
      </w:tr>
      <w:tr w:rsidR="00030BD4" w:rsidRPr="00A55162" w14:paraId="7DAB0C17"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32A46B3" w14:textId="77777777" w:rsidR="00030BD4" w:rsidRPr="00A55162" w:rsidRDefault="00030BD4" w:rsidP="00401B92">
            <w:r w:rsidRPr="00A55162">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7E6F82C" w14:textId="77777777" w:rsidR="00030BD4" w:rsidRPr="00A55162" w:rsidRDefault="00030BD4" w:rsidP="00401B92">
            <w:r w:rsidRPr="00A55162">
              <w:t>Base salaire annuel (x12)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2CBA433"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96707CD"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0A3240E" w14:textId="77777777" w:rsidR="00030BD4" w:rsidRPr="00A55162" w:rsidRDefault="00030BD4" w:rsidP="00401B92">
            <w:r w:rsidRPr="00A55162">
              <w:t>...</w:t>
            </w:r>
          </w:p>
        </w:tc>
      </w:tr>
      <w:tr w:rsidR="00030BD4" w:rsidRPr="00A55162" w14:paraId="0F80E76B"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5FBDAD9" w14:textId="77777777" w:rsidR="00030BD4" w:rsidRPr="00A55162" w:rsidRDefault="00030BD4" w:rsidP="00401B92">
            <w:r w:rsidRPr="00A55162">
              <w:t>7</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A07807C" w14:textId="77777777" w:rsidR="00030BD4" w:rsidRPr="00A55162" w:rsidRDefault="00030BD4" w:rsidP="00401B92">
            <w:r w:rsidRPr="00A55162">
              <w:t>Base salaire annuel (x13)</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D90418"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C7EC789"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6B9C32A" w14:textId="77777777" w:rsidR="00030BD4" w:rsidRPr="00A55162" w:rsidRDefault="00030BD4" w:rsidP="00401B92">
            <w:r w:rsidRPr="00A55162">
              <w:t>...</w:t>
            </w:r>
          </w:p>
        </w:tc>
      </w:tr>
      <w:tr w:rsidR="00030BD4" w:rsidRPr="00A55162" w14:paraId="2EDDCC35"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F3AC072" w14:textId="77777777" w:rsidR="00030BD4" w:rsidRPr="00A55162" w:rsidRDefault="00030BD4" w:rsidP="00401B92">
            <w:r w:rsidRPr="00A55162">
              <w:t>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BF5C7AD" w14:textId="77777777" w:rsidR="00030BD4" w:rsidRPr="00A55162" w:rsidRDefault="00030BD4" w:rsidP="00401B92">
            <w:r w:rsidRPr="00A55162">
              <w:t>Salaire horaire calculé (GE)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EFA3820"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047FC43"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4A591F9" w14:textId="77777777" w:rsidR="00030BD4" w:rsidRPr="00A55162" w:rsidRDefault="00030BD4" w:rsidP="00401B92">
            <w:r w:rsidRPr="00A55162">
              <w:t>...</w:t>
            </w:r>
          </w:p>
        </w:tc>
      </w:tr>
      <w:tr w:rsidR="00030BD4" w:rsidRPr="00A55162" w14:paraId="40E7B7F5"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DEFE36D" w14:textId="77777777" w:rsidR="00030BD4" w:rsidRPr="00A55162" w:rsidRDefault="00030BD4" w:rsidP="00401B92">
            <w:r w:rsidRPr="00A55162">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6F47BBA" w14:textId="77777777" w:rsidR="00030BD4" w:rsidRPr="00A55162" w:rsidRDefault="00030BD4" w:rsidP="00401B92">
            <w:r w:rsidRPr="00A55162">
              <w:t>Base salaire journalier (21.75)</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C3B7214" w14:textId="77777777" w:rsidR="00030BD4" w:rsidRPr="00A55162" w:rsidRDefault="00030BD4" w:rsidP="00401B92">
            <w:r w:rsidRPr="00A55162">
              <w: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942521" w14:textId="77777777" w:rsidR="00030BD4" w:rsidRPr="00A55162" w:rsidRDefault="00030BD4" w:rsidP="00401B92">
            <w:r w:rsidRPr="00A55162">
              <w:t>0</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1616835" w14:textId="77777777" w:rsidR="00030BD4" w:rsidRPr="00A55162" w:rsidRDefault="00030BD4" w:rsidP="00401B92">
            <w:r w:rsidRPr="00A55162">
              <w:t>...</w:t>
            </w:r>
          </w:p>
        </w:tc>
      </w:tr>
      <w:tr w:rsidR="00030BD4" w:rsidRPr="00A55162" w14:paraId="09B3747E" w14:textId="77777777" w:rsidTr="00401B92">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FFFFFF"/>
            <w:vAlign w:val="bottom"/>
          </w:tcPr>
          <w:p w14:paraId="148911D7" w14:textId="77777777" w:rsidR="00030BD4" w:rsidRPr="00A55162" w:rsidRDefault="00030BD4" w:rsidP="00401B92"/>
        </w:tc>
        <w:tc>
          <w:tcPr>
            <w:tcW w:w="0" w:type="auto"/>
            <w:tcBorders>
              <w:top w:val="single" w:sz="2" w:space="0" w:color="E3E3E3"/>
              <w:left w:val="single" w:sz="6" w:space="0" w:color="E3E3E3"/>
              <w:bottom w:val="single" w:sz="2" w:space="0" w:color="E3E3E3"/>
              <w:right w:val="single" w:sz="2" w:space="0" w:color="E3E3E3"/>
            </w:tcBorders>
            <w:shd w:val="clear" w:color="auto" w:fill="FFFFFF"/>
            <w:vAlign w:val="bottom"/>
          </w:tcPr>
          <w:p w14:paraId="697E24CB" w14:textId="77777777" w:rsidR="00030BD4" w:rsidRPr="00A55162" w:rsidRDefault="00030BD4" w:rsidP="00401B92"/>
        </w:tc>
        <w:tc>
          <w:tcPr>
            <w:tcW w:w="0" w:type="auto"/>
            <w:tcBorders>
              <w:top w:val="single" w:sz="2" w:space="0" w:color="E3E3E3"/>
              <w:left w:val="single" w:sz="6" w:space="0" w:color="E3E3E3"/>
              <w:bottom w:val="single" w:sz="2" w:space="0" w:color="E3E3E3"/>
              <w:right w:val="single" w:sz="2" w:space="0" w:color="E3E3E3"/>
            </w:tcBorders>
            <w:shd w:val="clear" w:color="auto" w:fill="FFFFFF"/>
            <w:vAlign w:val="bottom"/>
          </w:tcPr>
          <w:p w14:paraId="275668B9" w14:textId="77777777" w:rsidR="00030BD4" w:rsidRPr="00A55162" w:rsidRDefault="00030BD4" w:rsidP="00401B92"/>
        </w:tc>
        <w:tc>
          <w:tcPr>
            <w:tcW w:w="0" w:type="auto"/>
            <w:tcBorders>
              <w:top w:val="single" w:sz="2" w:space="0" w:color="E3E3E3"/>
              <w:left w:val="single" w:sz="6" w:space="0" w:color="E3E3E3"/>
              <w:bottom w:val="single" w:sz="2" w:space="0" w:color="E3E3E3"/>
              <w:right w:val="single" w:sz="2" w:space="0" w:color="E3E3E3"/>
            </w:tcBorders>
            <w:shd w:val="clear" w:color="auto" w:fill="FFFFFF"/>
            <w:vAlign w:val="bottom"/>
          </w:tcPr>
          <w:p w14:paraId="38FC470A" w14:textId="77777777" w:rsidR="00030BD4" w:rsidRPr="00A55162" w:rsidRDefault="00030BD4" w:rsidP="00401B92"/>
        </w:tc>
        <w:tc>
          <w:tcPr>
            <w:tcW w:w="0" w:type="auto"/>
            <w:tcBorders>
              <w:top w:val="single" w:sz="2" w:space="0" w:color="E3E3E3"/>
              <w:left w:val="single" w:sz="6" w:space="0" w:color="E3E3E3"/>
              <w:bottom w:val="single" w:sz="2" w:space="0" w:color="E3E3E3"/>
              <w:right w:val="single" w:sz="6" w:space="0" w:color="E3E3E3"/>
            </w:tcBorders>
            <w:shd w:val="clear" w:color="auto" w:fill="FFFFFF"/>
            <w:vAlign w:val="bottom"/>
          </w:tcPr>
          <w:p w14:paraId="413E2F90" w14:textId="77777777" w:rsidR="00030BD4" w:rsidRPr="00A55162" w:rsidRDefault="00030BD4" w:rsidP="00401B92"/>
        </w:tc>
      </w:tr>
      <w:tr w:rsidR="00030BD4" w:rsidRPr="00A55162" w14:paraId="63DA7AF3" w14:textId="77777777" w:rsidTr="00401B92">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tcPr>
          <w:p w14:paraId="4488BCB2" w14:textId="77777777" w:rsidR="00030BD4" w:rsidRPr="00A55162" w:rsidRDefault="00030BD4" w:rsidP="00401B92"/>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tcPr>
          <w:p w14:paraId="4CBBD7F9" w14:textId="77777777" w:rsidR="00030BD4" w:rsidRPr="00A55162" w:rsidRDefault="00030BD4" w:rsidP="00401B92"/>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tcPr>
          <w:p w14:paraId="5D594718" w14:textId="77777777" w:rsidR="00030BD4" w:rsidRPr="00A55162" w:rsidRDefault="00030BD4" w:rsidP="00401B92"/>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tcPr>
          <w:p w14:paraId="4509432D" w14:textId="77777777" w:rsidR="00030BD4" w:rsidRPr="00A55162" w:rsidRDefault="00030BD4" w:rsidP="00401B92"/>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tcPr>
          <w:p w14:paraId="0F62FEED" w14:textId="77777777" w:rsidR="00030BD4" w:rsidRPr="00A55162" w:rsidRDefault="00030BD4" w:rsidP="00401B92"/>
        </w:tc>
      </w:tr>
    </w:tbl>
    <w:p w14:paraId="4FABA69A" w14:textId="77777777" w:rsidR="00030BD4" w:rsidRPr="00A55162" w:rsidRDefault="00030BD4" w:rsidP="00030BD4">
      <w:r w:rsidRPr="00A55162">
        <w:t>Cela continue pour toutes les rubriques que vous avez énumérées. Chaque ligne représente une rubrique spécifique avec son numéro de code, la description, et d'autres colonnes qui pourraient inclure des indicateurs comme "Brut", "AVS/AC", "LAA", "LAAC", "IJM probable", etc., ainsi que des colonnes pour des informations supplémentaires comme "facteur rétroactive", "Impôts", "CAF", "Certificat de salaire", "Statistique", etc.</w:t>
      </w:r>
    </w:p>
    <w:p w14:paraId="0723321F" w14:textId="77777777" w:rsidR="00030BD4" w:rsidRPr="00DF6CB9" w:rsidRDefault="00030BD4" w:rsidP="00030BD4">
      <w:pPr>
        <w:rPr>
          <w:vanish/>
        </w:rPr>
      </w:pPr>
      <w:r w:rsidRPr="00DF6CB9">
        <w:rPr>
          <w:vanish/>
        </w:rPr>
        <w:t>Haut du formulaire</w:t>
      </w:r>
    </w:p>
    <w:p w14:paraId="6C46905F" w14:textId="77777777" w:rsidR="00030BD4" w:rsidRPr="005F3C6E" w:rsidRDefault="00030BD4" w:rsidP="00030BD4"/>
    <w:p w14:paraId="6A1D86CB" w14:textId="77777777" w:rsidR="00030BD4" w:rsidRPr="00D55A82" w:rsidRDefault="00030BD4" w:rsidP="00030BD4"/>
    <w:p w14:paraId="09C9045F" w14:textId="77777777" w:rsidR="00030BD4" w:rsidRDefault="00030BD4" w:rsidP="00030BD4">
      <w:pPr>
        <w:pStyle w:val="Titre5"/>
      </w:pPr>
      <w:r>
        <w:lastRenderedPageBreak/>
        <w:t xml:space="preserve">Onglet « base » : </w:t>
      </w:r>
    </w:p>
    <w:p w14:paraId="7FB97631" w14:textId="77777777" w:rsidR="00030BD4" w:rsidRDefault="00030BD4" w:rsidP="00030BD4">
      <w:r w:rsidRPr="00A93494">
        <w:rPr>
          <w:noProof/>
        </w:rPr>
        <w:drawing>
          <wp:inline distT="0" distB="0" distL="0" distR="0" wp14:anchorId="2F8E310F" wp14:editId="7CFCE995">
            <wp:extent cx="9535856" cy="6306430"/>
            <wp:effectExtent l="0" t="0" r="8255" b="0"/>
            <wp:docPr id="62237916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9169" name="Image 1" descr="Une image contenant texte, capture d’écran, logiciel, nombre&#10;&#10;Description générée automatiquement"/>
                    <pic:cNvPicPr/>
                  </pic:nvPicPr>
                  <pic:blipFill>
                    <a:blip r:embed="rId43"/>
                    <a:stretch>
                      <a:fillRect/>
                    </a:stretch>
                  </pic:blipFill>
                  <pic:spPr>
                    <a:xfrm>
                      <a:off x="0" y="0"/>
                      <a:ext cx="9535856" cy="6306430"/>
                    </a:xfrm>
                    <a:prstGeom prst="rect">
                      <a:avLst/>
                    </a:prstGeom>
                  </pic:spPr>
                </pic:pic>
              </a:graphicData>
            </a:graphic>
          </wp:inline>
        </w:drawing>
      </w:r>
    </w:p>
    <w:p w14:paraId="08F83329" w14:textId="77777777" w:rsidR="00030BD4" w:rsidRDefault="00030BD4" w:rsidP="00030BD4"/>
    <w:p w14:paraId="34CF5B07" w14:textId="77777777" w:rsidR="00030BD4" w:rsidRDefault="00030BD4" w:rsidP="00030BD4">
      <w:pPr>
        <w:rPr>
          <w:b/>
          <w:bCs/>
          <w:u w:val="single"/>
        </w:rPr>
      </w:pPr>
      <w:r w:rsidRPr="0088043E">
        <w:rPr>
          <w:b/>
          <w:bCs/>
          <w:u w:val="single"/>
        </w:rPr>
        <w:lastRenderedPageBreak/>
        <w:t>Note explicative de l’onglet « </w:t>
      </w:r>
      <w:r>
        <w:rPr>
          <w:b/>
          <w:bCs/>
          <w:u w:val="single"/>
        </w:rPr>
        <w:t>Base</w:t>
      </w:r>
      <w:r w:rsidRPr="0088043E">
        <w:rPr>
          <w:b/>
          <w:bCs/>
          <w:u w:val="single"/>
        </w:rPr>
        <w:t> » de la gestion des rubriques programme « sd120 »</w:t>
      </w:r>
      <w:r>
        <w:rPr>
          <w:b/>
          <w:bCs/>
          <w:u w:val="single"/>
        </w:rPr>
        <w:t> :</w:t>
      </w:r>
    </w:p>
    <w:p w14:paraId="11E3D8B0" w14:textId="77777777" w:rsidR="00030BD4" w:rsidRDefault="00030BD4" w:rsidP="00030BD4">
      <w:pPr>
        <w:rPr>
          <w:b/>
          <w:bCs/>
          <w:u w:val="single"/>
        </w:rPr>
      </w:pPr>
    </w:p>
    <w:p w14:paraId="6CFC93CE" w14:textId="77777777" w:rsidR="00030BD4" w:rsidRPr="00497DED" w:rsidRDefault="00030BD4" w:rsidP="00030BD4">
      <w:r w:rsidRPr="00497DED">
        <w:t>Dans l'onglet "Base" du programme sd120 de MS, vous pouvez gérer les éléments suivants :</w:t>
      </w:r>
    </w:p>
    <w:p w14:paraId="30BF24B2" w14:textId="77777777" w:rsidR="00030BD4" w:rsidRPr="00497DED" w:rsidRDefault="00030BD4" w:rsidP="00030BD4">
      <w:r w:rsidRPr="00497DED">
        <w:rPr>
          <w:b/>
          <w:bCs/>
        </w:rPr>
        <w:t>Rubrique :</w:t>
      </w:r>
      <w:r w:rsidRPr="00497DED">
        <w:t xml:space="preserve"> Chaque rubrique salariale est identifiée par un numéro unique. Elle peut correspondre à différents types de paiement ou déductions, comme le salaire de base, les heures supplémentaires, etc.</w:t>
      </w:r>
    </w:p>
    <w:p w14:paraId="2FEF9901" w14:textId="77777777" w:rsidR="00030BD4" w:rsidRPr="00497DED" w:rsidRDefault="00030BD4" w:rsidP="00030BD4">
      <w:r w:rsidRPr="00497DED">
        <w:rPr>
          <w:b/>
          <w:bCs/>
        </w:rPr>
        <w:t>Désignation :</w:t>
      </w:r>
      <w:r w:rsidRPr="00497DED">
        <w:t xml:space="preserve"> C'est la description de la rubrique. Dans votre exemple, il s'agit de "Base salaire journalier (réel)".</w:t>
      </w:r>
    </w:p>
    <w:p w14:paraId="15CD9B20" w14:textId="77777777" w:rsidR="00030BD4" w:rsidRPr="00497DED" w:rsidRDefault="00030BD4" w:rsidP="00030BD4">
      <w:r w:rsidRPr="00497DED">
        <w:rPr>
          <w:b/>
          <w:bCs/>
        </w:rPr>
        <w:t>Intitulé bulletin de salaire :</w:t>
      </w:r>
      <w:r w:rsidRPr="00497DED">
        <w:t xml:space="preserve"> Il reflète comment la rubrique est désignée sur le bulletin de salaire de l'employé.</w:t>
      </w:r>
    </w:p>
    <w:p w14:paraId="0BC4D359" w14:textId="77777777" w:rsidR="00030BD4" w:rsidRPr="00497DED" w:rsidRDefault="00030BD4" w:rsidP="00030BD4">
      <w:r w:rsidRPr="00497DED">
        <w:rPr>
          <w:b/>
          <w:bCs/>
        </w:rPr>
        <w:t>Caractéristiques de la Rubrique :</w:t>
      </w:r>
    </w:p>
    <w:p w14:paraId="18ECC411" w14:textId="77777777" w:rsidR="00030BD4" w:rsidRPr="00497DED" w:rsidRDefault="00030BD4" w:rsidP="00030BD4">
      <w:pPr>
        <w:numPr>
          <w:ilvl w:val="0"/>
          <w:numId w:val="147"/>
        </w:numPr>
      </w:pPr>
      <w:r w:rsidRPr="00497DED">
        <w:rPr>
          <w:b/>
          <w:bCs/>
        </w:rPr>
        <w:t>Fixe ou Variable :</w:t>
      </w:r>
      <w:r w:rsidRPr="00497DED">
        <w:t xml:space="preserve"> Détermine si le montant est constant chaque période ou s'il peut varier.</w:t>
      </w:r>
    </w:p>
    <w:p w14:paraId="4E2A85A2" w14:textId="77777777" w:rsidR="00030BD4" w:rsidRPr="00497DED" w:rsidRDefault="00030BD4" w:rsidP="00030BD4">
      <w:pPr>
        <w:numPr>
          <w:ilvl w:val="0"/>
          <w:numId w:val="147"/>
        </w:numPr>
      </w:pPr>
      <w:r w:rsidRPr="00497DED">
        <w:rPr>
          <w:b/>
          <w:bCs/>
        </w:rPr>
        <w:t>Applicabilité :</w:t>
      </w:r>
      <w:r w:rsidRPr="00497DED">
        <w:t xml:space="preserve"> Indique à quel type d'employé la rubrique s'applique, comme les salariés, les apprentis, etc.</w:t>
      </w:r>
    </w:p>
    <w:p w14:paraId="5055804D" w14:textId="77777777" w:rsidR="00030BD4" w:rsidRPr="00497DED" w:rsidRDefault="00030BD4" w:rsidP="00030BD4">
      <w:r w:rsidRPr="00497DED">
        <w:rPr>
          <w:b/>
          <w:bCs/>
        </w:rPr>
        <w:t>Succursales et Départements :</w:t>
      </w:r>
      <w:r w:rsidRPr="00497DED">
        <w:t xml:space="preserve"> Vous pouvez attribuer la rubrique à des succursales ou départements spécifiques, ce qui permet d'appliquer la rubrique uniquement aux employés concernés.</w:t>
      </w:r>
    </w:p>
    <w:p w14:paraId="7B27EBC0" w14:textId="77777777" w:rsidR="00030BD4" w:rsidRPr="00497DED" w:rsidRDefault="00030BD4" w:rsidP="00030BD4">
      <w:r w:rsidRPr="00497DED">
        <w:rPr>
          <w:b/>
          <w:bCs/>
        </w:rPr>
        <w:t>Traitement :</w:t>
      </w:r>
      <w:r w:rsidRPr="00497DED">
        <w:t xml:space="preserve"> Options pour définir comment la rubrique est traitée lors des calculs :</w:t>
      </w:r>
    </w:p>
    <w:p w14:paraId="458C2687" w14:textId="77777777" w:rsidR="00030BD4" w:rsidRPr="00497DED" w:rsidRDefault="00030BD4" w:rsidP="00030BD4">
      <w:pPr>
        <w:numPr>
          <w:ilvl w:val="0"/>
          <w:numId w:val="148"/>
        </w:numPr>
      </w:pPr>
      <w:r w:rsidRPr="00497DED">
        <w:rPr>
          <w:b/>
          <w:bCs/>
        </w:rPr>
        <w:t>Traitement lors du 1er salaire de l'année / lors de la sortie du salarié :</w:t>
      </w:r>
      <w:r w:rsidRPr="00497DED">
        <w:t xml:space="preserve"> Ces options indiquent si la rubrique doit être considérée lors de ces événements spécifiques.</w:t>
      </w:r>
    </w:p>
    <w:p w14:paraId="2CAED399" w14:textId="77777777" w:rsidR="00030BD4" w:rsidRPr="00497DED" w:rsidRDefault="00030BD4" w:rsidP="00030BD4">
      <w:pPr>
        <w:numPr>
          <w:ilvl w:val="0"/>
          <w:numId w:val="148"/>
        </w:numPr>
      </w:pPr>
      <w:r w:rsidRPr="00497DED">
        <w:rPr>
          <w:b/>
          <w:bCs/>
        </w:rPr>
        <w:t>Traitement si la période :</w:t>
      </w:r>
      <w:r w:rsidRPr="00497DED">
        <w:t xml:space="preserve"> Définit comment la rubrique doit être traitée selon la période considérée (mensuelle, annuelle, etc.).</w:t>
      </w:r>
    </w:p>
    <w:p w14:paraId="49F86428" w14:textId="77777777" w:rsidR="00030BD4" w:rsidRPr="00497DED" w:rsidRDefault="00030BD4" w:rsidP="00030BD4">
      <w:r w:rsidRPr="00497DED">
        <w:rPr>
          <w:b/>
          <w:bCs/>
        </w:rPr>
        <w:t>Unité et Code :</w:t>
      </w:r>
      <w:r w:rsidRPr="00497DED">
        <w:t xml:space="preserve"> Ce sont les identifiants administratifs ou techniques associés à la rubrique, par exemple, pour les intégrations comptables ou les rapports.</w:t>
      </w:r>
    </w:p>
    <w:p w14:paraId="5927289F" w14:textId="77777777" w:rsidR="00030BD4" w:rsidRPr="00497DED" w:rsidRDefault="00030BD4" w:rsidP="00030BD4">
      <w:r w:rsidRPr="00497DED">
        <w:rPr>
          <w:b/>
          <w:bCs/>
        </w:rPr>
        <w:t>Options Supplémentaires :</w:t>
      </w:r>
    </w:p>
    <w:p w14:paraId="4E4E50A6" w14:textId="77777777" w:rsidR="00030BD4" w:rsidRPr="00497DED" w:rsidRDefault="00030BD4" w:rsidP="00030BD4">
      <w:pPr>
        <w:numPr>
          <w:ilvl w:val="0"/>
          <w:numId w:val="149"/>
        </w:numPr>
      </w:pPr>
      <w:r w:rsidRPr="00497DED">
        <w:rPr>
          <w:b/>
          <w:bCs/>
        </w:rPr>
        <w:t>Saisie de la quantité uniquement :</w:t>
      </w:r>
      <w:r w:rsidRPr="00497DED">
        <w:t xml:space="preserve"> Permet de spécifier si la rubrique nécessite seulement une saisie de quantité, sans montant associé.</w:t>
      </w:r>
    </w:p>
    <w:p w14:paraId="2D78D7EF" w14:textId="77777777" w:rsidR="00030BD4" w:rsidRPr="00497DED" w:rsidRDefault="00030BD4" w:rsidP="00030BD4">
      <w:pPr>
        <w:numPr>
          <w:ilvl w:val="0"/>
          <w:numId w:val="149"/>
        </w:numPr>
      </w:pPr>
      <w:r w:rsidRPr="00497DED">
        <w:rPr>
          <w:b/>
          <w:bCs/>
        </w:rPr>
        <w:t>Montant nul autorisé dans les variables :</w:t>
      </w:r>
      <w:r w:rsidRPr="00497DED">
        <w:t xml:space="preserve"> Permet ou non de saisir un montant nul pour la rubrique.</w:t>
      </w:r>
    </w:p>
    <w:p w14:paraId="1000A752" w14:textId="77777777" w:rsidR="00030BD4" w:rsidRPr="00497DED" w:rsidRDefault="00030BD4" w:rsidP="00030BD4">
      <w:r w:rsidRPr="00497DED">
        <w:t>Ces paramètres de base sont essentiels pour déterminer comment chaque rubrique fonctionnera en pratique lors des traitements salariaux et pour garantir que les calculs sont exécutés conformément aux règles établies de l'entreprise.</w:t>
      </w:r>
    </w:p>
    <w:p w14:paraId="041FB0D0" w14:textId="77777777" w:rsidR="00030BD4" w:rsidRPr="00497DED" w:rsidRDefault="00030BD4" w:rsidP="00030BD4">
      <w:pPr>
        <w:rPr>
          <w:vanish/>
        </w:rPr>
      </w:pPr>
      <w:r w:rsidRPr="00497DED">
        <w:rPr>
          <w:vanish/>
        </w:rPr>
        <w:t>Haut du formulaire</w:t>
      </w:r>
    </w:p>
    <w:p w14:paraId="4ECEBBA2" w14:textId="77777777" w:rsidR="00030BD4" w:rsidRPr="00131D17" w:rsidRDefault="00030BD4" w:rsidP="00030BD4"/>
    <w:p w14:paraId="6C0105CC" w14:textId="77777777" w:rsidR="00030BD4" w:rsidRDefault="00030BD4" w:rsidP="00030BD4"/>
    <w:p w14:paraId="7E485C0A" w14:textId="77777777" w:rsidR="00030BD4" w:rsidRDefault="00030BD4" w:rsidP="00030BD4">
      <w:pPr>
        <w:pStyle w:val="Titre5"/>
      </w:pPr>
      <w:r>
        <w:lastRenderedPageBreak/>
        <w:t>Onglet « propriété » :</w:t>
      </w:r>
    </w:p>
    <w:p w14:paraId="38FFF26E" w14:textId="77777777" w:rsidR="00030BD4" w:rsidRDefault="00030BD4" w:rsidP="00030BD4">
      <w:r w:rsidRPr="0037206C">
        <w:rPr>
          <w:noProof/>
        </w:rPr>
        <w:drawing>
          <wp:inline distT="0" distB="0" distL="0" distR="0" wp14:anchorId="0D99F0DE" wp14:editId="65BA3250">
            <wp:extent cx="9612066" cy="6382641"/>
            <wp:effectExtent l="0" t="0" r="8255" b="0"/>
            <wp:docPr id="3088107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1079" name="Image 1" descr="Une image contenant texte, capture d’écran, logiciel, nombre&#10;&#10;Description générée automatiquement"/>
                    <pic:cNvPicPr/>
                  </pic:nvPicPr>
                  <pic:blipFill>
                    <a:blip r:embed="rId44"/>
                    <a:stretch>
                      <a:fillRect/>
                    </a:stretch>
                  </pic:blipFill>
                  <pic:spPr>
                    <a:xfrm>
                      <a:off x="0" y="0"/>
                      <a:ext cx="9612066" cy="6382641"/>
                    </a:xfrm>
                    <a:prstGeom prst="rect">
                      <a:avLst/>
                    </a:prstGeom>
                  </pic:spPr>
                </pic:pic>
              </a:graphicData>
            </a:graphic>
          </wp:inline>
        </w:drawing>
      </w:r>
    </w:p>
    <w:p w14:paraId="4E04371C" w14:textId="77777777" w:rsidR="00030BD4" w:rsidRDefault="00030BD4" w:rsidP="00030BD4">
      <w:pPr>
        <w:rPr>
          <w:b/>
          <w:bCs/>
          <w:u w:val="single"/>
        </w:rPr>
      </w:pPr>
      <w:r w:rsidRPr="0088043E">
        <w:rPr>
          <w:b/>
          <w:bCs/>
          <w:u w:val="single"/>
        </w:rPr>
        <w:lastRenderedPageBreak/>
        <w:t>Note explicative de l’onglet « </w:t>
      </w:r>
      <w:r>
        <w:rPr>
          <w:b/>
          <w:bCs/>
          <w:u w:val="single"/>
        </w:rPr>
        <w:t>Propriétés</w:t>
      </w:r>
      <w:r w:rsidRPr="0088043E">
        <w:rPr>
          <w:b/>
          <w:bCs/>
          <w:u w:val="single"/>
        </w:rPr>
        <w:t> » de la gestion des rubriques programme « sd120 »</w:t>
      </w:r>
      <w:r>
        <w:rPr>
          <w:b/>
          <w:bCs/>
          <w:u w:val="single"/>
        </w:rPr>
        <w:t> :</w:t>
      </w:r>
    </w:p>
    <w:p w14:paraId="12C2FC26" w14:textId="77777777" w:rsidR="00030BD4" w:rsidRDefault="00030BD4" w:rsidP="00030BD4">
      <w:pPr>
        <w:rPr>
          <w:b/>
          <w:bCs/>
          <w:u w:val="single"/>
        </w:rPr>
      </w:pPr>
    </w:p>
    <w:p w14:paraId="5D500283" w14:textId="77777777" w:rsidR="00030BD4" w:rsidRPr="007C4F72" w:rsidRDefault="00030BD4" w:rsidP="00030BD4">
      <w:r w:rsidRPr="007C4F72">
        <w:t>L'onglet "Propriétés" dans le programme sd120 de MS est l'endroit où vous pouvez configurer des paramètres spécifiques pour la rubrique sélectionnée, dans ce cas, "Base salaire journalier (réel)". Voici un guide détaillé des options disponibles dans cet onglet :</w:t>
      </w:r>
    </w:p>
    <w:p w14:paraId="617D4B15" w14:textId="77777777" w:rsidR="00030BD4" w:rsidRPr="007C4F72" w:rsidRDefault="00030BD4" w:rsidP="00030BD4">
      <w:r w:rsidRPr="007C4F72">
        <w:rPr>
          <w:b/>
          <w:bCs/>
        </w:rPr>
        <w:t>Catégorisation de la Rubrique :</w:t>
      </w:r>
    </w:p>
    <w:p w14:paraId="1EB64943" w14:textId="77777777" w:rsidR="00030BD4" w:rsidRPr="007C4F72" w:rsidRDefault="00030BD4" w:rsidP="00030BD4">
      <w:pPr>
        <w:numPr>
          <w:ilvl w:val="0"/>
          <w:numId w:val="150"/>
        </w:numPr>
      </w:pPr>
      <w:r w:rsidRPr="007C4F72">
        <w:rPr>
          <w:b/>
          <w:bCs/>
        </w:rPr>
        <w:t>Obligatoire :</w:t>
      </w:r>
      <w:r w:rsidRPr="007C4F72">
        <w:t xml:space="preserve"> Si coché, cette rubrique est essentielle et doit être incluse dans les calculs de paie.</w:t>
      </w:r>
    </w:p>
    <w:p w14:paraId="522540A4" w14:textId="77777777" w:rsidR="00030BD4" w:rsidRPr="007C4F72" w:rsidRDefault="00030BD4" w:rsidP="00030BD4">
      <w:pPr>
        <w:numPr>
          <w:ilvl w:val="0"/>
          <w:numId w:val="150"/>
        </w:numPr>
      </w:pPr>
      <w:r w:rsidRPr="007C4F72">
        <w:rPr>
          <w:b/>
          <w:bCs/>
        </w:rPr>
        <w:t>Concernant les déplacements :</w:t>
      </w:r>
      <w:r w:rsidRPr="007C4F72">
        <w:t xml:space="preserve"> Spécifie si la rubrique est relative aux déplacements directs ou via un dépôt.</w:t>
      </w:r>
    </w:p>
    <w:p w14:paraId="7A2DC158" w14:textId="77777777" w:rsidR="00030BD4" w:rsidRPr="007C4F72" w:rsidRDefault="00030BD4" w:rsidP="00030BD4">
      <w:pPr>
        <w:numPr>
          <w:ilvl w:val="0"/>
          <w:numId w:val="150"/>
        </w:numPr>
      </w:pPr>
      <w:r w:rsidRPr="007C4F72">
        <w:rPr>
          <w:b/>
          <w:bCs/>
        </w:rPr>
        <w:t>Report :</w:t>
      </w:r>
      <w:r w:rsidRPr="007C4F72">
        <w:t xml:space="preserve"> Indique si la rubrique doit être reportée d'une période à l'autre.</w:t>
      </w:r>
    </w:p>
    <w:p w14:paraId="485F5124" w14:textId="77777777" w:rsidR="00030BD4" w:rsidRPr="007C4F72" w:rsidRDefault="00030BD4" w:rsidP="00030BD4">
      <w:pPr>
        <w:numPr>
          <w:ilvl w:val="0"/>
          <w:numId w:val="150"/>
        </w:numPr>
      </w:pPr>
      <w:r w:rsidRPr="007C4F72">
        <w:rPr>
          <w:b/>
          <w:bCs/>
        </w:rPr>
        <w:t>Part patronale, Gestion d'un historique, Influence heures de base :</w:t>
      </w:r>
      <w:r w:rsidRPr="007C4F72">
        <w:t xml:space="preserve"> Ces options déterminent la manière dont la rubrique interagit avec les contributions patronales, l'historique des paiements, et l'influence sur les heures de base pour le calcul des salaires.</w:t>
      </w:r>
    </w:p>
    <w:p w14:paraId="0BB8BBCE" w14:textId="77777777" w:rsidR="00030BD4" w:rsidRPr="007C4F72" w:rsidRDefault="00030BD4" w:rsidP="00030BD4">
      <w:r w:rsidRPr="007C4F72">
        <w:rPr>
          <w:b/>
          <w:bCs/>
        </w:rPr>
        <w:t>Options de Saisie et Absence :</w:t>
      </w:r>
    </w:p>
    <w:p w14:paraId="49098CA0" w14:textId="77777777" w:rsidR="00030BD4" w:rsidRPr="007C4F72" w:rsidRDefault="00030BD4" w:rsidP="00030BD4">
      <w:pPr>
        <w:numPr>
          <w:ilvl w:val="0"/>
          <w:numId w:val="151"/>
        </w:numPr>
      </w:pPr>
      <w:r w:rsidRPr="007C4F72">
        <w:rPr>
          <w:b/>
          <w:bCs/>
        </w:rPr>
        <w:t>Aucune saisie, Saisie d'une période, Saisie d'une date :</w:t>
      </w:r>
      <w:r w:rsidRPr="007C4F72">
        <w:t xml:space="preserve"> Décrit comment les informations de la rubrique sont saisies dans le système.</w:t>
      </w:r>
    </w:p>
    <w:p w14:paraId="0E64B836" w14:textId="77777777" w:rsidR="00030BD4" w:rsidRPr="007C4F72" w:rsidRDefault="00030BD4" w:rsidP="00030BD4">
      <w:pPr>
        <w:numPr>
          <w:ilvl w:val="0"/>
          <w:numId w:val="151"/>
        </w:numPr>
      </w:pPr>
      <w:r w:rsidRPr="007C4F72">
        <w:rPr>
          <w:b/>
          <w:bCs/>
        </w:rPr>
        <w:t>Ne concerne pas les absences :</w:t>
      </w:r>
      <w:r w:rsidRPr="007C4F72">
        <w:t xml:space="preserve"> Indique si les absences des employés n'affectent pas cette rubrique.</w:t>
      </w:r>
    </w:p>
    <w:p w14:paraId="48FB9A2D" w14:textId="77777777" w:rsidR="00030BD4" w:rsidRPr="007C4F72" w:rsidRDefault="00030BD4" w:rsidP="00030BD4">
      <w:r w:rsidRPr="007C4F72">
        <w:rPr>
          <w:b/>
          <w:bCs/>
        </w:rPr>
        <w:t>Divers :</w:t>
      </w:r>
    </w:p>
    <w:p w14:paraId="775690C7" w14:textId="77777777" w:rsidR="00030BD4" w:rsidRPr="007C4F72" w:rsidRDefault="00030BD4" w:rsidP="00030BD4">
      <w:pPr>
        <w:numPr>
          <w:ilvl w:val="0"/>
          <w:numId w:val="152"/>
        </w:numPr>
      </w:pPr>
      <w:r w:rsidRPr="007C4F72">
        <w:rPr>
          <w:b/>
          <w:bCs/>
        </w:rPr>
        <w:t>Autre :</w:t>
      </w:r>
      <w:r w:rsidRPr="007C4F72">
        <w:t xml:space="preserve"> Une série de cases à cocher permettant de spécifier d'autres caractéristiques de la rubrique, comme s'il s'agit d'une allocation familiale, d'un salaire brut, etc.</w:t>
      </w:r>
    </w:p>
    <w:p w14:paraId="4EFD19BA" w14:textId="77777777" w:rsidR="00030BD4" w:rsidRPr="007C4F72" w:rsidRDefault="00030BD4" w:rsidP="00030BD4">
      <w:pPr>
        <w:numPr>
          <w:ilvl w:val="0"/>
          <w:numId w:val="152"/>
        </w:numPr>
      </w:pPr>
      <w:r w:rsidRPr="007C4F72">
        <w:rPr>
          <w:b/>
          <w:bCs/>
        </w:rPr>
        <w:t>Vacances, Maladie, Accident :</w:t>
      </w:r>
      <w:r w:rsidRPr="007C4F72">
        <w:t xml:space="preserve"> Ces champs permettent de spécifier les rubriques pour les congés, les maladies, et les accidents professionnels.</w:t>
      </w:r>
    </w:p>
    <w:p w14:paraId="5ED0E317" w14:textId="77777777" w:rsidR="00030BD4" w:rsidRPr="007C4F72" w:rsidRDefault="00030BD4" w:rsidP="00030BD4">
      <w:pPr>
        <w:numPr>
          <w:ilvl w:val="0"/>
          <w:numId w:val="152"/>
        </w:numPr>
      </w:pPr>
      <w:r w:rsidRPr="007C4F72">
        <w:rPr>
          <w:b/>
          <w:bCs/>
        </w:rPr>
        <w:t>Rapports de travail :</w:t>
      </w:r>
      <w:r w:rsidRPr="007C4F72">
        <w:t xml:space="preserve"> Ici, vous pouvez associer la rubrique à divers types de rapports de travail comme le temps de nuit, le travail à l'étranger, etc.</w:t>
      </w:r>
    </w:p>
    <w:p w14:paraId="0EA4C020" w14:textId="77777777" w:rsidR="00030BD4" w:rsidRPr="007C4F72" w:rsidRDefault="00030BD4" w:rsidP="00030BD4">
      <w:r w:rsidRPr="007C4F72">
        <w:rPr>
          <w:b/>
          <w:bCs/>
        </w:rPr>
        <w:t>Configuration Comptable :</w:t>
      </w:r>
    </w:p>
    <w:p w14:paraId="616B4C23" w14:textId="77777777" w:rsidR="00030BD4" w:rsidRPr="007C4F72" w:rsidRDefault="00030BD4" w:rsidP="00030BD4">
      <w:pPr>
        <w:numPr>
          <w:ilvl w:val="0"/>
          <w:numId w:val="153"/>
        </w:numPr>
      </w:pPr>
      <w:r w:rsidRPr="007C4F72">
        <w:rPr>
          <w:b/>
          <w:bCs/>
        </w:rPr>
        <w:t>Genre pour comptes salaires :</w:t>
      </w:r>
      <w:r w:rsidRPr="007C4F72">
        <w:t xml:space="preserve"> Vous sélectionnez ici le type de compte de salaire auquel la rubrique est associée, ce qui est crucial pour la comptabilité et le reporting.</w:t>
      </w:r>
    </w:p>
    <w:p w14:paraId="6C54C39D" w14:textId="77777777" w:rsidR="00030BD4" w:rsidRPr="007C4F72" w:rsidRDefault="00030BD4" w:rsidP="00030BD4">
      <w:pPr>
        <w:numPr>
          <w:ilvl w:val="0"/>
          <w:numId w:val="153"/>
        </w:numPr>
      </w:pPr>
      <w:r w:rsidRPr="007C4F72">
        <w:rPr>
          <w:b/>
          <w:bCs/>
        </w:rPr>
        <w:t>Hors LPP, LPP - prévisionnel, LPP - rétroactif :</w:t>
      </w:r>
      <w:r w:rsidRPr="007C4F72">
        <w:t xml:space="preserve"> Ces options déterminent la relation de la rubrique avec les provisions de pensions professionnelles.</w:t>
      </w:r>
    </w:p>
    <w:p w14:paraId="0AE14344" w14:textId="77777777" w:rsidR="00030BD4" w:rsidRPr="007C4F72" w:rsidRDefault="00030BD4" w:rsidP="00030BD4">
      <w:r w:rsidRPr="007C4F72">
        <w:t>Chaque sélection dans cet onglet définit les propriétés fonctionnelles de la rubrique de paie et comment elle sera traitée dans le cadre plus large du calcul de la paie et de la gestion des données des employés dans MS2000.</w:t>
      </w:r>
    </w:p>
    <w:p w14:paraId="7EDE4A76" w14:textId="77777777" w:rsidR="00030BD4" w:rsidRPr="00BD2E69" w:rsidRDefault="00030BD4" w:rsidP="00030BD4"/>
    <w:p w14:paraId="30DB8B00" w14:textId="77777777" w:rsidR="00030BD4" w:rsidRDefault="00030BD4" w:rsidP="00030BD4"/>
    <w:p w14:paraId="71705BD5" w14:textId="77777777" w:rsidR="00030BD4" w:rsidRDefault="00030BD4" w:rsidP="00030BD4">
      <w:pPr>
        <w:pStyle w:val="Titre5"/>
      </w:pPr>
      <w:r>
        <w:lastRenderedPageBreak/>
        <w:t>Onglet « Edition »</w:t>
      </w:r>
    </w:p>
    <w:p w14:paraId="7E7FFC9A" w14:textId="77777777" w:rsidR="00030BD4" w:rsidRDefault="00030BD4" w:rsidP="00030BD4">
      <w:r w:rsidRPr="00D040BC">
        <w:rPr>
          <w:noProof/>
        </w:rPr>
        <w:drawing>
          <wp:inline distT="0" distB="0" distL="0" distR="0" wp14:anchorId="332913B6" wp14:editId="49E5EF21">
            <wp:extent cx="9593014" cy="6382641"/>
            <wp:effectExtent l="0" t="0" r="8255" b="0"/>
            <wp:docPr id="132885380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3801" name="Image 1" descr="Une image contenant texte, capture d’écran, logiciel, affichage&#10;&#10;Description générée automatiquement"/>
                    <pic:cNvPicPr/>
                  </pic:nvPicPr>
                  <pic:blipFill>
                    <a:blip r:embed="rId45"/>
                    <a:stretch>
                      <a:fillRect/>
                    </a:stretch>
                  </pic:blipFill>
                  <pic:spPr>
                    <a:xfrm>
                      <a:off x="0" y="0"/>
                      <a:ext cx="9593014" cy="6382641"/>
                    </a:xfrm>
                    <a:prstGeom prst="rect">
                      <a:avLst/>
                    </a:prstGeom>
                  </pic:spPr>
                </pic:pic>
              </a:graphicData>
            </a:graphic>
          </wp:inline>
        </w:drawing>
      </w:r>
    </w:p>
    <w:p w14:paraId="0F0A9476" w14:textId="77777777" w:rsidR="00030BD4" w:rsidRDefault="00030BD4" w:rsidP="00030BD4">
      <w:pPr>
        <w:rPr>
          <w:b/>
          <w:bCs/>
          <w:u w:val="single"/>
        </w:rPr>
      </w:pPr>
      <w:r w:rsidRPr="0088043E">
        <w:rPr>
          <w:b/>
          <w:bCs/>
          <w:u w:val="single"/>
        </w:rPr>
        <w:lastRenderedPageBreak/>
        <w:t>Note explicative de l’onglet « </w:t>
      </w:r>
      <w:r>
        <w:rPr>
          <w:b/>
          <w:bCs/>
          <w:u w:val="single"/>
        </w:rPr>
        <w:t>Edition</w:t>
      </w:r>
      <w:r w:rsidRPr="0088043E">
        <w:rPr>
          <w:b/>
          <w:bCs/>
          <w:u w:val="single"/>
        </w:rPr>
        <w:t> » de la gestion des rubriques programme « sd120 »</w:t>
      </w:r>
      <w:r>
        <w:rPr>
          <w:b/>
          <w:bCs/>
          <w:u w:val="single"/>
        </w:rPr>
        <w:t> :</w:t>
      </w:r>
    </w:p>
    <w:p w14:paraId="23EE37BA" w14:textId="77777777" w:rsidR="00030BD4" w:rsidRPr="00C76A23" w:rsidRDefault="00030BD4" w:rsidP="00030BD4">
      <w:r w:rsidRPr="00C76A23">
        <w:t>L'onglet "Édition" dans le programme sd120 de MS est dédié à la personnalisation de l'affichage et de l'édition des rubriques de paie dans les bulletins de salaire et les bulletins de contrôle. Voici un aperçu des options disponibles :</w:t>
      </w:r>
    </w:p>
    <w:p w14:paraId="04DCB1A4" w14:textId="77777777" w:rsidR="00030BD4" w:rsidRPr="00C76A23" w:rsidRDefault="00030BD4" w:rsidP="00030BD4">
      <w:pPr>
        <w:numPr>
          <w:ilvl w:val="0"/>
          <w:numId w:val="154"/>
        </w:numPr>
      </w:pPr>
      <w:r w:rsidRPr="00C76A23">
        <w:rPr>
          <w:b/>
          <w:bCs/>
        </w:rPr>
        <w:t>Édition dans le bulletin de salaire :</w:t>
      </w:r>
      <w:r w:rsidRPr="00C76A23">
        <w:t xml:space="preserve"> Si cette option est cochée, la rubrique apparaîtra dans le bulletin de salaire.</w:t>
      </w:r>
    </w:p>
    <w:p w14:paraId="2197969B" w14:textId="77777777" w:rsidR="00030BD4" w:rsidRPr="00C76A23" w:rsidRDefault="00030BD4" w:rsidP="00030BD4">
      <w:pPr>
        <w:numPr>
          <w:ilvl w:val="0"/>
          <w:numId w:val="154"/>
        </w:numPr>
      </w:pPr>
      <w:r w:rsidRPr="00C76A23">
        <w:rPr>
          <w:b/>
          <w:bCs/>
        </w:rPr>
        <w:t>Édition dans le bulletin de contrôle :</w:t>
      </w:r>
      <w:r w:rsidRPr="00C76A23">
        <w:t xml:space="preserve"> Cette option permet d'inclure la rubrique dans les bulletins de contrôle pour la vérification.</w:t>
      </w:r>
    </w:p>
    <w:p w14:paraId="4F796A5C" w14:textId="77777777" w:rsidR="00030BD4" w:rsidRPr="00C76A23" w:rsidRDefault="00030BD4" w:rsidP="00030BD4">
      <w:pPr>
        <w:numPr>
          <w:ilvl w:val="0"/>
          <w:numId w:val="154"/>
        </w:numPr>
      </w:pPr>
      <w:r w:rsidRPr="00C76A23">
        <w:rPr>
          <w:b/>
          <w:bCs/>
        </w:rPr>
        <w:t>Édition du montant :</w:t>
      </w:r>
      <w:r w:rsidRPr="00C76A23">
        <w:t xml:space="preserve"> Lorsqu'elle est activée, cela permet l'édition du montant de la rubrique.</w:t>
      </w:r>
    </w:p>
    <w:p w14:paraId="7FF23225" w14:textId="77777777" w:rsidR="00030BD4" w:rsidRPr="00C76A23" w:rsidRDefault="00030BD4" w:rsidP="00030BD4">
      <w:pPr>
        <w:numPr>
          <w:ilvl w:val="0"/>
          <w:numId w:val="154"/>
        </w:numPr>
      </w:pPr>
      <w:r w:rsidRPr="00C76A23">
        <w:rPr>
          <w:b/>
          <w:bCs/>
        </w:rPr>
        <w:t>Édition du montant même s'il est nul :</w:t>
      </w:r>
      <w:r w:rsidRPr="00C76A23">
        <w:t xml:space="preserve"> Si coché, le montant sera édité même s'il est à zéro.</w:t>
      </w:r>
    </w:p>
    <w:p w14:paraId="097AB6C5" w14:textId="77777777" w:rsidR="00030BD4" w:rsidRPr="00C76A23" w:rsidRDefault="00030BD4" w:rsidP="00030BD4">
      <w:pPr>
        <w:numPr>
          <w:ilvl w:val="0"/>
          <w:numId w:val="154"/>
        </w:numPr>
      </w:pPr>
      <w:r w:rsidRPr="00C76A23">
        <w:rPr>
          <w:b/>
          <w:bCs/>
        </w:rPr>
        <w:t>Édition de la rubrique même si le montant est nul :</w:t>
      </w:r>
      <w:r w:rsidRPr="00C76A23">
        <w:t xml:space="preserve"> Cela garantit que la rubrique est éditée même si son montant est nul.</w:t>
      </w:r>
    </w:p>
    <w:p w14:paraId="43C26AD3" w14:textId="77777777" w:rsidR="00030BD4" w:rsidRPr="00C76A23" w:rsidRDefault="00030BD4" w:rsidP="00030BD4">
      <w:pPr>
        <w:numPr>
          <w:ilvl w:val="0"/>
          <w:numId w:val="154"/>
        </w:numPr>
      </w:pPr>
      <w:r w:rsidRPr="00C76A23">
        <w:rPr>
          <w:b/>
          <w:bCs/>
        </w:rPr>
        <w:t>Édition de la quantité même si elle est nulle :</w:t>
      </w:r>
      <w:r w:rsidRPr="00C76A23">
        <w:t xml:space="preserve"> La quantité sera éditée même si elle est nulle.</w:t>
      </w:r>
    </w:p>
    <w:p w14:paraId="1488F087" w14:textId="77777777" w:rsidR="00030BD4" w:rsidRPr="00C76A23" w:rsidRDefault="00030BD4" w:rsidP="00030BD4">
      <w:pPr>
        <w:numPr>
          <w:ilvl w:val="0"/>
          <w:numId w:val="154"/>
        </w:numPr>
      </w:pPr>
      <w:r w:rsidRPr="00C76A23">
        <w:rPr>
          <w:b/>
          <w:bCs/>
        </w:rPr>
        <w:t>Édition de la base même si elle est nulle :</w:t>
      </w:r>
      <w:r w:rsidRPr="00C76A23">
        <w:t xml:space="preserve"> Permet l'édition de la base de la rubrique même si celle-ci est nulle.</w:t>
      </w:r>
    </w:p>
    <w:p w14:paraId="648036A5" w14:textId="77777777" w:rsidR="00030BD4" w:rsidRPr="00C76A23" w:rsidRDefault="00030BD4" w:rsidP="00030BD4">
      <w:pPr>
        <w:numPr>
          <w:ilvl w:val="0"/>
          <w:numId w:val="154"/>
        </w:numPr>
      </w:pPr>
      <w:r w:rsidRPr="00C76A23">
        <w:rPr>
          <w:b/>
          <w:bCs/>
        </w:rPr>
        <w:t>Édition du taux même s'il est nul :</w:t>
      </w:r>
      <w:r w:rsidRPr="00C76A23">
        <w:t xml:space="preserve"> Le taux sera édité même s'il est à zéro.</w:t>
      </w:r>
    </w:p>
    <w:p w14:paraId="25BD3C59" w14:textId="77777777" w:rsidR="00030BD4" w:rsidRPr="00C76A23" w:rsidRDefault="00030BD4" w:rsidP="00030BD4">
      <w:pPr>
        <w:numPr>
          <w:ilvl w:val="0"/>
          <w:numId w:val="154"/>
        </w:numPr>
      </w:pPr>
      <w:r w:rsidRPr="00C76A23">
        <w:rPr>
          <w:b/>
          <w:bCs/>
        </w:rPr>
        <w:t>Édition de la rubrique si au moins une des valeurs de la ligne est non nulle :</w:t>
      </w:r>
      <w:r w:rsidRPr="00C76A23">
        <w:t xml:space="preserve"> Cette rubrique ne sera éditée que si l'une des valeurs (quantité, base, montant) n'est pas nulle.</w:t>
      </w:r>
    </w:p>
    <w:p w14:paraId="67C0E517" w14:textId="77777777" w:rsidR="00030BD4" w:rsidRPr="00C76A23" w:rsidRDefault="00030BD4" w:rsidP="00030BD4">
      <w:r w:rsidRPr="00C76A23">
        <w:t>Vous pouvez également personnaliser les sauts de page avant et après l'édition et choisir le style des séparateurs. Ces réglages sont essentiels pour déterminer comment les informations sont présentées et contrôlées dans le processus de paie.</w:t>
      </w:r>
    </w:p>
    <w:p w14:paraId="6E219D7C" w14:textId="77777777" w:rsidR="00030BD4" w:rsidRPr="00C76A23" w:rsidRDefault="00030BD4" w:rsidP="00030BD4"/>
    <w:p w14:paraId="1AA3A119" w14:textId="77777777" w:rsidR="00030BD4" w:rsidRPr="00AB6CE7" w:rsidRDefault="00030BD4" w:rsidP="00030BD4"/>
    <w:p w14:paraId="12680A16" w14:textId="77777777" w:rsidR="00030BD4" w:rsidRDefault="00030BD4" w:rsidP="00030BD4"/>
    <w:p w14:paraId="3C57A4D7" w14:textId="77777777" w:rsidR="00030BD4" w:rsidRDefault="00030BD4" w:rsidP="00030BD4">
      <w:pPr>
        <w:pStyle w:val="Titre5"/>
      </w:pPr>
      <w:r>
        <w:lastRenderedPageBreak/>
        <w:t>Onglet « Comptabilité » :</w:t>
      </w:r>
    </w:p>
    <w:p w14:paraId="095BA473" w14:textId="77777777" w:rsidR="00030BD4" w:rsidRDefault="00030BD4" w:rsidP="00030BD4">
      <w:r w:rsidRPr="00470949">
        <w:rPr>
          <w:noProof/>
        </w:rPr>
        <w:drawing>
          <wp:inline distT="0" distB="0" distL="0" distR="0" wp14:anchorId="15139FCE" wp14:editId="2CE65B02">
            <wp:extent cx="9554908" cy="6392167"/>
            <wp:effectExtent l="0" t="0" r="8255" b="8890"/>
            <wp:docPr id="144077745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7453" name="Image 1" descr="Une image contenant texte, capture d’écran, affichage, logiciel&#10;&#10;Description générée automatiquement"/>
                    <pic:cNvPicPr/>
                  </pic:nvPicPr>
                  <pic:blipFill>
                    <a:blip r:embed="rId46"/>
                    <a:stretch>
                      <a:fillRect/>
                    </a:stretch>
                  </pic:blipFill>
                  <pic:spPr>
                    <a:xfrm>
                      <a:off x="0" y="0"/>
                      <a:ext cx="9554908" cy="6392167"/>
                    </a:xfrm>
                    <a:prstGeom prst="rect">
                      <a:avLst/>
                    </a:prstGeom>
                  </pic:spPr>
                </pic:pic>
              </a:graphicData>
            </a:graphic>
          </wp:inline>
        </w:drawing>
      </w:r>
    </w:p>
    <w:p w14:paraId="1BC0892D" w14:textId="77777777" w:rsidR="00030BD4" w:rsidRDefault="00030BD4" w:rsidP="00030BD4">
      <w:pPr>
        <w:rPr>
          <w:b/>
          <w:bCs/>
          <w:u w:val="single"/>
        </w:rPr>
      </w:pPr>
      <w:r w:rsidRPr="0088043E">
        <w:rPr>
          <w:b/>
          <w:bCs/>
          <w:u w:val="single"/>
        </w:rPr>
        <w:lastRenderedPageBreak/>
        <w:t>Note explicative de l’onglet « </w:t>
      </w:r>
      <w:r>
        <w:rPr>
          <w:b/>
          <w:bCs/>
          <w:u w:val="single"/>
        </w:rPr>
        <w:t>Comptabilité</w:t>
      </w:r>
      <w:r w:rsidRPr="0088043E">
        <w:rPr>
          <w:b/>
          <w:bCs/>
          <w:u w:val="single"/>
        </w:rPr>
        <w:t> » de la gestion des rubriques programme « sd120 »</w:t>
      </w:r>
      <w:r>
        <w:rPr>
          <w:b/>
          <w:bCs/>
          <w:u w:val="single"/>
        </w:rPr>
        <w:t> :</w:t>
      </w:r>
    </w:p>
    <w:p w14:paraId="445B3C12" w14:textId="77777777" w:rsidR="00030BD4" w:rsidRDefault="00030BD4" w:rsidP="00030BD4">
      <w:pPr>
        <w:rPr>
          <w:b/>
          <w:bCs/>
          <w:u w:val="single"/>
        </w:rPr>
      </w:pPr>
    </w:p>
    <w:p w14:paraId="7B1C4545" w14:textId="77777777" w:rsidR="00030BD4" w:rsidRDefault="00030BD4" w:rsidP="00030BD4">
      <w:r w:rsidRPr="00361F7A">
        <w:t>L'onglet "Comptabilité" dans le programme sd120 de MS est conçu pour gérer les aspects comptables liés aux rubriques de paie. Voici les éléments que vous pouvez y configurer :</w:t>
      </w:r>
    </w:p>
    <w:p w14:paraId="069A53E4" w14:textId="77777777" w:rsidR="00030BD4" w:rsidRPr="00067FBB" w:rsidRDefault="00030BD4" w:rsidP="00030BD4">
      <w:pPr>
        <w:numPr>
          <w:ilvl w:val="0"/>
          <w:numId w:val="155"/>
        </w:numPr>
      </w:pPr>
      <w:r w:rsidRPr="00067FBB">
        <w:rPr>
          <w:b/>
          <w:bCs/>
        </w:rPr>
        <w:t>Compte C.G. (Compte Général) :</w:t>
      </w:r>
      <w:r w:rsidRPr="00067FBB">
        <w:t xml:space="preserve"> Vous entrez ici le numéro du compte général pour les écritures comptables de la rubrique de paie concernée.</w:t>
      </w:r>
    </w:p>
    <w:p w14:paraId="699113FD" w14:textId="77777777" w:rsidR="00030BD4" w:rsidRPr="00067FBB" w:rsidRDefault="00030BD4" w:rsidP="00030BD4">
      <w:pPr>
        <w:numPr>
          <w:ilvl w:val="0"/>
          <w:numId w:val="155"/>
        </w:numPr>
      </w:pPr>
      <w:r w:rsidRPr="00067FBB">
        <w:rPr>
          <w:b/>
          <w:bCs/>
        </w:rPr>
        <w:t>Compte C.A. (Compte Analytique) :</w:t>
      </w:r>
      <w:r w:rsidRPr="00067FBB">
        <w:t xml:space="preserve"> Cet emplacement est dédié au numéro du compte analytique qui sera affecté aux écritures comptables spécifiques pour une analyse plus détaillée des coûts ou des dépenses.</w:t>
      </w:r>
    </w:p>
    <w:p w14:paraId="7DB8B9A8" w14:textId="77777777" w:rsidR="00030BD4" w:rsidRPr="00067FBB" w:rsidRDefault="00030BD4" w:rsidP="00030BD4">
      <w:pPr>
        <w:numPr>
          <w:ilvl w:val="0"/>
          <w:numId w:val="155"/>
        </w:numPr>
      </w:pPr>
      <w:r w:rsidRPr="00067FBB">
        <w:rPr>
          <w:b/>
          <w:bCs/>
        </w:rPr>
        <w:t>Genre de frais :</w:t>
      </w:r>
      <w:r w:rsidRPr="00067FBB">
        <w:t xml:space="preserve"> Cela permet de classer la rubrique selon le type de frais, facilitant l'allocation et l'analyse des coûts dans la comptabilité analytique.</w:t>
      </w:r>
    </w:p>
    <w:p w14:paraId="32B75FB0" w14:textId="77777777" w:rsidR="00030BD4" w:rsidRPr="00067FBB" w:rsidRDefault="00030BD4" w:rsidP="00030BD4">
      <w:r w:rsidRPr="00067FBB">
        <w:t>Les options à cocher vous permettent de préciser comment les écritures sont traitées dans la comptabilité :</w:t>
      </w:r>
    </w:p>
    <w:p w14:paraId="3FDEADF1" w14:textId="77777777" w:rsidR="00030BD4" w:rsidRPr="00067FBB" w:rsidRDefault="00030BD4" w:rsidP="00030BD4">
      <w:pPr>
        <w:numPr>
          <w:ilvl w:val="0"/>
          <w:numId w:val="156"/>
        </w:numPr>
      </w:pPr>
      <w:r w:rsidRPr="00067FBB">
        <w:rPr>
          <w:b/>
          <w:bCs/>
        </w:rPr>
        <w:t>Suffixe C.G. employé / Suffixe C.G. succursale :</w:t>
      </w:r>
      <w:r w:rsidRPr="00067FBB">
        <w:t xml:space="preserve"> Ces cases servent à ajouter des suffixes aux comptes généraux pour une distinction claire dans les livres comptables.</w:t>
      </w:r>
    </w:p>
    <w:p w14:paraId="5CC3C992" w14:textId="77777777" w:rsidR="00030BD4" w:rsidRPr="00067FBB" w:rsidRDefault="00030BD4" w:rsidP="00030BD4">
      <w:pPr>
        <w:numPr>
          <w:ilvl w:val="0"/>
          <w:numId w:val="156"/>
        </w:numPr>
      </w:pPr>
      <w:r w:rsidRPr="00067FBB">
        <w:rPr>
          <w:b/>
          <w:bCs/>
        </w:rPr>
        <w:t>Suffixe C.A. employé / Suffixe C.A. succursale :</w:t>
      </w:r>
      <w:r w:rsidRPr="00067FBB">
        <w:t xml:space="preserve"> Fonctionnent de la même manière que pour le compte général, mais appliquent des suffixes aux comptes analytiques.</w:t>
      </w:r>
    </w:p>
    <w:p w14:paraId="5E18C9C4" w14:textId="77777777" w:rsidR="00030BD4" w:rsidRPr="00067FBB" w:rsidRDefault="00030BD4" w:rsidP="00030BD4">
      <w:pPr>
        <w:numPr>
          <w:ilvl w:val="0"/>
          <w:numId w:val="156"/>
        </w:numPr>
      </w:pPr>
      <w:r w:rsidRPr="00067FBB">
        <w:rPr>
          <w:b/>
          <w:bCs/>
        </w:rPr>
        <w:t>Répartissable en C.G. / Répartissable en C.A. :</w:t>
      </w:r>
      <w:r w:rsidRPr="00067FBB">
        <w:t xml:space="preserve"> Indiquent si les montants de la rubrique peuvent être répartis entre plusieurs comptes généraux ou analytiques.</w:t>
      </w:r>
    </w:p>
    <w:p w14:paraId="78015B56" w14:textId="77777777" w:rsidR="00030BD4" w:rsidRPr="00067FBB" w:rsidRDefault="00030BD4" w:rsidP="00030BD4">
      <w:pPr>
        <w:numPr>
          <w:ilvl w:val="0"/>
          <w:numId w:val="156"/>
        </w:numPr>
      </w:pPr>
      <w:r w:rsidRPr="00067FBB">
        <w:rPr>
          <w:b/>
          <w:bCs/>
        </w:rPr>
        <w:t>C.G. obligatoire / C.G. sur la caisse :</w:t>
      </w:r>
      <w:r w:rsidRPr="00067FBB">
        <w:t xml:space="preserve"> Ces options déterminent si le compte général est requis et s'il est lié aux opérations de caisse.</w:t>
      </w:r>
    </w:p>
    <w:p w14:paraId="6719EB19" w14:textId="77777777" w:rsidR="00030BD4" w:rsidRPr="00067FBB" w:rsidRDefault="00030BD4" w:rsidP="00030BD4">
      <w:pPr>
        <w:numPr>
          <w:ilvl w:val="0"/>
          <w:numId w:val="156"/>
        </w:numPr>
      </w:pPr>
      <w:r w:rsidRPr="00067FBB">
        <w:rPr>
          <w:b/>
          <w:bCs/>
        </w:rPr>
        <w:t>Compte C.A. du salarié obligatoire :</w:t>
      </w:r>
      <w:r w:rsidRPr="00067FBB">
        <w:t xml:space="preserve"> Oblige à utiliser un compte analytique dédié pour le salarié associé à la rubrique.</w:t>
      </w:r>
    </w:p>
    <w:p w14:paraId="685D1DD5" w14:textId="77777777" w:rsidR="00030BD4" w:rsidRPr="00067FBB" w:rsidRDefault="00030BD4" w:rsidP="00030BD4">
      <w:pPr>
        <w:numPr>
          <w:ilvl w:val="0"/>
          <w:numId w:val="156"/>
        </w:numPr>
      </w:pPr>
      <w:r w:rsidRPr="00067FBB">
        <w:rPr>
          <w:b/>
          <w:bCs/>
        </w:rPr>
        <w:t>Genre de compte C.A. / Sous genre :</w:t>
      </w:r>
      <w:r w:rsidRPr="00067FBB">
        <w:t xml:space="preserve"> Permettent de spécifier le genre et le sous-genre du compte analytique pour un suivi précis.</w:t>
      </w:r>
    </w:p>
    <w:p w14:paraId="574E68F7" w14:textId="77777777" w:rsidR="00030BD4" w:rsidRPr="00067FBB" w:rsidRDefault="00030BD4" w:rsidP="00030BD4">
      <w:pPr>
        <w:numPr>
          <w:ilvl w:val="0"/>
          <w:numId w:val="156"/>
        </w:numPr>
      </w:pPr>
      <w:r w:rsidRPr="00067FBB">
        <w:rPr>
          <w:b/>
          <w:bCs/>
        </w:rPr>
        <w:t>Compatibilité sur rubrique :</w:t>
      </w:r>
      <w:r w:rsidRPr="00067FBB">
        <w:t xml:space="preserve"> Peut être sélectionnée pour s'assurer que la rubrique est associée uniquement avec les comptes analytiques appropriés, afin d'assurer une concordance avec la gestion des coûts ou des dépenses.</w:t>
      </w:r>
    </w:p>
    <w:p w14:paraId="761DBDD8" w14:textId="77777777" w:rsidR="00030BD4" w:rsidRPr="00067FBB" w:rsidRDefault="00030BD4" w:rsidP="00030BD4">
      <w:r w:rsidRPr="00067FBB">
        <w:t>Ces paramètres sont essentiels pour une gestion efficace et précise de la comptabilité analytique, car ils garantissent que les coûts et revenus sont correctement alloués et analysés pour une meilleure prise de décision et un suivi financier.</w:t>
      </w:r>
    </w:p>
    <w:p w14:paraId="6E08F9CF" w14:textId="77777777" w:rsidR="00030BD4" w:rsidRPr="00067FBB" w:rsidRDefault="00030BD4" w:rsidP="00030BD4">
      <w:pPr>
        <w:rPr>
          <w:vanish/>
        </w:rPr>
      </w:pPr>
      <w:r w:rsidRPr="00067FBB">
        <w:rPr>
          <w:vanish/>
        </w:rPr>
        <w:t>Haut du formulaire</w:t>
      </w:r>
    </w:p>
    <w:p w14:paraId="69645B3B" w14:textId="77777777" w:rsidR="00030BD4" w:rsidRPr="0016238B" w:rsidRDefault="00030BD4" w:rsidP="00030BD4"/>
    <w:p w14:paraId="4A0CC8F7" w14:textId="77777777" w:rsidR="00030BD4" w:rsidRDefault="00030BD4" w:rsidP="00030BD4"/>
    <w:p w14:paraId="67868019" w14:textId="77777777" w:rsidR="00030BD4" w:rsidRDefault="00030BD4" w:rsidP="00030BD4">
      <w:pPr>
        <w:pStyle w:val="Titre5"/>
      </w:pPr>
      <w:r>
        <w:lastRenderedPageBreak/>
        <w:t>Onglet « Calcul » :</w:t>
      </w:r>
    </w:p>
    <w:p w14:paraId="2DED2D27" w14:textId="77777777" w:rsidR="00030BD4" w:rsidRDefault="00030BD4" w:rsidP="00030BD4">
      <w:r w:rsidRPr="00400D25">
        <w:rPr>
          <w:noProof/>
        </w:rPr>
        <w:drawing>
          <wp:inline distT="0" distB="0" distL="0" distR="0" wp14:anchorId="1C3E25E8" wp14:editId="17410861">
            <wp:extent cx="9535856" cy="6392167"/>
            <wp:effectExtent l="0" t="0" r="8255" b="8890"/>
            <wp:docPr id="147921352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13528" name="Image 1" descr="Une image contenant texte, capture d’écran, logiciel, affichage&#10;&#10;Description générée automatiquement"/>
                    <pic:cNvPicPr/>
                  </pic:nvPicPr>
                  <pic:blipFill>
                    <a:blip r:embed="rId47"/>
                    <a:stretch>
                      <a:fillRect/>
                    </a:stretch>
                  </pic:blipFill>
                  <pic:spPr>
                    <a:xfrm>
                      <a:off x="0" y="0"/>
                      <a:ext cx="9535856" cy="6392167"/>
                    </a:xfrm>
                    <a:prstGeom prst="rect">
                      <a:avLst/>
                    </a:prstGeom>
                  </pic:spPr>
                </pic:pic>
              </a:graphicData>
            </a:graphic>
          </wp:inline>
        </w:drawing>
      </w:r>
    </w:p>
    <w:p w14:paraId="7EEA047C" w14:textId="77777777" w:rsidR="00030BD4" w:rsidRDefault="00030BD4" w:rsidP="00030BD4">
      <w:pPr>
        <w:rPr>
          <w:b/>
          <w:bCs/>
          <w:u w:val="single"/>
        </w:rPr>
      </w:pPr>
      <w:r w:rsidRPr="0088043E">
        <w:rPr>
          <w:b/>
          <w:bCs/>
          <w:u w:val="single"/>
        </w:rPr>
        <w:lastRenderedPageBreak/>
        <w:t>Note explicative de l’onglet « </w:t>
      </w:r>
      <w:r>
        <w:rPr>
          <w:b/>
          <w:bCs/>
          <w:u w:val="single"/>
        </w:rPr>
        <w:t>Calculs</w:t>
      </w:r>
      <w:r w:rsidRPr="0088043E">
        <w:rPr>
          <w:b/>
          <w:bCs/>
          <w:u w:val="single"/>
        </w:rPr>
        <w:t> » de la gestion des rubriques programme « sd120 »</w:t>
      </w:r>
      <w:r>
        <w:rPr>
          <w:b/>
          <w:bCs/>
          <w:u w:val="single"/>
        </w:rPr>
        <w:t> :</w:t>
      </w:r>
    </w:p>
    <w:p w14:paraId="72BB08A6" w14:textId="77777777" w:rsidR="00030BD4" w:rsidRDefault="00030BD4" w:rsidP="00030BD4">
      <w:pPr>
        <w:rPr>
          <w:b/>
          <w:bCs/>
          <w:u w:val="single"/>
        </w:rPr>
      </w:pPr>
    </w:p>
    <w:p w14:paraId="0C47AF09" w14:textId="77777777" w:rsidR="00030BD4" w:rsidRPr="005D385C" w:rsidRDefault="00030BD4" w:rsidP="00030BD4">
      <w:r w:rsidRPr="005D385C">
        <w:t>L'onglet "Calculs" du programme sd120 dans MS sert à définir la logique de calcul pour les différentes rubriques de paie. Voici une explication de ses composants :</w:t>
      </w:r>
    </w:p>
    <w:p w14:paraId="3512A0F2" w14:textId="77777777" w:rsidR="00030BD4" w:rsidRPr="005D385C" w:rsidRDefault="00030BD4" w:rsidP="00030BD4">
      <w:pPr>
        <w:numPr>
          <w:ilvl w:val="0"/>
          <w:numId w:val="157"/>
        </w:numPr>
      </w:pPr>
      <w:r w:rsidRPr="005D385C">
        <w:rPr>
          <w:b/>
          <w:bCs/>
        </w:rPr>
        <w:t>Formule :</w:t>
      </w:r>
      <w:r w:rsidRPr="005D385C">
        <w:t xml:space="preserve"> Cette section permet de saisir la formule mathématique utilisée pour calculer la valeur de la rubrique. Par exemple, une formule peut combiner des éléments de plusieurs autres rubriques ou faire référence à des données externes.</w:t>
      </w:r>
    </w:p>
    <w:p w14:paraId="26B531FE" w14:textId="77777777" w:rsidR="00030BD4" w:rsidRPr="005D385C" w:rsidRDefault="00030BD4" w:rsidP="00030BD4">
      <w:pPr>
        <w:numPr>
          <w:ilvl w:val="0"/>
          <w:numId w:val="157"/>
        </w:numPr>
      </w:pPr>
      <w:r w:rsidRPr="005D385C">
        <w:rPr>
          <w:b/>
          <w:bCs/>
        </w:rPr>
        <w:t>Opérations :</w:t>
      </w:r>
      <w:r w:rsidRPr="005D385C">
        <w:t xml:space="preserve"> Ici, vous pouvez effectuer des opérations de base comme addition, soustraction, multiplication, ou division en fonction des besoins de calcul spécifiques à la rubrique.</w:t>
      </w:r>
    </w:p>
    <w:p w14:paraId="104B9B18" w14:textId="77777777" w:rsidR="00030BD4" w:rsidRPr="005D385C" w:rsidRDefault="00030BD4" w:rsidP="00030BD4">
      <w:pPr>
        <w:numPr>
          <w:ilvl w:val="0"/>
          <w:numId w:val="157"/>
        </w:numPr>
      </w:pPr>
      <w:r w:rsidRPr="005D385C">
        <w:rPr>
          <w:b/>
          <w:bCs/>
        </w:rPr>
        <w:t>Fichier :</w:t>
      </w:r>
      <w:r w:rsidRPr="005D385C">
        <w:t xml:space="preserve"> Cela désigne le fichier de données (par exemple, le fichier du personnel ou un fichier de référence externe) qui est utilisé dans le calcul.</w:t>
      </w:r>
    </w:p>
    <w:p w14:paraId="3F899593" w14:textId="77777777" w:rsidR="00030BD4" w:rsidRPr="005D385C" w:rsidRDefault="00030BD4" w:rsidP="00030BD4">
      <w:pPr>
        <w:numPr>
          <w:ilvl w:val="0"/>
          <w:numId w:val="157"/>
        </w:numPr>
      </w:pPr>
      <w:r w:rsidRPr="005D385C">
        <w:rPr>
          <w:b/>
          <w:bCs/>
        </w:rPr>
        <w:t>Critère d'égalité :</w:t>
      </w:r>
      <w:r w:rsidRPr="005D385C">
        <w:t xml:space="preserve"> Ce champ vous permet de définir des conditions ou des critères qui doivent être remplis pour que le calcul s'applique, comme un certain statut d'emploi ou une période de paie.</w:t>
      </w:r>
    </w:p>
    <w:p w14:paraId="1C3C088A" w14:textId="77777777" w:rsidR="00030BD4" w:rsidRPr="005D385C" w:rsidRDefault="00030BD4" w:rsidP="00030BD4">
      <w:pPr>
        <w:numPr>
          <w:ilvl w:val="0"/>
          <w:numId w:val="157"/>
        </w:numPr>
      </w:pPr>
      <w:r w:rsidRPr="005D385C">
        <w:rPr>
          <w:b/>
          <w:bCs/>
        </w:rPr>
        <w:t>Résultat :</w:t>
      </w:r>
      <w:r w:rsidRPr="005D385C">
        <w:t xml:space="preserve"> Ici, vous spécifiez le résultat attendu ou la sortie du calcul, qui pourrait être la rémunération, les déductions, les primes, etc.</w:t>
      </w:r>
    </w:p>
    <w:p w14:paraId="46204B55" w14:textId="77777777" w:rsidR="00030BD4" w:rsidRPr="005D385C" w:rsidRDefault="00030BD4" w:rsidP="00030BD4">
      <w:pPr>
        <w:numPr>
          <w:ilvl w:val="0"/>
          <w:numId w:val="157"/>
        </w:numPr>
      </w:pPr>
      <w:r w:rsidRPr="005D385C">
        <w:rPr>
          <w:b/>
          <w:bCs/>
        </w:rPr>
        <w:t>Edition colonnes :</w:t>
      </w:r>
      <w:r w:rsidRPr="005D385C">
        <w:t xml:space="preserve"> Cette partie permet de personnaliser l'affichage de la rubrique dans les rapports ou sur les bulletins de paie, y compris le nombre de colonnes à utiliser.</w:t>
      </w:r>
    </w:p>
    <w:p w14:paraId="5FF6D45E" w14:textId="77777777" w:rsidR="00030BD4" w:rsidRPr="005D385C" w:rsidRDefault="00030BD4" w:rsidP="00030BD4">
      <w:pPr>
        <w:numPr>
          <w:ilvl w:val="0"/>
          <w:numId w:val="157"/>
        </w:numPr>
      </w:pPr>
      <w:r w:rsidRPr="005D385C">
        <w:rPr>
          <w:b/>
          <w:bCs/>
        </w:rPr>
        <w:t>Options diverses :</w:t>
      </w:r>
    </w:p>
    <w:p w14:paraId="1B3E07D9" w14:textId="77777777" w:rsidR="00030BD4" w:rsidRPr="005D385C" w:rsidRDefault="00030BD4" w:rsidP="00030BD4">
      <w:pPr>
        <w:numPr>
          <w:ilvl w:val="1"/>
          <w:numId w:val="157"/>
        </w:numPr>
      </w:pPr>
      <w:r w:rsidRPr="005D385C">
        <w:rPr>
          <w:b/>
          <w:bCs/>
        </w:rPr>
        <w:t>Inverser le signe :</w:t>
      </w:r>
      <w:r w:rsidRPr="005D385C">
        <w:t xml:space="preserve"> Si sélectionné, le signe du montant calculé sera inversé.</w:t>
      </w:r>
    </w:p>
    <w:p w14:paraId="35BFC050" w14:textId="77777777" w:rsidR="00030BD4" w:rsidRPr="005D385C" w:rsidRDefault="00030BD4" w:rsidP="00030BD4">
      <w:pPr>
        <w:numPr>
          <w:ilvl w:val="1"/>
          <w:numId w:val="157"/>
        </w:numPr>
      </w:pPr>
      <w:r w:rsidRPr="005D385C">
        <w:rPr>
          <w:b/>
          <w:bCs/>
        </w:rPr>
        <w:t>Cumul base :</w:t>
      </w:r>
      <w:r w:rsidRPr="005D385C">
        <w:t xml:space="preserve"> Permet de cumuler les valeurs de base au fil du temps ou sur plusieurs périodes.</w:t>
      </w:r>
    </w:p>
    <w:p w14:paraId="1841848C" w14:textId="77777777" w:rsidR="00030BD4" w:rsidRPr="005D385C" w:rsidRDefault="00030BD4" w:rsidP="00030BD4">
      <w:pPr>
        <w:numPr>
          <w:ilvl w:val="1"/>
          <w:numId w:val="157"/>
        </w:numPr>
      </w:pPr>
      <w:r w:rsidRPr="005D385C">
        <w:rPr>
          <w:b/>
          <w:bCs/>
        </w:rPr>
        <w:t>Pourcentage :</w:t>
      </w:r>
      <w:r w:rsidRPr="005D385C">
        <w:t xml:space="preserve"> Si coché, le montant sera traité comme un pourcentage.</w:t>
      </w:r>
    </w:p>
    <w:p w14:paraId="2486AD47" w14:textId="77777777" w:rsidR="00030BD4" w:rsidRPr="005D385C" w:rsidRDefault="00030BD4" w:rsidP="00030BD4">
      <w:pPr>
        <w:numPr>
          <w:ilvl w:val="0"/>
          <w:numId w:val="157"/>
        </w:numPr>
      </w:pPr>
      <w:r w:rsidRPr="005D385C">
        <w:rPr>
          <w:b/>
          <w:bCs/>
        </w:rPr>
        <w:t>Arrondi résultat :</w:t>
      </w:r>
      <w:r w:rsidRPr="005D385C">
        <w:t xml:space="preserve"> Vous pouvez choisir comment arrondir le résultat du calcul, comme au centime le plus proche.</w:t>
      </w:r>
    </w:p>
    <w:p w14:paraId="5DB23C08" w14:textId="77777777" w:rsidR="00030BD4" w:rsidRPr="005D385C" w:rsidRDefault="00030BD4" w:rsidP="00030BD4">
      <w:pPr>
        <w:numPr>
          <w:ilvl w:val="0"/>
          <w:numId w:val="157"/>
        </w:numPr>
      </w:pPr>
      <w:r w:rsidRPr="005D385C">
        <w:rPr>
          <w:b/>
          <w:bCs/>
        </w:rPr>
        <w:t>Minimum / Maximum :</w:t>
      </w:r>
      <w:r w:rsidRPr="005D385C">
        <w:t xml:space="preserve"> Ces champs permettent de définir des valeurs minimales ou maximales pour le résultat du calcul, assurant que le montant reste dans les limites acceptables.</w:t>
      </w:r>
    </w:p>
    <w:p w14:paraId="19B5E470" w14:textId="77777777" w:rsidR="00030BD4" w:rsidRPr="005D385C" w:rsidRDefault="00030BD4" w:rsidP="00030BD4">
      <w:r w:rsidRPr="005D385C">
        <w:t>Cet onglet est essentiel pour configurer précisément la manière dont les montants sont calculés pour chaque rubrique, en veillant à ce que le processus de paie soit à la fois précis et conforme aux règles de l'entreprise.</w:t>
      </w:r>
    </w:p>
    <w:p w14:paraId="720954E2" w14:textId="77777777" w:rsidR="00030BD4" w:rsidRPr="00387E52" w:rsidRDefault="00030BD4" w:rsidP="00030BD4"/>
    <w:p w14:paraId="6B0A44C8" w14:textId="77777777" w:rsidR="00030BD4" w:rsidRDefault="00030BD4" w:rsidP="00030BD4"/>
    <w:p w14:paraId="03FD8F0B" w14:textId="77777777" w:rsidR="00030BD4" w:rsidRDefault="00030BD4" w:rsidP="00030BD4">
      <w:pPr>
        <w:pStyle w:val="Titre5"/>
      </w:pPr>
      <w:r>
        <w:lastRenderedPageBreak/>
        <w:t>Onglet « Soumissions » :</w:t>
      </w:r>
    </w:p>
    <w:p w14:paraId="31653924" w14:textId="77777777" w:rsidR="00030BD4" w:rsidRDefault="00030BD4" w:rsidP="00030BD4">
      <w:r w:rsidRPr="004E376C">
        <w:rPr>
          <w:noProof/>
        </w:rPr>
        <w:drawing>
          <wp:inline distT="0" distB="0" distL="0" distR="0" wp14:anchorId="34EB3593" wp14:editId="3E73150E">
            <wp:extent cx="9621593" cy="6363588"/>
            <wp:effectExtent l="0" t="0" r="0" b="0"/>
            <wp:docPr id="127372038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0388" name="Image 1" descr="Une image contenant texte, capture d’écran, logiciel, nombre&#10;&#10;Description générée automatiquement"/>
                    <pic:cNvPicPr/>
                  </pic:nvPicPr>
                  <pic:blipFill>
                    <a:blip r:embed="rId48"/>
                    <a:stretch>
                      <a:fillRect/>
                    </a:stretch>
                  </pic:blipFill>
                  <pic:spPr>
                    <a:xfrm>
                      <a:off x="0" y="0"/>
                      <a:ext cx="9621593" cy="6363588"/>
                    </a:xfrm>
                    <a:prstGeom prst="rect">
                      <a:avLst/>
                    </a:prstGeom>
                  </pic:spPr>
                </pic:pic>
              </a:graphicData>
            </a:graphic>
          </wp:inline>
        </w:drawing>
      </w:r>
    </w:p>
    <w:p w14:paraId="134DF0FF" w14:textId="77777777" w:rsidR="00030BD4" w:rsidRDefault="00030BD4" w:rsidP="00030BD4">
      <w:pPr>
        <w:rPr>
          <w:b/>
          <w:bCs/>
          <w:u w:val="single"/>
        </w:rPr>
      </w:pPr>
      <w:r w:rsidRPr="0088043E">
        <w:rPr>
          <w:b/>
          <w:bCs/>
          <w:u w:val="single"/>
        </w:rPr>
        <w:lastRenderedPageBreak/>
        <w:t>Note explicative de l’onglet « </w:t>
      </w:r>
      <w:r>
        <w:rPr>
          <w:b/>
          <w:bCs/>
          <w:u w:val="single"/>
        </w:rPr>
        <w:t>Soumissions</w:t>
      </w:r>
      <w:r w:rsidRPr="0088043E">
        <w:rPr>
          <w:b/>
          <w:bCs/>
          <w:u w:val="single"/>
        </w:rPr>
        <w:t> » de la gestion des rubriques programme « sd120 »</w:t>
      </w:r>
      <w:r>
        <w:rPr>
          <w:b/>
          <w:bCs/>
          <w:u w:val="single"/>
        </w:rPr>
        <w:t> :</w:t>
      </w:r>
    </w:p>
    <w:p w14:paraId="30233517" w14:textId="77777777" w:rsidR="00030BD4" w:rsidRDefault="00030BD4" w:rsidP="00030BD4">
      <w:pPr>
        <w:rPr>
          <w:b/>
          <w:bCs/>
          <w:u w:val="single"/>
        </w:rPr>
      </w:pPr>
    </w:p>
    <w:p w14:paraId="51B86DA6" w14:textId="77777777" w:rsidR="00030BD4" w:rsidRPr="007E6F75" w:rsidRDefault="00030BD4" w:rsidP="00030BD4">
      <w:r w:rsidRPr="007E6F75">
        <w:t>L'onglet "Soumissions" du programme sd120 dans MS est un espace dédié à la gestion des soumissions des rubriques de salaire. Voici une explication détaillée de ses composants et fonctionnalités :</w:t>
      </w:r>
    </w:p>
    <w:p w14:paraId="2B535F49" w14:textId="77777777" w:rsidR="00030BD4" w:rsidRPr="007E6F75" w:rsidRDefault="00030BD4" w:rsidP="00030BD4">
      <w:pPr>
        <w:numPr>
          <w:ilvl w:val="0"/>
          <w:numId w:val="158"/>
        </w:numPr>
      </w:pPr>
      <w:r w:rsidRPr="007E6F75">
        <w:rPr>
          <w:b/>
          <w:bCs/>
        </w:rPr>
        <w:t>Liste des Soumissions</w:t>
      </w:r>
      <w:r w:rsidRPr="007E6F75">
        <w:t xml:space="preserve"> : Cet espace énumère toutes les soumissions enregistrées pour les rubriques salariales. Chaque soumission est probablement liée à une rubrique spécifique et détaille les informations concernant les montants et les conditions sous lesquelles ces montants sont soumis.</w:t>
      </w:r>
    </w:p>
    <w:p w14:paraId="387B2F2A" w14:textId="77777777" w:rsidR="00030BD4" w:rsidRPr="007E6F75" w:rsidRDefault="00030BD4" w:rsidP="00030BD4">
      <w:pPr>
        <w:numPr>
          <w:ilvl w:val="0"/>
          <w:numId w:val="158"/>
        </w:numPr>
      </w:pPr>
      <w:r w:rsidRPr="007E6F75">
        <w:rPr>
          <w:b/>
          <w:bCs/>
        </w:rPr>
        <w:t>Numéros de Soumission</w:t>
      </w:r>
      <w:r w:rsidRPr="007E6F75">
        <w:t xml:space="preserve"> : Chaque soumission est identifiée par un numéro unique. Ce système de numérotation aide à trier et à accéder rapidement aux soumissions pour la gestion et l'édition.</w:t>
      </w:r>
    </w:p>
    <w:p w14:paraId="68CD2836" w14:textId="77777777" w:rsidR="00030BD4" w:rsidRPr="007E6F75" w:rsidRDefault="00030BD4" w:rsidP="00030BD4">
      <w:pPr>
        <w:numPr>
          <w:ilvl w:val="0"/>
          <w:numId w:val="158"/>
        </w:numPr>
      </w:pPr>
      <w:r w:rsidRPr="007E6F75">
        <w:rPr>
          <w:b/>
          <w:bCs/>
        </w:rPr>
        <w:t>Détails de la Soumission</w:t>
      </w:r>
      <w:r w:rsidRPr="007E6F75">
        <w:t xml:space="preserve"> : Pour chaque soumission, des détails tels que la période de validité, le montant soumis, et la relation avec d'autres rubriques ou conditions spécifiques peuvent être définis et visualisés.</w:t>
      </w:r>
    </w:p>
    <w:p w14:paraId="218C842C" w14:textId="77777777" w:rsidR="00030BD4" w:rsidRPr="007E6F75" w:rsidRDefault="00030BD4" w:rsidP="00030BD4">
      <w:pPr>
        <w:numPr>
          <w:ilvl w:val="0"/>
          <w:numId w:val="158"/>
        </w:numPr>
      </w:pPr>
      <w:r w:rsidRPr="007E6F75">
        <w:rPr>
          <w:b/>
          <w:bCs/>
        </w:rPr>
        <w:t>Gestion des Soumissions</w:t>
      </w:r>
      <w:r w:rsidRPr="007E6F75">
        <w:t xml:space="preserve"> : Les utilisateurs peuvent ajouter, modifier ou supprimer des soumissions selon les exigences de la gestion des salaires. Ces fonctionnalités permettent une personnalisation selon les politiques de rémunération de l'entreprise et les événements spécifiques tels que les augmentations de salaire ou les bonus.</w:t>
      </w:r>
    </w:p>
    <w:p w14:paraId="26B75CAF" w14:textId="77777777" w:rsidR="00030BD4" w:rsidRPr="007E6F75" w:rsidRDefault="00030BD4" w:rsidP="00030BD4">
      <w:pPr>
        <w:numPr>
          <w:ilvl w:val="0"/>
          <w:numId w:val="158"/>
        </w:numPr>
      </w:pPr>
      <w:r w:rsidRPr="007E6F75">
        <w:rPr>
          <w:b/>
          <w:bCs/>
        </w:rPr>
        <w:t>Intégration avec les Rubriques</w:t>
      </w:r>
      <w:r w:rsidRPr="007E6F75">
        <w:t xml:space="preserve"> : L'onglet "Soumissions" est intégré avec l'ensemble du programme sd120, assurant que toute modification apportée à une soumission soit correctement reflétée dans la rubrique correspondante lors du calcul du salaire.</w:t>
      </w:r>
    </w:p>
    <w:p w14:paraId="636B711A" w14:textId="77777777" w:rsidR="00030BD4" w:rsidRPr="007E6F75" w:rsidRDefault="00030BD4" w:rsidP="00030BD4">
      <w:pPr>
        <w:numPr>
          <w:ilvl w:val="0"/>
          <w:numId w:val="158"/>
        </w:numPr>
      </w:pPr>
      <w:r w:rsidRPr="007E6F75">
        <w:rPr>
          <w:b/>
          <w:bCs/>
        </w:rPr>
        <w:t>Automatisation des Calculs</w:t>
      </w:r>
      <w:r w:rsidRPr="007E6F75">
        <w:t xml:space="preserve"> : En configurant les détails de la soumission, il est possible d'automatiser les calculs de paie en fonction de divers facteurs, tels que le nombre d'heures travaillées, la performance, ou d'autres indicateurs de productivité.</w:t>
      </w:r>
    </w:p>
    <w:p w14:paraId="2BDECFE2" w14:textId="77777777" w:rsidR="00030BD4" w:rsidRPr="007E6F75" w:rsidRDefault="00030BD4" w:rsidP="00030BD4">
      <w:pPr>
        <w:numPr>
          <w:ilvl w:val="0"/>
          <w:numId w:val="158"/>
        </w:numPr>
      </w:pPr>
      <w:r w:rsidRPr="007E6F75">
        <w:rPr>
          <w:b/>
          <w:bCs/>
        </w:rPr>
        <w:t>Conformité Réglementaire</w:t>
      </w:r>
      <w:r w:rsidRPr="007E6F75">
        <w:t xml:space="preserve"> : Il est essentiel que les soumissions soient gérées en tenant compte de la conformité avec les lois et réglementations en matière de rémunération. Cet onglet permet donc d'assurer que toutes les soumissions respectent les exigences légales et conventionnelles.</w:t>
      </w:r>
    </w:p>
    <w:p w14:paraId="1DD9D7FC" w14:textId="77777777" w:rsidR="00030BD4" w:rsidRPr="007E6F75" w:rsidRDefault="00030BD4" w:rsidP="00030BD4">
      <w:pPr>
        <w:numPr>
          <w:ilvl w:val="0"/>
          <w:numId w:val="158"/>
        </w:numPr>
      </w:pPr>
      <w:r w:rsidRPr="007E6F75">
        <w:rPr>
          <w:b/>
          <w:bCs/>
        </w:rPr>
        <w:t>Historique des Soumissions</w:t>
      </w:r>
      <w:r w:rsidRPr="007E6F75">
        <w:t xml:space="preserve"> : Un historique des soumissions pourrait également être disponible pour tracer les changements apportés au fil du temps, ce qui est crucial pour la vérification, l'audit et l'analyse des tendances de la rémunération.</w:t>
      </w:r>
    </w:p>
    <w:p w14:paraId="493FB1F1" w14:textId="77777777" w:rsidR="00030BD4" w:rsidRPr="007E6F75" w:rsidRDefault="00030BD4" w:rsidP="00030BD4">
      <w:pPr>
        <w:numPr>
          <w:ilvl w:val="0"/>
          <w:numId w:val="158"/>
        </w:numPr>
      </w:pPr>
      <w:r w:rsidRPr="007E6F75">
        <w:rPr>
          <w:b/>
          <w:bCs/>
        </w:rPr>
        <w:t>Interface Utilisateur</w:t>
      </w:r>
      <w:r w:rsidRPr="007E6F75">
        <w:t xml:space="preserve"> : L'onglet est conçu pour être intuitif et facile à utiliser, permettant aux gestionnaires de paie de gérer efficacement les soumissions sans avoir besoin d'une expertise technique approfondie.</w:t>
      </w:r>
    </w:p>
    <w:p w14:paraId="2B9A4AC3" w14:textId="77777777" w:rsidR="00030BD4" w:rsidRPr="007E6F75" w:rsidRDefault="00030BD4" w:rsidP="00030BD4">
      <w:pPr>
        <w:numPr>
          <w:ilvl w:val="0"/>
          <w:numId w:val="158"/>
        </w:numPr>
      </w:pPr>
      <w:r w:rsidRPr="007E6F75">
        <w:rPr>
          <w:b/>
          <w:bCs/>
        </w:rPr>
        <w:t>Sécurité des Données</w:t>
      </w:r>
      <w:r w:rsidRPr="007E6F75">
        <w:t xml:space="preserve"> : La sécurité et la confidentialité des données de soumission sont primordiales. Des mesures appropriées sont mises en place pour protéger les informations contre les accès non autorisés ou les pertes de données.</w:t>
      </w:r>
    </w:p>
    <w:p w14:paraId="5932D702" w14:textId="77777777" w:rsidR="00030BD4" w:rsidRPr="007E6F75" w:rsidRDefault="00030BD4" w:rsidP="00030BD4">
      <w:r w:rsidRPr="007E6F75">
        <w:t>L'onglet "Soumissions" est donc un outil clé dans le programme sd120, offrant aux entreprises la flexibilité et le contrôle nécessaires pour gérer efficacement la rémunération de leurs employés.</w:t>
      </w:r>
    </w:p>
    <w:p w14:paraId="0E6F3C19" w14:textId="77777777" w:rsidR="00030BD4" w:rsidRPr="00620410" w:rsidRDefault="00030BD4" w:rsidP="00030BD4"/>
    <w:p w14:paraId="5C6152C9" w14:textId="77777777" w:rsidR="00030BD4" w:rsidRDefault="00030BD4" w:rsidP="00030BD4"/>
    <w:p w14:paraId="1CB1E2B5" w14:textId="77777777" w:rsidR="00030BD4" w:rsidRDefault="00030BD4" w:rsidP="00030BD4">
      <w:pPr>
        <w:pStyle w:val="Titre5"/>
      </w:pPr>
      <w:r>
        <w:lastRenderedPageBreak/>
        <w:t xml:space="preserve">Onglet « IS » : </w:t>
      </w:r>
    </w:p>
    <w:p w14:paraId="6F52ECA1" w14:textId="77777777" w:rsidR="00030BD4" w:rsidRDefault="00030BD4" w:rsidP="00030BD4">
      <w:r w:rsidRPr="008A7DB2">
        <w:rPr>
          <w:noProof/>
        </w:rPr>
        <w:drawing>
          <wp:inline distT="0" distB="0" distL="0" distR="0" wp14:anchorId="5FFB8CF4" wp14:editId="505B68CC">
            <wp:extent cx="9573961" cy="6382641"/>
            <wp:effectExtent l="0" t="0" r="8255" b="0"/>
            <wp:docPr id="164358316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3165" name="Image 1" descr="Une image contenant texte, capture d’écran, affichage, logiciel&#10;&#10;Description générée automatiquement"/>
                    <pic:cNvPicPr/>
                  </pic:nvPicPr>
                  <pic:blipFill>
                    <a:blip r:embed="rId49"/>
                    <a:stretch>
                      <a:fillRect/>
                    </a:stretch>
                  </pic:blipFill>
                  <pic:spPr>
                    <a:xfrm>
                      <a:off x="0" y="0"/>
                      <a:ext cx="9573961" cy="6382641"/>
                    </a:xfrm>
                    <a:prstGeom prst="rect">
                      <a:avLst/>
                    </a:prstGeom>
                  </pic:spPr>
                </pic:pic>
              </a:graphicData>
            </a:graphic>
          </wp:inline>
        </w:drawing>
      </w:r>
    </w:p>
    <w:p w14:paraId="5B4CC324" w14:textId="77777777" w:rsidR="00030BD4" w:rsidRDefault="00030BD4" w:rsidP="00030BD4">
      <w:pPr>
        <w:rPr>
          <w:b/>
          <w:bCs/>
          <w:u w:val="single"/>
        </w:rPr>
      </w:pPr>
      <w:r w:rsidRPr="0088043E">
        <w:rPr>
          <w:b/>
          <w:bCs/>
          <w:u w:val="single"/>
        </w:rPr>
        <w:lastRenderedPageBreak/>
        <w:t>Note explicative de l’onglet « </w:t>
      </w:r>
      <w:r>
        <w:rPr>
          <w:b/>
          <w:bCs/>
          <w:u w:val="single"/>
        </w:rPr>
        <w:t>IS</w:t>
      </w:r>
      <w:r w:rsidRPr="0088043E">
        <w:rPr>
          <w:b/>
          <w:bCs/>
          <w:u w:val="single"/>
        </w:rPr>
        <w:t> » de la gestion des rubriques programme « sd120 »</w:t>
      </w:r>
      <w:r>
        <w:rPr>
          <w:b/>
          <w:bCs/>
          <w:u w:val="single"/>
        </w:rPr>
        <w:t> :</w:t>
      </w:r>
    </w:p>
    <w:p w14:paraId="2AE71039" w14:textId="77777777" w:rsidR="00030BD4" w:rsidRPr="00BF2D25" w:rsidRDefault="00030BD4" w:rsidP="00030BD4">
      <w:r w:rsidRPr="00BF2D25">
        <w:t>L'onglet "IS" dans le programme sd120 de votre système ERP se réfère à la gestion des soumissions et des devis liés à la fiscalité des salaires. Cet onglet contient diverses catégories de revenus et déductions qui sont pertinentes pour le calcul de l'impôt à la source (IS) sur les salaires des employés. Voici une explication détaillée des éléments de l'onglet "IS" :</w:t>
      </w:r>
    </w:p>
    <w:p w14:paraId="7D6633DE" w14:textId="77777777" w:rsidR="00030BD4" w:rsidRPr="00BF2D25" w:rsidRDefault="00030BD4" w:rsidP="00030BD4">
      <w:pPr>
        <w:numPr>
          <w:ilvl w:val="0"/>
          <w:numId w:val="159"/>
        </w:numPr>
      </w:pPr>
      <w:r w:rsidRPr="00BF2D25">
        <w:rPr>
          <w:b/>
          <w:bCs/>
        </w:rPr>
        <w:t>Hors IS</w:t>
      </w:r>
      <w:r w:rsidRPr="00BF2D25">
        <w:t xml:space="preserve"> : Cette option s'applique aux montants qui ne sont pas soumis à l'impôt à la source, comme certaines indemnités ou remboursements de frais qui peuvent être exonérés d'impôts.</w:t>
      </w:r>
    </w:p>
    <w:p w14:paraId="54E0D1B2" w14:textId="77777777" w:rsidR="00030BD4" w:rsidRPr="00BF2D25" w:rsidRDefault="00030BD4" w:rsidP="00030BD4">
      <w:pPr>
        <w:numPr>
          <w:ilvl w:val="0"/>
          <w:numId w:val="159"/>
        </w:numPr>
      </w:pPr>
      <w:r w:rsidRPr="00BF2D25">
        <w:rPr>
          <w:b/>
          <w:bCs/>
        </w:rPr>
        <w:t>A - Salaire IS</w:t>
      </w:r>
      <w:r w:rsidRPr="00BF2D25">
        <w:t xml:space="preserve"> : Ici, on entre le salaire ou revenu brut qui est sujet à l'impôt à la source. Cela comprend généralement le salaire de base et les autres composants salariaux imposables.</w:t>
      </w:r>
    </w:p>
    <w:p w14:paraId="4FD971DB" w14:textId="77777777" w:rsidR="00030BD4" w:rsidRPr="00BF2D25" w:rsidRDefault="00030BD4" w:rsidP="00030BD4">
      <w:pPr>
        <w:numPr>
          <w:ilvl w:val="0"/>
          <w:numId w:val="159"/>
        </w:numPr>
      </w:pPr>
      <w:r w:rsidRPr="00BF2D25">
        <w:rPr>
          <w:b/>
          <w:bCs/>
        </w:rPr>
        <w:t>B - Montant IS</w:t>
      </w:r>
      <w:r w:rsidRPr="00BF2D25">
        <w:t xml:space="preserve"> : Cette section est utilisée pour saisir le montant spécifique de l'impôt à la source calculé sur le revenu imposable du salarié.</w:t>
      </w:r>
    </w:p>
    <w:p w14:paraId="63F1B061" w14:textId="77777777" w:rsidR="00030BD4" w:rsidRPr="00BF2D25" w:rsidRDefault="00030BD4" w:rsidP="00030BD4">
      <w:pPr>
        <w:numPr>
          <w:ilvl w:val="0"/>
          <w:numId w:val="159"/>
        </w:numPr>
      </w:pPr>
      <w:r w:rsidRPr="00BF2D25">
        <w:rPr>
          <w:b/>
          <w:bCs/>
        </w:rPr>
        <w:t>C - Impôt ecclésiastique GE</w:t>
      </w:r>
      <w:r w:rsidRPr="00BF2D25">
        <w:t xml:space="preserve"> : Cela se réfère à une taxe spécifique ou à un impôt d'église qui peut être applicable dans certains cantons, comme Genève (GE), pour les membres de certaines communautés religieuses.</w:t>
      </w:r>
    </w:p>
    <w:p w14:paraId="4A086090" w14:textId="77777777" w:rsidR="00030BD4" w:rsidRPr="00BF2D25" w:rsidRDefault="00030BD4" w:rsidP="00030BD4">
      <w:pPr>
        <w:numPr>
          <w:ilvl w:val="0"/>
          <w:numId w:val="159"/>
        </w:numPr>
      </w:pPr>
      <w:r w:rsidRPr="00BF2D25">
        <w:rPr>
          <w:b/>
          <w:bCs/>
        </w:rPr>
        <w:t>D - Indemnités de départ</w:t>
      </w:r>
      <w:r w:rsidRPr="00BF2D25">
        <w:t xml:space="preserve"> : Si un employé reçoit des indemnités de départ, ces montants sont indiqués ici et peuvent être traités différemment en fonction des règles fiscales relatives à l'impôt à la source.</w:t>
      </w:r>
    </w:p>
    <w:p w14:paraId="3E6D60A9" w14:textId="77777777" w:rsidR="00030BD4" w:rsidRPr="00BF2D25" w:rsidRDefault="00030BD4" w:rsidP="00030BD4">
      <w:pPr>
        <w:numPr>
          <w:ilvl w:val="0"/>
          <w:numId w:val="159"/>
        </w:numPr>
      </w:pPr>
      <w:r w:rsidRPr="00BF2D25">
        <w:rPr>
          <w:b/>
          <w:bCs/>
        </w:rPr>
        <w:t>E - Prestations non périodiques</w:t>
      </w:r>
      <w:r w:rsidRPr="00BF2D25">
        <w:t xml:space="preserve"> : Ce champ est réservé pour les paiements non réguliers ou occasionnels, tels que les bonus ou les primes qui sont également soumis à l'impôt à la source.</w:t>
      </w:r>
    </w:p>
    <w:p w14:paraId="0521FFE6" w14:textId="77777777" w:rsidR="00030BD4" w:rsidRPr="00BF2D25" w:rsidRDefault="00030BD4" w:rsidP="00030BD4">
      <w:pPr>
        <w:numPr>
          <w:ilvl w:val="0"/>
          <w:numId w:val="159"/>
        </w:numPr>
      </w:pPr>
      <w:r w:rsidRPr="00BF2D25">
        <w:rPr>
          <w:b/>
          <w:bCs/>
        </w:rPr>
        <w:t>F - Droits de participation</w:t>
      </w:r>
      <w:r w:rsidRPr="00BF2D25">
        <w:t xml:space="preserve"> : Cela pourrait inclure les revenus provenant de plans de participation des employés, tels que les options d'achat d'actions ou les parts de profits.</w:t>
      </w:r>
    </w:p>
    <w:p w14:paraId="0462DF7E" w14:textId="77777777" w:rsidR="00030BD4" w:rsidRPr="00BF2D25" w:rsidRDefault="00030BD4" w:rsidP="00030BD4">
      <w:pPr>
        <w:numPr>
          <w:ilvl w:val="0"/>
          <w:numId w:val="159"/>
        </w:numPr>
      </w:pPr>
      <w:r w:rsidRPr="00BF2D25">
        <w:rPr>
          <w:b/>
          <w:bCs/>
        </w:rPr>
        <w:t>G - Honoraires versés aux membres d'un conseil d'administration</w:t>
      </w:r>
      <w:r w:rsidRPr="00BF2D25">
        <w:t xml:space="preserve"> : Les honoraires perçus par les membres du conseil en raison de leurs fonctions sont inscrits ici.</w:t>
      </w:r>
    </w:p>
    <w:p w14:paraId="60249C72" w14:textId="77777777" w:rsidR="00030BD4" w:rsidRPr="00BF2D25" w:rsidRDefault="00030BD4" w:rsidP="00030BD4">
      <w:pPr>
        <w:numPr>
          <w:ilvl w:val="0"/>
          <w:numId w:val="159"/>
        </w:numPr>
      </w:pPr>
      <w:r w:rsidRPr="00BF2D25">
        <w:rPr>
          <w:b/>
          <w:bCs/>
        </w:rPr>
        <w:t>H - Allocations familiales</w:t>
      </w:r>
      <w:r w:rsidRPr="00BF2D25">
        <w:t xml:space="preserve"> : Les allocations familiales sont souvent non imposables, mais leur montant peut devoir être reporté dans le système pour des raisons de déclaration complète.</w:t>
      </w:r>
    </w:p>
    <w:p w14:paraId="779299AD" w14:textId="77777777" w:rsidR="00030BD4" w:rsidRPr="00BF2D25" w:rsidRDefault="00030BD4" w:rsidP="00030BD4">
      <w:pPr>
        <w:numPr>
          <w:ilvl w:val="0"/>
          <w:numId w:val="159"/>
        </w:numPr>
      </w:pPr>
      <w:r w:rsidRPr="00BF2D25">
        <w:rPr>
          <w:b/>
          <w:bCs/>
        </w:rPr>
        <w:t>I - Frais effectifs</w:t>
      </w:r>
      <w:r w:rsidRPr="00BF2D25">
        <w:t xml:space="preserve"> : Ce sont les dépenses réelles engagées par les employés dans l'exercice de leurs fonctions, qui peuvent être déductibles de l'impôt à la source.</w:t>
      </w:r>
    </w:p>
    <w:p w14:paraId="4E1E8100" w14:textId="77777777" w:rsidR="00030BD4" w:rsidRPr="00BF2D25" w:rsidRDefault="00030BD4" w:rsidP="00030BD4">
      <w:pPr>
        <w:numPr>
          <w:ilvl w:val="0"/>
          <w:numId w:val="159"/>
        </w:numPr>
      </w:pPr>
      <w:r w:rsidRPr="00BF2D25">
        <w:rPr>
          <w:b/>
          <w:bCs/>
        </w:rPr>
        <w:t>J - Indemnités forfaitaires</w:t>
      </w:r>
      <w:r w:rsidRPr="00BF2D25">
        <w:t xml:space="preserve"> : À l'inverse des frais effectifs, les indemnités forfaitaires sont des montants fixes versés pour couvrir les dépenses présumées.</w:t>
      </w:r>
    </w:p>
    <w:p w14:paraId="0347C049" w14:textId="77777777" w:rsidR="00030BD4" w:rsidRPr="00BF2D25" w:rsidRDefault="00030BD4" w:rsidP="00030BD4">
      <w:pPr>
        <w:numPr>
          <w:ilvl w:val="0"/>
          <w:numId w:val="159"/>
        </w:numPr>
      </w:pPr>
      <w:r w:rsidRPr="00BF2D25">
        <w:rPr>
          <w:b/>
          <w:bCs/>
        </w:rPr>
        <w:t>R - Revenu déterminant le taux</w:t>
      </w:r>
      <w:r w:rsidRPr="00BF2D25">
        <w:t xml:space="preserve"> : Il s'agit du revenu qui est utilisé pour déterminer le taux d'imposition à la source applicable à l'employé.</w:t>
      </w:r>
    </w:p>
    <w:p w14:paraId="72A8577B" w14:textId="77777777" w:rsidR="00030BD4" w:rsidRPr="00BF2D25" w:rsidRDefault="00030BD4" w:rsidP="00030BD4">
      <w:pPr>
        <w:numPr>
          <w:ilvl w:val="0"/>
          <w:numId w:val="159"/>
        </w:numPr>
      </w:pPr>
      <w:r w:rsidRPr="00BF2D25">
        <w:rPr>
          <w:b/>
          <w:bCs/>
        </w:rPr>
        <w:t>T - Taux</w:t>
      </w:r>
      <w:r w:rsidRPr="00BF2D25">
        <w:t xml:space="preserve"> : Ici, le taux d'imposition à la source actuel est inséré, qui sera appliqué sur le revenu imposable pour calculer l'impôt dû.</w:t>
      </w:r>
    </w:p>
    <w:p w14:paraId="3F30F4E9" w14:textId="77777777" w:rsidR="00030BD4" w:rsidRPr="00BF2D25" w:rsidRDefault="00030BD4" w:rsidP="00030BD4">
      <w:pPr>
        <w:numPr>
          <w:ilvl w:val="0"/>
          <w:numId w:val="159"/>
        </w:numPr>
      </w:pPr>
      <w:r w:rsidRPr="00BF2D25">
        <w:rPr>
          <w:b/>
          <w:bCs/>
        </w:rPr>
        <w:t>Paiement 13ème salaire</w:t>
      </w:r>
      <w:r w:rsidRPr="00BF2D25">
        <w:t xml:space="preserve"> : Certaines juridictions ou entreprises fournissent un 13ème mois de salaire qui est aussi souvent soumis à l'impôt à la source.</w:t>
      </w:r>
    </w:p>
    <w:p w14:paraId="5430565A" w14:textId="77777777" w:rsidR="00030BD4" w:rsidRDefault="00030BD4" w:rsidP="00030BD4">
      <w:r w:rsidRPr="00BF2D25">
        <w:lastRenderedPageBreak/>
        <w:t>L'utilisation correcte de cet onglet garantit que les impôts à la source sont calculés précisément conformément aux réglementations locales et que les salaires sont traités de manière appropriée dans l'ERP. Cela permet également une traçabilité et une transparence des données fiscales pour l'audit et le reporting.</w:t>
      </w:r>
    </w:p>
    <w:p w14:paraId="5D6D8E04" w14:textId="77777777" w:rsidR="00030BD4" w:rsidRPr="008A7DB2" w:rsidRDefault="00030BD4" w:rsidP="00030BD4">
      <w:pPr>
        <w:pStyle w:val="Titre4"/>
      </w:pPr>
      <w:r>
        <w:t>Edition des rubriques paramétrable sd121 :</w:t>
      </w:r>
    </w:p>
    <w:p w14:paraId="4EEE08B1" w14:textId="77777777" w:rsidR="00030BD4" w:rsidRDefault="00030BD4" w:rsidP="00030BD4">
      <w:r w:rsidRPr="00C32122">
        <w:rPr>
          <w:noProof/>
        </w:rPr>
        <w:drawing>
          <wp:inline distT="0" distB="0" distL="0" distR="0" wp14:anchorId="5DD0331F" wp14:editId="17462460">
            <wp:extent cx="9182100" cy="6164207"/>
            <wp:effectExtent l="0" t="0" r="0" b="8255"/>
            <wp:docPr id="1109460180"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60180" name="Image 1" descr="Une image contenant texte, capture d’écran, logiciel, affichage&#10;&#10;Description générée automatiquement"/>
                    <pic:cNvPicPr/>
                  </pic:nvPicPr>
                  <pic:blipFill>
                    <a:blip r:embed="rId50"/>
                    <a:stretch>
                      <a:fillRect/>
                    </a:stretch>
                  </pic:blipFill>
                  <pic:spPr>
                    <a:xfrm>
                      <a:off x="0" y="0"/>
                      <a:ext cx="9203566" cy="6178618"/>
                    </a:xfrm>
                    <a:prstGeom prst="rect">
                      <a:avLst/>
                    </a:prstGeom>
                  </pic:spPr>
                </pic:pic>
              </a:graphicData>
            </a:graphic>
          </wp:inline>
        </w:drawing>
      </w:r>
    </w:p>
    <w:p w14:paraId="1CD054F4" w14:textId="77777777" w:rsidR="00030BD4" w:rsidRDefault="00030BD4" w:rsidP="00030BD4">
      <w:pPr>
        <w:rPr>
          <w:b/>
          <w:bCs/>
          <w:u w:val="single"/>
        </w:rPr>
      </w:pPr>
      <w:r w:rsidRPr="0039075A">
        <w:rPr>
          <w:b/>
          <w:bCs/>
          <w:u w:val="single"/>
        </w:rPr>
        <w:lastRenderedPageBreak/>
        <w:t>Note explicative de l’Edition des rubriques paramétrable programme « sd121 » :</w:t>
      </w:r>
    </w:p>
    <w:p w14:paraId="7F57E8A2" w14:textId="77777777" w:rsidR="00030BD4" w:rsidRDefault="00030BD4" w:rsidP="00030BD4">
      <w:pPr>
        <w:rPr>
          <w:b/>
          <w:bCs/>
          <w:u w:val="single"/>
        </w:rPr>
      </w:pPr>
    </w:p>
    <w:p w14:paraId="6A848071" w14:textId="77777777" w:rsidR="00030BD4" w:rsidRPr="0039075A" w:rsidRDefault="00030BD4" w:rsidP="00030BD4">
      <w:r w:rsidRPr="0039075A">
        <w:t xml:space="preserve">Le programme "sd121" </w:t>
      </w:r>
      <w:r>
        <w:t>est</w:t>
      </w:r>
      <w:r w:rsidRPr="0039075A">
        <w:t xml:space="preserve"> un module de gestion des rubriques de salaires. Cette interface est utilisée pour configurer et éditer les différentes composantes du salaire qui seront traitées dans le système de paie. Voici un guide explicatif de l'interface, sans les détails de l'en-tête de la fenêtre :</w:t>
      </w:r>
    </w:p>
    <w:p w14:paraId="784056F9" w14:textId="77777777" w:rsidR="00030BD4" w:rsidRPr="0039075A" w:rsidRDefault="00030BD4" w:rsidP="00030BD4">
      <w:pPr>
        <w:numPr>
          <w:ilvl w:val="0"/>
          <w:numId w:val="160"/>
        </w:numPr>
      </w:pPr>
      <w:r w:rsidRPr="0039075A">
        <w:rPr>
          <w:b/>
          <w:bCs/>
        </w:rPr>
        <w:t>Liste des rubriques</w:t>
      </w:r>
      <w:r w:rsidRPr="0039075A">
        <w:t xml:space="preserve"> : Cela vous permet de sélectionner et d'afficher les différentes rubriques salariales disponibles dans l'ERP. Ces rubriques peuvent inclure des éléments comme le salaire de base, les heures supplémentaires, les déductions, les contributions, etc.</w:t>
      </w:r>
    </w:p>
    <w:p w14:paraId="57558C30" w14:textId="77777777" w:rsidR="00030BD4" w:rsidRPr="0039075A" w:rsidRDefault="00030BD4" w:rsidP="00030BD4">
      <w:pPr>
        <w:numPr>
          <w:ilvl w:val="0"/>
          <w:numId w:val="160"/>
        </w:numPr>
      </w:pPr>
      <w:r w:rsidRPr="0039075A">
        <w:rPr>
          <w:b/>
          <w:bCs/>
        </w:rPr>
        <w:t>Imprimer vers fichier</w:t>
      </w:r>
      <w:r w:rsidRPr="0039075A">
        <w:t xml:space="preserve"> : Cette case à cocher permet de sauvegarder la liste des rubriques dans un fichier, pour une utilisation en dehors du système, comme pour les rapports ou les analyses.</w:t>
      </w:r>
    </w:p>
    <w:p w14:paraId="07EFDF7D" w14:textId="77777777" w:rsidR="00030BD4" w:rsidRPr="0039075A" w:rsidRDefault="00030BD4" w:rsidP="00030BD4">
      <w:pPr>
        <w:numPr>
          <w:ilvl w:val="0"/>
          <w:numId w:val="160"/>
        </w:numPr>
      </w:pPr>
      <w:r w:rsidRPr="0039075A">
        <w:rPr>
          <w:b/>
          <w:bCs/>
        </w:rPr>
        <w:t>Visualiser</w:t>
      </w:r>
      <w:r w:rsidRPr="0039075A">
        <w:t xml:space="preserve"> : Si cochée, cette option permet de prévisualiser la liste des rubriques directement dans l'interface de l'ERP, sans avoir à imprimer ou exporter les données.</w:t>
      </w:r>
    </w:p>
    <w:p w14:paraId="185D6DEB" w14:textId="77777777" w:rsidR="00030BD4" w:rsidRPr="0039075A" w:rsidRDefault="00030BD4" w:rsidP="00030BD4">
      <w:pPr>
        <w:numPr>
          <w:ilvl w:val="0"/>
          <w:numId w:val="160"/>
        </w:numPr>
      </w:pPr>
      <w:r w:rsidRPr="0039075A">
        <w:rPr>
          <w:b/>
          <w:bCs/>
        </w:rPr>
        <w:t>Toutes les rubriques/Sélection</w:t>
      </w:r>
      <w:r w:rsidRPr="0039075A">
        <w:t xml:space="preserve"> : Ici, vous pouvez choisir d'afficher toutes les rubriques disponibles ou de faire une sélection spécifique basée sur certains critères.</w:t>
      </w:r>
    </w:p>
    <w:p w14:paraId="534E89FD" w14:textId="77777777" w:rsidR="00030BD4" w:rsidRPr="0039075A" w:rsidRDefault="00030BD4" w:rsidP="00030BD4">
      <w:pPr>
        <w:numPr>
          <w:ilvl w:val="0"/>
          <w:numId w:val="160"/>
        </w:numPr>
      </w:pPr>
      <w:r w:rsidRPr="0039075A">
        <w:rPr>
          <w:b/>
          <w:bCs/>
        </w:rPr>
        <w:t>Par genre/Par numéro</w:t>
      </w:r>
      <w:r w:rsidRPr="0039075A">
        <w:t xml:space="preserve"> : Ces options permettent de trier ou de filtrer les rubriques selon leur catégorie ou leur numéro de référence, pour une meilleure organisation et recherche.</w:t>
      </w:r>
    </w:p>
    <w:p w14:paraId="0710A2E7" w14:textId="77777777" w:rsidR="00030BD4" w:rsidRPr="0039075A" w:rsidRDefault="00030BD4" w:rsidP="00030BD4">
      <w:pPr>
        <w:numPr>
          <w:ilvl w:val="0"/>
          <w:numId w:val="160"/>
        </w:numPr>
      </w:pPr>
      <w:r w:rsidRPr="0039075A">
        <w:rPr>
          <w:b/>
          <w:bCs/>
        </w:rPr>
        <w:t>Décompte(s)</w:t>
      </w:r>
      <w:r w:rsidRPr="0039075A">
        <w:t xml:space="preserve"> : Ce menu déroulant permet de sélectionner un ou plusieurs types de décompte pour affiner les rubriques affichées selon le type de traitement de paie.</w:t>
      </w:r>
    </w:p>
    <w:p w14:paraId="2446324A" w14:textId="77777777" w:rsidR="00030BD4" w:rsidRPr="0039075A" w:rsidRDefault="00030BD4" w:rsidP="00030BD4">
      <w:pPr>
        <w:numPr>
          <w:ilvl w:val="0"/>
          <w:numId w:val="160"/>
        </w:numPr>
      </w:pPr>
      <w:r w:rsidRPr="0039075A">
        <w:rPr>
          <w:b/>
          <w:bCs/>
        </w:rPr>
        <w:t>Succursale(s)</w:t>
      </w:r>
      <w:r w:rsidRPr="0039075A">
        <w:t xml:space="preserve"> : Ici, on peut sélectionner la succursale ou le lieu de travail pour lequel les rubriques doivent être appliquées, ce qui est utile dans les organisations ayant plusieurs emplacements.</w:t>
      </w:r>
    </w:p>
    <w:p w14:paraId="34040777" w14:textId="77777777" w:rsidR="00030BD4" w:rsidRPr="0039075A" w:rsidRDefault="00030BD4" w:rsidP="00030BD4">
      <w:pPr>
        <w:numPr>
          <w:ilvl w:val="0"/>
          <w:numId w:val="160"/>
        </w:numPr>
      </w:pPr>
      <w:r w:rsidRPr="0039075A">
        <w:rPr>
          <w:b/>
          <w:bCs/>
        </w:rPr>
        <w:t>Département(s)</w:t>
      </w:r>
      <w:r w:rsidRPr="0039075A">
        <w:t xml:space="preserve"> : Cette option offre un filtre supplémentaire pour afficher les rubriques en fonction des départements au sein de l'entreprise.</w:t>
      </w:r>
    </w:p>
    <w:p w14:paraId="199F3E1E" w14:textId="77777777" w:rsidR="00030BD4" w:rsidRPr="0039075A" w:rsidRDefault="00030BD4" w:rsidP="00030BD4">
      <w:pPr>
        <w:numPr>
          <w:ilvl w:val="0"/>
          <w:numId w:val="160"/>
        </w:numPr>
      </w:pPr>
      <w:r w:rsidRPr="0039075A">
        <w:rPr>
          <w:b/>
          <w:bCs/>
        </w:rPr>
        <w:t>Décompte(s)</w:t>
      </w:r>
      <w:r w:rsidRPr="0039075A">
        <w:t xml:space="preserve"> et </w:t>
      </w:r>
      <w:r w:rsidRPr="0039075A">
        <w:rPr>
          <w:b/>
          <w:bCs/>
        </w:rPr>
        <w:t>Succursale(s)</w:t>
      </w:r>
      <w:r w:rsidRPr="0039075A">
        <w:t xml:space="preserve"> : Ce sont des filtres supplémentaires qui permettent de choisir spécifiquement quelles rubriques afficher en fonction des décomptes (par exemple, les heures travaillées, les absences, etc.) et de la localisation au sein de l'entreprise.</w:t>
      </w:r>
    </w:p>
    <w:p w14:paraId="0D1ECF3B" w14:textId="77777777" w:rsidR="00030BD4" w:rsidRPr="0039075A" w:rsidRDefault="00030BD4" w:rsidP="00030BD4">
      <w:pPr>
        <w:numPr>
          <w:ilvl w:val="0"/>
          <w:numId w:val="160"/>
        </w:numPr>
      </w:pPr>
      <w:r w:rsidRPr="0039075A">
        <w:rPr>
          <w:b/>
          <w:bCs/>
        </w:rPr>
        <w:t>Tous les décomptes/Aucun décompte</w:t>
      </w:r>
      <w:r w:rsidRPr="0039075A">
        <w:t xml:space="preserve"> et </w:t>
      </w:r>
      <w:r w:rsidRPr="0039075A">
        <w:rPr>
          <w:b/>
          <w:bCs/>
        </w:rPr>
        <w:t>Toutes les succursales/Aucune succursale</w:t>
      </w:r>
      <w:r w:rsidRPr="0039075A">
        <w:t xml:space="preserve"> : Ces options servent à sélectionner rapidement tous les éléments ou à effacer la sélection actuelle.</w:t>
      </w:r>
    </w:p>
    <w:p w14:paraId="7200C51A" w14:textId="77777777" w:rsidR="00030BD4" w:rsidRPr="0039075A" w:rsidRDefault="00030BD4" w:rsidP="00030BD4">
      <w:r w:rsidRPr="0039075A">
        <w:t>Ce programme est un outil important pour la gestion de la paie, car il permet aux gestionnaires de paie de définir précisément quels éléments doivent être inclus lors du calcul du salaire des employés et de générer des rapports personnalisés basés sur des critères spécifiques.</w:t>
      </w:r>
    </w:p>
    <w:p w14:paraId="229658E7" w14:textId="77777777" w:rsidR="00030BD4" w:rsidRPr="0039075A" w:rsidRDefault="00030BD4" w:rsidP="00030BD4"/>
    <w:p w14:paraId="7CDD6377" w14:textId="77777777" w:rsidR="00030BD4" w:rsidRDefault="00030BD4" w:rsidP="00030BD4">
      <w:pPr>
        <w:pStyle w:val="Titre4"/>
      </w:pPr>
      <w:r>
        <w:lastRenderedPageBreak/>
        <w:t>Soumissions des rubriques sd122 :</w:t>
      </w:r>
    </w:p>
    <w:p w14:paraId="543DCC5B" w14:textId="77777777" w:rsidR="00030BD4" w:rsidRDefault="00030BD4" w:rsidP="00030BD4">
      <w:r w:rsidRPr="00413000">
        <w:rPr>
          <w:noProof/>
        </w:rPr>
        <w:drawing>
          <wp:inline distT="0" distB="0" distL="0" distR="0" wp14:anchorId="78EE30DE" wp14:editId="64D5A51D">
            <wp:extent cx="9526329" cy="6401693"/>
            <wp:effectExtent l="0" t="0" r="0" b="0"/>
            <wp:docPr id="139939353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93533" name="Image 1" descr="Une image contenant texte, capture d’écran, logiciel, affichage&#10;&#10;Description générée automatiquement"/>
                    <pic:cNvPicPr/>
                  </pic:nvPicPr>
                  <pic:blipFill>
                    <a:blip r:embed="rId51"/>
                    <a:stretch>
                      <a:fillRect/>
                    </a:stretch>
                  </pic:blipFill>
                  <pic:spPr>
                    <a:xfrm>
                      <a:off x="0" y="0"/>
                      <a:ext cx="9526329" cy="6401693"/>
                    </a:xfrm>
                    <a:prstGeom prst="rect">
                      <a:avLst/>
                    </a:prstGeom>
                  </pic:spPr>
                </pic:pic>
              </a:graphicData>
            </a:graphic>
          </wp:inline>
        </w:drawing>
      </w:r>
    </w:p>
    <w:p w14:paraId="61D5B046" w14:textId="77777777" w:rsidR="00030BD4" w:rsidRDefault="00030BD4" w:rsidP="00030BD4">
      <w:pPr>
        <w:rPr>
          <w:b/>
          <w:bCs/>
          <w:u w:val="single"/>
        </w:rPr>
      </w:pPr>
      <w:r w:rsidRPr="00F17864">
        <w:rPr>
          <w:b/>
          <w:bCs/>
          <w:u w:val="single"/>
        </w:rPr>
        <w:lastRenderedPageBreak/>
        <w:t xml:space="preserve">Note explicative de la soumission des rubriques programme « sd122 » : </w:t>
      </w:r>
    </w:p>
    <w:p w14:paraId="5DD858E0" w14:textId="77777777" w:rsidR="00030BD4" w:rsidRDefault="00030BD4" w:rsidP="00030BD4"/>
    <w:p w14:paraId="4FD67559" w14:textId="77777777" w:rsidR="00030BD4" w:rsidRPr="00343EB2" w:rsidRDefault="00030BD4" w:rsidP="00030BD4">
      <w:r w:rsidRPr="00343EB2">
        <w:t xml:space="preserve">Le programme "sd122" </w:t>
      </w:r>
      <w:r>
        <w:t>est</w:t>
      </w:r>
      <w:r w:rsidRPr="00343EB2">
        <w:t xml:space="preserve"> conçu pour la gestion des soumissions des rubriques de paie dans le système ERP. Voici une explication détaillée de ses composants :</w:t>
      </w:r>
    </w:p>
    <w:p w14:paraId="7160A75A" w14:textId="77777777" w:rsidR="00030BD4" w:rsidRPr="00343EB2" w:rsidRDefault="00030BD4" w:rsidP="00030BD4">
      <w:pPr>
        <w:numPr>
          <w:ilvl w:val="0"/>
          <w:numId w:val="161"/>
        </w:numPr>
      </w:pPr>
      <w:r w:rsidRPr="00343EB2">
        <w:rPr>
          <w:b/>
          <w:bCs/>
        </w:rPr>
        <w:t>Succursale(s)</w:t>
      </w:r>
      <w:r w:rsidRPr="00343EB2">
        <w:t xml:space="preserve"> : Ce menu déroulant permet de sélectionner la ou les succursales concernées par la gestion des rubriques de paie.</w:t>
      </w:r>
    </w:p>
    <w:p w14:paraId="2401279A" w14:textId="77777777" w:rsidR="00030BD4" w:rsidRPr="00343EB2" w:rsidRDefault="00030BD4" w:rsidP="00030BD4">
      <w:pPr>
        <w:numPr>
          <w:ilvl w:val="0"/>
          <w:numId w:val="161"/>
        </w:numPr>
      </w:pPr>
      <w:r w:rsidRPr="00343EB2">
        <w:rPr>
          <w:b/>
          <w:bCs/>
        </w:rPr>
        <w:t>Exercice</w:t>
      </w:r>
      <w:r w:rsidRPr="00343EB2">
        <w:t xml:space="preserve"> : Ce champ déroulant permet de choisir l'exercice fiscal pour lequel les rubriques de paie sont soumises ou ajustées.</w:t>
      </w:r>
    </w:p>
    <w:p w14:paraId="5B58F4D1" w14:textId="77777777" w:rsidR="00030BD4" w:rsidRPr="00343EB2" w:rsidRDefault="00030BD4" w:rsidP="00030BD4">
      <w:pPr>
        <w:numPr>
          <w:ilvl w:val="0"/>
          <w:numId w:val="161"/>
        </w:numPr>
      </w:pPr>
      <w:r w:rsidRPr="00343EB2">
        <w:rPr>
          <w:b/>
          <w:bCs/>
        </w:rPr>
        <w:t>Employé(e)</w:t>
      </w:r>
      <w:r w:rsidRPr="00343EB2">
        <w:t xml:space="preserve"> : Ici, vous pouvez entrer ou sélectionner les employés pour lesquels vous souhaitez gérer les données de paie.</w:t>
      </w:r>
    </w:p>
    <w:p w14:paraId="7EB4E6C4" w14:textId="77777777" w:rsidR="00030BD4" w:rsidRPr="00343EB2" w:rsidRDefault="00030BD4" w:rsidP="00030BD4">
      <w:pPr>
        <w:numPr>
          <w:ilvl w:val="0"/>
          <w:numId w:val="161"/>
        </w:numPr>
      </w:pPr>
      <w:r w:rsidRPr="00343EB2">
        <w:rPr>
          <w:b/>
          <w:bCs/>
        </w:rPr>
        <w:t>Période</w:t>
      </w:r>
      <w:r w:rsidRPr="00343EB2">
        <w:t xml:space="preserve"> : Ce champ est utilisé pour définir la période de paie concernée, comme mensuelle, bi-hebdomadaire ou hebdomadaire.</w:t>
      </w:r>
    </w:p>
    <w:p w14:paraId="7D05DC2B" w14:textId="77777777" w:rsidR="00030BD4" w:rsidRPr="00343EB2" w:rsidRDefault="00030BD4" w:rsidP="00030BD4">
      <w:pPr>
        <w:numPr>
          <w:ilvl w:val="0"/>
          <w:numId w:val="161"/>
        </w:numPr>
      </w:pPr>
      <w:r w:rsidRPr="00343EB2">
        <w:rPr>
          <w:b/>
          <w:bCs/>
        </w:rPr>
        <w:t>N° historique</w:t>
      </w:r>
      <w:r w:rsidRPr="00343EB2">
        <w:t xml:space="preserve"> : Il peut s'agir d'un numéro de suivi ou de référence qui enregistre toutes les soumissions effectuées pour une période donnée ou pour un employé individuel.</w:t>
      </w:r>
    </w:p>
    <w:p w14:paraId="64DC5E45" w14:textId="77777777" w:rsidR="00030BD4" w:rsidRPr="00343EB2" w:rsidRDefault="00030BD4" w:rsidP="00030BD4">
      <w:pPr>
        <w:numPr>
          <w:ilvl w:val="0"/>
          <w:numId w:val="161"/>
        </w:numPr>
      </w:pPr>
      <w:r w:rsidRPr="00343EB2">
        <w:rPr>
          <w:b/>
          <w:bCs/>
        </w:rPr>
        <w:t>Toutes les bases</w:t>
      </w:r>
      <w:r w:rsidRPr="00343EB2">
        <w:t xml:space="preserve">, </w:t>
      </w:r>
      <w:r w:rsidRPr="00343EB2">
        <w:rPr>
          <w:b/>
          <w:bCs/>
        </w:rPr>
        <w:t>Seulement les bases utilisées</w:t>
      </w:r>
      <w:r w:rsidRPr="00343EB2">
        <w:t xml:space="preserve">, </w:t>
      </w:r>
      <w:r w:rsidRPr="00343EB2">
        <w:rPr>
          <w:b/>
          <w:bCs/>
        </w:rPr>
        <w:t>Seulement les bases non utilisées</w:t>
      </w:r>
      <w:r w:rsidRPr="00343EB2">
        <w:t xml:space="preserve">, </w:t>
      </w:r>
      <w:r w:rsidRPr="00343EB2">
        <w:rPr>
          <w:b/>
          <w:bCs/>
        </w:rPr>
        <w:t>Sélection</w:t>
      </w:r>
      <w:r w:rsidRPr="00343EB2">
        <w:t xml:space="preserve"> : Ces boutons radio permettent de filtrer les rubriques en fonction de leur utilisation dans les calculs de paie.</w:t>
      </w:r>
    </w:p>
    <w:p w14:paraId="7519789F" w14:textId="77777777" w:rsidR="00030BD4" w:rsidRPr="00343EB2" w:rsidRDefault="00030BD4" w:rsidP="00030BD4">
      <w:pPr>
        <w:numPr>
          <w:ilvl w:val="0"/>
          <w:numId w:val="161"/>
        </w:numPr>
      </w:pPr>
      <w:r w:rsidRPr="00343EB2">
        <w:rPr>
          <w:b/>
          <w:bCs/>
        </w:rPr>
        <w:t>Bases</w:t>
      </w:r>
      <w:r w:rsidRPr="00343EB2">
        <w:t xml:space="preserve"> : La liste à droite présente les différentes composantes de la paie, telles que le salaire brut, les cotisations de sécurité sociale, les déductions fiscales, le net à payer, etc.</w:t>
      </w:r>
    </w:p>
    <w:p w14:paraId="6D3559C1" w14:textId="77777777" w:rsidR="00030BD4" w:rsidRPr="00343EB2" w:rsidRDefault="00030BD4" w:rsidP="00030BD4">
      <w:pPr>
        <w:numPr>
          <w:ilvl w:val="0"/>
          <w:numId w:val="161"/>
        </w:numPr>
      </w:pPr>
      <w:r w:rsidRPr="00343EB2">
        <w:rPr>
          <w:b/>
          <w:bCs/>
        </w:rPr>
        <w:t>Décompte(s)</w:t>
      </w:r>
      <w:r w:rsidRPr="00343EB2">
        <w:t xml:space="preserve"> : Vous pouvez sélectionner des comptes ou des types de paie spécifiques pour gérer les rubriques qui leur sont associées.</w:t>
      </w:r>
    </w:p>
    <w:p w14:paraId="32C133D4" w14:textId="77777777" w:rsidR="00030BD4" w:rsidRPr="00343EB2" w:rsidRDefault="00030BD4" w:rsidP="00030BD4">
      <w:pPr>
        <w:numPr>
          <w:ilvl w:val="0"/>
          <w:numId w:val="161"/>
        </w:numPr>
      </w:pPr>
      <w:r w:rsidRPr="00343EB2">
        <w:rPr>
          <w:b/>
          <w:bCs/>
        </w:rPr>
        <w:t>Département(s)</w:t>
      </w:r>
      <w:r w:rsidRPr="00343EB2">
        <w:t xml:space="preserve"> : Ce filtre permet de limiter les rubriques au niveau du département en sélectionnant un ou plusieurs départements.</w:t>
      </w:r>
    </w:p>
    <w:p w14:paraId="38EE2974" w14:textId="77777777" w:rsidR="00030BD4" w:rsidRPr="00343EB2" w:rsidRDefault="00030BD4" w:rsidP="00030BD4">
      <w:pPr>
        <w:numPr>
          <w:ilvl w:val="0"/>
          <w:numId w:val="161"/>
        </w:numPr>
      </w:pPr>
      <w:r w:rsidRPr="00343EB2">
        <w:rPr>
          <w:b/>
          <w:bCs/>
        </w:rPr>
        <w:t>Liste des soumissions des rubriques</w:t>
      </w:r>
      <w:r w:rsidRPr="00343EB2">
        <w:t xml:space="preserve"> : Dans cette section principale, vous pouvez consulter, gérer et soumettre les rubriques. Elle peut inclure des fonctionnalités pour ajouter, supprimer ou modifier les détails des composantes de la paie pour chaque succursale, période ou employé sélectionné.</w:t>
      </w:r>
    </w:p>
    <w:p w14:paraId="23B90E06" w14:textId="77777777" w:rsidR="00030BD4" w:rsidRPr="00343EB2" w:rsidRDefault="00030BD4" w:rsidP="00030BD4">
      <w:pPr>
        <w:numPr>
          <w:ilvl w:val="0"/>
          <w:numId w:val="161"/>
        </w:numPr>
      </w:pPr>
      <w:r w:rsidRPr="00343EB2">
        <w:rPr>
          <w:b/>
          <w:bCs/>
        </w:rPr>
        <w:t>Tout sélectionner</w:t>
      </w:r>
      <w:r w:rsidRPr="00343EB2">
        <w:t xml:space="preserve">, </w:t>
      </w:r>
      <w:r w:rsidRPr="00343EB2">
        <w:rPr>
          <w:b/>
          <w:bCs/>
        </w:rPr>
        <w:t>Rien sélectionner</w:t>
      </w:r>
      <w:r w:rsidRPr="00343EB2">
        <w:t xml:space="preserve"> : Ces options permettent de sélectionner ou de désélectionner rapidement toutes les composantes de la paie pour la soumission ou l'édition.</w:t>
      </w:r>
    </w:p>
    <w:p w14:paraId="0D5BCF94" w14:textId="77777777" w:rsidR="00030BD4" w:rsidRPr="00343EB2" w:rsidRDefault="00030BD4" w:rsidP="00030BD4">
      <w:r w:rsidRPr="00343EB2">
        <w:t>Ce programme est essentiel pour la gestion de la paie car il aide à configurer et enregistrer avec précision les différents éléments constitutifs de la paie d'un employé. Il assure que toutes les soumissions liées à la paie sont conformes aux politiques de paie de l'entreprise et respectent les exigences légales.</w:t>
      </w:r>
    </w:p>
    <w:p w14:paraId="16371A9D" w14:textId="77777777" w:rsidR="00030BD4" w:rsidRPr="00343EB2" w:rsidRDefault="00030BD4" w:rsidP="00030BD4"/>
    <w:p w14:paraId="5B04B534" w14:textId="77777777" w:rsidR="00030BD4" w:rsidRDefault="00030BD4" w:rsidP="00030BD4">
      <w:pPr>
        <w:pStyle w:val="Titre4"/>
      </w:pPr>
      <w:r>
        <w:lastRenderedPageBreak/>
        <w:t xml:space="preserve">Statistiques sur des effectifs sd125 : </w:t>
      </w:r>
    </w:p>
    <w:p w14:paraId="5EA86042" w14:textId="77777777" w:rsidR="00030BD4" w:rsidRDefault="00030BD4" w:rsidP="00030BD4">
      <w:r w:rsidRPr="00260E27">
        <w:rPr>
          <w:noProof/>
        </w:rPr>
        <w:drawing>
          <wp:inline distT="0" distB="0" distL="0" distR="0" wp14:anchorId="732C3C19" wp14:editId="030A80E0">
            <wp:extent cx="9507277" cy="6315956"/>
            <wp:effectExtent l="0" t="0" r="0" b="8890"/>
            <wp:docPr id="211025657"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657" name="Image 1" descr="Une image contenant texte, capture d’écran, affichage, nombre&#10;&#10;Description générée automatiquement"/>
                    <pic:cNvPicPr/>
                  </pic:nvPicPr>
                  <pic:blipFill>
                    <a:blip r:embed="rId52"/>
                    <a:stretch>
                      <a:fillRect/>
                    </a:stretch>
                  </pic:blipFill>
                  <pic:spPr>
                    <a:xfrm>
                      <a:off x="0" y="0"/>
                      <a:ext cx="9507277" cy="6315956"/>
                    </a:xfrm>
                    <a:prstGeom prst="rect">
                      <a:avLst/>
                    </a:prstGeom>
                  </pic:spPr>
                </pic:pic>
              </a:graphicData>
            </a:graphic>
          </wp:inline>
        </w:drawing>
      </w:r>
    </w:p>
    <w:p w14:paraId="7C81B20B" w14:textId="77777777" w:rsidR="00030BD4" w:rsidRDefault="00030BD4" w:rsidP="00030BD4"/>
    <w:p w14:paraId="169849AF" w14:textId="77777777" w:rsidR="00030BD4" w:rsidRDefault="00030BD4" w:rsidP="00030BD4">
      <w:pPr>
        <w:rPr>
          <w:b/>
          <w:bCs/>
          <w:u w:val="single"/>
        </w:rPr>
      </w:pPr>
      <w:r w:rsidRPr="003A232F">
        <w:rPr>
          <w:b/>
          <w:bCs/>
          <w:u w:val="single"/>
        </w:rPr>
        <w:lastRenderedPageBreak/>
        <w:t>Note explicative des statistiques sur des effectifs programme « sd125 » :</w:t>
      </w:r>
    </w:p>
    <w:p w14:paraId="6B4F7173" w14:textId="77777777" w:rsidR="00030BD4" w:rsidRDefault="00030BD4" w:rsidP="00030BD4">
      <w:pPr>
        <w:rPr>
          <w:b/>
          <w:bCs/>
          <w:u w:val="single"/>
        </w:rPr>
      </w:pPr>
    </w:p>
    <w:p w14:paraId="61C02F6D" w14:textId="77777777" w:rsidR="00030BD4" w:rsidRPr="00485F1E" w:rsidRDefault="00030BD4" w:rsidP="00030BD4">
      <w:r w:rsidRPr="00485F1E">
        <w:t>Le programme "sd125" est conçu pour gérer les statistiques des effectifs au sein de l'</w:t>
      </w:r>
      <w:r>
        <w:t>entreprise</w:t>
      </w:r>
      <w:r w:rsidRPr="00485F1E">
        <w:t>. Voici les composants clés de ce programme :</w:t>
      </w:r>
    </w:p>
    <w:p w14:paraId="24E8631B" w14:textId="77777777" w:rsidR="00030BD4" w:rsidRPr="00485F1E" w:rsidRDefault="00030BD4" w:rsidP="00030BD4">
      <w:pPr>
        <w:numPr>
          <w:ilvl w:val="0"/>
          <w:numId w:val="162"/>
        </w:numPr>
      </w:pPr>
      <w:r w:rsidRPr="00485F1E">
        <w:rPr>
          <w:b/>
          <w:bCs/>
        </w:rPr>
        <w:t>Société</w:t>
      </w:r>
      <w:r w:rsidRPr="00485F1E">
        <w:t xml:space="preserve"> : Indique l'entreprise ou la division pour laquelle les statistiques sont affichées.</w:t>
      </w:r>
    </w:p>
    <w:p w14:paraId="022EDBFA" w14:textId="77777777" w:rsidR="00030BD4" w:rsidRPr="00485F1E" w:rsidRDefault="00030BD4" w:rsidP="00030BD4">
      <w:pPr>
        <w:numPr>
          <w:ilvl w:val="0"/>
          <w:numId w:val="162"/>
        </w:numPr>
      </w:pPr>
      <w:r w:rsidRPr="00485F1E">
        <w:rPr>
          <w:b/>
          <w:bCs/>
        </w:rPr>
        <w:t>Exercice</w:t>
      </w:r>
      <w:r w:rsidRPr="00485F1E">
        <w:t xml:space="preserve"> : Représente l'année pour laquelle les données statistiques sont affichées.</w:t>
      </w:r>
    </w:p>
    <w:p w14:paraId="5AB9BF24" w14:textId="77777777" w:rsidR="00030BD4" w:rsidRPr="00485F1E" w:rsidRDefault="00030BD4" w:rsidP="00030BD4">
      <w:pPr>
        <w:numPr>
          <w:ilvl w:val="0"/>
          <w:numId w:val="162"/>
        </w:numPr>
      </w:pPr>
      <w:r w:rsidRPr="00485F1E">
        <w:rPr>
          <w:b/>
          <w:bCs/>
        </w:rPr>
        <w:t>Les mois (Janvier, Février, etc.)</w:t>
      </w:r>
      <w:r w:rsidRPr="00485F1E">
        <w:t xml:space="preserve"> : Chaque colonne correspond à un mois de l'année, permettant de visualiser les données statistiques mensuellement.</w:t>
      </w:r>
    </w:p>
    <w:p w14:paraId="22E6A033" w14:textId="77777777" w:rsidR="00030BD4" w:rsidRPr="00485F1E" w:rsidRDefault="00030BD4" w:rsidP="00030BD4">
      <w:pPr>
        <w:numPr>
          <w:ilvl w:val="0"/>
          <w:numId w:val="162"/>
        </w:numPr>
      </w:pPr>
      <w:r w:rsidRPr="00485F1E">
        <w:rPr>
          <w:b/>
          <w:bCs/>
        </w:rPr>
        <w:t>Les lignes</w:t>
      </w:r>
      <w:r w:rsidRPr="00485F1E">
        <w:t xml:space="preserve"> : Chaque ligne semble représenter une année différente avec les chiffres correspondant aux effectifs ou à une autre mesure statistique pertinente par mois.</w:t>
      </w:r>
    </w:p>
    <w:p w14:paraId="049C8006" w14:textId="77777777" w:rsidR="00030BD4" w:rsidRPr="00485F1E" w:rsidRDefault="00030BD4" w:rsidP="00030BD4">
      <w:pPr>
        <w:numPr>
          <w:ilvl w:val="0"/>
          <w:numId w:val="162"/>
        </w:numPr>
      </w:pPr>
      <w:r w:rsidRPr="00485F1E">
        <w:rPr>
          <w:b/>
          <w:bCs/>
        </w:rPr>
        <w:t>Modification des données</w:t>
      </w:r>
      <w:r w:rsidRPr="00485F1E">
        <w:t xml:space="preserve"> : Les boutons "Modifier", "Ajouter", "Copier", et "Effacer" en bas permettent probablement de gérer les entrées de données pour les statistiques.</w:t>
      </w:r>
    </w:p>
    <w:p w14:paraId="02E82234" w14:textId="77777777" w:rsidR="00030BD4" w:rsidRPr="00485F1E" w:rsidRDefault="00030BD4" w:rsidP="00030BD4">
      <w:pPr>
        <w:numPr>
          <w:ilvl w:val="0"/>
          <w:numId w:val="162"/>
        </w:numPr>
      </w:pPr>
      <w:r w:rsidRPr="00485F1E">
        <w:rPr>
          <w:b/>
          <w:bCs/>
        </w:rPr>
        <w:t>Résumé</w:t>
      </w:r>
      <w:r w:rsidRPr="00485F1E">
        <w:t xml:space="preserve"> : En bas de l'écran, il semble y avoir un résumé ou un agrégat des données pour certains mois sélectionnés ou pour une année spécifique.</w:t>
      </w:r>
    </w:p>
    <w:p w14:paraId="1E74C4F6" w14:textId="77777777" w:rsidR="00030BD4" w:rsidRPr="00485F1E" w:rsidRDefault="00030BD4" w:rsidP="00030BD4">
      <w:r w:rsidRPr="00485F1E">
        <w:t>Ce programme serait utilisé pour suivre et analyser les tendances des effectifs sur différentes périodes, ce qui est crucial pour la planification des ressources humaines et l'analyse opérationnelle. Il fournit des insights sur l'évolution du nombre d'employés, aide à la gestion prévisionnelle des emplois, et peut servir à l'élaboration de rapports pour la direction.</w:t>
      </w:r>
    </w:p>
    <w:p w14:paraId="00B4E152" w14:textId="77777777" w:rsidR="00030BD4" w:rsidRPr="00485F1E" w:rsidRDefault="00030BD4" w:rsidP="00030BD4"/>
    <w:p w14:paraId="3634CA00" w14:textId="77777777" w:rsidR="00030BD4" w:rsidRDefault="00030BD4" w:rsidP="00030BD4"/>
    <w:p w14:paraId="22363938" w14:textId="77777777" w:rsidR="00030BD4" w:rsidRDefault="00030BD4" w:rsidP="00030BD4"/>
    <w:p w14:paraId="153DE8C5" w14:textId="77777777" w:rsidR="00030BD4" w:rsidRDefault="00030BD4" w:rsidP="00030BD4"/>
    <w:p w14:paraId="031795BA" w14:textId="77777777" w:rsidR="00030BD4" w:rsidRPr="003A232F" w:rsidRDefault="00030BD4" w:rsidP="00030BD4"/>
    <w:p w14:paraId="3AD7B0FA" w14:textId="77777777" w:rsidR="00030BD4" w:rsidRDefault="00030BD4" w:rsidP="00030BD4"/>
    <w:p w14:paraId="7FAD2755" w14:textId="77777777" w:rsidR="00030BD4" w:rsidRDefault="00030BD4" w:rsidP="00030BD4">
      <w:pPr>
        <w:pStyle w:val="Titre4"/>
      </w:pPr>
      <w:r>
        <w:lastRenderedPageBreak/>
        <w:t xml:space="preserve">Edition paramétrable des rubriques sd129 : </w:t>
      </w:r>
    </w:p>
    <w:p w14:paraId="30CAE7C8" w14:textId="77777777" w:rsidR="00030BD4" w:rsidRDefault="00030BD4" w:rsidP="00030BD4">
      <w:r w:rsidRPr="00264774">
        <w:rPr>
          <w:noProof/>
        </w:rPr>
        <w:drawing>
          <wp:inline distT="0" distB="0" distL="0" distR="0" wp14:anchorId="44FEB32B" wp14:editId="7A2C4F63">
            <wp:extent cx="7652845" cy="1560830"/>
            <wp:effectExtent l="0" t="0" r="5715" b="1270"/>
            <wp:docPr id="736289198" name="Image 1" descr="Une image contenant texte, logiciel,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89198" name="Image 1" descr="Une image contenant texte, logiciel, Police, Page web&#10;&#10;Description générée automatiquement"/>
                    <pic:cNvPicPr/>
                  </pic:nvPicPr>
                  <pic:blipFill>
                    <a:blip r:embed="rId53"/>
                    <a:stretch>
                      <a:fillRect/>
                    </a:stretch>
                  </pic:blipFill>
                  <pic:spPr>
                    <a:xfrm>
                      <a:off x="0" y="0"/>
                      <a:ext cx="7677529" cy="1565865"/>
                    </a:xfrm>
                    <a:prstGeom prst="rect">
                      <a:avLst/>
                    </a:prstGeom>
                  </pic:spPr>
                </pic:pic>
              </a:graphicData>
            </a:graphic>
          </wp:inline>
        </w:drawing>
      </w:r>
    </w:p>
    <w:p w14:paraId="732ABFE4" w14:textId="77777777" w:rsidR="00030BD4" w:rsidRDefault="00030BD4" w:rsidP="00030BD4">
      <w:r w:rsidRPr="00BF3736">
        <w:rPr>
          <w:noProof/>
        </w:rPr>
        <w:drawing>
          <wp:inline distT="0" distB="0" distL="0" distR="0" wp14:anchorId="10EE86D9" wp14:editId="29B7EC4E">
            <wp:extent cx="7475220" cy="4936327"/>
            <wp:effectExtent l="0" t="0" r="0" b="0"/>
            <wp:docPr id="158481024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0245" name="Image 1" descr="Une image contenant texte, capture d’écran, affichage, logiciel&#10;&#10;Description générée automatiquement"/>
                    <pic:cNvPicPr/>
                  </pic:nvPicPr>
                  <pic:blipFill>
                    <a:blip r:embed="rId54"/>
                    <a:stretch>
                      <a:fillRect/>
                    </a:stretch>
                  </pic:blipFill>
                  <pic:spPr>
                    <a:xfrm>
                      <a:off x="0" y="0"/>
                      <a:ext cx="7498279" cy="4951554"/>
                    </a:xfrm>
                    <a:prstGeom prst="rect">
                      <a:avLst/>
                    </a:prstGeom>
                  </pic:spPr>
                </pic:pic>
              </a:graphicData>
            </a:graphic>
          </wp:inline>
        </w:drawing>
      </w:r>
    </w:p>
    <w:p w14:paraId="4A107EAB" w14:textId="77777777" w:rsidR="00030BD4" w:rsidRDefault="00030BD4" w:rsidP="00030BD4">
      <w:pPr>
        <w:rPr>
          <w:b/>
          <w:bCs/>
          <w:u w:val="single"/>
        </w:rPr>
      </w:pPr>
      <w:r w:rsidRPr="00E57CEB">
        <w:rPr>
          <w:b/>
          <w:bCs/>
          <w:u w:val="single"/>
        </w:rPr>
        <w:lastRenderedPageBreak/>
        <w:t>Note explicative de l’onglet « Sélection » de l’Edition paramétrable des rubrique programme « sd129 »</w:t>
      </w:r>
    </w:p>
    <w:p w14:paraId="75D8553D" w14:textId="77777777" w:rsidR="00030BD4" w:rsidRDefault="00030BD4" w:rsidP="00030BD4">
      <w:pPr>
        <w:rPr>
          <w:b/>
          <w:bCs/>
          <w:u w:val="single"/>
        </w:rPr>
      </w:pPr>
    </w:p>
    <w:p w14:paraId="074AED50" w14:textId="77777777" w:rsidR="00030BD4" w:rsidRPr="00074404" w:rsidRDefault="00030BD4" w:rsidP="00030BD4">
      <w:r w:rsidRPr="00074404">
        <w:t>Le programme "sd129" est utilisé pour créer des listes personnalisées pour le contrôle et la gestion des rubriques de paie dans le système ERP. Voici comment il est structuré :</w:t>
      </w:r>
    </w:p>
    <w:p w14:paraId="607EDC1E" w14:textId="77777777" w:rsidR="00030BD4" w:rsidRPr="00074404" w:rsidRDefault="00030BD4" w:rsidP="00030BD4">
      <w:r w:rsidRPr="00074404">
        <w:rPr>
          <w:b/>
          <w:bCs/>
        </w:rPr>
        <w:t>Sélection d’une liste</w:t>
      </w:r>
      <w:r w:rsidRPr="00074404">
        <w:t xml:space="preserve"> :</w:t>
      </w:r>
    </w:p>
    <w:p w14:paraId="7DCF64BA" w14:textId="77777777" w:rsidR="00030BD4" w:rsidRPr="00074404" w:rsidRDefault="00030BD4" w:rsidP="00030BD4">
      <w:pPr>
        <w:numPr>
          <w:ilvl w:val="0"/>
          <w:numId w:val="163"/>
        </w:numPr>
      </w:pPr>
      <w:r w:rsidRPr="00074404">
        <w:t>Vous pouvez choisir entre "Mes listes" pour voir vos listes personnalisées ou "Toutes les listes" pour afficher toutes les listes disponibles.</w:t>
      </w:r>
    </w:p>
    <w:p w14:paraId="1858411D" w14:textId="77777777" w:rsidR="00030BD4" w:rsidRPr="00074404" w:rsidRDefault="00030BD4" w:rsidP="00030BD4">
      <w:pPr>
        <w:numPr>
          <w:ilvl w:val="0"/>
          <w:numId w:val="163"/>
        </w:numPr>
      </w:pPr>
      <w:r w:rsidRPr="00074404">
        <w:t>"Nouvelle Liste…" permet de créer une nouvelle liste personnalisée.</w:t>
      </w:r>
    </w:p>
    <w:p w14:paraId="0CC6ADA9" w14:textId="77777777" w:rsidR="00030BD4" w:rsidRPr="00074404" w:rsidRDefault="00030BD4" w:rsidP="00030BD4">
      <w:pPr>
        <w:numPr>
          <w:ilvl w:val="0"/>
          <w:numId w:val="163"/>
        </w:numPr>
      </w:pPr>
      <w:r w:rsidRPr="00074404">
        <w:t>Les options telles que "Contrôle code personnel" et "Contrôle constantes utilisées" servent probablement à vérifier les données de paie et les paramètres liés à chaque employé.</w:t>
      </w:r>
    </w:p>
    <w:p w14:paraId="3D00E1BE" w14:textId="77777777" w:rsidR="00030BD4" w:rsidRPr="00074404" w:rsidRDefault="00030BD4" w:rsidP="00030BD4"/>
    <w:p w14:paraId="65E11C73" w14:textId="77777777" w:rsidR="00030BD4" w:rsidRDefault="00030BD4" w:rsidP="00030BD4">
      <w:pPr>
        <w:pStyle w:val="Titre5"/>
      </w:pPr>
      <w:r>
        <w:lastRenderedPageBreak/>
        <w:t>Onglet « Edition » :</w:t>
      </w:r>
    </w:p>
    <w:p w14:paraId="080D4D3C" w14:textId="77777777" w:rsidR="00030BD4" w:rsidRDefault="00030BD4" w:rsidP="00030BD4">
      <w:r w:rsidRPr="001F7D8E">
        <w:rPr>
          <w:noProof/>
        </w:rPr>
        <w:drawing>
          <wp:inline distT="0" distB="0" distL="0" distR="0" wp14:anchorId="0FF12C07" wp14:editId="3232CB28">
            <wp:extent cx="9573961" cy="6344535"/>
            <wp:effectExtent l="0" t="0" r="8255" b="0"/>
            <wp:docPr id="76151009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0096" name="Image 1" descr="Une image contenant texte, capture d’écran, affichage, logiciel&#10;&#10;Description générée automatiquement"/>
                    <pic:cNvPicPr/>
                  </pic:nvPicPr>
                  <pic:blipFill>
                    <a:blip r:embed="rId55"/>
                    <a:stretch>
                      <a:fillRect/>
                    </a:stretch>
                  </pic:blipFill>
                  <pic:spPr>
                    <a:xfrm>
                      <a:off x="0" y="0"/>
                      <a:ext cx="9573961" cy="6344535"/>
                    </a:xfrm>
                    <a:prstGeom prst="rect">
                      <a:avLst/>
                    </a:prstGeom>
                  </pic:spPr>
                </pic:pic>
              </a:graphicData>
            </a:graphic>
          </wp:inline>
        </w:drawing>
      </w:r>
    </w:p>
    <w:p w14:paraId="0158A807" w14:textId="77777777" w:rsidR="00030BD4" w:rsidRDefault="00030BD4" w:rsidP="00030BD4"/>
    <w:p w14:paraId="4132D4FB" w14:textId="77777777" w:rsidR="00030BD4" w:rsidRDefault="00030BD4" w:rsidP="00030BD4">
      <w:pPr>
        <w:rPr>
          <w:b/>
          <w:bCs/>
          <w:u w:val="single"/>
        </w:rPr>
      </w:pPr>
      <w:r w:rsidRPr="00E57CEB">
        <w:rPr>
          <w:b/>
          <w:bCs/>
          <w:u w:val="single"/>
        </w:rPr>
        <w:lastRenderedPageBreak/>
        <w:t>Note explicative de l’onglet « </w:t>
      </w:r>
      <w:r>
        <w:rPr>
          <w:b/>
          <w:bCs/>
          <w:u w:val="single"/>
        </w:rPr>
        <w:t>Edition</w:t>
      </w:r>
      <w:r w:rsidRPr="00E57CEB">
        <w:rPr>
          <w:b/>
          <w:bCs/>
          <w:u w:val="single"/>
        </w:rPr>
        <w:t> » de l’Edition paramétrable des rubrique programme « sd129 »</w:t>
      </w:r>
    </w:p>
    <w:p w14:paraId="5621831D" w14:textId="77777777" w:rsidR="00030BD4" w:rsidRDefault="00030BD4" w:rsidP="00030BD4"/>
    <w:p w14:paraId="5EAFE459" w14:textId="77777777" w:rsidR="00030BD4" w:rsidRPr="00547AF6" w:rsidRDefault="00030BD4" w:rsidP="00030BD4">
      <w:r w:rsidRPr="00547AF6">
        <w:rPr>
          <w:b/>
          <w:bCs/>
        </w:rPr>
        <w:t>Onglet "Sélection" et "Édition"</w:t>
      </w:r>
      <w:r w:rsidRPr="00547AF6">
        <w:t xml:space="preserve"> :</w:t>
      </w:r>
    </w:p>
    <w:p w14:paraId="1CD80AFE" w14:textId="77777777" w:rsidR="00030BD4" w:rsidRPr="00547AF6" w:rsidRDefault="00030BD4" w:rsidP="00030BD4">
      <w:pPr>
        <w:numPr>
          <w:ilvl w:val="0"/>
          <w:numId w:val="164"/>
        </w:numPr>
      </w:pPr>
      <w:r w:rsidRPr="00547AF6">
        <w:t>"Exercice" vous permet de sélectionner l’année pour laquelle vous voulez faire la vérification ou l’édition des rubriques.</w:t>
      </w:r>
    </w:p>
    <w:p w14:paraId="272A71E4" w14:textId="77777777" w:rsidR="00030BD4" w:rsidRPr="00547AF6" w:rsidRDefault="00030BD4" w:rsidP="00030BD4">
      <w:pPr>
        <w:numPr>
          <w:ilvl w:val="0"/>
          <w:numId w:val="164"/>
        </w:numPr>
      </w:pPr>
      <w:r w:rsidRPr="00547AF6">
        <w:t>"Visualisation requête" permet d'afficher la requête avant de l'exécuter, ce qui peut aider à vérifier les critères de sélection.</w:t>
      </w:r>
    </w:p>
    <w:p w14:paraId="225FF379" w14:textId="77777777" w:rsidR="00030BD4" w:rsidRPr="00547AF6" w:rsidRDefault="00030BD4" w:rsidP="00030BD4">
      <w:pPr>
        <w:numPr>
          <w:ilvl w:val="0"/>
          <w:numId w:val="164"/>
        </w:numPr>
      </w:pPr>
      <w:r w:rsidRPr="00547AF6">
        <w:t>"Format Ligne" et "Format Page" offrent des options pour personnaliser l'affichage ou l'impression des listes.</w:t>
      </w:r>
    </w:p>
    <w:p w14:paraId="560C32E9" w14:textId="77777777" w:rsidR="00030BD4" w:rsidRPr="00547AF6" w:rsidRDefault="00030BD4" w:rsidP="00030BD4">
      <w:pPr>
        <w:numPr>
          <w:ilvl w:val="0"/>
          <w:numId w:val="164"/>
        </w:numPr>
      </w:pPr>
      <w:r w:rsidRPr="00547AF6">
        <w:t>Vous avez la possibilité de choisir le format de l’impression ("Portrait" ou "Paysage") et la taille du papier.</w:t>
      </w:r>
    </w:p>
    <w:p w14:paraId="2D09F933" w14:textId="77777777" w:rsidR="00030BD4" w:rsidRPr="00547AF6" w:rsidRDefault="00030BD4" w:rsidP="00030BD4">
      <w:pPr>
        <w:numPr>
          <w:ilvl w:val="0"/>
          <w:numId w:val="164"/>
        </w:numPr>
      </w:pPr>
      <w:r w:rsidRPr="00547AF6">
        <w:t>"Liste des critères" montre les conditions ou filtres appliqués pour la sélection des données à afficher ou à imprimer.</w:t>
      </w:r>
    </w:p>
    <w:p w14:paraId="72A9EA39" w14:textId="77777777" w:rsidR="00030BD4" w:rsidRPr="00547AF6" w:rsidRDefault="00030BD4" w:rsidP="00030BD4">
      <w:pPr>
        <w:numPr>
          <w:ilvl w:val="0"/>
          <w:numId w:val="164"/>
        </w:numPr>
      </w:pPr>
      <w:r w:rsidRPr="00547AF6">
        <w:t>"Ajouter", "Modifier", "Supprimer" sont des boutons qui permettent de gérer les critères de sélection pour affiner les listes de rubriques.</w:t>
      </w:r>
    </w:p>
    <w:p w14:paraId="7B8B7E98" w14:textId="77777777" w:rsidR="00030BD4" w:rsidRPr="00547AF6" w:rsidRDefault="00030BD4" w:rsidP="00030BD4">
      <w:r w:rsidRPr="00547AF6">
        <w:rPr>
          <w:b/>
          <w:bCs/>
        </w:rPr>
        <w:t>Champs disponibles et à imprimer ou exporter</w:t>
      </w:r>
      <w:r w:rsidRPr="00547AF6">
        <w:t xml:space="preserve"> :</w:t>
      </w:r>
    </w:p>
    <w:p w14:paraId="31849105" w14:textId="77777777" w:rsidR="00030BD4" w:rsidRPr="00547AF6" w:rsidRDefault="00030BD4" w:rsidP="00030BD4">
      <w:pPr>
        <w:numPr>
          <w:ilvl w:val="0"/>
          <w:numId w:val="165"/>
        </w:numPr>
      </w:pPr>
      <w:r w:rsidRPr="00547AF6">
        <w:t>Le panneau de gauche ("Champs disponibles") liste tous les champs ou rubriques qui peuvent être inclus dans la liste.</w:t>
      </w:r>
    </w:p>
    <w:p w14:paraId="45BC33C6" w14:textId="77777777" w:rsidR="00030BD4" w:rsidRPr="00547AF6" w:rsidRDefault="00030BD4" w:rsidP="00030BD4">
      <w:pPr>
        <w:numPr>
          <w:ilvl w:val="0"/>
          <w:numId w:val="165"/>
        </w:numPr>
      </w:pPr>
      <w:r w:rsidRPr="00547AF6">
        <w:t>Le panneau de droite ("Champ(s) à imprimer ou exporter") montre les champs sélectionnés pour l'impression ou l'exportation.</w:t>
      </w:r>
    </w:p>
    <w:p w14:paraId="601B0D4B" w14:textId="77777777" w:rsidR="00030BD4" w:rsidRPr="00547AF6" w:rsidRDefault="00030BD4" w:rsidP="00030BD4">
      <w:pPr>
        <w:numPr>
          <w:ilvl w:val="0"/>
          <w:numId w:val="165"/>
        </w:numPr>
      </w:pPr>
      <w:r w:rsidRPr="00547AF6">
        <w:t>Les boutons entre les deux panneaux servent à ajouter ou enlever des champs de la liste de sélection.</w:t>
      </w:r>
    </w:p>
    <w:p w14:paraId="08D9D256" w14:textId="77777777" w:rsidR="00030BD4" w:rsidRPr="00547AF6" w:rsidRDefault="00030BD4" w:rsidP="00030BD4">
      <w:r w:rsidRPr="00547AF6">
        <w:t>Ce programme est utile pour les administrateurs de paie ou les contrôleurs de gestion pour s’assurer que les informations de paie sont correctes et complètes, et pour créer des rapports personnalisés basés sur des critères spécifiques.</w:t>
      </w:r>
    </w:p>
    <w:p w14:paraId="2766E9C9" w14:textId="77777777" w:rsidR="00030BD4" w:rsidRDefault="00030BD4" w:rsidP="00030BD4"/>
    <w:p w14:paraId="322394DE" w14:textId="77777777" w:rsidR="00030BD4" w:rsidRDefault="00030BD4" w:rsidP="00030BD4"/>
    <w:p w14:paraId="1A12E21E" w14:textId="77777777" w:rsidR="00030BD4" w:rsidRDefault="00030BD4" w:rsidP="00030BD4">
      <w:pPr>
        <w:pStyle w:val="Titre4"/>
      </w:pPr>
      <w:r>
        <w:lastRenderedPageBreak/>
        <w:t xml:space="preserve">Utilitaire Caisses sd941 : </w:t>
      </w:r>
    </w:p>
    <w:p w14:paraId="617947BA" w14:textId="77777777" w:rsidR="00030BD4" w:rsidRDefault="00030BD4" w:rsidP="00030BD4">
      <w:r w:rsidRPr="00C25FBF">
        <w:rPr>
          <w:noProof/>
        </w:rPr>
        <w:drawing>
          <wp:inline distT="0" distB="0" distL="0" distR="0" wp14:anchorId="61A8835D" wp14:editId="18C46BB7">
            <wp:extent cx="9593014" cy="6439799"/>
            <wp:effectExtent l="0" t="0" r="8255" b="0"/>
            <wp:docPr id="171905691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6911" name="Image 1" descr="Une image contenant texte, capture d’écran, logiciel, Icône d’ordinateur&#10;&#10;Description générée automatiquement"/>
                    <pic:cNvPicPr/>
                  </pic:nvPicPr>
                  <pic:blipFill>
                    <a:blip r:embed="rId56"/>
                    <a:stretch>
                      <a:fillRect/>
                    </a:stretch>
                  </pic:blipFill>
                  <pic:spPr>
                    <a:xfrm>
                      <a:off x="0" y="0"/>
                      <a:ext cx="9593014" cy="6439799"/>
                    </a:xfrm>
                    <a:prstGeom prst="rect">
                      <a:avLst/>
                    </a:prstGeom>
                  </pic:spPr>
                </pic:pic>
              </a:graphicData>
            </a:graphic>
          </wp:inline>
        </w:drawing>
      </w:r>
    </w:p>
    <w:p w14:paraId="04C19892" w14:textId="77777777" w:rsidR="00030BD4" w:rsidRDefault="00030BD4" w:rsidP="00030BD4">
      <w:pPr>
        <w:rPr>
          <w:b/>
          <w:bCs/>
          <w:u w:val="single"/>
        </w:rPr>
      </w:pPr>
      <w:r w:rsidRPr="0070124C">
        <w:rPr>
          <w:b/>
          <w:bCs/>
          <w:u w:val="single"/>
        </w:rPr>
        <w:lastRenderedPageBreak/>
        <w:t xml:space="preserve">Note explicative de l’Utilitaire Caisses programme « sd941 » : </w:t>
      </w:r>
    </w:p>
    <w:p w14:paraId="1206BF08" w14:textId="77777777" w:rsidR="00030BD4" w:rsidRPr="00ED53D6" w:rsidRDefault="00030BD4" w:rsidP="00030BD4">
      <w:r w:rsidRPr="00ED53D6">
        <w:t xml:space="preserve">Le programme "sd941" </w:t>
      </w:r>
      <w:r>
        <w:t>es</w:t>
      </w:r>
      <w:r w:rsidRPr="00ED53D6">
        <w:t xml:space="preserve"> un utilitaire dédié à la configuration et à la gestion des caisses au sein d</w:t>
      </w:r>
      <w:r>
        <w:t>u</w:t>
      </w:r>
      <w:r w:rsidRPr="00ED53D6">
        <w:t xml:space="preserve"> système ERP. Voici les composants clés tels qu’ils apparaissent généralement :</w:t>
      </w:r>
    </w:p>
    <w:p w14:paraId="27DB4CE8" w14:textId="77777777" w:rsidR="00030BD4" w:rsidRPr="00ED53D6" w:rsidRDefault="00030BD4" w:rsidP="00030BD4">
      <w:pPr>
        <w:numPr>
          <w:ilvl w:val="0"/>
          <w:numId w:val="166"/>
        </w:numPr>
      </w:pPr>
      <w:r w:rsidRPr="00ED53D6">
        <w:rPr>
          <w:b/>
          <w:bCs/>
        </w:rPr>
        <w:t>Sélection des salariés</w:t>
      </w:r>
      <w:r w:rsidRPr="00ED53D6">
        <w:t xml:space="preserve"> :</w:t>
      </w:r>
    </w:p>
    <w:p w14:paraId="23222032" w14:textId="77777777" w:rsidR="00030BD4" w:rsidRPr="00ED53D6" w:rsidRDefault="00030BD4" w:rsidP="00030BD4">
      <w:pPr>
        <w:numPr>
          <w:ilvl w:val="1"/>
          <w:numId w:val="166"/>
        </w:numPr>
      </w:pPr>
      <w:r w:rsidRPr="00ED53D6">
        <w:rPr>
          <w:b/>
          <w:bCs/>
        </w:rPr>
        <w:t>Tous les salariés</w:t>
      </w:r>
      <w:r w:rsidRPr="00ED53D6">
        <w:t xml:space="preserve"> : Permet d’appliquer ou de visualiser les paramètres pour tous les employés.</w:t>
      </w:r>
    </w:p>
    <w:p w14:paraId="6F39F5AE" w14:textId="77777777" w:rsidR="00030BD4" w:rsidRPr="00ED53D6" w:rsidRDefault="00030BD4" w:rsidP="00030BD4">
      <w:pPr>
        <w:numPr>
          <w:ilvl w:val="1"/>
          <w:numId w:val="166"/>
        </w:numPr>
      </w:pPr>
      <w:r w:rsidRPr="00ED53D6">
        <w:rPr>
          <w:b/>
          <w:bCs/>
        </w:rPr>
        <w:t>Sélection alphabétique</w:t>
      </w:r>
      <w:r w:rsidRPr="00ED53D6">
        <w:t xml:space="preserve"> : Pour trier ou sélectionner des salariés en fonction de l'alphabet.</w:t>
      </w:r>
    </w:p>
    <w:p w14:paraId="1D92F40C" w14:textId="77777777" w:rsidR="00030BD4" w:rsidRPr="00ED53D6" w:rsidRDefault="00030BD4" w:rsidP="00030BD4">
      <w:pPr>
        <w:numPr>
          <w:ilvl w:val="1"/>
          <w:numId w:val="166"/>
        </w:numPr>
      </w:pPr>
      <w:r w:rsidRPr="00ED53D6">
        <w:rPr>
          <w:b/>
          <w:bCs/>
        </w:rPr>
        <w:t>Sélection numérique</w:t>
      </w:r>
      <w:r w:rsidRPr="00ED53D6">
        <w:t xml:space="preserve"> : Pour trier ou sélectionner des salariés selon un ordre numérique ou des identifiants spécifiques.</w:t>
      </w:r>
    </w:p>
    <w:p w14:paraId="29A93020" w14:textId="77777777" w:rsidR="00030BD4" w:rsidRPr="00ED53D6" w:rsidRDefault="00030BD4" w:rsidP="00030BD4">
      <w:pPr>
        <w:numPr>
          <w:ilvl w:val="0"/>
          <w:numId w:val="166"/>
        </w:numPr>
      </w:pPr>
      <w:r w:rsidRPr="00ED53D6">
        <w:rPr>
          <w:b/>
          <w:bCs/>
        </w:rPr>
        <w:t>Décomptes</w:t>
      </w:r>
      <w:r w:rsidRPr="00ED53D6">
        <w:t xml:space="preserve"> :</w:t>
      </w:r>
    </w:p>
    <w:p w14:paraId="5AA80534" w14:textId="77777777" w:rsidR="00030BD4" w:rsidRPr="00ED53D6" w:rsidRDefault="00030BD4" w:rsidP="00030BD4">
      <w:pPr>
        <w:numPr>
          <w:ilvl w:val="1"/>
          <w:numId w:val="166"/>
        </w:numPr>
      </w:pPr>
      <w:r w:rsidRPr="00ED53D6">
        <w:t>Les options listées sous les décomptes permettent de choisir des groupes spécifiques d'employés selon divers critères comme le département, le statut d'emploi, etc.</w:t>
      </w:r>
    </w:p>
    <w:p w14:paraId="7ADC83F6" w14:textId="77777777" w:rsidR="00030BD4" w:rsidRPr="00ED53D6" w:rsidRDefault="00030BD4" w:rsidP="00030BD4">
      <w:pPr>
        <w:numPr>
          <w:ilvl w:val="0"/>
          <w:numId w:val="166"/>
        </w:numPr>
      </w:pPr>
      <w:r w:rsidRPr="00ED53D6">
        <w:rPr>
          <w:b/>
          <w:bCs/>
        </w:rPr>
        <w:t>Succursale(s)</w:t>
      </w:r>
      <w:r w:rsidRPr="00ED53D6">
        <w:t xml:space="preserve"> :</w:t>
      </w:r>
    </w:p>
    <w:p w14:paraId="78BF8008" w14:textId="77777777" w:rsidR="00030BD4" w:rsidRPr="00ED53D6" w:rsidRDefault="00030BD4" w:rsidP="00030BD4">
      <w:pPr>
        <w:numPr>
          <w:ilvl w:val="1"/>
          <w:numId w:val="166"/>
        </w:numPr>
      </w:pPr>
      <w:r w:rsidRPr="00ED53D6">
        <w:t>Permet de sélectionner la ou les succursales concernées par les configurations de caisses.</w:t>
      </w:r>
    </w:p>
    <w:p w14:paraId="659FA2EC" w14:textId="77777777" w:rsidR="00030BD4" w:rsidRPr="00ED53D6" w:rsidRDefault="00030BD4" w:rsidP="00030BD4">
      <w:pPr>
        <w:numPr>
          <w:ilvl w:val="0"/>
          <w:numId w:val="166"/>
        </w:numPr>
      </w:pPr>
      <w:r w:rsidRPr="00ED53D6">
        <w:rPr>
          <w:b/>
          <w:bCs/>
        </w:rPr>
        <w:t>Département(s)</w:t>
      </w:r>
      <w:r w:rsidRPr="00ED53D6">
        <w:t xml:space="preserve"> :</w:t>
      </w:r>
    </w:p>
    <w:p w14:paraId="383A26DB" w14:textId="77777777" w:rsidR="00030BD4" w:rsidRPr="00ED53D6" w:rsidRDefault="00030BD4" w:rsidP="00030BD4">
      <w:pPr>
        <w:numPr>
          <w:ilvl w:val="1"/>
          <w:numId w:val="166"/>
        </w:numPr>
      </w:pPr>
      <w:r w:rsidRPr="00ED53D6">
        <w:t>Utilisé pour choisir le ou les départements spécifiques pour lesquels les paramètres de caisses doivent être configurés ou visualisés.</w:t>
      </w:r>
    </w:p>
    <w:p w14:paraId="29F16159" w14:textId="77777777" w:rsidR="00030BD4" w:rsidRPr="00ED53D6" w:rsidRDefault="00030BD4" w:rsidP="00030BD4">
      <w:pPr>
        <w:numPr>
          <w:ilvl w:val="0"/>
          <w:numId w:val="166"/>
        </w:numPr>
      </w:pPr>
      <w:r w:rsidRPr="00ED53D6">
        <w:rPr>
          <w:b/>
          <w:bCs/>
        </w:rPr>
        <w:t>Fonction(s)</w:t>
      </w:r>
      <w:r w:rsidRPr="00ED53D6">
        <w:t xml:space="preserve"> :</w:t>
      </w:r>
    </w:p>
    <w:p w14:paraId="2C30593E" w14:textId="77777777" w:rsidR="00030BD4" w:rsidRPr="00ED53D6" w:rsidRDefault="00030BD4" w:rsidP="00030BD4">
      <w:pPr>
        <w:numPr>
          <w:ilvl w:val="1"/>
          <w:numId w:val="166"/>
        </w:numPr>
      </w:pPr>
      <w:r w:rsidRPr="00ED53D6">
        <w:t>Permet de sélectionner des fonctions ou des rôles spécifiques au sein de l’entreprise pour affiner davantage la configuration des caisses.</w:t>
      </w:r>
    </w:p>
    <w:p w14:paraId="55DC650E" w14:textId="77777777" w:rsidR="00030BD4" w:rsidRPr="00ED53D6" w:rsidRDefault="00030BD4" w:rsidP="00030BD4">
      <w:pPr>
        <w:numPr>
          <w:ilvl w:val="0"/>
          <w:numId w:val="166"/>
        </w:numPr>
      </w:pPr>
      <w:r w:rsidRPr="00ED53D6">
        <w:rPr>
          <w:b/>
          <w:bCs/>
        </w:rPr>
        <w:t>Côté droit (AVS, AF, etc.)</w:t>
      </w:r>
      <w:r w:rsidRPr="00ED53D6">
        <w:t xml:space="preserve"> :</w:t>
      </w:r>
    </w:p>
    <w:p w14:paraId="031DB982" w14:textId="77777777" w:rsidR="00030BD4" w:rsidRPr="00ED53D6" w:rsidRDefault="00030BD4" w:rsidP="00030BD4">
      <w:pPr>
        <w:numPr>
          <w:ilvl w:val="1"/>
          <w:numId w:val="166"/>
        </w:numPr>
      </w:pPr>
      <w:r w:rsidRPr="00ED53D6">
        <w:t>Ici, vous pouvez configurer ou visualiser les caisses associées à chaque type de contribution ou déduction (comme l’assurance vieillesse et survivants, allocations familiales, etc.).</w:t>
      </w:r>
    </w:p>
    <w:p w14:paraId="26626787" w14:textId="77777777" w:rsidR="00030BD4" w:rsidRPr="00ED53D6" w:rsidRDefault="00030BD4" w:rsidP="00030BD4">
      <w:pPr>
        <w:numPr>
          <w:ilvl w:val="1"/>
          <w:numId w:val="166"/>
        </w:numPr>
      </w:pPr>
      <w:r w:rsidRPr="00ED53D6">
        <w:t>Chaque caisse peut avoir un code spécifique et une date d'activation ou de désactivation.</w:t>
      </w:r>
    </w:p>
    <w:p w14:paraId="282A5B79" w14:textId="77777777" w:rsidR="00030BD4" w:rsidRPr="00ED53D6" w:rsidRDefault="00030BD4" w:rsidP="00030BD4">
      <w:pPr>
        <w:numPr>
          <w:ilvl w:val="0"/>
          <w:numId w:val="166"/>
        </w:numPr>
      </w:pPr>
      <w:r w:rsidRPr="00ED53D6">
        <w:rPr>
          <w:b/>
          <w:bCs/>
        </w:rPr>
        <w:t>Boutons en bas</w:t>
      </w:r>
      <w:r w:rsidRPr="00ED53D6">
        <w:t xml:space="preserve"> :</w:t>
      </w:r>
    </w:p>
    <w:p w14:paraId="7C03E8A0" w14:textId="77777777" w:rsidR="00030BD4" w:rsidRPr="00ED53D6" w:rsidRDefault="00030BD4" w:rsidP="00030BD4">
      <w:pPr>
        <w:numPr>
          <w:ilvl w:val="1"/>
          <w:numId w:val="166"/>
        </w:numPr>
      </w:pPr>
      <w:r w:rsidRPr="00ED53D6">
        <w:rPr>
          <w:b/>
          <w:bCs/>
        </w:rPr>
        <w:t>OK</w:t>
      </w:r>
      <w:r w:rsidRPr="00ED53D6">
        <w:t xml:space="preserve"> : Pour sauvegarder et appliquer les configurations ou les sélections faites.</w:t>
      </w:r>
    </w:p>
    <w:p w14:paraId="3D0040C1" w14:textId="77777777" w:rsidR="00030BD4" w:rsidRPr="00ED53D6" w:rsidRDefault="00030BD4" w:rsidP="00030BD4">
      <w:pPr>
        <w:numPr>
          <w:ilvl w:val="1"/>
          <w:numId w:val="166"/>
        </w:numPr>
      </w:pPr>
      <w:r w:rsidRPr="00ED53D6">
        <w:rPr>
          <w:b/>
          <w:bCs/>
        </w:rPr>
        <w:t>Annuler</w:t>
      </w:r>
      <w:r w:rsidRPr="00ED53D6">
        <w:t xml:space="preserve"> : Pour quitter sans sauvegarder les changements.</w:t>
      </w:r>
    </w:p>
    <w:p w14:paraId="4DC1050D" w14:textId="77777777" w:rsidR="00030BD4" w:rsidRPr="00ED53D6" w:rsidRDefault="00030BD4" w:rsidP="00030BD4">
      <w:r w:rsidRPr="00ED53D6">
        <w:t>Ce programme permet de gérer avec précision les différents types de caisses pour le calcul des contributions sociales et des déductions pour chaque employé, assurant ainsi que les données sont correctement configurées pour la paie et la conformité légale.</w:t>
      </w:r>
      <w:r w:rsidRPr="00ED53D6">
        <w:rPr>
          <w:vanish/>
        </w:rPr>
        <w:t>Haut du formulaire</w:t>
      </w:r>
    </w:p>
    <w:p w14:paraId="00EBB4DE" w14:textId="77777777" w:rsidR="00030BD4" w:rsidRDefault="00030BD4" w:rsidP="00030BD4">
      <w:pPr>
        <w:pStyle w:val="Titre4"/>
      </w:pPr>
      <w:r>
        <w:lastRenderedPageBreak/>
        <w:t>Interro. Rubriques pour un salarié sd190 :</w:t>
      </w:r>
    </w:p>
    <w:p w14:paraId="6D8666C3" w14:textId="77777777" w:rsidR="00030BD4" w:rsidRDefault="00030BD4" w:rsidP="00030BD4">
      <w:r w:rsidRPr="00F92C00">
        <w:rPr>
          <w:noProof/>
        </w:rPr>
        <w:drawing>
          <wp:anchor distT="0" distB="0" distL="114300" distR="114300" simplePos="0" relativeHeight="251660288" behindDoc="0" locked="0" layoutInCell="1" allowOverlap="1" wp14:anchorId="426518A8" wp14:editId="3B6FC251">
            <wp:simplePos x="457200" y="361950"/>
            <wp:positionH relativeFrom="column">
              <wp:align>left</wp:align>
            </wp:positionH>
            <wp:positionV relativeFrom="paragraph">
              <wp:align>top</wp:align>
            </wp:positionV>
            <wp:extent cx="9305290" cy="6191250"/>
            <wp:effectExtent l="0" t="0" r="0" b="0"/>
            <wp:wrapSquare wrapText="bothSides"/>
            <wp:docPr id="1846282226" name="Image 1"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2226" name="Image 1" descr="Une image contenant texte, capture d’écran, nombre, affichag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9305897" cy="6191647"/>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582136EF" w14:textId="77777777" w:rsidR="00030BD4" w:rsidRDefault="00030BD4" w:rsidP="00030BD4">
      <w:pPr>
        <w:rPr>
          <w:b/>
          <w:bCs/>
          <w:u w:val="single"/>
        </w:rPr>
      </w:pPr>
      <w:r w:rsidRPr="005460F0">
        <w:rPr>
          <w:b/>
          <w:bCs/>
          <w:u w:val="single"/>
        </w:rPr>
        <w:lastRenderedPageBreak/>
        <w:t xml:space="preserve">Note explicative de l’interrogation des rubriques pour un salarié programme « sd190 » : </w:t>
      </w:r>
    </w:p>
    <w:p w14:paraId="0D454A04" w14:textId="77777777" w:rsidR="00030BD4" w:rsidRPr="00DF758C" w:rsidRDefault="00030BD4" w:rsidP="00030BD4">
      <w:r w:rsidRPr="00DF758C">
        <w:t>Le programme "sd190" est un outil du système ERP pour interroger et gérer les rubriques salariales d'un employé spécifique. Voici comment il est structuré :</w:t>
      </w:r>
    </w:p>
    <w:p w14:paraId="3635311A" w14:textId="77777777" w:rsidR="00030BD4" w:rsidRPr="00DF758C" w:rsidRDefault="00030BD4" w:rsidP="00030BD4">
      <w:pPr>
        <w:numPr>
          <w:ilvl w:val="0"/>
          <w:numId w:val="167"/>
        </w:numPr>
      </w:pPr>
      <w:r w:rsidRPr="00DF758C">
        <w:rPr>
          <w:b/>
          <w:bCs/>
        </w:rPr>
        <w:t>Exercice</w:t>
      </w:r>
      <w:r w:rsidRPr="00DF758C">
        <w:t xml:space="preserve"> : Permet de sélectionner l'année fiscale pour laquelle vous souhaitez consulter ou modifier les informations de paie.</w:t>
      </w:r>
    </w:p>
    <w:p w14:paraId="31A98E62" w14:textId="77777777" w:rsidR="00030BD4" w:rsidRPr="00DF758C" w:rsidRDefault="00030BD4" w:rsidP="00030BD4">
      <w:pPr>
        <w:numPr>
          <w:ilvl w:val="0"/>
          <w:numId w:val="167"/>
        </w:numPr>
      </w:pPr>
      <w:r w:rsidRPr="00DF758C">
        <w:rPr>
          <w:b/>
          <w:bCs/>
        </w:rPr>
        <w:t>Mois</w:t>
      </w:r>
      <w:r w:rsidRPr="00DF758C">
        <w:t xml:space="preserve"> : Ici, vous pouvez choisir le mois pour lequel les rubriques salariales doivent être examinées ou ajustées.</w:t>
      </w:r>
    </w:p>
    <w:p w14:paraId="50C81A92" w14:textId="77777777" w:rsidR="00030BD4" w:rsidRPr="00DF758C" w:rsidRDefault="00030BD4" w:rsidP="00030BD4">
      <w:pPr>
        <w:numPr>
          <w:ilvl w:val="0"/>
          <w:numId w:val="167"/>
        </w:numPr>
      </w:pPr>
      <w:r w:rsidRPr="00DF758C">
        <w:rPr>
          <w:b/>
          <w:bCs/>
        </w:rPr>
        <w:t>Salarié</w:t>
      </w:r>
      <w:r w:rsidRPr="00DF758C">
        <w:t xml:space="preserve"> : Ce champ est probablement destiné à entrer le nom ou l'identifiant de l'employé dont les rubriques salariales sont à traiter.</w:t>
      </w:r>
    </w:p>
    <w:p w14:paraId="27B02C21" w14:textId="77777777" w:rsidR="00030BD4" w:rsidRPr="00DF758C" w:rsidRDefault="00030BD4" w:rsidP="00030BD4">
      <w:pPr>
        <w:numPr>
          <w:ilvl w:val="0"/>
          <w:numId w:val="167"/>
        </w:numPr>
      </w:pPr>
      <w:r w:rsidRPr="00DF758C">
        <w:rPr>
          <w:b/>
          <w:bCs/>
        </w:rPr>
        <w:t>N° Rubrique</w:t>
      </w:r>
      <w:r w:rsidRPr="00DF758C">
        <w:t xml:space="preserve"> : Chaque ligne sous cet en-tête représenterait une rubrique salariale différente pour l'employé. Ces rubriques peuvent inclure le salaire de base, les heures supplémentaires, les déductions fiscales, etc.</w:t>
      </w:r>
    </w:p>
    <w:p w14:paraId="2C99C6B4" w14:textId="77777777" w:rsidR="00030BD4" w:rsidRPr="00DF758C" w:rsidRDefault="00030BD4" w:rsidP="00030BD4">
      <w:pPr>
        <w:numPr>
          <w:ilvl w:val="0"/>
          <w:numId w:val="167"/>
        </w:numPr>
      </w:pPr>
      <w:r w:rsidRPr="00DF758C">
        <w:rPr>
          <w:b/>
          <w:bCs/>
        </w:rPr>
        <w:t>Quantité</w:t>
      </w:r>
      <w:r w:rsidRPr="00DF758C">
        <w:t xml:space="preserve">, </w:t>
      </w:r>
      <w:r w:rsidRPr="00DF758C">
        <w:rPr>
          <w:b/>
          <w:bCs/>
        </w:rPr>
        <w:t>Base</w:t>
      </w:r>
      <w:r w:rsidRPr="00DF758C">
        <w:t xml:space="preserve">, </w:t>
      </w:r>
      <w:r w:rsidRPr="00DF758C">
        <w:rPr>
          <w:b/>
          <w:bCs/>
        </w:rPr>
        <w:t>Taux</w:t>
      </w:r>
      <w:r w:rsidRPr="00DF758C">
        <w:t xml:space="preserve">, </w:t>
      </w:r>
      <w:r w:rsidRPr="00DF758C">
        <w:rPr>
          <w:b/>
          <w:bCs/>
        </w:rPr>
        <w:t>Montant</w:t>
      </w:r>
      <w:r w:rsidRPr="00DF758C">
        <w:t xml:space="preserve"> (pour les mois spécifiés) : Ces colonnes sont utilisées pour saisir ou afficher les détails de chaque rubrique salariale, y compris la quantité (comme les heures travaillées), la base de calcul (comme le taux horaire), le taux applicable (par exemple pour les déductions) et le montant résultant.</w:t>
      </w:r>
    </w:p>
    <w:p w14:paraId="2268C3A1" w14:textId="77777777" w:rsidR="00030BD4" w:rsidRPr="00DF758C" w:rsidRDefault="00030BD4" w:rsidP="00030BD4">
      <w:r w:rsidRPr="00DF758C">
        <w:t>Ce programme aiderait à suivre les informations de paie détaillées d'un employé mois par mois, en permettant une gestion précise des composantes de la paie et des ajustements nécessaires. C’est un outil essentiel pour le département des ressources humaines ou de la paie pour garantir une rémunération précise et conforme aux réglementations en vigueur.</w:t>
      </w:r>
    </w:p>
    <w:p w14:paraId="2825C1F8" w14:textId="77777777" w:rsidR="00030BD4" w:rsidRPr="00DF758C" w:rsidRDefault="00030BD4" w:rsidP="00030BD4"/>
    <w:p w14:paraId="4B8F0FB3" w14:textId="77777777" w:rsidR="00030BD4" w:rsidRPr="005460F0" w:rsidRDefault="00030BD4" w:rsidP="00030BD4">
      <w:pPr>
        <w:rPr>
          <w:b/>
          <w:bCs/>
          <w:u w:val="single"/>
        </w:rPr>
      </w:pPr>
    </w:p>
    <w:p w14:paraId="4A5A203E" w14:textId="77777777" w:rsidR="00030BD4" w:rsidRDefault="00030BD4" w:rsidP="00030BD4">
      <w:pPr>
        <w:pStyle w:val="Titre4"/>
      </w:pPr>
      <w:r>
        <w:lastRenderedPageBreak/>
        <w:t>Interro. Salariés d’une rubrique sd180 :</w:t>
      </w:r>
    </w:p>
    <w:p w14:paraId="7E93B8AC" w14:textId="77777777" w:rsidR="00030BD4" w:rsidRDefault="00030BD4" w:rsidP="00030BD4">
      <w:r w:rsidRPr="00D42C9C">
        <w:rPr>
          <w:noProof/>
        </w:rPr>
        <w:drawing>
          <wp:inline distT="0" distB="0" distL="0" distR="0" wp14:anchorId="497E7CBC" wp14:editId="148413F0">
            <wp:extent cx="9215438" cy="6143625"/>
            <wp:effectExtent l="0" t="0" r="5080" b="0"/>
            <wp:docPr id="961142219"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42219" name="Image 1" descr="Une image contenant texte, capture d’écran, nombre, Parallèle&#10;&#10;Description générée automatiquement"/>
                    <pic:cNvPicPr/>
                  </pic:nvPicPr>
                  <pic:blipFill>
                    <a:blip r:embed="rId58"/>
                    <a:stretch>
                      <a:fillRect/>
                    </a:stretch>
                  </pic:blipFill>
                  <pic:spPr>
                    <a:xfrm>
                      <a:off x="0" y="0"/>
                      <a:ext cx="9217885" cy="6145256"/>
                    </a:xfrm>
                    <a:prstGeom prst="rect">
                      <a:avLst/>
                    </a:prstGeom>
                  </pic:spPr>
                </pic:pic>
              </a:graphicData>
            </a:graphic>
          </wp:inline>
        </w:drawing>
      </w:r>
    </w:p>
    <w:p w14:paraId="042089A3" w14:textId="77777777" w:rsidR="00030BD4" w:rsidRDefault="00030BD4" w:rsidP="00030BD4"/>
    <w:p w14:paraId="6F4CDC19" w14:textId="77777777" w:rsidR="00030BD4" w:rsidRDefault="00030BD4" w:rsidP="00030BD4">
      <w:r w:rsidRPr="00D815EC">
        <w:rPr>
          <w:b/>
          <w:bCs/>
          <w:u w:val="single"/>
        </w:rPr>
        <w:lastRenderedPageBreak/>
        <w:t>Note explicative de l’interrogation Salariés d’une rubrique programme « sd180 » :</w:t>
      </w:r>
    </w:p>
    <w:p w14:paraId="72A49986" w14:textId="77777777" w:rsidR="00030BD4" w:rsidRPr="00D815EC" w:rsidRDefault="00030BD4" w:rsidP="00030BD4">
      <w:r w:rsidRPr="00D815EC">
        <w:t xml:space="preserve">Le programme "sd180" est un outil de gestion des </w:t>
      </w:r>
      <w:r>
        <w:t>salariés</w:t>
      </w:r>
      <w:r w:rsidRPr="00D815EC">
        <w:t xml:space="preserve"> pour un</w:t>
      </w:r>
      <w:r>
        <w:t xml:space="preserve">e rubrique de paie </w:t>
      </w:r>
      <w:r w:rsidRPr="00D815EC">
        <w:t>spécifique dans un système ERP. Il permet de consulter et de manipuler les détails des composants de paie. Voici comment il est composé :</w:t>
      </w:r>
    </w:p>
    <w:p w14:paraId="2FA29FFE" w14:textId="77777777" w:rsidR="00030BD4" w:rsidRPr="00D815EC" w:rsidRDefault="00030BD4" w:rsidP="00030BD4">
      <w:pPr>
        <w:numPr>
          <w:ilvl w:val="0"/>
          <w:numId w:val="168"/>
        </w:numPr>
      </w:pPr>
      <w:r w:rsidRPr="00D815EC">
        <w:rPr>
          <w:b/>
          <w:bCs/>
        </w:rPr>
        <w:t>Exercice</w:t>
      </w:r>
      <w:r w:rsidRPr="00D815EC">
        <w:t xml:space="preserve"> : Cela vous permet de choisir l'année fiscale pour laquelle vous souhaitez afficher ou modifier les données salariales.</w:t>
      </w:r>
    </w:p>
    <w:p w14:paraId="0CE0A5EC" w14:textId="77777777" w:rsidR="00030BD4" w:rsidRPr="00D815EC" w:rsidRDefault="00030BD4" w:rsidP="00030BD4">
      <w:pPr>
        <w:numPr>
          <w:ilvl w:val="0"/>
          <w:numId w:val="168"/>
        </w:numPr>
      </w:pPr>
      <w:r w:rsidRPr="00D815EC">
        <w:rPr>
          <w:b/>
          <w:bCs/>
        </w:rPr>
        <w:t>Mois</w:t>
      </w:r>
      <w:r w:rsidRPr="00D815EC">
        <w:t xml:space="preserve"> : Ici, vous pouvez sélectionner le mois spécifique pour lequel vous voulez consulter les données de paie.</w:t>
      </w:r>
    </w:p>
    <w:p w14:paraId="214A0FA0" w14:textId="77777777" w:rsidR="00030BD4" w:rsidRPr="00D815EC" w:rsidRDefault="00030BD4" w:rsidP="00030BD4">
      <w:pPr>
        <w:numPr>
          <w:ilvl w:val="0"/>
          <w:numId w:val="168"/>
        </w:numPr>
      </w:pPr>
      <w:r w:rsidRPr="00D815EC">
        <w:rPr>
          <w:b/>
          <w:bCs/>
        </w:rPr>
        <w:t>Salarié</w:t>
      </w:r>
      <w:r w:rsidRPr="00D815EC">
        <w:t xml:space="preserve"> : Cette colonne liste les noms des salariés pour lesquels les rubriques sont enregistrées ou modifiées.</w:t>
      </w:r>
    </w:p>
    <w:p w14:paraId="31462C24" w14:textId="77777777" w:rsidR="00030BD4" w:rsidRPr="00D815EC" w:rsidRDefault="00030BD4" w:rsidP="00030BD4">
      <w:pPr>
        <w:numPr>
          <w:ilvl w:val="0"/>
          <w:numId w:val="168"/>
        </w:numPr>
      </w:pPr>
      <w:r w:rsidRPr="00D815EC">
        <w:rPr>
          <w:b/>
          <w:bCs/>
        </w:rPr>
        <w:t>N° Rubrique</w:t>
      </w:r>
      <w:r w:rsidRPr="00D815EC">
        <w:t xml:space="preserve"> : Indique le numéro de la rubrique salariale, qui peut correspondre à des éléments tels que le salaire de base, les primes, les déductions, etc.</w:t>
      </w:r>
    </w:p>
    <w:p w14:paraId="6C1831B3" w14:textId="77777777" w:rsidR="00030BD4" w:rsidRPr="00D815EC" w:rsidRDefault="00030BD4" w:rsidP="00030BD4">
      <w:pPr>
        <w:numPr>
          <w:ilvl w:val="0"/>
          <w:numId w:val="168"/>
        </w:numPr>
      </w:pPr>
      <w:r w:rsidRPr="00D815EC">
        <w:rPr>
          <w:b/>
          <w:bCs/>
        </w:rPr>
        <w:t>Quantité</w:t>
      </w:r>
      <w:r w:rsidRPr="00D815EC">
        <w:t xml:space="preserve">, </w:t>
      </w:r>
      <w:r w:rsidRPr="00D815EC">
        <w:rPr>
          <w:b/>
          <w:bCs/>
        </w:rPr>
        <w:t>Base</w:t>
      </w:r>
      <w:r w:rsidRPr="00D815EC">
        <w:t xml:space="preserve">, </w:t>
      </w:r>
      <w:r w:rsidRPr="00D815EC">
        <w:rPr>
          <w:b/>
          <w:bCs/>
        </w:rPr>
        <w:t>Taux</w:t>
      </w:r>
      <w:r w:rsidRPr="00D815EC">
        <w:t xml:space="preserve">, </w:t>
      </w:r>
      <w:r w:rsidRPr="00D815EC">
        <w:rPr>
          <w:b/>
          <w:bCs/>
        </w:rPr>
        <w:t>Montant</w:t>
      </w:r>
      <w:r w:rsidRPr="00D815EC">
        <w:t xml:space="preserve"> : Ces colonnes sont destinées à saisir ou à afficher la quantité (par exemple, le nombre d'heures travaillées), la base de calcul (par exemple, le salaire horaire), le taux applicable (par exemple, pour les déductions ou les contributions) et le montant total calculé pour cette rubrique.</w:t>
      </w:r>
    </w:p>
    <w:p w14:paraId="77378AF2" w14:textId="77777777" w:rsidR="00030BD4" w:rsidRPr="00D815EC" w:rsidRDefault="00030BD4" w:rsidP="00030BD4">
      <w:pPr>
        <w:numPr>
          <w:ilvl w:val="0"/>
          <w:numId w:val="168"/>
        </w:numPr>
      </w:pPr>
      <w:r w:rsidRPr="00D815EC">
        <w:rPr>
          <w:b/>
          <w:bCs/>
        </w:rPr>
        <w:t>Rubrique</w:t>
      </w:r>
      <w:r w:rsidRPr="00D815EC">
        <w:t xml:space="preserve"> : En haut à droite, il y a un champ pour sélectionner une rubrique salariale spécifique, permettant de filtrer les données affichées selon cette rubrique.</w:t>
      </w:r>
    </w:p>
    <w:p w14:paraId="28DA6DE9" w14:textId="77777777" w:rsidR="00030BD4" w:rsidRPr="00D815EC" w:rsidRDefault="00030BD4" w:rsidP="00030BD4">
      <w:pPr>
        <w:numPr>
          <w:ilvl w:val="0"/>
          <w:numId w:val="168"/>
        </w:numPr>
      </w:pPr>
      <w:r w:rsidRPr="00D815EC">
        <w:rPr>
          <w:b/>
          <w:bCs/>
        </w:rPr>
        <w:t>Boutons en bas</w:t>
      </w:r>
      <w:r w:rsidRPr="00D815EC">
        <w:t xml:space="preserve"> :</w:t>
      </w:r>
    </w:p>
    <w:p w14:paraId="5EB75132" w14:textId="77777777" w:rsidR="00030BD4" w:rsidRPr="00D815EC" w:rsidRDefault="00030BD4" w:rsidP="00030BD4">
      <w:pPr>
        <w:numPr>
          <w:ilvl w:val="1"/>
          <w:numId w:val="168"/>
        </w:numPr>
      </w:pPr>
      <w:r w:rsidRPr="00D815EC">
        <w:rPr>
          <w:b/>
          <w:bCs/>
        </w:rPr>
        <w:t>V</w:t>
      </w:r>
      <w:r w:rsidRPr="00D815EC">
        <w:t xml:space="preserve"> (vert) indique probablement une action comme valider ou confirmer les données saisies ou les modifications apportées.</w:t>
      </w:r>
    </w:p>
    <w:p w14:paraId="39B2C4EE" w14:textId="77777777" w:rsidR="00030BD4" w:rsidRPr="00D815EC" w:rsidRDefault="00030BD4" w:rsidP="00030BD4">
      <w:pPr>
        <w:numPr>
          <w:ilvl w:val="1"/>
          <w:numId w:val="168"/>
        </w:numPr>
      </w:pPr>
      <w:r w:rsidRPr="00D815EC">
        <w:t>Il pourrait y avoir d'autres boutons pour ajouter, modifier ou supprimer des rubriques ou pour naviguer entre les enregistrements.</w:t>
      </w:r>
    </w:p>
    <w:p w14:paraId="1A39A92B" w14:textId="77777777" w:rsidR="00030BD4" w:rsidRPr="00D815EC" w:rsidRDefault="00030BD4" w:rsidP="00030BD4">
      <w:r w:rsidRPr="00D815EC">
        <w:t>Ce programme facilite la gestion des composantes de la paie pour chaque employé et permet de suivre les détails mois par mois, assurant ainsi une gestion précise et conforme des données salariales.</w:t>
      </w:r>
    </w:p>
    <w:p w14:paraId="311B8DC5" w14:textId="77777777" w:rsidR="00030BD4" w:rsidRPr="00D815EC" w:rsidRDefault="00030BD4" w:rsidP="00030BD4">
      <w:pPr>
        <w:rPr>
          <w:vanish/>
        </w:rPr>
      </w:pPr>
      <w:r w:rsidRPr="00D815EC">
        <w:rPr>
          <w:vanish/>
        </w:rPr>
        <w:t>Haut du formulaire</w:t>
      </w:r>
    </w:p>
    <w:p w14:paraId="091A8C6C" w14:textId="77777777" w:rsidR="00030BD4" w:rsidRPr="00D815EC" w:rsidRDefault="00030BD4" w:rsidP="00030BD4">
      <w:r w:rsidRPr="00D815EC">
        <w:t xml:space="preserve"> </w:t>
      </w:r>
    </w:p>
    <w:p w14:paraId="5A89B425" w14:textId="77777777" w:rsidR="00030BD4" w:rsidRDefault="00030BD4" w:rsidP="00030BD4"/>
    <w:p w14:paraId="6FD0D005" w14:textId="77777777" w:rsidR="00030BD4" w:rsidRDefault="00030BD4" w:rsidP="00030BD4"/>
    <w:p w14:paraId="38C95531" w14:textId="77777777" w:rsidR="00030BD4" w:rsidRDefault="00030BD4" w:rsidP="00030BD4"/>
    <w:p w14:paraId="1ED5F891" w14:textId="77777777" w:rsidR="00030BD4" w:rsidRDefault="00030BD4" w:rsidP="00030BD4"/>
    <w:p w14:paraId="11AD9C42" w14:textId="77777777" w:rsidR="00030BD4" w:rsidRDefault="00030BD4" w:rsidP="00030BD4"/>
    <w:p w14:paraId="4C5051B0" w14:textId="77777777" w:rsidR="00030BD4" w:rsidRPr="00366441" w:rsidRDefault="00030BD4" w:rsidP="00030BD4"/>
    <w:p w14:paraId="405AB23E" w14:textId="77777777" w:rsidR="00030BD4" w:rsidRPr="003B57E5" w:rsidRDefault="00030BD4" w:rsidP="00030BD4"/>
    <w:p w14:paraId="7274BE2D" w14:textId="77777777" w:rsidR="00030BD4" w:rsidRDefault="00030BD4" w:rsidP="00030BD4">
      <w:pPr>
        <w:tabs>
          <w:tab w:val="left" w:pos="6372"/>
        </w:tabs>
        <w:rPr>
          <w:rFonts w:ascii="Segoe UI" w:hAnsi="Segoe UI" w:cs="Segoe UI"/>
        </w:rPr>
      </w:pPr>
    </w:p>
    <w:p w14:paraId="03B0B365" w14:textId="77777777" w:rsidR="00030BD4" w:rsidRPr="009C1E65" w:rsidRDefault="00030BD4" w:rsidP="00030BD4">
      <w:pPr>
        <w:pStyle w:val="Titre4"/>
      </w:pPr>
      <w:r w:rsidRPr="009C1E65">
        <w:lastRenderedPageBreak/>
        <w:t>Listes diverses et spécifiques sd 240</w:t>
      </w:r>
      <w:r>
        <w:t> :</w:t>
      </w:r>
    </w:p>
    <w:p w14:paraId="2CDEE4A9" w14:textId="77777777" w:rsidR="00030BD4" w:rsidRPr="009C1E65" w:rsidRDefault="00030BD4" w:rsidP="00030BD4">
      <w:pPr>
        <w:rPr>
          <w:rFonts w:ascii="Arial" w:hAnsi="Arial" w:cs="Arial"/>
          <w:color w:val="000000"/>
        </w:rPr>
      </w:pPr>
    </w:p>
    <w:p w14:paraId="7DF6FF5B" w14:textId="77777777" w:rsidR="00030BD4" w:rsidRPr="009C1E65" w:rsidRDefault="00030BD4" w:rsidP="00030BD4">
      <w:pPr>
        <w:rPr>
          <w:rFonts w:ascii="Arial" w:hAnsi="Arial" w:cs="Arial"/>
          <w:b/>
          <w:bCs/>
          <w:color w:val="4F87FD"/>
        </w:rPr>
      </w:pPr>
      <w:r w:rsidRPr="009C1E65">
        <w:rPr>
          <w:rFonts w:ascii="Arial" w:hAnsi="Arial" w:cs="Arial"/>
          <w:b/>
          <w:bCs/>
          <w:color w:val="4F87FD"/>
        </w:rPr>
        <w:t>Listes disponibles :</w:t>
      </w:r>
    </w:p>
    <w:p w14:paraId="07AF4FB5" w14:textId="77777777" w:rsidR="00030BD4" w:rsidRPr="009C1E65" w:rsidRDefault="00030BD4" w:rsidP="00030BD4">
      <w:pPr>
        <w:rPr>
          <w:rFonts w:ascii="Arial" w:hAnsi="Arial" w:cs="Arial"/>
          <w:color w:val="000000"/>
        </w:rPr>
      </w:pPr>
    </w:p>
    <w:p w14:paraId="6B9179CA" w14:textId="77777777" w:rsidR="00030BD4" w:rsidRPr="009C1E65" w:rsidRDefault="00030BD4" w:rsidP="00030BD4">
      <w:pPr>
        <w:rPr>
          <w:rFonts w:ascii="Arial" w:hAnsi="Arial" w:cs="Arial"/>
          <w:color w:val="000000"/>
        </w:rPr>
      </w:pPr>
      <w:r w:rsidRPr="009C1E65">
        <w:rPr>
          <w:rFonts w:ascii="Arial" w:hAnsi="Arial" w:cs="Arial"/>
          <w:color w:val="000000"/>
        </w:rPr>
        <w:t>Ce programme permet d'éditer les listes suivantes :</w:t>
      </w:r>
    </w:p>
    <w:p w14:paraId="46FA2C93" w14:textId="77777777" w:rsidR="00030BD4" w:rsidRPr="009C1E65" w:rsidRDefault="00030BD4" w:rsidP="00030BD4">
      <w:pPr>
        <w:rPr>
          <w:rFonts w:ascii="Arial" w:hAnsi="Arial" w:cs="Arial"/>
          <w:color w:val="000000"/>
        </w:rPr>
      </w:pPr>
    </w:p>
    <w:p w14:paraId="068CD65A" w14:textId="77777777" w:rsidR="00030BD4" w:rsidRPr="009C1E65" w:rsidRDefault="00030BD4" w:rsidP="00030BD4">
      <w:pPr>
        <w:rPr>
          <w:rFonts w:ascii="Arial" w:hAnsi="Arial" w:cs="Arial"/>
          <w:color w:val="000000"/>
        </w:rPr>
      </w:pPr>
      <w:r w:rsidRPr="009C1E65">
        <w:rPr>
          <w:rFonts w:ascii="Arial" w:hAnsi="Arial" w:cs="Arial"/>
          <w:b/>
          <w:bCs/>
          <w:color w:val="000000"/>
        </w:rPr>
        <w:t>1)</w:t>
      </w:r>
      <w:r w:rsidRPr="009C1E65">
        <w:rPr>
          <w:rFonts w:ascii="Arial" w:hAnsi="Arial" w:cs="Arial"/>
          <w:color w:val="000000"/>
        </w:rPr>
        <w:t xml:space="preserve"> Cotisations LPP</w:t>
      </w:r>
    </w:p>
    <w:p w14:paraId="6407F117" w14:textId="77777777" w:rsidR="00030BD4" w:rsidRPr="009C1E65" w:rsidRDefault="00030BD4" w:rsidP="00030BD4">
      <w:pPr>
        <w:rPr>
          <w:rFonts w:ascii="Arial" w:hAnsi="Arial" w:cs="Arial"/>
          <w:color w:val="000000"/>
        </w:rPr>
      </w:pPr>
      <w:r w:rsidRPr="009C1E65">
        <w:rPr>
          <w:rFonts w:ascii="Arial" w:hAnsi="Arial" w:cs="Arial"/>
          <w:color w:val="000000"/>
        </w:rPr>
        <w:t xml:space="preserve"> </w:t>
      </w:r>
      <w:r>
        <w:rPr>
          <w:rFonts w:ascii="Arial" w:hAnsi="Arial" w:cs="Arial"/>
          <w:noProof/>
          <w:color w:val="000000"/>
        </w:rPr>
        <w:drawing>
          <wp:inline distT="0" distB="0" distL="0" distR="0" wp14:anchorId="29FD9749" wp14:editId="00A18EBC">
            <wp:extent cx="191135" cy="127000"/>
            <wp:effectExtent l="0" t="0" r="0" b="0"/>
            <wp:docPr id="1678" name="Imag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4f1a9ef2-c16f-4b14-92f4-14bb548efb06" w:history="1">
        <w:r w:rsidRPr="009C1E65">
          <w:rPr>
            <w:rFonts w:ascii="Arial" w:hAnsi="Arial" w:cs="Arial"/>
            <w:color w:val="0000FF"/>
            <w:u w:val="single"/>
          </w:rPr>
          <w:t>sd240e01</w:t>
        </w:r>
      </w:hyperlink>
    </w:p>
    <w:p w14:paraId="1FB8FA9D" w14:textId="77777777" w:rsidR="00030BD4" w:rsidRPr="009C1E65" w:rsidRDefault="00030BD4" w:rsidP="00030BD4">
      <w:pPr>
        <w:rPr>
          <w:rFonts w:ascii="Arial" w:hAnsi="Arial" w:cs="Arial"/>
          <w:color w:val="000000"/>
        </w:rPr>
      </w:pPr>
    </w:p>
    <w:p w14:paraId="16732B29" w14:textId="77777777" w:rsidR="00030BD4" w:rsidRPr="009C1E65" w:rsidRDefault="00030BD4" w:rsidP="00030BD4">
      <w:pPr>
        <w:rPr>
          <w:rFonts w:ascii="Arial" w:hAnsi="Arial" w:cs="Arial"/>
          <w:color w:val="000000"/>
        </w:rPr>
      </w:pPr>
      <w:r w:rsidRPr="009C1E65">
        <w:rPr>
          <w:rFonts w:ascii="Arial" w:hAnsi="Arial" w:cs="Arial"/>
          <w:b/>
          <w:bCs/>
          <w:color w:val="000000"/>
        </w:rPr>
        <w:t>2)</w:t>
      </w:r>
      <w:r w:rsidRPr="009C1E65">
        <w:rPr>
          <w:rFonts w:ascii="Arial" w:hAnsi="Arial" w:cs="Arial"/>
          <w:color w:val="000000"/>
        </w:rPr>
        <w:t xml:space="preserve"> Statistiques fonctions</w:t>
      </w:r>
    </w:p>
    <w:p w14:paraId="5B4B7A5E" w14:textId="77777777" w:rsidR="00030BD4" w:rsidRPr="009C1E65" w:rsidRDefault="00030BD4" w:rsidP="00030BD4">
      <w:pPr>
        <w:rPr>
          <w:rFonts w:ascii="Arial" w:hAnsi="Arial" w:cs="Arial"/>
          <w:color w:val="000000"/>
        </w:rPr>
      </w:pPr>
      <w:r w:rsidRPr="009C1E65">
        <w:rPr>
          <w:rFonts w:ascii="Arial" w:hAnsi="Arial" w:cs="Arial"/>
          <w:color w:val="000000"/>
        </w:rPr>
        <w:t xml:space="preserve"> </w:t>
      </w:r>
      <w:r>
        <w:rPr>
          <w:rFonts w:ascii="Arial" w:hAnsi="Arial" w:cs="Arial"/>
          <w:noProof/>
          <w:color w:val="000000"/>
        </w:rPr>
        <w:drawing>
          <wp:inline distT="0" distB="0" distL="0" distR="0" wp14:anchorId="50ED7326" wp14:editId="40676321">
            <wp:extent cx="191135" cy="127000"/>
            <wp:effectExtent l="0" t="0" r="0" b="0"/>
            <wp:docPr id="1679" name="Imag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04d4107e-d1ec-4e42-ac2b-b6536b971c49" w:history="1">
        <w:r w:rsidRPr="009C1E65">
          <w:rPr>
            <w:rFonts w:ascii="Arial" w:hAnsi="Arial" w:cs="Arial"/>
            <w:color w:val="0000FF"/>
            <w:u w:val="single"/>
          </w:rPr>
          <w:t>sd240e02</w:t>
        </w:r>
      </w:hyperlink>
    </w:p>
    <w:p w14:paraId="79A24402" w14:textId="77777777" w:rsidR="00030BD4" w:rsidRPr="009C1E65" w:rsidRDefault="00030BD4" w:rsidP="00030BD4">
      <w:pPr>
        <w:rPr>
          <w:rFonts w:ascii="Arial" w:hAnsi="Arial" w:cs="Arial"/>
          <w:color w:val="000000"/>
        </w:rPr>
      </w:pPr>
    </w:p>
    <w:p w14:paraId="6117F517" w14:textId="77777777" w:rsidR="00030BD4" w:rsidRPr="009C1E65" w:rsidRDefault="00030BD4" w:rsidP="00030BD4">
      <w:pPr>
        <w:rPr>
          <w:rFonts w:ascii="Arial" w:hAnsi="Arial" w:cs="Arial"/>
          <w:color w:val="000000"/>
        </w:rPr>
      </w:pPr>
      <w:r w:rsidRPr="009C1E65">
        <w:rPr>
          <w:rFonts w:ascii="Arial" w:hAnsi="Arial" w:cs="Arial"/>
          <w:b/>
          <w:bCs/>
          <w:color w:val="000000"/>
        </w:rPr>
        <w:t>3)</w:t>
      </w:r>
      <w:r w:rsidRPr="009C1E65">
        <w:rPr>
          <w:rFonts w:ascii="Arial" w:hAnsi="Arial" w:cs="Arial"/>
          <w:color w:val="000000"/>
        </w:rPr>
        <w:t xml:space="preserve"> Statistiques OFS </w:t>
      </w:r>
    </w:p>
    <w:p w14:paraId="6F2250A3" w14:textId="77777777" w:rsidR="00030BD4" w:rsidRPr="009C1E65" w:rsidRDefault="00030BD4" w:rsidP="00030BD4">
      <w:pPr>
        <w:rPr>
          <w:rFonts w:ascii="Arial" w:hAnsi="Arial" w:cs="Arial"/>
          <w:color w:val="000000"/>
        </w:rPr>
      </w:pPr>
      <w:r>
        <w:rPr>
          <w:rFonts w:ascii="Arial" w:hAnsi="Arial" w:cs="Arial"/>
          <w:noProof/>
          <w:color w:val="000000"/>
        </w:rPr>
        <w:drawing>
          <wp:inline distT="0" distB="0" distL="0" distR="0" wp14:anchorId="5952C4A0" wp14:editId="574E0D95">
            <wp:extent cx="191135" cy="127000"/>
            <wp:effectExtent l="0" t="0" r="0" b="0"/>
            <wp:docPr id="1680" name="Imag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75ad04e3-7095-4b6c-9ee5-05b17cec2bcd" w:history="1">
        <w:r w:rsidRPr="009C1E65">
          <w:rPr>
            <w:rFonts w:ascii="Arial" w:hAnsi="Arial" w:cs="Arial"/>
            <w:color w:val="0000FF"/>
            <w:u w:val="single"/>
          </w:rPr>
          <w:t>sd240e03</w:t>
        </w:r>
      </w:hyperlink>
    </w:p>
    <w:p w14:paraId="127C82E4" w14:textId="77777777" w:rsidR="00030BD4" w:rsidRPr="009C1E65" w:rsidRDefault="00030BD4" w:rsidP="00030BD4">
      <w:pPr>
        <w:rPr>
          <w:rFonts w:ascii="Arial" w:hAnsi="Arial" w:cs="Arial"/>
          <w:color w:val="000000"/>
        </w:rPr>
      </w:pPr>
    </w:p>
    <w:p w14:paraId="4DB61A1A" w14:textId="77777777" w:rsidR="00030BD4" w:rsidRPr="009C1E65" w:rsidRDefault="00030BD4" w:rsidP="00030BD4">
      <w:pPr>
        <w:rPr>
          <w:rFonts w:ascii="Arial" w:hAnsi="Arial" w:cs="Arial"/>
          <w:color w:val="000000"/>
        </w:rPr>
      </w:pPr>
      <w:r w:rsidRPr="009C1E65">
        <w:rPr>
          <w:rFonts w:ascii="Arial" w:hAnsi="Arial" w:cs="Arial"/>
          <w:b/>
          <w:bCs/>
          <w:color w:val="000000"/>
        </w:rPr>
        <w:t>4)</w:t>
      </w:r>
      <w:r w:rsidRPr="009C1E65">
        <w:rPr>
          <w:rFonts w:ascii="Arial" w:hAnsi="Arial" w:cs="Arial"/>
          <w:color w:val="000000"/>
        </w:rPr>
        <w:t xml:space="preserve"> Relevé et détails des salaires </w:t>
      </w:r>
    </w:p>
    <w:p w14:paraId="5E1436E7" w14:textId="77777777" w:rsidR="00030BD4" w:rsidRPr="009C1E65" w:rsidRDefault="00030BD4" w:rsidP="00030BD4">
      <w:pPr>
        <w:rPr>
          <w:rFonts w:ascii="Arial" w:hAnsi="Arial" w:cs="Arial"/>
          <w:color w:val="000000"/>
        </w:rPr>
      </w:pPr>
      <w:r>
        <w:rPr>
          <w:rFonts w:ascii="Arial" w:hAnsi="Arial" w:cs="Arial"/>
          <w:noProof/>
          <w:color w:val="000000"/>
        </w:rPr>
        <w:drawing>
          <wp:inline distT="0" distB="0" distL="0" distR="0" wp14:anchorId="686BF6B3" wp14:editId="10E42E9C">
            <wp:extent cx="191135" cy="127000"/>
            <wp:effectExtent l="0" t="0" r="0" b="0"/>
            <wp:docPr id="1681" name="Imag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1feef874-d06a-4c03-83fb-b6d6ea9b8700" w:history="1">
        <w:r w:rsidRPr="009C1E65">
          <w:rPr>
            <w:rFonts w:ascii="Arial" w:hAnsi="Arial" w:cs="Arial"/>
            <w:color w:val="0000FF"/>
            <w:u w:val="single"/>
          </w:rPr>
          <w:t>sd240e04</w:t>
        </w:r>
      </w:hyperlink>
    </w:p>
    <w:p w14:paraId="488B257E" w14:textId="77777777" w:rsidR="00030BD4" w:rsidRPr="009C1E65" w:rsidRDefault="00030BD4" w:rsidP="00030BD4">
      <w:pPr>
        <w:rPr>
          <w:rFonts w:ascii="Arial" w:hAnsi="Arial" w:cs="Arial"/>
          <w:color w:val="000000"/>
        </w:rPr>
      </w:pPr>
    </w:p>
    <w:p w14:paraId="1D2A29FE" w14:textId="77777777" w:rsidR="00030BD4" w:rsidRPr="009C1E65" w:rsidRDefault="00030BD4" w:rsidP="00030BD4">
      <w:pPr>
        <w:rPr>
          <w:rFonts w:ascii="Arial" w:hAnsi="Arial" w:cs="Arial"/>
          <w:color w:val="000000"/>
        </w:rPr>
      </w:pPr>
      <w:r w:rsidRPr="009C1E65">
        <w:rPr>
          <w:rFonts w:ascii="Arial" w:hAnsi="Arial" w:cs="Arial"/>
          <w:b/>
          <w:bCs/>
          <w:color w:val="000000"/>
        </w:rPr>
        <w:t>5)</w:t>
      </w:r>
      <w:r w:rsidRPr="009C1E65">
        <w:rPr>
          <w:rFonts w:ascii="Arial" w:hAnsi="Arial" w:cs="Arial"/>
          <w:color w:val="000000"/>
        </w:rPr>
        <w:t xml:space="preserve"> Dernier chéquier saisi</w:t>
      </w:r>
    </w:p>
    <w:p w14:paraId="7599B93B" w14:textId="77777777" w:rsidR="00030BD4" w:rsidRPr="009C1E65" w:rsidRDefault="00030BD4" w:rsidP="00030BD4">
      <w:pPr>
        <w:rPr>
          <w:rFonts w:ascii="Arial" w:hAnsi="Arial" w:cs="Arial"/>
          <w:color w:val="000000"/>
        </w:rPr>
      </w:pPr>
      <w:r>
        <w:rPr>
          <w:rFonts w:ascii="Arial" w:hAnsi="Arial" w:cs="Arial"/>
          <w:noProof/>
          <w:color w:val="000000"/>
        </w:rPr>
        <w:drawing>
          <wp:inline distT="0" distB="0" distL="0" distR="0" wp14:anchorId="1CDCDAA2" wp14:editId="5FBC4906">
            <wp:extent cx="191135" cy="127000"/>
            <wp:effectExtent l="0" t="0" r="0" b="0"/>
            <wp:docPr id="1682" name="Imag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c7697b86-a4e2-40d2-89a2-ad90a08d0d35" w:history="1">
        <w:r w:rsidRPr="009C1E65">
          <w:rPr>
            <w:rFonts w:ascii="Arial" w:hAnsi="Arial" w:cs="Arial"/>
            <w:color w:val="0000FF"/>
            <w:u w:val="single"/>
          </w:rPr>
          <w:t>sd240e05</w:t>
        </w:r>
      </w:hyperlink>
    </w:p>
    <w:p w14:paraId="256402F9" w14:textId="77777777" w:rsidR="00030BD4" w:rsidRPr="009C1E65" w:rsidRDefault="00030BD4" w:rsidP="00030BD4">
      <w:pPr>
        <w:rPr>
          <w:rFonts w:ascii="Arial" w:hAnsi="Arial" w:cs="Arial"/>
          <w:color w:val="000000"/>
        </w:rPr>
      </w:pPr>
    </w:p>
    <w:p w14:paraId="08D2CBB9" w14:textId="77777777" w:rsidR="00030BD4" w:rsidRPr="009C1E65" w:rsidRDefault="00030BD4" w:rsidP="00030BD4">
      <w:pPr>
        <w:rPr>
          <w:rFonts w:ascii="Arial" w:hAnsi="Arial" w:cs="Arial"/>
          <w:color w:val="000000"/>
        </w:rPr>
      </w:pPr>
      <w:r w:rsidRPr="009C1E65">
        <w:rPr>
          <w:rFonts w:ascii="Arial" w:hAnsi="Arial" w:cs="Arial"/>
          <w:b/>
          <w:bCs/>
          <w:color w:val="000000"/>
        </w:rPr>
        <w:t>6)</w:t>
      </w:r>
      <w:r w:rsidRPr="009C1E65">
        <w:rPr>
          <w:rFonts w:ascii="Arial" w:hAnsi="Arial" w:cs="Arial"/>
          <w:color w:val="000000"/>
        </w:rPr>
        <w:t xml:space="preserve"> Relevé des salaires (brut) </w:t>
      </w:r>
    </w:p>
    <w:p w14:paraId="19DE33B4" w14:textId="77777777" w:rsidR="00030BD4" w:rsidRPr="009C1E65" w:rsidRDefault="00030BD4" w:rsidP="00030BD4">
      <w:pPr>
        <w:rPr>
          <w:rFonts w:ascii="Arial" w:hAnsi="Arial" w:cs="Arial"/>
          <w:color w:val="000000"/>
        </w:rPr>
      </w:pPr>
      <w:r>
        <w:rPr>
          <w:rFonts w:ascii="Arial" w:hAnsi="Arial" w:cs="Arial"/>
          <w:noProof/>
          <w:color w:val="000000"/>
        </w:rPr>
        <w:drawing>
          <wp:inline distT="0" distB="0" distL="0" distR="0" wp14:anchorId="554A52A8" wp14:editId="1F51CAF4">
            <wp:extent cx="191135" cy="127000"/>
            <wp:effectExtent l="0" t="0" r="0" b="0"/>
            <wp:docPr id="1683" name="Imag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46232a65-5ae9-4fc7-b32f-dbbd0e02ac1b" w:history="1">
        <w:r w:rsidRPr="009C1E65">
          <w:rPr>
            <w:rFonts w:ascii="Arial" w:hAnsi="Arial" w:cs="Arial"/>
            <w:color w:val="0000FF"/>
            <w:u w:val="single"/>
          </w:rPr>
          <w:t>sd240e06</w:t>
        </w:r>
      </w:hyperlink>
    </w:p>
    <w:p w14:paraId="7C723C68" w14:textId="77777777" w:rsidR="00030BD4" w:rsidRPr="009C1E65" w:rsidRDefault="00030BD4" w:rsidP="00030BD4">
      <w:pPr>
        <w:rPr>
          <w:rFonts w:ascii="Arial" w:hAnsi="Arial" w:cs="Arial"/>
          <w:color w:val="000000"/>
        </w:rPr>
      </w:pPr>
    </w:p>
    <w:p w14:paraId="45844E94" w14:textId="77777777" w:rsidR="00030BD4" w:rsidRPr="009C1E65" w:rsidRDefault="00030BD4" w:rsidP="00030BD4">
      <w:pPr>
        <w:rPr>
          <w:rFonts w:ascii="Arial" w:hAnsi="Arial" w:cs="Arial"/>
          <w:color w:val="000000"/>
        </w:rPr>
      </w:pPr>
      <w:r w:rsidRPr="009C1E65">
        <w:rPr>
          <w:rFonts w:ascii="Arial" w:hAnsi="Arial" w:cs="Arial"/>
          <w:b/>
          <w:bCs/>
          <w:color w:val="000000"/>
        </w:rPr>
        <w:t>7)</w:t>
      </w:r>
      <w:r w:rsidRPr="009C1E65">
        <w:rPr>
          <w:rFonts w:ascii="Arial" w:hAnsi="Arial" w:cs="Arial"/>
          <w:color w:val="000000"/>
        </w:rPr>
        <w:t xml:space="preserve"> Justificatif et détails des salaires </w:t>
      </w:r>
    </w:p>
    <w:p w14:paraId="7FC753B6" w14:textId="77777777" w:rsidR="00030BD4" w:rsidRPr="009C1E65" w:rsidRDefault="00030BD4" w:rsidP="00030BD4">
      <w:pPr>
        <w:rPr>
          <w:rFonts w:ascii="Arial" w:hAnsi="Arial" w:cs="Arial"/>
          <w:color w:val="000000"/>
        </w:rPr>
      </w:pPr>
      <w:r>
        <w:rPr>
          <w:rFonts w:ascii="Arial" w:hAnsi="Arial" w:cs="Arial"/>
          <w:noProof/>
          <w:color w:val="000000"/>
        </w:rPr>
        <w:lastRenderedPageBreak/>
        <w:drawing>
          <wp:inline distT="0" distB="0" distL="0" distR="0" wp14:anchorId="1FE3B6E7" wp14:editId="7DEC8199">
            <wp:extent cx="191135" cy="127000"/>
            <wp:effectExtent l="0" t="0" r="0" b="0"/>
            <wp:docPr id="1684" name="Imag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C1E65">
        <w:rPr>
          <w:rFonts w:ascii="Arial" w:hAnsi="Arial" w:cs="Arial"/>
          <w:color w:val="000000"/>
        </w:rPr>
        <w:t xml:space="preserve"> </w:t>
      </w:r>
      <w:hyperlink w:anchor="10fe0e72-9a11-4ba2-aea2-ae711a5376f3" w:history="1">
        <w:r w:rsidRPr="009C1E65">
          <w:rPr>
            <w:rFonts w:ascii="Arial" w:hAnsi="Arial" w:cs="Arial"/>
            <w:color w:val="0000FF"/>
            <w:u w:val="single"/>
          </w:rPr>
          <w:t>sd240e07</w:t>
        </w:r>
      </w:hyperlink>
    </w:p>
    <w:p w14:paraId="1CE3660E" w14:textId="77777777" w:rsidR="00030BD4" w:rsidRPr="009C1E65" w:rsidRDefault="00030BD4" w:rsidP="00030BD4">
      <w:pPr>
        <w:rPr>
          <w:rFonts w:ascii="Arial" w:hAnsi="Arial" w:cs="Arial"/>
          <w:b/>
          <w:bCs/>
          <w:color w:val="000000"/>
        </w:rPr>
      </w:pPr>
    </w:p>
    <w:p w14:paraId="5ACEE127" w14:textId="77777777" w:rsidR="00030BD4" w:rsidRPr="009C1E65" w:rsidRDefault="00030BD4" w:rsidP="00030BD4">
      <w:pPr>
        <w:rPr>
          <w:rFonts w:ascii="Arial" w:hAnsi="Arial" w:cs="Arial"/>
          <w:color w:val="000000"/>
        </w:rPr>
      </w:pPr>
    </w:p>
    <w:p w14:paraId="4DA08C9A" w14:textId="77777777" w:rsidR="00030BD4" w:rsidRPr="009C1E65" w:rsidRDefault="00030BD4" w:rsidP="00030BD4">
      <w:pPr>
        <w:pStyle w:val="Titre5"/>
      </w:pPr>
      <w:bookmarkStart w:id="8" w:name="4f1a9ef2-c16f-4b14-92f4-14bb548efb06"/>
      <w:bookmarkEnd w:id="8"/>
      <w:r w:rsidRPr="009C1E65">
        <w:t>Cotisations LPP sd240e01</w:t>
      </w:r>
      <w:r>
        <w:t> :</w:t>
      </w:r>
    </w:p>
    <w:p w14:paraId="233EDE51" w14:textId="77777777" w:rsidR="00030BD4" w:rsidRPr="009C1E65" w:rsidRDefault="00030BD4" w:rsidP="00030BD4">
      <w:pPr>
        <w:rPr>
          <w:rFonts w:ascii="Arial" w:hAnsi="Arial" w:cs="Arial"/>
          <w:color w:val="000000"/>
        </w:rPr>
      </w:pPr>
    </w:p>
    <w:p w14:paraId="3DE39242" w14:textId="77777777" w:rsidR="00030BD4" w:rsidRPr="009C1E65" w:rsidRDefault="00030BD4" w:rsidP="00030BD4">
      <w:pPr>
        <w:rPr>
          <w:rFonts w:ascii="Arial" w:hAnsi="Arial" w:cs="Arial"/>
          <w:b/>
          <w:bCs/>
          <w:color w:val="4F87FD"/>
        </w:rPr>
      </w:pPr>
      <w:r w:rsidRPr="009C1E65">
        <w:rPr>
          <w:rFonts w:ascii="Arial" w:hAnsi="Arial" w:cs="Arial"/>
          <w:b/>
          <w:bCs/>
          <w:color w:val="4F87FD"/>
        </w:rPr>
        <w:t>Exemple de liste générée :</w:t>
      </w:r>
    </w:p>
    <w:p w14:paraId="5E6EB6BB" w14:textId="77777777" w:rsidR="00030BD4" w:rsidRPr="009C1E65" w:rsidRDefault="00030BD4" w:rsidP="00030BD4">
      <w:pPr>
        <w:rPr>
          <w:rFonts w:ascii="Arial" w:hAnsi="Arial" w:cs="Arial"/>
          <w:color w:val="000000"/>
        </w:rPr>
      </w:pPr>
    </w:p>
    <w:p w14:paraId="58650C15"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7534C7EF" wp14:editId="16648169">
            <wp:extent cx="5677535" cy="1924050"/>
            <wp:effectExtent l="0" t="0" r="0" b="0"/>
            <wp:docPr id="1690" name="Image 1690" descr="Une image contenant texte, capture d’écran,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 1690" descr="Une image contenant texte, capture d’écran, ligne, logiciel&#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77535" cy="1924050"/>
                    </a:xfrm>
                    <a:prstGeom prst="rect">
                      <a:avLst/>
                    </a:prstGeom>
                    <a:noFill/>
                    <a:ln>
                      <a:noFill/>
                    </a:ln>
                  </pic:spPr>
                </pic:pic>
              </a:graphicData>
            </a:graphic>
          </wp:inline>
        </w:drawing>
      </w:r>
    </w:p>
    <w:p w14:paraId="378D6DE7" w14:textId="77777777" w:rsidR="00030BD4" w:rsidRPr="009C1E65" w:rsidRDefault="00030BD4" w:rsidP="00030BD4">
      <w:pPr>
        <w:pStyle w:val="Titre5"/>
      </w:pPr>
      <w:r w:rsidRPr="009C1E65">
        <w:rPr>
          <w:color w:val="000000"/>
        </w:rPr>
        <w:br w:type="page"/>
      </w:r>
      <w:bookmarkStart w:id="9" w:name="04d4107e-d1ec-4e42-ac2b-b6536b971c49"/>
      <w:bookmarkEnd w:id="9"/>
      <w:r w:rsidRPr="009C1E65">
        <w:lastRenderedPageBreak/>
        <w:t>Statistiques fonctions sd240e02</w:t>
      </w:r>
      <w:r>
        <w:t xml:space="preserve"> : </w:t>
      </w:r>
    </w:p>
    <w:p w14:paraId="47BDFC74" w14:textId="77777777" w:rsidR="00030BD4" w:rsidRPr="009C1E65" w:rsidRDefault="00030BD4" w:rsidP="00030BD4">
      <w:pPr>
        <w:rPr>
          <w:rFonts w:ascii="Arial" w:hAnsi="Arial" w:cs="Arial"/>
          <w:color w:val="000000"/>
        </w:rPr>
      </w:pPr>
    </w:p>
    <w:p w14:paraId="5E8AB732" w14:textId="77777777" w:rsidR="00030BD4" w:rsidRPr="009C1E65" w:rsidRDefault="00030BD4" w:rsidP="00030BD4">
      <w:pPr>
        <w:rPr>
          <w:rFonts w:ascii="Arial" w:hAnsi="Arial" w:cs="Arial"/>
          <w:color w:val="000000"/>
        </w:rPr>
      </w:pPr>
    </w:p>
    <w:p w14:paraId="0AA2D6D4" w14:textId="77777777" w:rsidR="00030BD4" w:rsidRPr="009C1E65" w:rsidRDefault="00030BD4" w:rsidP="00030BD4">
      <w:pPr>
        <w:rPr>
          <w:rFonts w:ascii="Arial" w:hAnsi="Arial" w:cs="Arial"/>
          <w:b/>
          <w:bCs/>
          <w:color w:val="4F87FD"/>
        </w:rPr>
      </w:pPr>
      <w:r w:rsidRPr="009C1E65">
        <w:rPr>
          <w:rFonts w:ascii="Arial" w:hAnsi="Arial" w:cs="Arial"/>
          <w:b/>
          <w:bCs/>
          <w:color w:val="4F87FD"/>
        </w:rPr>
        <w:t>Exemple de liste générée :</w:t>
      </w:r>
    </w:p>
    <w:p w14:paraId="24183871" w14:textId="77777777" w:rsidR="00030BD4" w:rsidRPr="009C1E65" w:rsidRDefault="00030BD4" w:rsidP="00030BD4">
      <w:pPr>
        <w:rPr>
          <w:rFonts w:ascii="Arial" w:hAnsi="Arial" w:cs="Arial"/>
          <w:color w:val="000000"/>
        </w:rPr>
      </w:pPr>
    </w:p>
    <w:tbl>
      <w:tblPr>
        <w:tblW w:w="10680"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325"/>
        <w:gridCol w:w="1680"/>
        <w:gridCol w:w="1860"/>
        <w:gridCol w:w="1620"/>
        <w:gridCol w:w="1545"/>
        <w:gridCol w:w="1650"/>
      </w:tblGrid>
      <w:tr w:rsidR="00030BD4" w:rsidRPr="00933342" w14:paraId="555517D1" w14:textId="77777777" w:rsidTr="00401B92">
        <w:trPr>
          <w:trHeight w:val="285"/>
        </w:trPr>
        <w:tc>
          <w:tcPr>
            <w:tcW w:w="2325" w:type="dxa"/>
            <w:tcBorders>
              <w:top w:val="none" w:sz="2" w:space="0" w:color="000000"/>
              <w:left w:val="none" w:sz="2" w:space="0" w:color="000000"/>
              <w:bottom w:val="none" w:sz="2" w:space="0" w:color="000000"/>
              <w:right w:val="none" w:sz="2" w:space="0" w:color="000000"/>
            </w:tcBorders>
          </w:tcPr>
          <w:p w14:paraId="503A0E15" w14:textId="77777777" w:rsidR="00030BD4" w:rsidRPr="00933342" w:rsidRDefault="00030BD4" w:rsidP="00401B92">
            <w:pPr>
              <w:rPr>
                <w:rFonts w:cs="Calibri"/>
                <w:color w:val="000000"/>
              </w:rPr>
            </w:pPr>
            <w:r w:rsidRPr="00933342">
              <w:rPr>
                <w:rFonts w:cs="Calibri"/>
                <w:color w:val="000000"/>
              </w:rPr>
              <w:t>Type d'emploi</w:t>
            </w:r>
          </w:p>
        </w:tc>
        <w:tc>
          <w:tcPr>
            <w:tcW w:w="1680" w:type="dxa"/>
            <w:tcBorders>
              <w:top w:val="none" w:sz="2" w:space="0" w:color="000000"/>
              <w:left w:val="none" w:sz="2" w:space="0" w:color="000000"/>
              <w:bottom w:val="none" w:sz="2" w:space="0" w:color="000000"/>
              <w:right w:val="none" w:sz="2" w:space="0" w:color="000000"/>
            </w:tcBorders>
          </w:tcPr>
          <w:p w14:paraId="5E3B1CF6" w14:textId="77777777" w:rsidR="00030BD4" w:rsidRPr="00933342" w:rsidRDefault="00030BD4" w:rsidP="00401B92">
            <w:pPr>
              <w:rPr>
                <w:rFonts w:cs="Calibri"/>
                <w:color w:val="000000"/>
              </w:rPr>
            </w:pPr>
            <w:r w:rsidRPr="00933342">
              <w:rPr>
                <w:rFonts w:cs="Calibri"/>
                <w:color w:val="000000"/>
              </w:rPr>
              <w:t>Nbre Chéquiers</w:t>
            </w:r>
          </w:p>
        </w:tc>
        <w:tc>
          <w:tcPr>
            <w:tcW w:w="1860" w:type="dxa"/>
            <w:tcBorders>
              <w:top w:val="none" w:sz="2" w:space="0" w:color="000000"/>
              <w:left w:val="none" w:sz="2" w:space="0" w:color="000000"/>
              <w:bottom w:val="none" w:sz="2" w:space="0" w:color="000000"/>
              <w:right w:val="none" w:sz="2" w:space="0" w:color="000000"/>
            </w:tcBorders>
          </w:tcPr>
          <w:p w14:paraId="1CD2E156" w14:textId="77777777" w:rsidR="00030BD4" w:rsidRPr="00933342" w:rsidRDefault="00030BD4" w:rsidP="00401B92">
            <w:pPr>
              <w:rPr>
                <w:rFonts w:cs="Calibri"/>
                <w:color w:val="000000"/>
              </w:rPr>
            </w:pPr>
            <w:r w:rsidRPr="00933342">
              <w:rPr>
                <w:rFonts w:cs="Calibri"/>
                <w:color w:val="000000"/>
              </w:rPr>
              <w:t>Nbre Employeurs</w:t>
            </w:r>
          </w:p>
        </w:tc>
        <w:tc>
          <w:tcPr>
            <w:tcW w:w="1620" w:type="dxa"/>
            <w:tcBorders>
              <w:top w:val="none" w:sz="2" w:space="0" w:color="000000"/>
              <w:left w:val="none" w:sz="2" w:space="0" w:color="000000"/>
              <w:bottom w:val="none" w:sz="2" w:space="0" w:color="000000"/>
              <w:right w:val="none" w:sz="2" w:space="0" w:color="000000"/>
            </w:tcBorders>
          </w:tcPr>
          <w:p w14:paraId="611B5D28" w14:textId="77777777" w:rsidR="00030BD4" w:rsidRPr="00933342" w:rsidRDefault="00030BD4" w:rsidP="00401B92">
            <w:pPr>
              <w:rPr>
                <w:rFonts w:cs="Calibri"/>
                <w:color w:val="000000"/>
              </w:rPr>
            </w:pPr>
            <w:r w:rsidRPr="00933342">
              <w:rPr>
                <w:rFonts w:cs="Calibri"/>
                <w:color w:val="000000"/>
              </w:rPr>
              <w:t>Nbre Employés</w:t>
            </w:r>
          </w:p>
        </w:tc>
        <w:tc>
          <w:tcPr>
            <w:tcW w:w="1545" w:type="dxa"/>
            <w:tcBorders>
              <w:top w:val="none" w:sz="2" w:space="0" w:color="000000"/>
              <w:left w:val="none" w:sz="2" w:space="0" w:color="000000"/>
              <w:bottom w:val="none" w:sz="2" w:space="0" w:color="000000"/>
              <w:right w:val="none" w:sz="2" w:space="0" w:color="000000"/>
            </w:tcBorders>
          </w:tcPr>
          <w:p w14:paraId="71D1BB38" w14:textId="77777777" w:rsidR="00030BD4" w:rsidRPr="00933342" w:rsidRDefault="00030BD4" w:rsidP="00401B92">
            <w:pPr>
              <w:rPr>
                <w:rFonts w:cs="Calibri"/>
                <w:color w:val="000000"/>
              </w:rPr>
            </w:pPr>
            <w:r w:rsidRPr="00933342">
              <w:rPr>
                <w:rFonts w:cs="Calibri"/>
                <w:color w:val="000000"/>
              </w:rPr>
              <w:t>Nbre relations</w:t>
            </w:r>
          </w:p>
        </w:tc>
        <w:tc>
          <w:tcPr>
            <w:tcW w:w="1650" w:type="dxa"/>
            <w:tcBorders>
              <w:top w:val="none" w:sz="2" w:space="0" w:color="000000"/>
              <w:left w:val="none" w:sz="2" w:space="0" w:color="000000"/>
              <w:bottom w:val="none" w:sz="2" w:space="0" w:color="000000"/>
              <w:right w:val="none" w:sz="2" w:space="0" w:color="000000"/>
            </w:tcBorders>
          </w:tcPr>
          <w:p w14:paraId="16083E92" w14:textId="77777777" w:rsidR="00030BD4" w:rsidRPr="00933342" w:rsidRDefault="00030BD4" w:rsidP="00401B92">
            <w:pPr>
              <w:rPr>
                <w:rFonts w:cs="Calibri"/>
                <w:color w:val="000000"/>
              </w:rPr>
            </w:pPr>
            <w:r w:rsidRPr="00933342">
              <w:rPr>
                <w:rFonts w:cs="Calibri"/>
                <w:color w:val="000000"/>
              </w:rPr>
              <w:t>Masse Salariale</w:t>
            </w:r>
          </w:p>
        </w:tc>
      </w:tr>
      <w:tr w:rsidR="00030BD4" w:rsidRPr="00933342" w14:paraId="74E5C500" w14:textId="77777777" w:rsidTr="00401B92">
        <w:trPr>
          <w:trHeight w:val="285"/>
        </w:trPr>
        <w:tc>
          <w:tcPr>
            <w:tcW w:w="2325" w:type="dxa"/>
            <w:tcBorders>
              <w:top w:val="none" w:sz="2" w:space="0" w:color="000000"/>
              <w:left w:val="none" w:sz="2" w:space="0" w:color="000000"/>
              <w:bottom w:val="none" w:sz="2" w:space="0" w:color="000000"/>
              <w:right w:val="none" w:sz="2" w:space="0" w:color="000000"/>
            </w:tcBorders>
          </w:tcPr>
          <w:p w14:paraId="3C7F9048" w14:textId="77777777" w:rsidR="00030BD4" w:rsidRPr="00933342" w:rsidRDefault="00030BD4" w:rsidP="00401B92">
            <w:pPr>
              <w:rPr>
                <w:rFonts w:cs="Calibri"/>
                <w:color w:val="000000"/>
              </w:rPr>
            </w:pPr>
            <w:r w:rsidRPr="00933342">
              <w:rPr>
                <w:rFonts w:cs="Calibri"/>
                <w:color w:val="000000"/>
              </w:rPr>
              <w:t>Aide au ménage</w:t>
            </w:r>
          </w:p>
        </w:tc>
        <w:tc>
          <w:tcPr>
            <w:tcW w:w="1680" w:type="dxa"/>
            <w:tcBorders>
              <w:top w:val="none" w:sz="2" w:space="0" w:color="000000"/>
              <w:left w:val="none" w:sz="2" w:space="0" w:color="000000"/>
              <w:bottom w:val="none" w:sz="2" w:space="0" w:color="000000"/>
              <w:right w:val="none" w:sz="2" w:space="0" w:color="000000"/>
            </w:tcBorders>
          </w:tcPr>
          <w:p w14:paraId="04CEEE74" w14:textId="77777777" w:rsidR="00030BD4" w:rsidRPr="00933342" w:rsidRDefault="00030BD4" w:rsidP="00401B92">
            <w:pPr>
              <w:jc w:val="right"/>
              <w:rPr>
                <w:rFonts w:cs="Calibri"/>
                <w:color w:val="000000"/>
              </w:rPr>
            </w:pPr>
            <w:r w:rsidRPr="00933342">
              <w:rPr>
                <w:rFonts w:cs="Calibri"/>
                <w:color w:val="000000"/>
              </w:rPr>
              <w:t>4</w:t>
            </w:r>
          </w:p>
        </w:tc>
        <w:tc>
          <w:tcPr>
            <w:tcW w:w="1860" w:type="dxa"/>
            <w:tcBorders>
              <w:top w:val="none" w:sz="2" w:space="0" w:color="000000"/>
              <w:left w:val="none" w:sz="2" w:space="0" w:color="000000"/>
              <w:bottom w:val="none" w:sz="2" w:space="0" w:color="000000"/>
              <w:right w:val="none" w:sz="2" w:space="0" w:color="000000"/>
            </w:tcBorders>
          </w:tcPr>
          <w:p w14:paraId="119E98E2" w14:textId="77777777" w:rsidR="00030BD4" w:rsidRPr="00933342" w:rsidRDefault="00030BD4" w:rsidP="00401B92">
            <w:pPr>
              <w:jc w:val="right"/>
              <w:rPr>
                <w:rFonts w:cs="Calibri"/>
                <w:color w:val="000000"/>
              </w:rPr>
            </w:pPr>
            <w:r w:rsidRPr="00933342">
              <w:rPr>
                <w:rFonts w:cs="Calibri"/>
                <w:color w:val="000000"/>
              </w:rPr>
              <w:t>1</w:t>
            </w:r>
          </w:p>
        </w:tc>
        <w:tc>
          <w:tcPr>
            <w:tcW w:w="1620" w:type="dxa"/>
            <w:tcBorders>
              <w:top w:val="none" w:sz="2" w:space="0" w:color="000000"/>
              <w:left w:val="none" w:sz="2" w:space="0" w:color="000000"/>
              <w:bottom w:val="none" w:sz="2" w:space="0" w:color="000000"/>
              <w:right w:val="none" w:sz="2" w:space="0" w:color="000000"/>
            </w:tcBorders>
          </w:tcPr>
          <w:p w14:paraId="0C5BC72F" w14:textId="77777777" w:rsidR="00030BD4" w:rsidRPr="00933342" w:rsidRDefault="00030BD4" w:rsidP="00401B92">
            <w:pPr>
              <w:jc w:val="right"/>
              <w:rPr>
                <w:rFonts w:cs="Calibri"/>
                <w:color w:val="000000"/>
              </w:rPr>
            </w:pPr>
            <w:r w:rsidRPr="00933342">
              <w:rPr>
                <w:rFonts w:cs="Calibri"/>
                <w:color w:val="000000"/>
              </w:rPr>
              <w:t>1</w:t>
            </w:r>
          </w:p>
        </w:tc>
        <w:tc>
          <w:tcPr>
            <w:tcW w:w="1545" w:type="dxa"/>
            <w:tcBorders>
              <w:top w:val="none" w:sz="2" w:space="0" w:color="000000"/>
              <w:left w:val="none" w:sz="2" w:space="0" w:color="000000"/>
              <w:bottom w:val="none" w:sz="2" w:space="0" w:color="000000"/>
              <w:right w:val="none" w:sz="2" w:space="0" w:color="000000"/>
            </w:tcBorders>
          </w:tcPr>
          <w:p w14:paraId="37F50894" w14:textId="77777777" w:rsidR="00030BD4" w:rsidRPr="00933342" w:rsidRDefault="00030BD4" w:rsidP="00401B92">
            <w:pPr>
              <w:jc w:val="right"/>
              <w:rPr>
                <w:rFonts w:cs="Calibri"/>
                <w:color w:val="000000"/>
              </w:rPr>
            </w:pPr>
            <w:r w:rsidRPr="00933342">
              <w:rPr>
                <w:rFonts w:cs="Calibri"/>
                <w:color w:val="000000"/>
              </w:rPr>
              <w:t>1</w:t>
            </w:r>
          </w:p>
        </w:tc>
        <w:tc>
          <w:tcPr>
            <w:tcW w:w="1650" w:type="dxa"/>
            <w:tcBorders>
              <w:top w:val="none" w:sz="2" w:space="0" w:color="000000"/>
              <w:left w:val="none" w:sz="2" w:space="0" w:color="000000"/>
              <w:bottom w:val="none" w:sz="2" w:space="0" w:color="000000"/>
              <w:right w:val="none" w:sz="2" w:space="0" w:color="000000"/>
            </w:tcBorders>
          </w:tcPr>
          <w:p w14:paraId="4E56D993" w14:textId="77777777" w:rsidR="00030BD4" w:rsidRPr="00933342" w:rsidRDefault="00030BD4" w:rsidP="00401B92">
            <w:pPr>
              <w:jc w:val="right"/>
              <w:rPr>
                <w:rFonts w:cs="Calibri"/>
                <w:color w:val="000000"/>
              </w:rPr>
            </w:pPr>
            <w:r w:rsidRPr="00933342">
              <w:rPr>
                <w:rFonts w:cs="Calibri"/>
                <w:color w:val="000000"/>
              </w:rPr>
              <w:t>213.95</w:t>
            </w:r>
          </w:p>
        </w:tc>
      </w:tr>
      <w:tr w:rsidR="00030BD4" w:rsidRPr="00933342" w14:paraId="6C7B973F" w14:textId="77777777" w:rsidTr="00401B92">
        <w:trPr>
          <w:trHeight w:val="285"/>
        </w:trPr>
        <w:tc>
          <w:tcPr>
            <w:tcW w:w="2325" w:type="dxa"/>
            <w:tcBorders>
              <w:top w:val="none" w:sz="2" w:space="0" w:color="000000"/>
              <w:left w:val="none" w:sz="2" w:space="0" w:color="000000"/>
              <w:bottom w:val="none" w:sz="2" w:space="0" w:color="000000"/>
              <w:right w:val="none" w:sz="2" w:space="0" w:color="000000"/>
            </w:tcBorders>
          </w:tcPr>
          <w:p w14:paraId="2DC380B8" w14:textId="77777777" w:rsidR="00030BD4" w:rsidRPr="00933342" w:rsidRDefault="00030BD4" w:rsidP="00401B92">
            <w:pPr>
              <w:rPr>
                <w:rFonts w:cs="Calibri"/>
                <w:color w:val="000000"/>
              </w:rPr>
            </w:pPr>
            <w:r w:rsidRPr="00933342">
              <w:rPr>
                <w:rFonts w:cs="Calibri"/>
                <w:color w:val="000000"/>
              </w:rPr>
              <w:t>Employée de maison</w:t>
            </w:r>
          </w:p>
        </w:tc>
        <w:tc>
          <w:tcPr>
            <w:tcW w:w="1680" w:type="dxa"/>
            <w:tcBorders>
              <w:top w:val="none" w:sz="2" w:space="0" w:color="000000"/>
              <w:left w:val="none" w:sz="2" w:space="0" w:color="000000"/>
              <w:bottom w:val="none" w:sz="2" w:space="0" w:color="000000"/>
              <w:right w:val="none" w:sz="2" w:space="0" w:color="000000"/>
            </w:tcBorders>
          </w:tcPr>
          <w:p w14:paraId="402DE617" w14:textId="77777777" w:rsidR="00030BD4" w:rsidRPr="00933342" w:rsidRDefault="00030BD4" w:rsidP="00401B92">
            <w:pPr>
              <w:jc w:val="right"/>
              <w:rPr>
                <w:rFonts w:cs="Calibri"/>
                <w:color w:val="000000"/>
              </w:rPr>
            </w:pPr>
            <w:r w:rsidRPr="00933342">
              <w:rPr>
                <w:rFonts w:cs="Calibri"/>
                <w:color w:val="000000"/>
              </w:rPr>
              <w:t>5</w:t>
            </w:r>
          </w:p>
        </w:tc>
        <w:tc>
          <w:tcPr>
            <w:tcW w:w="1860" w:type="dxa"/>
            <w:tcBorders>
              <w:top w:val="none" w:sz="2" w:space="0" w:color="000000"/>
              <w:left w:val="none" w:sz="2" w:space="0" w:color="000000"/>
              <w:bottom w:val="none" w:sz="2" w:space="0" w:color="000000"/>
              <w:right w:val="none" w:sz="2" w:space="0" w:color="000000"/>
            </w:tcBorders>
          </w:tcPr>
          <w:p w14:paraId="3BE0D2A1" w14:textId="77777777" w:rsidR="00030BD4" w:rsidRPr="00933342" w:rsidRDefault="00030BD4" w:rsidP="00401B92">
            <w:pPr>
              <w:jc w:val="right"/>
              <w:rPr>
                <w:rFonts w:cs="Calibri"/>
                <w:color w:val="000000"/>
              </w:rPr>
            </w:pPr>
            <w:r w:rsidRPr="00933342">
              <w:rPr>
                <w:rFonts w:cs="Calibri"/>
                <w:color w:val="000000"/>
              </w:rPr>
              <w:t>1</w:t>
            </w:r>
          </w:p>
        </w:tc>
        <w:tc>
          <w:tcPr>
            <w:tcW w:w="1620" w:type="dxa"/>
            <w:tcBorders>
              <w:top w:val="none" w:sz="2" w:space="0" w:color="000000"/>
              <w:left w:val="none" w:sz="2" w:space="0" w:color="000000"/>
              <w:bottom w:val="none" w:sz="2" w:space="0" w:color="000000"/>
              <w:right w:val="none" w:sz="2" w:space="0" w:color="000000"/>
            </w:tcBorders>
          </w:tcPr>
          <w:p w14:paraId="3AFD2EE6" w14:textId="77777777" w:rsidR="00030BD4" w:rsidRPr="00933342" w:rsidRDefault="00030BD4" w:rsidP="00401B92">
            <w:pPr>
              <w:jc w:val="right"/>
              <w:rPr>
                <w:rFonts w:cs="Calibri"/>
                <w:color w:val="000000"/>
              </w:rPr>
            </w:pPr>
            <w:r w:rsidRPr="00933342">
              <w:rPr>
                <w:rFonts w:cs="Calibri"/>
                <w:color w:val="000000"/>
              </w:rPr>
              <w:t>1</w:t>
            </w:r>
          </w:p>
        </w:tc>
        <w:tc>
          <w:tcPr>
            <w:tcW w:w="1545" w:type="dxa"/>
            <w:tcBorders>
              <w:top w:val="none" w:sz="2" w:space="0" w:color="000000"/>
              <w:left w:val="none" w:sz="2" w:space="0" w:color="000000"/>
              <w:bottom w:val="none" w:sz="2" w:space="0" w:color="000000"/>
              <w:right w:val="none" w:sz="2" w:space="0" w:color="000000"/>
            </w:tcBorders>
          </w:tcPr>
          <w:p w14:paraId="1DFD012D" w14:textId="77777777" w:rsidR="00030BD4" w:rsidRPr="00933342" w:rsidRDefault="00030BD4" w:rsidP="00401B92">
            <w:pPr>
              <w:jc w:val="right"/>
              <w:rPr>
                <w:rFonts w:cs="Calibri"/>
                <w:color w:val="000000"/>
              </w:rPr>
            </w:pPr>
            <w:r w:rsidRPr="00933342">
              <w:rPr>
                <w:rFonts w:cs="Calibri"/>
                <w:color w:val="000000"/>
              </w:rPr>
              <w:t>1</w:t>
            </w:r>
          </w:p>
        </w:tc>
        <w:tc>
          <w:tcPr>
            <w:tcW w:w="1650" w:type="dxa"/>
            <w:tcBorders>
              <w:top w:val="none" w:sz="2" w:space="0" w:color="000000"/>
              <w:left w:val="none" w:sz="2" w:space="0" w:color="000000"/>
              <w:bottom w:val="none" w:sz="2" w:space="0" w:color="000000"/>
              <w:right w:val="none" w:sz="2" w:space="0" w:color="000000"/>
            </w:tcBorders>
          </w:tcPr>
          <w:p w14:paraId="0E22EA1A" w14:textId="77777777" w:rsidR="00030BD4" w:rsidRPr="00933342" w:rsidRDefault="00030BD4" w:rsidP="00401B92">
            <w:pPr>
              <w:jc w:val="right"/>
              <w:rPr>
                <w:rFonts w:cs="Calibri"/>
                <w:color w:val="000000"/>
              </w:rPr>
            </w:pPr>
            <w:r w:rsidRPr="00933342">
              <w:rPr>
                <w:rFonts w:cs="Calibri"/>
                <w:color w:val="000000"/>
              </w:rPr>
              <w:t>10876.75</w:t>
            </w:r>
          </w:p>
        </w:tc>
      </w:tr>
      <w:tr w:rsidR="00030BD4" w:rsidRPr="00933342" w14:paraId="1148E085" w14:textId="77777777" w:rsidTr="00401B92">
        <w:trPr>
          <w:trHeight w:val="285"/>
        </w:trPr>
        <w:tc>
          <w:tcPr>
            <w:tcW w:w="2325" w:type="dxa"/>
            <w:tcBorders>
              <w:top w:val="none" w:sz="2" w:space="0" w:color="000000"/>
              <w:left w:val="none" w:sz="2" w:space="0" w:color="000000"/>
              <w:bottom w:val="none" w:sz="2" w:space="0" w:color="000000"/>
              <w:right w:val="none" w:sz="2" w:space="0" w:color="000000"/>
            </w:tcBorders>
          </w:tcPr>
          <w:p w14:paraId="5C6647BE" w14:textId="77777777" w:rsidR="00030BD4" w:rsidRPr="00933342" w:rsidRDefault="00030BD4" w:rsidP="00401B92">
            <w:pPr>
              <w:rPr>
                <w:rFonts w:cs="Calibri"/>
                <w:color w:val="000000"/>
              </w:rPr>
            </w:pPr>
            <w:r w:rsidRPr="00933342">
              <w:rPr>
                <w:rFonts w:cs="Calibri"/>
                <w:color w:val="000000"/>
              </w:rPr>
              <w:t>Responsable Cafeteria</w:t>
            </w:r>
          </w:p>
        </w:tc>
        <w:tc>
          <w:tcPr>
            <w:tcW w:w="1680" w:type="dxa"/>
            <w:tcBorders>
              <w:top w:val="none" w:sz="2" w:space="0" w:color="000000"/>
              <w:left w:val="none" w:sz="2" w:space="0" w:color="000000"/>
              <w:bottom w:val="none" w:sz="2" w:space="0" w:color="000000"/>
              <w:right w:val="none" w:sz="2" w:space="0" w:color="000000"/>
            </w:tcBorders>
          </w:tcPr>
          <w:p w14:paraId="5ADB279A" w14:textId="77777777" w:rsidR="00030BD4" w:rsidRPr="00933342" w:rsidRDefault="00030BD4" w:rsidP="00401B92">
            <w:pPr>
              <w:jc w:val="right"/>
              <w:rPr>
                <w:rFonts w:cs="Calibri"/>
                <w:color w:val="000000"/>
              </w:rPr>
            </w:pPr>
            <w:r w:rsidRPr="00933342">
              <w:rPr>
                <w:rFonts w:cs="Calibri"/>
                <w:color w:val="000000"/>
              </w:rPr>
              <w:t>7</w:t>
            </w:r>
          </w:p>
        </w:tc>
        <w:tc>
          <w:tcPr>
            <w:tcW w:w="1860" w:type="dxa"/>
            <w:tcBorders>
              <w:top w:val="none" w:sz="2" w:space="0" w:color="000000"/>
              <w:left w:val="none" w:sz="2" w:space="0" w:color="000000"/>
              <w:bottom w:val="none" w:sz="2" w:space="0" w:color="000000"/>
              <w:right w:val="none" w:sz="2" w:space="0" w:color="000000"/>
            </w:tcBorders>
          </w:tcPr>
          <w:p w14:paraId="248B2826" w14:textId="77777777" w:rsidR="00030BD4" w:rsidRPr="00933342" w:rsidRDefault="00030BD4" w:rsidP="00401B92">
            <w:pPr>
              <w:jc w:val="right"/>
              <w:rPr>
                <w:rFonts w:cs="Calibri"/>
                <w:color w:val="000000"/>
              </w:rPr>
            </w:pPr>
            <w:r w:rsidRPr="00933342">
              <w:rPr>
                <w:rFonts w:cs="Calibri"/>
                <w:color w:val="000000"/>
              </w:rPr>
              <w:t>1</w:t>
            </w:r>
          </w:p>
        </w:tc>
        <w:tc>
          <w:tcPr>
            <w:tcW w:w="1620" w:type="dxa"/>
            <w:tcBorders>
              <w:top w:val="none" w:sz="2" w:space="0" w:color="000000"/>
              <w:left w:val="none" w:sz="2" w:space="0" w:color="000000"/>
              <w:bottom w:val="none" w:sz="2" w:space="0" w:color="000000"/>
              <w:right w:val="none" w:sz="2" w:space="0" w:color="000000"/>
            </w:tcBorders>
          </w:tcPr>
          <w:p w14:paraId="098FEE2F" w14:textId="77777777" w:rsidR="00030BD4" w:rsidRPr="00933342" w:rsidRDefault="00030BD4" w:rsidP="00401B92">
            <w:pPr>
              <w:jc w:val="right"/>
              <w:rPr>
                <w:rFonts w:cs="Calibri"/>
                <w:color w:val="000000"/>
              </w:rPr>
            </w:pPr>
            <w:r w:rsidRPr="00933342">
              <w:rPr>
                <w:rFonts w:cs="Calibri"/>
                <w:color w:val="000000"/>
              </w:rPr>
              <w:t>1</w:t>
            </w:r>
          </w:p>
        </w:tc>
        <w:tc>
          <w:tcPr>
            <w:tcW w:w="1545" w:type="dxa"/>
            <w:tcBorders>
              <w:top w:val="none" w:sz="2" w:space="0" w:color="000000"/>
              <w:left w:val="none" w:sz="2" w:space="0" w:color="000000"/>
              <w:bottom w:val="none" w:sz="2" w:space="0" w:color="000000"/>
              <w:right w:val="none" w:sz="2" w:space="0" w:color="000000"/>
            </w:tcBorders>
          </w:tcPr>
          <w:p w14:paraId="71B13346" w14:textId="77777777" w:rsidR="00030BD4" w:rsidRPr="00933342" w:rsidRDefault="00030BD4" w:rsidP="00401B92">
            <w:pPr>
              <w:jc w:val="right"/>
              <w:rPr>
                <w:rFonts w:cs="Calibri"/>
                <w:color w:val="000000"/>
              </w:rPr>
            </w:pPr>
            <w:r w:rsidRPr="00933342">
              <w:rPr>
                <w:rFonts w:cs="Calibri"/>
                <w:color w:val="000000"/>
              </w:rPr>
              <w:t>1</w:t>
            </w:r>
          </w:p>
        </w:tc>
        <w:tc>
          <w:tcPr>
            <w:tcW w:w="1650" w:type="dxa"/>
            <w:tcBorders>
              <w:top w:val="none" w:sz="2" w:space="0" w:color="000000"/>
              <w:left w:val="none" w:sz="2" w:space="0" w:color="000000"/>
              <w:bottom w:val="none" w:sz="2" w:space="0" w:color="000000"/>
              <w:right w:val="none" w:sz="2" w:space="0" w:color="000000"/>
            </w:tcBorders>
          </w:tcPr>
          <w:p w14:paraId="3608F918" w14:textId="77777777" w:rsidR="00030BD4" w:rsidRPr="00933342" w:rsidRDefault="00030BD4" w:rsidP="00401B92">
            <w:pPr>
              <w:jc w:val="right"/>
              <w:rPr>
                <w:rFonts w:cs="Calibri"/>
                <w:color w:val="000000"/>
              </w:rPr>
            </w:pPr>
            <w:r w:rsidRPr="00933342">
              <w:rPr>
                <w:rFonts w:cs="Calibri"/>
                <w:color w:val="000000"/>
              </w:rPr>
              <w:t>38480</w:t>
            </w:r>
          </w:p>
        </w:tc>
      </w:tr>
    </w:tbl>
    <w:p w14:paraId="33D9F6C7" w14:textId="77777777" w:rsidR="00030BD4" w:rsidRDefault="00030BD4" w:rsidP="00030BD4">
      <w:pPr>
        <w:rPr>
          <w:rFonts w:cs="Calibri"/>
          <w:color w:val="000000"/>
        </w:rPr>
      </w:pPr>
    </w:p>
    <w:p w14:paraId="4BDD0D6E" w14:textId="77777777" w:rsidR="00030BD4" w:rsidRDefault="00030BD4" w:rsidP="00030BD4">
      <w:pPr>
        <w:pStyle w:val="Titre5"/>
      </w:pPr>
      <w:r>
        <w:rPr>
          <w:rFonts w:cs="Calibri"/>
          <w:color w:val="000000"/>
        </w:rPr>
        <w:br w:type="page"/>
      </w:r>
      <w:bookmarkStart w:id="10" w:name="75ad04e3-7095-4b6c-9ee5-05b17cec2bcd"/>
      <w:bookmarkEnd w:id="10"/>
      <w:r>
        <w:lastRenderedPageBreak/>
        <w:t>Statistiques OFS sd240e03 :</w:t>
      </w:r>
    </w:p>
    <w:p w14:paraId="7A590654" w14:textId="77777777" w:rsidR="00030BD4" w:rsidRDefault="00030BD4" w:rsidP="00030BD4">
      <w:pPr>
        <w:rPr>
          <w:rFonts w:ascii="Arial" w:hAnsi="Arial" w:cs="Arial"/>
          <w:color w:val="000000"/>
        </w:rPr>
      </w:pPr>
    </w:p>
    <w:p w14:paraId="4454CEC2" w14:textId="77777777" w:rsidR="00030BD4" w:rsidRDefault="00030BD4" w:rsidP="00030BD4">
      <w:pPr>
        <w:rPr>
          <w:rFonts w:ascii="Arial" w:hAnsi="Arial" w:cs="Arial"/>
          <w:b/>
          <w:bCs/>
          <w:color w:val="4F87FD"/>
        </w:rPr>
      </w:pPr>
      <w:r>
        <w:rPr>
          <w:rFonts w:ascii="Arial" w:hAnsi="Arial" w:cs="Arial"/>
          <w:b/>
          <w:bCs/>
          <w:color w:val="4F87FD"/>
        </w:rPr>
        <w:t>Exemple de liste générée :</w:t>
      </w:r>
    </w:p>
    <w:p w14:paraId="048CC744" w14:textId="77777777" w:rsidR="00030BD4" w:rsidRDefault="00030BD4" w:rsidP="00030BD4">
      <w:pPr>
        <w:rPr>
          <w:rFonts w:ascii="Arial" w:hAnsi="Arial" w:cs="Arial"/>
          <w:b/>
          <w:bCs/>
          <w:color w:val="4F87FD"/>
        </w:rPr>
      </w:pPr>
    </w:p>
    <w:tbl>
      <w:tblPr>
        <w:tblW w:w="11895"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10"/>
        <w:gridCol w:w="1725"/>
        <w:gridCol w:w="4905"/>
        <w:gridCol w:w="1335"/>
        <w:gridCol w:w="2820"/>
      </w:tblGrid>
      <w:tr w:rsidR="00030BD4" w:rsidRPr="009C1E65" w14:paraId="36E25C5A" w14:textId="77777777" w:rsidTr="00401B92">
        <w:trPr>
          <w:trHeight w:val="570"/>
        </w:trPr>
        <w:tc>
          <w:tcPr>
            <w:tcW w:w="1110" w:type="dxa"/>
            <w:tcBorders>
              <w:top w:val="none" w:sz="2" w:space="0" w:color="000000"/>
              <w:left w:val="none" w:sz="2" w:space="0" w:color="000000"/>
              <w:bottom w:val="none" w:sz="2" w:space="0" w:color="000000"/>
              <w:right w:val="none" w:sz="2" w:space="0" w:color="000000"/>
            </w:tcBorders>
          </w:tcPr>
          <w:p w14:paraId="27C52690" w14:textId="77777777" w:rsidR="00030BD4" w:rsidRPr="00933342" w:rsidRDefault="00030BD4" w:rsidP="00401B92">
            <w:pPr>
              <w:rPr>
                <w:rFonts w:cs="Calibri"/>
                <w:color w:val="000000"/>
              </w:rPr>
            </w:pPr>
            <w:r w:rsidRPr="00933342">
              <w:rPr>
                <w:rFonts w:cs="Calibri"/>
                <w:color w:val="000000"/>
              </w:rPr>
              <w:t>N° Société</w:t>
            </w:r>
          </w:p>
        </w:tc>
        <w:tc>
          <w:tcPr>
            <w:tcW w:w="1725" w:type="dxa"/>
            <w:tcBorders>
              <w:top w:val="none" w:sz="2" w:space="0" w:color="000000"/>
              <w:left w:val="none" w:sz="2" w:space="0" w:color="000000"/>
              <w:bottom w:val="none" w:sz="2" w:space="0" w:color="000000"/>
              <w:right w:val="none" w:sz="2" w:space="0" w:color="000000"/>
            </w:tcBorders>
          </w:tcPr>
          <w:p w14:paraId="51653841" w14:textId="77777777" w:rsidR="00030BD4" w:rsidRPr="00933342" w:rsidRDefault="00030BD4" w:rsidP="00401B92">
            <w:pPr>
              <w:rPr>
                <w:rFonts w:cs="Calibri"/>
                <w:color w:val="000000"/>
              </w:rPr>
            </w:pPr>
            <w:r w:rsidRPr="00933342">
              <w:rPr>
                <w:rFonts w:cs="Calibri"/>
                <w:color w:val="000000"/>
              </w:rPr>
              <w:t>Type d'emploi</w:t>
            </w:r>
          </w:p>
        </w:tc>
        <w:tc>
          <w:tcPr>
            <w:tcW w:w="4905" w:type="dxa"/>
            <w:tcBorders>
              <w:top w:val="none" w:sz="2" w:space="0" w:color="000000"/>
              <w:left w:val="none" w:sz="2" w:space="0" w:color="000000"/>
              <w:bottom w:val="none" w:sz="2" w:space="0" w:color="000000"/>
              <w:right w:val="none" w:sz="2" w:space="0" w:color="000000"/>
            </w:tcBorders>
          </w:tcPr>
          <w:p w14:paraId="332BFC91" w14:textId="77777777" w:rsidR="00030BD4" w:rsidRPr="009C1E65" w:rsidRDefault="00030BD4" w:rsidP="00401B92">
            <w:pPr>
              <w:rPr>
                <w:rFonts w:cs="Calibri"/>
                <w:color w:val="000000"/>
              </w:rPr>
            </w:pPr>
            <w:r w:rsidRPr="009C1E65">
              <w:rPr>
                <w:rFonts w:cs="Calibri"/>
                <w:color w:val="000000"/>
              </w:rPr>
              <w:t xml:space="preserve">Salaire Brut + Charges sociales Employeur - Frais de gestion </w:t>
            </w:r>
          </w:p>
        </w:tc>
        <w:tc>
          <w:tcPr>
            <w:tcW w:w="1335" w:type="dxa"/>
            <w:tcBorders>
              <w:top w:val="none" w:sz="2" w:space="0" w:color="000000"/>
              <w:left w:val="none" w:sz="2" w:space="0" w:color="000000"/>
              <w:bottom w:val="none" w:sz="2" w:space="0" w:color="000000"/>
              <w:right w:val="none" w:sz="2" w:space="0" w:color="000000"/>
            </w:tcBorders>
          </w:tcPr>
          <w:p w14:paraId="3985102E" w14:textId="77777777" w:rsidR="00030BD4" w:rsidRPr="00933342" w:rsidRDefault="00030BD4" w:rsidP="00401B92">
            <w:pPr>
              <w:rPr>
                <w:rFonts w:cs="Calibri"/>
                <w:color w:val="000000"/>
              </w:rPr>
            </w:pPr>
            <w:r w:rsidRPr="00933342">
              <w:rPr>
                <w:rFonts w:cs="Calibri"/>
                <w:color w:val="000000"/>
              </w:rPr>
              <w:t>Nb d'heures</w:t>
            </w:r>
          </w:p>
        </w:tc>
        <w:tc>
          <w:tcPr>
            <w:tcW w:w="2820" w:type="dxa"/>
            <w:tcBorders>
              <w:top w:val="none" w:sz="2" w:space="0" w:color="000000"/>
              <w:left w:val="none" w:sz="2" w:space="0" w:color="000000"/>
              <w:bottom w:val="none" w:sz="2" w:space="0" w:color="000000"/>
              <w:right w:val="none" w:sz="2" w:space="0" w:color="000000"/>
            </w:tcBorders>
          </w:tcPr>
          <w:p w14:paraId="40CA95D1" w14:textId="77777777" w:rsidR="00030BD4" w:rsidRPr="009C1E65" w:rsidRDefault="00030BD4" w:rsidP="00401B92">
            <w:pPr>
              <w:rPr>
                <w:rFonts w:cs="Calibri"/>
                <w:color w:val="000000"/>
              </w:rPr>
            </w:pPr>
            <w:r w:rsidRPr="009C1E65">
              <w:rPr>
                <w:rFonts w:cs="Calibri"/>
                <w:color w:val="000000"/>
              </w:rPr>
              <w:t>Prix de revient horaire pour l'employeur</w:t>
            </w:r>
          </w:p>
        </w:tc>
      </w:tr>
      <w:tr w:rsidR="00030BD4" w:rsidRPr="00933342" w14:paraId="78FBE783" w14:textId="77777777" w:rsidTr="00401B92">
        <w:trPr>
          <w:trHeight w:val="285"/>
        </w:trPr>
        <w:tc>
          <w:tcPr>
            <w:tcW w:w="1110" w:type="dxa"/>
            <w:tcBorders>
              <w:top w:val="none" w:sz="2" w:space="0" w:color="000000"/>
              <w:left w:val="none" w:sz="2" w:space="0" w:color="000000"/>
              <w:bottom w:val="none" w:sz="2" w:space="0" w:color="000000"/>
              <w:right w:val="none" w:sz="2" w:space="0" w:color="000000"/>
            </w:tcBorders>
          </w:tcPr>
          <w:p w14:paraId="24FDB1FA" w14:textId="77777777" w:rsidR="00030BD4" w:rsidRPr="00933342" w:rsidRDefault="00030BD4" w:rsidP="00401B92">
            <w:pPr>
              <w:jc w:val="right"/>
              <w:rPr>
                <w:rFonts w:cs="Calibri"/>
                <w:color w:val="000000"/>
              </w:rPr>
            </w:pPr>
            <w:r w:rsidRPr="00933342">
              <w:rPr>
                <w:rFonts w:cs="Calibri"/>
                <w:color w:val="000000"/>
              </w:rPr>
              <w:t>10001</w:t>
            </w:r>
          </w:p>
        </w:tc>
        <w:tc>
          <w:tcPr>
            <w:tcW w:w="1725" w:type="dxa"/>
            <w:tcBorders>
              <w:top w:val="none" w:sz="2" w:space="0" w:color="000000"/>
              <w:left w:val="none" w:sz="2" w:space="0" w:color="000000"/>
              <w:bottom w:val="none" w:sz="2" w:space="0" w:color="000000"/>
              <w:right w:val="none" w:sz="2" w:space="0" w:color="000000"/>
            </w:tcBorders>
          </w:tcPr>
          <w:p w14:paraId="33A19006" w14:textId="77777777" w:rsidR="00030BD4" w:rsidRPr="00933342" w:rsidRDefault="00030BD4" w:rsidP="00401B92">
            <w:pPr>
              <w:rPr>
                <w:rFonts w:cs="Calibri"/>
                <w:color w:val="000000"/>
              </w:rPr>
            </w:pPr>
            <w:r w:rsidRPr="00933342">
              <w:rPr>
                <w:rFonts w:cs="Calibri"/>
                <w:color w:val="000000"/>
              </w:rPr>
              <w:t>Aide au ménage</w:t>
            </w:r>
          </w:p>
        </w:tc>
        <w:tc>
          <w:tcPr>
            <w:tcW w:w="4905" w:type="dxa"/>
            <w:tcBorders>
              <w:top w:val="none" w:sz="2" w:space="0" w:color="000000"/>
              <w:left w:val="none" w:sz="2" w:space="0" w:color="000000"/>
              <w:bottom w:val="none" w:sz="2" w:space="0" w:color="000000"/>
              <w:right w:val="none" w:sz="2" w:space="0" w:color="000000"/>
            </w:tcBorders>
          </w:tcPr>
          <w:p w14:paraId="581F059A" w14:textId="77777777" w:rsidR="00030BD4" w:rsidRPr="00933342" w:rsidRDefault="00030BD4" w:rsidP="00401B92">
            <w:pPr>
              <w:jc w:val="right"/>
              <w:rPr>
                <w:rFonts w:cs="Calibri"/>
                <w:color w:val="000000"/>
              </w:rPr>
            </w:pPr>
            <w:r w:rsidRPr="00933342">
              <w:rPr>
                <w:rFonts w:cs="Calibri"/>
                <w:color w:val="000000"/>
              </w:rPr>
              <w:t xml:space="preserve">                                                                                  129.60 </w:t>
            </w:r>
          </w:p>
        </w:tc>
        <w:tc>
          <w:tcPr>
            <w:tcW w:w="1335" w:type="dxa"/>
            <w:tcBorders>
              <w:top w:val="none" w:sz="2" w:space="0" w:color="000000"/>
              <w:left w:val="none" w:sz="2" w:space="0" w:color="000000"/>
              <w:bottom w:val="none" w:sz="2" w:space="0" w:color="000000"/>
              <w:right w:val="none" w:sz="2" w:space="0" w:color="000000"/>
            </w:tcBorders>
          </w:tcPr>
          <w:p w14:paraId="3926D377" w14:textId="77777777" w:rsidR="00030BD4" w:rsidRPr="00933342" w:rsidRDefault="00030BD4" w:rsidP="00401B92">
            <w:pPr>
              <w:jc w:val="right"/>
              <w:rPr>
                <w:rFonts w:cs="Calibri"/>
                <w:color w:val="000000"/>
              </w:rPr>
            </w:pPr>
            <w:r w:rsidRPr="00933342">
              <w:rPr>
                <w:rFonts w:cs="Calibri"/>
                <w:color w:val="000000"/>
              </w:rPr>
              <w:t xml:space="preserve">               5.00 </w:t>
            </w:r>
          </w:p>
        </w:tc>
        <w:tc>
          <w:tcPr>
            <w:tcW w:w="2820" w:type="dxa"/>
            <w:tcBorders>
              <w:top w:val="none" w:sz="2" w:space="0" w:color="000000"/>
              <w:left w:val="none" w:sz="2" w:space="0" w:color="000000"/>
              <w:bottom w:val="none" w:sz="2" w:space="0" w:color="000000"/>
              <w:right w:val="none" w:sz="2" w:space="0" w:color="000000"/>
            </w:tcBorders>
          </w:tcPr>
          <w:p w14:paraId="218B5300" w14:textId="77777777" w:rsidR="00030BD4" w:rsidRPr="00933342" w:rsidRDefault="00030BD4" w:rsidP="00401B92">
            <w:pPr>
              <w:jc w:val="right"/>
              <w:rPr>
                <w:rFonts w:cs="Calibri"/>
                <w:color w:val="000000"/>
              </w:rPr>
            </w:pPr>
            <w:r w:rsidRPr="00933342">
              <w:rPr>
                <w:rFonts w:cs="Calibri"/>
                <w:color w:val="000000"/>
              </w:rPr>
              <w:t xml:space="preserve">                                           25.92 </w:t>
            </w:r>
          </w:p>
        </w:tc>
      </w:tr>
    </w:tbl>
    <w:p w14:paraId="72ED757D" w14:textId="77777777" w:rsidR="00030BD4" w:rsidRDefault="00030BD4" w:rsidP="00030BD4">
      <w:pPr>
        <w:rPr>
          <w:rFonts w:cs="Calibri"/>
          <w:color w:val="000000"/>
        </w:rPr>
      </w:pPr>
    </w:p>
    <w:p w14:paraId="1AC121A4" w14:textId="77777777" w:rsidR="00030BD4" w:rsidRPr="009C1E65" w:rsidRDefault="00030BD4" w:rsidP="00030BD4">
      <w:pPr>
        <w:pStyle w:val="Titre5"/>
      </w:pPr>
      <w:r w:rsidRPr="009C1E65">
        <w:rPr>
          <w:rFonts w:cs="Calibri"/>
          <w:color w:val="000000"/>
        </w:rPr>
        <w:br w:type="page"/>
      </w:r>
      <w:bookmarkStart w:id="11" w:name="1feef874-d06a-4c03-83fb-b6d6ea9b8700"/>
      <w:bookmarkEnd w:id="11"/>
      <w:r w:rsidRPr="009C1E65">
        <w:lastRenderedPageBreak/>
        <w:t xml:space="preserve"> </w:t>
      </w:r>
      <w:r w:rsidRPr="00C73AAC">
        <w:rPr>
          <w:rStyle w:val="Titre5Car"/>
        </w:rPr>
        <w:t>Relevé et détails des salaires sd240e04</w:t>
      </w:r>
      <w:r>
        <w:t> :</w:t>
      </w:r>
    </w:p>
    <w:p w14:paraId="7E345356" w14:textId="77777777" w:rsidR="00030BD4" w:rsidRPr="009C1E65" w:rsidRDefault="00030BD4" w:rsidP="00030BD4">
      <w:pPr>
        <w:rPr>
          <w:rFonts w:ascii="Arial" w:hAnsi="Arial" w:cs="Arial"/>
          <w:color w:val="000000"/>
        </w:rPr>
      </w:pPr>
    </w:p>
    <w:p w14:paraId="386E0460" w14:textId="77777777" w:rsidR="00030BD4" w:rsidRDefault="00030BD4" w:rsidP="00030BD4">
      <w:pPr>
        <w:rPr>
          <w:rFonts w:ascii="Arial" w:hAnsi="Arial" w:cs="Arial"/>
          <w:b/>
          <w:bCs/>
          <w:color w:val="4F87FD"/>
        </w:rPr>
      </w:pPr>
      <w:r>
        <w:rPr>
          <w:rFonts w:ascii="Arial" w:hAnsi="Arial" w:cs="Arial"/>
          <w:b/>
          <w:bCs/>
          <w:color w:val="4F87FD"/>
        </w:rPr>
        <w:t>Exemple de liste générée :</w:t>
      </w:r>
    </w:p>
    <w:p w14:paraId="6FAAB3B5" w14:textId="77777777" w:rsidR="00030BD4" w:rsidRDefault="00030BD4" w:rsidP="00030BD4">
      <w:pPr>
        <w:rPr>
          <w:rFonts w:ascii="Arial" w:hAnsi="Arial" w:cs="Arial"/>
          <w:b/>
          <w:bCs/>
          <w:color w:val="4F87FD"/>
        </w:rPr>
      </w:pPr>
    </w:p>
    <w:p w14:paraId="02BD28FC" w14:textId="77777777" w:rsidR="00030BD4" w:rsidRDefault="00030BD4" w:rsidP="00030BD4">
      <w:pPr>
        <w:rPr>
          <w:rFonts w:ascii="Arial" w:hAnsi="Arial" w:cs="Arial"/>
          <w:b/>
          <w:bCs/>
          <w:color w:val="4F87FD"/>
        </w:rPr>
      </w:pPr>
      <w:r>
        <w:rPr>
          <w:rFonts w:ascii="Arial" w:hAnsi="Arial" w:cs="Arial"/>
          <w:b/>
          <w:bCs/>
          <w:noProof/>
          <w:color w:val="4F87FD"/>
        </w:rPr>
        <w:drawing>
          <wp:inline distT="0" distB="0" distL="0" distR="0" wp14:anchorId="308451CB" wp14:editId="5F429B95">
            <wp:extent cx="5669280" cy="2131060"/>
            <wp:effectExtent l="0" t="0" r="0" b="0"/>
            <wp:docPr id="1691" name="Image 169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Image 1691" descr="Une image contenant texte, capture d’écran, Police, lign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131060"/>
                    </a:xfrm>
                    <a:prstGeom prst="rect">
                      <a:avLst/>
                    </a:prstGeom>
                    <a:noFill/>
                    <a:ln>
                      <a:noFill/>
                    </a:ln>
                  </pic:spPr>
                </pic:pic>
              </a:graphicData>
            </a:graphic>
          </wp:inline>
        </w:drawing>
      </w:r>
    </w:p>
    <w:p w14:paraId="2DD9F356" w14:textId="77777777" w:rsidR="00030BD4" w:rsidRPr="009C1E65" w:rsidRDefault="00030BD4" w:rsidP="00030BD4">
      <w:pPr>
        <w:pStyle w:val="Titre5"/>
      </w:pPr>
      <w:r w:rsidRPr="009C1E65">
        <w:rPr>
          <w:color w:val="4F87FD"/>
        </w:rPr>
        <w:br w:type="page"/>
      </w:r>
      <w:bookmarkStart w:id="12" w:name="c7697b86-a4e2-40d2-89a2-ad90a08d0d35"/>
      <w:bookmarkEnd w:id="12"/>
      <w:r w:rsidRPr="009C1E65">
        <w:lastRenderedPageBreak/>
        <w:t>Dernier chéquier saisi sd240e05</w:t>
      </w:r>
      <w:r>
        <w:t> :</w:t>
      </w:r>
    </w:p>
    <w:p w14:paraId="1D58EF08" w14:textId="77777777" w:rsidR="00030BD4" w:rsidRPr="009C1E65" w:rsidRDefault="00030BD4" w:rsidP="00030BD4">
      <w:pPr>
        <w:rPr>
          <w:rFonts w:ascii="Arial" w:hAnsi="Arial" w:cs="Arial"/>
          <w:color w:val="000000"/>
        </w:rPr>
      </w:pPr>
    </w:p>
    <w:p w14:paraId="77D6C6A4" w14:textId="77777777" w:rsidR="00030BD4" w:rsidRPr="009C1E65" w:rsidRDefault="00030BD4" w:rsidP="00030BD4">
      <w:pPr>
        <w:rPr>
          <w:rFonts w:ascii="Arial" w:hAnsi="Arial" w:cs="Arial"/>
          <w:b/>
          <w:bCs/>
          <w:color w:val="4F87FD"/>
        </w:rPr>
      </w:pPr>
      <w:r w:rsidRPr="009C1E65">
        <w:rPr>
          <w:rFonts w:ascii="Arial" w:hAnsi="Arial" w:cs="Arial"/>
          <w:b/>
          <w:bCs/>
          <w:color w:val="4F87FD"/>
        </w:rPr>
        <w:t>Exemple de liste générée :</w:t>
      </w:r>
    </w:p>
    <w:p w14:paraId="058F7F63" w14:textId="77777777" w:rsidR="00030BD4" w:rsidRPr="009C1E65" w:rsidRDefault="00030BD4" w:rsidP="00030BD4">
      <w:pPr>
        <w:rPr>
          <w:rFonts w:ascii="Arial" w:hAnsi="Arial" w:cs="Arial"/>
          <w:color w:val="000000"/>
        </w:rPr>
      </w:pPr>
    </w:p>
    <w:tbl>
      <w:tblPr>
        <w:tblW w:w="7200"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7200"/>
      </w:tblGrid>
      <w:tr w:rsidR="00030BD4" w:rsidRPr="009C1E65" w14:paraId="19BFBE47" w14:textId="77777777" w:rsidTr="00401B92">
        <w:trPr>
          <w:trHeight w:val="285"/>
        </w:trPr>
        <w:tc>
          <w:tcPr>
            <w:tcW w:w="7200" w:type="dxa"/>
            <w:tcBorders>
              <w:top w:val="none" w:sz="2" w:space="0" w:color="000000"/>
              <w:left w:val="none" w:sz="2" w:space="0" w:color="000000"/>
              <w:bottom w:val="none" w:sz="2" w:space="0" w:color="000000"/>
              <w:right w:val="none" w:sz="2" w:space="0" w:color="000000"/>
            </w:tcBorders>
          </w:tcPr>
          <w:p w14:paraId="6D16AB8A" w14:textId="77777777" w:rsidR="00030BD4" w:rsidRPr="009C1E65" w:rsidRDefault="00030BD4" w:rsidP="00401B92">
            <w:pPr>
              <w:rPr>
                <w:rFonts w:cs="Calibri"/>
                <w:color w:val="000000"/>
              </w:rPr>
            </w:pPr>
            <w:r w:rsidRPr="009C1E65">
              <w:rPr>
                <w:rFonts w:cs="Calibri"/>
                <w:color w:val="000000"/>
              </w:rPr>
              <w:t>N° Employeur;Employeur;N° Employé;Employé;Dernier Salaire</w:t>
            </w:r>
          </w:p>
        </w:tc>
      </w:tr>
      <w:tr w:rsidR="00030BD4" w:rsidRPr="009C1E65" w14:paraId="73EBDF1D" w14:textId="77777777" w:rsidTr="00401B92">
        <w:trPr>
          <w:trHeight w:val="285"/>
        </w:trPr>
        <w:tc>
          <w:tcPr>
            <w:tcW w:w="7200" w:type="dxa"/>
            <w:tcBorders>
              <w:top w:val="none" w:sz="2" w:space="0" w:color="000000"/>
              <w:left w:val="none" w:sz="2" w:space="0" w:color="000000"/>
              <w:bottom w:val="none" w:sz="2" w:space="0" w:color="000000"/>
              <w:right w:val="none" w:sz="2" w:space="0" w:color="000000"/>
            </w:tcBorders>
          </w:tcPr>
          <w:p w14:paraId="6BF3680E" w14:textId="77777777" w:rsidR="00030BD4" w:rsidRPr="009C1E65" w:rsidRDefault="00030BD4" w:rsidP="00401B92">
            <w:pPr>
              <w:rPr>
                <w:rFonts w:cs="Calibri"/>
                <w:color w:val="000000"/>
              </w:rPr>
            </w:pPr>
            <w:r w:rsidRPr="009C1E65">
              <w:rPr>
                <w:rFonts w:cs="Calibri"/>
                <w:color w:val="000000"/>
              </w:rPr>
              <w:t>10001;ARLETTAZ L.;3120;MABILLARD C.;Avril</w:t>
            </w:r>
          </w:p>
        </w:tc>
      </w:tr>
      <w:tr w:rsidR="00030BD4" w:rsidRPr="009C1E65" w14:paraId="099DD2F7" w14:textId="77777777" w:rsidTr="00401B92">
        <w:trPr>
          <w:trHeight w:val="285"/>
        </w:trPr>
        <w:tc>
          <w:tcPr>
            <w:tcW w:w="7200" w:type="dxa"/>
            <w:tcBorders>
              <w:top w:val="none" w:sz="2" w:space="0" w:color="000000"/>
              <w:left w:val="none" w:sz="2" w:space="0" w:color="000000"/>
              <w:bottom w:val="none" w:sz="2" w:space="0" w:color="000000"/>
              <w:right w:val="none" w:sz="2" w:space="0" w:color="000000"/>
            </w:tcBorders>
          </w:tcPr>
          <w:p w14:paraId="3ADB4975" w14:textId="77777777" w:rsidR="00030BD4" w:rsidRPr="009C1E65" w:rsidRDefault="00030BD4" w:rsidP="00401B92">
            <w:pPr>
              <w:rPr>
                <w:rFonts w:cs="Calibri"/>
                <w:color w:val="000000"/>
              </w:rPr>
            </w:pPr>
            <w:r w:rsidRPr="009C1E65">
              <w:rPr>
                <w:rFonts w:cs="Calibri"/>
                <w:color w:val="000000"/>
              </w:rPr>
              <w:t>10004;BARRAS P.;95;DOS SANTOS P.;</w:t>
            </w:r>
          </w:p>
        </w:tc>
      </w:tr>
      <w:tr w:rsidR="00030BD4" w:rsidRPr="009C1E65" w14:paraId="1E72A6B6" w14:textId="77777777" w:rsidTr="00401B92">
        <w:trPr>
          <w:trHeight w:val="285"/>
        </w:trPr>
        <w:tc>
          <w:tcPr>
            <w:tcW w:w="7200" w:type="dxa"/>
            <w:tcBorders>
              <w:top w:val="none" w:sz="2" w:space="0" w:color="000000"/>
              <w:left w:val="none" w:sz="2" w:space="0" w:color="000000"/>
              <w:bottom w:val="none" w:sz="2" w:space="0" w:color="000000"/>
              <w:right w:val="none" w:sz="2" w:space="0" w:color="000000"/>
            </w:tcBorders>
          </w:tcPr>
          <w:p w14:paraId="06B30FD2" w14:textId="77777777" w:rsidR="00030BD4" w:rsidRPr="009C1E65" w:rsidRDefault="00030BD4" w:rsidP="00401B92">
            <w:pPr>
              <w:rPr>
                <w:rFonts w:cs="Calibri"/>
                <w:color w:val="000000"/>
              </w:rPr>
            </w:pPr>
            <w:r w:rsidRPr="009C1E65">
              <w:rPr>
                <w:rFonts w:cs="Calibri"/>
                <w:color w:val="000000"/>
              </w:rPr>
              <w:t>10012;BURRI R. ;3365;DOS SANTOS B.</w:t>
            </w:r>
          </w:p>
        </w:tc>
      </w:tr>
    </w:tbl>
    <w:p w14:paraId="2F72492B" w14:textId="77777777" w:rsidR="00030BD4" w:rsidRPr="009C1E65" w:rsidRDefault="00030BD4" w:rsidP="00030BD4">
      <w:pPr>
        <w:rPr>
          <w:rFonts w:cs="Calibri"/>
          <w:color w:val="000000"/>
        </w:rPr>
      </w:pPr>
    </w:p>
    <w:p w14:paraId="4E6DC12D" w14:textId="77777777" w:rsidR="00030BD4" w:rsidRPr="009C1E65" w:rsidRDefault="00030BD4" w:rsidP="00030BD4">
      <w:pPr>
        <w:pStyle w:val="Titre5"/>
      </w:pPr>
      <w:bookmarkStart w:id="13" w:name="46232a65-5ae9-4fc7-b32f-dbbd0e02ac1b"/>
      <w:bookmarkEnd w:id="13"/>
      <w:r w:rsidRPr="009C1E65">
        <w:t>Relevé des salaires (brut) sd240e06</w:t>
      </w:r>
      <w:r>
        <w:t> :</w:t>
      </w:r>
    </w:p>
    <w:p w14:paraId="6398AAEB" w14:textId="77777777" w:rsidR="00030BD4" w:rsidRPr="009C1E65" w:rsidRDefault="00030BD4" w:rsidP="00030BD4">
      <w:pPr>
        <w:rPr>
          <w:rFonts w:ascii="Arial" w:hAnsi="Arial" w:cs="Arial"/>
          <w:color w:val="000000"/>
        </w:rPr>
      </w:pPr>
    </w:p>
    <w:p w14:paraId="72E1F5D3" w14:textId="77777777" w:rsidR="00030BD4" w:rsidRPr="009C1E65" w:rsidRDefault="00030BD4" w:rsidP="00030BD4">
      <w:pPr>
        <w:rPr>
          <w:rFonts w:ascii="Arial" w:hAnsi="Arial" w:cs="Arial"/>
          <w:color w:val="000000"/>
        </w:rPr>
      </w:pPr>
    </w:p>
    <w:p w14:paraId="61A0948A" w14:textId="77777777" w:rsidR="00030BD4" w:rsidRPr="009C1E65" w:rsidRDefault="00030BD4" w:rsidP="00030BD4">
      <w:pPr>
        <w:rPr>
          <w:rFonts w:ascii="Arial" w:hAnsi="Arial" w:cs="Arial"/>
          <w:b/>
          <w:bCs/>
          <w:color w:val="4F87FD"/>
        </w:rPr>
      </w:pPr>
      <w:r w:rsidRPr="009C1E65">
        <w:rPr>
          <w:rFonts w:ascii="Arial" w:hAnsi="Arial" w:cs="Arial"/>
          <w:b/>
          <w:bCs/>
          <w:color w:val="4F87FD"/>
        </w:rPr>
        <w:t>Exemple de liste générée :</w:t>
      </w:r>
    </w:p>
    <w:p w14:paraId="686F59C2" w14:textId="77777777" w:rsidR="00030BD4" w:rsidRPr="009C1E65" w:rsidRDefault="00030BD4" w:rsidP="00030BD4">
      <w:pPr>
        <w:rPr>
          <w:rFonts w:ascii="Arial" w:hAnsi="Arial" w:cs="Arial"/>
          <w:color w:val="000000"/>
        </w:rPr>
      </w:pPr>
    </w:p>
    <w:p w14:paraId="12D34956" w14:textId="77777777" w:rsidR="00030BD4" w:rsidRDefault="00030BD4" w:rsidP="00030BD4">
      <w:pPr>
        <w:rPr>
          <w:rFonts w:ascii="Arial" w:hAnsi="Arial" w:cs="Arial"/>
          <w:color w:val="000000"/>
        </w:rPr>
      </w:pPr>
      <w:bookmarkStart w:id="14" w:name="10fe0e72-9a11-4ba2-aea2-ae711a5376f3"/>
      <w:bookmarkEnd w:id="14"/>
      <w:r>
        <w:rPr>
          <w:rFonts w:ascii="Arial" w:hAnsi="Arial" w:cs="Arial"/>
          <w:noProof/>
          <w:color w:val="000000"/>
        </w:rPr>
        <w:drawing>
          <wp:inline distT="0" distB="0" distL="0" distR="0" wp14:anchorId="19577DDF" wp14:editId="4C848637">
            <wp:extent cx="5669280" cy="1797050"/>
            <wp:effectExtent l="0" t="0" r="0" b="0"/>
            <wp:docPr id="1692" name="Image 1692"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 1692" descr="Une image contenant texte, reçu, capture d’écran, Polic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1797050"/>
                    </a:xfrm>
                    <a:prstGeom prst="rect">
                      <a:avLst/>
                    </a:prstGeom>
                    <a:noFill/>
                    <a:ln>
                      <a:noFill/>
                    </a:ln>
                  </pic:spPr>
                </pic:pic>
              </a:graphicData>
            </a:graphic>
          </wp:inline>
        </w:drawing>
      </w:r>
    </w:p>
    <w:p w14:paraId="4EB12442" w14:textId="77777777" w:rsidR="00030BD4" w:rsidRPr="009C1E65" w:rsidRDefault="00030BD4" w:rsidP="00030BD4">
      <w:pPr>
        <w:pStyle w:val="Titre5"/>
      </w:pPr>
      <w:r w:rsidRPr="009C1E65">
        <w:t>Justificatif et détails des salaires sd240e07</w:t>
      </w:r>
      <w:r>
        <w:t> :</w:t>
      </w:r>
    </w:p>
    <w:p w14:paraId="7CC8E4C5" w14:textId="77777777" w:rsidR="00030BD4" w:rsidRPr="009C1E65" w:rsidRDefault="00030BD4" w:rsidP="00030BD4">
      <w:pPr>
        <w:rPr>
          <w:rFonts w:ascii="Arial" w:hAnsi="Arial" w:cs="Arial"/>
          <w:color w:val="000000"/>
        </w:rPr>
      </w:pPr>
    </w:p>
    <w:p w14:paraId="41FD4FE1" w14:textId="77777777" w:rsidR="00030BD4" w:rsidRPr="009C1E65" w:rsidRDefault="00030BD4" w:rsidP="00030BD4">
      <w:pPr>
        <w:rPr>
          <w:rFonts w:ascii="Arial" w:hAnsi="Arial" w:cs="Arial"/>
          <w:color w:val="000000"/>
        </w:rPr>
      </w:pPr>
    </w:p>
    <w:p w14:paraId="2DEE3D63" w14:textId="77777777" w:rsidR="00030BD4" w:rsidRDefault="00030BD4" w:rsidP="00030BD4">
      <w:pPr>
        <w:rPr>
          <w:rFonts w:ascii="Arial" w:hAnsi="Arial" w:cs="Arial"/>
          <w:b/>
          <w:bCs/>
          <w:color w:val="4F87FD"/>
        </w:rPr>
      </w:pPr>
      <w:r>
        <w:rPr>
          <w:rFonts w:ascii="Arial" w:hAnsi="Arial" w:cs="Arial"/>
          <w:b/>
          <w:bCs/>
          <w:color w:val="4F87FD"/>
        </w:rPr>
        <w:t>Exemple de liste générée :</w:t>
      </w:r>
    </w:p>
    <w:p w14:paraId="27B5BFDB" w14:textId="77777777" w:rsidR="00030BD4" w:rsidRDefault="00030BD4" w:rsidP="00030BD4">
      <w:pPr>
        <w:rPr>
          <w:rFonts w:ascii="Arial" w:hAnsi="Arial" w:cs="Arial"/>
          <w:color w:val="000000"/>
        </w:rPr>
      </w:pPr>
    </w:p>
    <w:p w14:paraId="028DF394" w14:textId="77777777" w:rsidR="00030BD4" w:rsidRDefault="00030BD4" w:rsidP="00030BD4">
      <w:pPr>
        <w:rPr>
          <w:rFonts w:ascii="Arial" w:hAnsi="Arial" w:cs="Arial"/>
          <w:color w:val="000000"/>
        </w:rPr>
      </w:pPr>
      <w:r>
        <w:rPr>
          <w:rFonts w:ascii="Arial" w:hAnsi="Arial" w:cs="Arial"/>
          <w:noProof/>
          <w:color w:val="000000"/>
        </w:rPr>
        <w:drawing>
          <wp:inline distT="0" distB="0" distL="0" distR="0" wp14:anchorId="131DBA49" wp14:editId="76802EE0">
            <wp:extent cx="5661025" cy="1964055"/>
            <wp:effectExtent l="0" t="0" r="0" b="0"/>
            <wp:docPr id="1693" name="Image 1693"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Image 1693" descr="Une image contenant texte, capture d’écran, ligne, Polic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1025" cy="1964055"/>
                    </a:xfrm>
                    <a:prstGeom prst="rect">
                      <a:avLst/>
                    </a:prstGeom>
                    <a:noFill/>
                    <a:ln>
                      <a:noFill/>
                    </a:ln>
                  </pic:spPr>
                </pic:pic>
              </a:graphicData>
            </a:graphic>
          </wp:inline>
        </w:drawing>
      </w:r>
    </w:p>
    <w:p w14:paraId="1AC61F07" w14:textId="77777777" w:rsidR="00030BD4" w:rsidRDefault="00030BD4" w:rsidP="00030BD4">
      <w:pPr>
        <w:rPr>
          <w:rFonts w:ascii="Arial" w:hAnsi="Arial" w:cs="Arial"/>
          <w:color w:val="000000"/>
        </w:rPr>
      </w:pPr>
    </w:p>
    <w:p w14:paraId="3DA1141B" w14:textId="77777777" w:rsidR="00030BD4" w:rsidRDefault="00030BD4" w:rsidP="00030BD4">
      <w:pPr>
        <w:rPr>
          <w:rFonts w:ascii="Arial" w:hAnsi="Arial" w:cs="Arial"/>
          <w:color w:val="000000"/>
        </w:rPr>
      </w:pPr>
    </w:p>
    <w:p w14:paraId="678D2201" w14:textId="77777777" w:rsidR="00030BD4" w:rsidRDefault="00030BD4" w:rsidP="00030BD4">
      <w:pPr>
        <w:rPr>
          <w:rFonts w:ascii="Arial" w:hAnsi="Arial" w:cs="Arial"/>
          <w:color w:val="000000"/>
        </w:rPr>
      </w:pPr>
    </w:p>
    <w:p w14:paraId="2C5E642B" w14:textId="77777777" w:rsidR="00030BD4" w:rsidRDefault="00030BD4" w:rsidP="00030BD4">
      <w:pPr>
        <w:rPr>
          <w:rFonts w:ascii="Arial" w:hAnsi="Arial" w:cs="Arial"/>
          <w:color w:val="000000"/>
        </w:rPr>
      </w:pPr>
    </w:p>
    <w:p w14:paraId="3C359D5D" w14:textId="77777777" w:rsidR="00030BD4" w:rsidRDefault="00030BD4" w:rsidP="00030BD4">
      <w:pPr>
        <w:rPr>
          <w:rFonts w:ascii="Arial" w:hAnsi="Arial" w:cs="Arial"/>
          <w:color w:val="000000"/>
        </w:rPr>
      </w:pPr>
    </w:p>
    <w:p w14:paraId="6FE2C728" w14:textId="77777777" w:rsidR="00030BD4" w:rsidRDefault="00030BD4" w:rsidP="00030BD4">
      <w:pPr>
        <w:rPr>
          <w:rFonts w:ascii="Arial" w:hAnsi="Arial" w:cs="Arial"/>
          <w:color w:val="000000"/>
        </w:rPr>
      </w:pPr>
    </w:p>
    <w:p w14:paraId="69FF4995" w14:textId="77777777" w:rsidR="00030BD4" w:rsidRDefault="00030BD4" w:rsidP="00030BD4">
      <w:pPr>
        <w:rPr>
          <w:rFonts w:ascii="Arial" w:hAnsi="Arial" w:cs="Arial"/>
          <w:color w:val="000000"/>
        </w:rPr>
      </w:pPr>
    </w:p>
    <w:p w14:paraId="01B6C34E" w14:textId="77777777" w:rsidR="00030BD4" w:rsidRDefault="00030BD4" w:rsidP="00030BD4">
      <w:pPr>
        <w:rPr>
          <w:rFonts w:ascii="Arial" w:hAnsi="Arial" w:cs="Arial"/>
          <w:color w:val="000000"/>
        </w:rPr>
      </w:pPr>
    </w:p>
    <w:p w14:paraId="5B6F4992" w14:textId="77777777" w:rsidR="00030BD4" w:rsidRDefault="00030BD4" w:rsidP="00030BD4">
      <w:pPr>
        <w:rPr>
          <w:rFonts w:ascii="Arial" w:hAnsi="Arial" w:cs="Arial"/>
          <w:color w:val="000000"/>
        </w:rPr>
      </w:pPr>
    </w:p>
    <w:p w14:paraId="576655C2" w14:textId="77777777" w:rsidR="00030BD4" w:rsidRDefault="00030BD4" w:rsidP="00030BD4">
      <w:pPr>
        <w:rPr>
          <w:rFonts w:ascii="Arial" w:hAnsi="Arial" w:cs="Arial"/>
          <w:color w:val="000000"/>
        </w:rPr>
      </w:pPr>
    </w:p>
    <w:p w14:paraId="0BF4DDA7" w14:textId="77777777" w:rsidR="00030BD4" w:rsidRDefault="00030BD4" w:rsidP="00030BD4">
      <w:pPr>
        <w:rPr>
          <w:rFonts w:ascii="Arial" w:hAnsi="Arial" w:cs="Arial"/>
          <w:color w:val="000000"/>
        </w:rPr>
      </w:pPr>
    </w:p>
    <w:p w14:paraId="4BE811E7" w14:textId="77777777" w:rsidR="00030BD4" w:rsidRDefault="00030BD4" w:rsidP="00030BD4">
      <w:pPr>
        <w:rPr>
          <w:rFonts w:ascii="Arial" w:hAnsi="Arial" w:cs="Arial"/>
          <w:color w:val="000000"/>
        </w:rPr>
      </w:pPr>
    </w:p>
    <w:p w14:paraId="2103BAA3" w14:textId="77777777" w:rsidR="00030BD4" w:rsidRDefault="00030BD4" w:rsidP="00030BD4">
      <w:pPr>
        <w:rPr>
          <w:rFonts w:ascii="Arial" w:hAnsi="Arial" w:cs="Arial"/>
          <w:color w:val="000000"/>
        </w:rPr>
      </w:pPr>
    </w:p>
    <w:p w14:paraId="271BD263" w14:textId="77777777" w:rsidR="00030BD4" w:rsidRDefault="00030BD4" w:rsidP="00030BD4">
      <w:pPr>
        <w:rPr>
          <w:rFonts w:ascii="Arial" w:hAnsi="Arial" w:cs="Arial"/>
          <w:color w:val="000000"/>
        </w:rPr>
      </w:pPr>
    </w:p>
    <w:p w14:paraId="7162EB44" w14:textId="77777777" w:rsidR="00030BD4" w:rsidRDefault="00030BD4" w:rsidP="00030BD4">
      <w:pPr>
        <w:rPr>
          <w:rFonts w:ascii="Arial" w:hAnsi="Arial" w:cs="Arial"/>
          <w:color w:val="000000"/>
        </w:rPr>
      </w:pPr>
    </w:p>
    <w:p w14:paraId="7AE87E98" w14:textId="77777777" w:rsidR="00030BD4" w:rsidRDefault="00030BD4" w:rsidP="00030BD4">
      <w:pPr>
        <w:pStyle w:val="Titre4"/>
      </w:pPr>
      <w:r>
        <w:lastRenderedPageBreak/>
        <w:t xml:space="preserve">Planning RH sdplan : </w:t>
      </w:r>
    </w:p>
    <w:p w14:paraId="444D86D4" w14:textId="77777777" w:rsidR="00030BD4" w:rsidRDefault="00030BD4" w:rsidP="00030BD4">
      <w:r w:rsidRPr="001F0DB7">
        <w:rPr>
          <w:noProof/>
        </w:rPr>
        <w:drawing>
          <wp:inline distT="0" distB="0" distL="0" distR="0" wp14:anchorId="2E933599" wp14:editId="607BE98D">
            <wp:extent cx="9837241" cy="5248275"/>
            <wp:effectExtent l="0" t="0" r="0" b="0"/>
            <wp:docPr id="169062540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5401" name="Image 1" descr="Une image contenant texte, capture d’écran, logiciel, nombre&#10;&#10;Description générée automatiquement"/>
                    <pic:cNvPicPr/>
                  </pic:nvPicPr>
                  <pic:blipFill>
                    <a:blip r:embed="rId64"/>
                    <a:stretch>
                      <a:fillRect/>
                    </a:stretch>
                  </pic:blipFill>
                  <pic:spPr>
                    <a:xfrm>
                      <a:off x="0" y="0"/>
                      <a:ext cx="9844969" cy="5252398"/>
                    </a:xfrm>
                    <a:prstGeom prst="rect">
                      <a:avLst/>
                    </a:prstGeom>
                  </pic:spPr>
                </pic:pic>
              </a:graphicData>
            </a:graphic>
          </wp:inline>
        </w:drawing>
      </w:r>
    </w:p>
    <w:p w14:paraId="6D3A455C" w14:textId="77777777" w:rsidR="00030BD4" w:rsidRDefault="00030BD4" w:rsidP="00030BD4"/>
    <w:p w14:paraId="6F83CC29" w14:textId="77777777" w:rsidR="00030BD4" w:rsidRDefault="00030BD4" w:rsidP="00030BD4"/>
    <w:p w14:paraId="2E3C36E8" w14:textId="77777777" w:rsidR="00030BD4" w:rsidRDefault="00030BD4" w:rsidP="00030BD4"/>
    <w:p w14:paraId="57133F6B" w14:textId="77777777" w:rsidR="00030BD4" w:rsidRDefault="00030BD4" w:rsidP="00030BD4"/>
    <w:p w14:paraId="1874BD3F" w14:textId="77777777" w:rsidR="00030BD4" w:rsidRDefault="00030BD4" w:rsidP="00030BD4">
      <w:pPr>
        <w:rPr>
          <w:b/>
          <w:bCs/>
          <w:u w:val="single"/>
        </w:rPr>
      </w:pPr>
      <w:r w:rsidRPr="00C742B6">
        <w:rPr>
          <w:b/>
          <w:bCs/>
          <w:u w:val="single"/>
        </w:rPr>
        <w:lastRenderedPageBreak/>
        <w:t xml:space="preserve">Note explicative du Planning RH programme « sdplan » : </w:t>
      </w:r>
    </w:p>
    <w:p w14:paraId="518CD767" w14:textId="77777777" w:rsidR="00030BD4" w:rsidRPr="008A0BED" w:rsidRDefault="00030BD4" w:rsidP="00030BD4">
      <w:r>
        <w:t>L</w:t>
      </w:r>
      <w:r w:rsidRPr="008A0BED">
        <w:t>e programme "sdplan" est conçu pour la gestion du planning des ressources humaines. Il permet de planifier et de suivre les soldes de congés des employés ainsi que leur présence et absence au travail. Voici les composantes de l'interface :</w:t>
      </w:r>
    </w:p>
    <w:p w14:paraId="23306921" w14:textId="77777777" w:rsidR="00030BD4" w:rsidRPr="008A0BED" w:rsidRDefault="00030BD4" w:rsidP="00030BD4">
      <w:pPr>
        <w:numPr>
          <w:ilvl w:val="0"/>
          <w:numId w:val="169"/>
        </w:numPr>
      </w:pPr>
      <w:r w:rsidRPr="008A0BED">
        <w:rPr>
          <w:b/>
          <w:bCs/>
        </w:rPr>
        <w:t>Salarié</w:t>
      </w:r>
      <w:r w:rsidRPr="008A0BED">
        <w:t xml:space="preserve"> : Liste les noms des employés et leur solde de congés actuel ainsi que leur solde de congés au 31 décembre de l'année précédente.</w:t>
      </w:r>
    </w:p>
    <w:p w14:paraId="133DE13F" w14:textId="77777777" w:rsidR="00030BD4" w:rsidRPr="008A0BED" w:rsidRDefault="00030BD4" w:rsidP="00030BD4">
      <w:pPr>
        <w:numPr>
          <w:ilvl w:val="0"/>
          <w:numId w:val="169"/>
        </w:numPr>
      </w:pPr>
      <w:r w:rsidRPr="008A0BED">
        <w:rPr>
          <w:b/>
          <w:bCs/>
        </w:rPr>
        <w:t>Planning</w:t>
      </w:r>
      <w:r w:rsidRPr="008A0BED">
        <w:t xml:space="preserve"> : Représente un calendrier mensuel où il est possible de visualiser et de gérer les jours de travail, les jours de congé, et les jours fériés pour chaque employé.</w:t>
      </w:r>
    </w:p>
    <w:p w14:paraId="47F6E196" w14:textId="77777777" w:rsidR="00030BD4" w:rsidRPr="008A0BED" w:rsidRDefault="00030BD4" w:rsidP="00030BD4">
      <w:pPr>
        <w:numPr>
          <w:ilvl w:val="0"/>
          <w:numId w:val="169"/>
        </w:numPr>
      </w:pPr>
      <w:r w:rsidRPr="008A0BED">
        <w:rPr>
          <w:b/>
          <w:bCs/>
        </w:rPr>
        <w:t>Navigation</w:t>
      </w:r>
      <w:r w:rsidRPr="008A0BED">
        <w:t xml:space="preserve"> : Offre des options pour naviguer à travers les différents affichages et paramètres du planning, comme le mois et l'année courants, le déplacement entre les jours, et la sélection rapide de périodes spécifiques.</w:t>
      </w:r>
    </w:p>
    <w:p w14:paraId="65391E11" w14:textId="77777777" w:rsidR="00030BD4" w:rsidRPr="008A0BED" w:rsidRDefault="00030BD4" w:rsidP="00030BD4">
      <w:pPr>
        <w:numPr>
          <w:ilvl w:val="0"/>
          <w:numId w:val="169"/>
        </w:numPr>
      </w:pPr>
      <w:r w:rsidRPr="008A0BED">
        <w:rPr>
          <w:b/>
          <w:bCs/>
        </w:rPr>
        <w:t>Absences</w:t>
      </w:r>
      <w:r w:rsidRPr="008A0BED">
        <w:t xml:space="preserve"> : Permet de signaler les absences des employés et d'enregistrer les types d'absences tels que les congés payés, les congés maladie, etc.</w:t>
      </w:r>
    </w:p>
    <w:p w14:paraId="5B436590" w14:textId="77777777" w:rsidR="00030BD4" w:rsidRPr="008A0BED" w:rsidRDefault="00030BD4" w:rsidP="00030BD4">
      <w:pPr>
        <w:numPr>
          <w:ilvl w:val="0"/>
          <w:numId w:val="169"/>
        </w:numPr>
      </w:pPr>
      <w:r w:rsidRPr="008A0BED">
        <w:rPr>
          <w:b/>
          <w:bCs/>
        </w:rPr>
        <w:t>Tableau de bord</w:t>
      </w:r>
      <w:r w:rsidRPr="008A0BED">
        <w:t xml:space="preserve"> : Fournit un aperçu rapide de certaines statistiques ou métriques clés relatives au personnel.</w:t>
      </w:r>
    </w:p>
    <w:p w14:paraId="439C3B06" w14:textId="77777777" w:rsidR="00030BD4" w:rsidRPr="008A0BED" w:rsidRDefault="00030BD4" w:rsidP="00030BD4">
      <w:pPr>
        <w:numPr>
          <w:ilvl w:val="0"/>
          <w:numId w:val="169"/>
        </w:numPr>
      </w:pPr>
      <w:r w:rsidRPr="008A0BED">
        <w:rPr>
          <w:b/>
          <w:bCs/>
        </w:rPr>
        <w:t>Graphique</w:t>
      </w:r>
      <w:r w:rsidRPr="008A0BED">
        <w:t xml:space="preserve"> : Permet de visualiser les données de planning sous forme de graphiques, facilitant ainsi l'analyse des tendances ou des modèles d'absence.</w:t>
      </w:r>
    </w:p>
    <w:p w14:paraId="5B913CBB" w14:textId="77777777" w:rsidR="00030BD4" w:rsidRPr="008A0BED" w:rsidRDefault="00030BD4" w:rsidP="00030BD4">
      <w:pPr>
        <w:numPr>
          <w:ilvl w:val="0"/>
          <w:numId w:val="169"/>
        </w:numPr>
      </w:pPr>
      <w:r w:rsidRPr="008A0BED">
        <w:rPr>
          <w:b/>
          <w:bCs/>
        </w:rPr>
        <w:t>Configuration</w:t>
      </w:r>
      <w:r w:rsidRPr="008A0BED">
        <w:t xml:space="preserve"> : Donne accès aux paramètres de configuration du planning, où vous pouvez définir des règles, des normes de travail et d'autres paramètres relatifs aux ressources humaines.</w:t>
      </w:r>
    </w:p>
    <w:p w14:paraId="6DD3ACD2" w14:textId="77777777" w:rsidR="00030BD4" w:rsidRPr="008A0BED" w:rsidRDefault="00030BD4" w:rsidP="00030BD4">
      <w:pPr>
        <w:numPr>
          <w:ilvl w:val="0"/>
          <w:numId w:val="169"/>
        </w:numPr>
      </w:pPr>
      <w:r w:rsidRPr="008A0BED">
        <w:rPr>
          <w:b/>
          <w:bCs/>
        </w:rPr>
        <w:t>Barre de couleur</w:t>
      </w:r>
      <w:r w:rsidRPr="008A0BED">
        <w:t xml:space="preserve"> : Les couleurs peuvent être utilisées pour distinguer rapidement les différents types de jours, comme les week-ends, les jours fériés, ou les jours de congé.</w:t>
      </w:r>
    </w:p>
    <w:p w14:paraId="6C99DACA" w14:textId="77777777" w:rsidR="00030BD4" w:rsidRPr="008A0BED" w:rsidRDefault="00030BD4" w:rsidP="00030BD4">
      <w:pPr>
        <w:numPr>
          <w:ilvl w:val="0"/>
          <w:numId w:val="169"/>
        </w:numPr>
      </w:pPr>
      <w:r w:rsidRPr="008A0BED">
        <w:rPr>
          <w:b/>
          <w:bCs/>
        </w:rPr>
        <w:t>Boutons en bas</w:t>
      </w:r>
      <w:r w:rsidRPr="008A0BED">
        <w:t xml:space="preserve"> : Incluent des fonctionnalités telles que sauvegarder les modifications apportées au planning, imprimer le planning, etc.</w:t>
      </w:r>
    </w:p>
    <w:p w14:paraId="656B63CD" w14:textId="77777777" w:rsidR="00030BD4" w:rsidRPr="008A0BED" w:rsidRDefault="00030BD4" w:rsidP="00030BD4">
      <w:r w:rsidRPr="008A0BED">
        <w:t>Ce programme est un outil essentiel pour le département des ressources humaines pour une gestion efficace du temps de travail et des absences, assurant le suivi précis des jours ouvrés et des congés des employés.</w:t>
      </w:r>
    </w:p>
    <w:p w14:paraId="63E0A961" w14:textId="77777777" w:rsidR="00030BD4" w:rsidRPr="00EF6E79" w:rsidRDefault="00030BD4" w:rsidP="00030BD4"/>
    <w:p w14:paraId="3CCEDC62" w14:textId="77777777" w:rsidR="00030BD4" w:rsidRPr="005E7828" w:rsidRDefault="00030BD4" w:rsidP="00030BD4"/>
    <w:p w14:paraId="66E975E3" w14:textId="77777777" w:rsidR="00030BD4" w:rsidRDefault="00030BD4" w:rsidP="00030BD4"/>
    <w:p w14:paraId="255C80F3" w14:textId="77777777" w:rsidR="00030BD4" w:rsidRDefault="00030BD4" w:rsidP="00030BD4"/>
    <w:p w14:paraId="68CBAAF0" w14:textId="77777777" w:rsidR="00030BD4" w:rsidRDefault="00030BD4" w:rsidP="00030BD4"/>
    <w:p w14:paraId="6869B006" w14:textId="77777777" w:rsidR="00030BD4" w:rsidRDefault="00030BD4" w:rsidP="00030BD4"/>
    <w:p w14:paraId="3992B32B" w14:textId="77777777" w:rsidR="00030BD4" w:rsidRDefault="00030BD4" w:rsidP="00030BD4"/>
    <w:p w14:paraId="4BF03C0E" w14:textId="77777777" w:rsidR="00030BD4" w:rsidRDefault="00030BD4" w:rsidP="00030BD4"/>
    <w:p w14:paraId="5A3CD135" w14:textId="77777777" w:rsidR="00030BD4" w:rsidRPr="00024593" w:rsidRDefault="00030BD4" w:rsidP="00030BD4">
      <w:pPr>
        <w:pStyle w:val="Titre3"/>
      </w:pPr>
      <w:bookmarkStart w:id="15" w:name="_Toc164865938"/>
      <w:r>
        <w:lastRenderedPageBreak/>
        <w:t>Traitements mensuels :</w:t>
      </w:r>
      <w:bookmarkEnd w:id="15"/>
    </w:p>
    <w:p w14:paraId="6A32BC36" w14:textId="77777777" w:rsidR="00030BD4" w:rsidRDefault="00030BD4" w:rsidP="00030BD4">
      <w:pPr>
        <w:pStyle w:val="Titre4"/>
      </w:pPr>
      <w:r>
        <w:t xml:space="preserve">Gestion des variables sd130 : </w:t>
      </w:r>
    </w:p>
    <w:p w14:paraId="376B5B47" w14:textId="77777777" w:rsidR="00030BD4" w:rsidRDefault="00030BD4" w:rsidP="00030BD4">
      <w:pPr>
        <w:rPr>
          <w:noProof/>
        </w:rPr>
      </w:pPr>
      <w:r>
        <w:rPr>
          <w:noProof/>
        </w:rPr>
        <w:t>tu</w:t>
      </w:r>
      <w:r w:rsidRPr="008479A8">
        <w:rPr>
          <w:noProof/>
        </w:rPr>
        <w:drawing>
          <wp:inline distT="0" distB="0" distL="0" distR="0" wp14:anchorId="0CBB9E31" wp14:editId="14B07AB8">
            <wp:extent cx="9363075" cy="6242050"/>
            <wp:effectExtent l="0" t="0" r="9525" b="6350"/>
            <wp:docPr id="228414940"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4940" name="Image 1" descr="Une image contenant texte, capture d’écran, affichage, nombre&#10;&#10;Description générée automatiquement"/>
                    <pic:cNvPicPr/>
                  </pic:nvPicPr>
                  <pic:blipFill>
                    <a:blip r:embed="rId65"/>
                    <a:stretch>
                      <a:fillRect/>
                    </a:stretch>
                  </pic:blipFill>
                  <pic:spPr>
                    <a:xfrm>
                      <a:off x="0" y="0"/>
                      <a:ext cx="9363785" cy="6242523"/>
                    </a:xfrm>
                    <a:prstGeom prst="rect">
                      <a:avLst/>
                    </a:prstGeom>
                  </pic:spPr>
                </pic:pic>
              </a:graphicData>
            </a:graphic>
          </wp:inline>
        </w:drawing>
      </w:r>
    </w:p>
    <w:p w14:paraId="2C998FB5" w14:textId="77777777" w:rsidR="00030BD4" w:rsidRDefault="00030BD4" w:rsidP="00030BD4">
      <w:pPr>
        <w:rPr>
          <w:b/>
          <w:bCs/>
          <w:noProof/>
          <w:u w:val="single"/>
        </w:rPr>
      </w:pPr>
      <w:r w:rsidRPr="00292C8F">
        <w:rPr>
          <w:b/>
          <w:bCs/>
          <w:noProof/>
          <w:u w:val="single"/>
        </w:rPr>
        <w:lastRenderedPageBreak/>
        <w:t xml:space="preserve">Note explicative de la gestion des variables programme « sd130 » : </w:t>
      </w:r>
    </w:p>
    <w:p w14:paraId="1A2ACF39" w14:textId="77777777" w:rsidR="00030BD4" w:rsidRPr="00FE2200" w:rsidRDefault="00030BD4" w:rsidP="00030BD4">
      <w:r>
        <w:t>Le</w:t>
      </w:r>
      <w:r w:rsidRPr="00FE2200">
        <w:t xml:space="preserve"> programme "sd130" de votre système ERP, qui </w:t>
      </w:r>
      <w:r>
        <w:t>est</w:t>
      </w:r>
      <w:r w:rsidRPr="00FE2200">
        <w:t xml:space="preserve"> dédié à la gestion des variables de paie pour un salarié donné. Voici un guide fonctionnel décrivant ses composants :</w:t>
      </w:r>
    </w:p>
    <w:p w14:paraId="775C8795" w14:textId="77777777" w:rsidR="00030BD4" w:rsidRPr="00FE2200" w:rsidRDefault="00030BD4" w:rsidP="00030BD4">
      <w:pPr>
        <w:numPr>
          <w:ilvl w:val="0"/>
          <w:numId w:val="170"/>
        </w:numPr>
      </w:pPr>
      <w:r w:rsidRPr="00FE2200">
        <w:rPr>
          <w:b/>
          <w:bCs/>
        </w:rPr>
        <w:t>Sélection du Mois et de l'Exercice</w:t>
      </w:r>
      <w:r w:rsidRPr="00FE2200">
        <w:t xml:space="preserve"> : Vous pouvez sélectionner le mois et l'année pour lesquels vous souhaitez afficher ou modifier les variables de paie.</w:t>
      </w:r>
    </w:p>
    <w:p w14:paraId="33CA6314" w14:textId="77777777" w:rsidR="00030BD4" w:rsidRPr="00FE2200" w:rsidRDefault="00030BD4" w:rsidP="00030BD4">
      <w:pPr>
        <w:numPr>
          <w:ilvl w:val="0"/>
          <w:numId w:val="170"/>
        </w:numPr>
      </w:pPr>
      <w:r w:rsidRPr="00FE2200">
        <w:rPr>
          <w:b/>
          <w:bCs/>
        </w:rPr>
        <w:t>Salarié</w:t>
      </w:r>
      <w:r w:rsidRPr="00FE2200">
        <w:t xml:space="preserve"> : Cela vous permet d'entrer l'identifiant ou le nom du salarié pour lequel vous voulez consulter ou modifier les variables de paie.</w:t>
      </w:r>
    </w:p>
    <w:p w14:paraId="7647CB28" w14:textId="77777777" w:rsidR="00030BD4" w:rsidRPr="00FE2200" w:rsidRDefault="00030BD4" w:rsidP="00030BD4">
      <w:pPr>
        <w:numPr>
          <w:ilvl w:val="0"/>
          <w:numId w:val="170"/>
        </w:numPr>
      </w:pPr>
      <w:r w:rsidRPr="00FE2200">
        <w:rPr>
          <w:b/>
          <w:bCs/>
        </w:rPr>
        <w:t>Rubrique</w:t>
      </w:r>
      <w:r w:rsidRPr="00FE2200">
        <w:t xml:space="preserve"> : Chaque ligne représente une rubrique de paie différente avec des détails tels que la quantité (heures travaillées, jours de congé, etc.), la base (salaire horaire, taux de prime, etc.), le taux applicable, et le montant calculé.</w:t>
      </w:r>
    </w:p>
    <w:p w14:paraId="3B49B604" w14:textId="77777777" w:rsidR="00030BD4" w:rsidRPr="00FE2200" w:rsidRDefault="00030BD4" w:rsidP="00030BD4">
      <w:pPr>
        <w:numPr>
          <w:ilvl w:val="0"/>
          <w:numId w:val="170"/>
        </w:numPr>
      </w:pPr>
      <w:r w:rsidRPr="00FE2200">
        <w:rPr>
          <w:b/>
          <w:bCs/>
        </w:rPr>
        <w:t>Boutons de Navigation</w:t>
      </w:r>
      <w:r w:rsidRPr="00FE2200">
        <w:t xml:space="preserve"> : Utilisés pour naviguer à travers les rubriques ou pour ajouter et supprimer des rubriques de paie.</w:t>
      </w:r>
    </w:p>
    <w:p w14:paraId="15D8944B" w14:textId="77777777" w:rsidR="00030BD4" w:rsidRPr="00FE2200" w:rsidRDefault="00030BD4" w:rsidP="00030BD4">
      <w:pPr>
        <w:numPr>
          <w:ilvl w:val="0"/>
          <w:numId w:val="170"/>
        </w:numPr>
      </w:pPr>
      <w:r w:rsidRPr="00FE2200">
        <w:rPr>
          <w:b/>
          <w:bCs/>
        </w:rPr>
        <w:t>Toutes les variables / Variables issues du programme sd130 / Variables issues des rapports de travail</w:t>
      </w:r>
      <w:r w:rsidRPr="00FE2200">
        <w:t xml:space="preserve"> : Ces options permettent de filtrer les variables affichées selon leur origine ou leur pertinence.</w:t>
      </w:r>
    </w:p>
    <w:p w14:paraId="30BDB6BF" w14:textId="77777777" w:rsidR="00030BD4" w:rsidRPr="00FE2200" w:rsidRDefault="00030BD4" w:rsidP="00030BD4">
      <w:pPr>
        <w:numPr>
          <w:ilvl w:val="0"/>
          <w:numId w:val="170"/>
        </w:numPr>
      </w:pPr>
      <w:r w:rsidRPr="00FE2200">
        <w:rPr>
          <w:b/>
          <w:bCs/>
        </w:rPr>
        <w:t>Commentaire(s)</w:t>
      </w:r>
      <w:r w:rsidRPr="00FE2200">
        <w:t xml:space="preserve"> : Ce champ peut être utilisé pour ajouter des notes ou des commentaires spécifiques à chaque rubrique de paie pour le salarié sélectionné.</w:t>
      </w:r>
    </w:p>
    <w:p w14:paraId="79188B62" w14:textId="77777777" w:rsidR="00030BD4" w:rsidRPr="00FE2200" w:rsidRDefault="00030BD4" w:rsidP="00030BD4">
      <w:pPr>
        <w:numPr>
          <w:ilvl w:val="0"/>
          <w:numId w:val="170"/>
        </w:numPr>
      </w:pPr>
      <w:r w:rsidRPr="00FE2200">
        <w:rPr>
          <w:b/>
          <w:bCs/>
        </w:rPr>
        <w:t>Sauvegarde et Actions</w:t>
      </w:r>
      <w:r w:rsidRPr="00FE2200">
        <w:t xml:space="preserve"> : Les boutons en bas, comme le bouton vert coché, servent probablement à enregistrer les modifications apportées ou à effectuer d'autres actions comme l'impression ou l'exportation des données.</w:t>
      </w:r>
    </w:p>
    <w:p w14:paraId="3DA8322D" w14:textId="77777777" w:rsidR="00030BD4" w:rsidRPr="00FE2200" w:rsidRDefault="00030BD4" w:rsidP="00030BD4">
      <w:r w:rsidRPr="00FE2200">
        <w:t>Le programme "sd130" est un outil clé pour le traitement détaillé des salaires, permettant de gérer avec précision les diverses composantes de la rémunération d'un employé et d'assurer que le calcul de la paie est conforme aux heures travaillées, aux taux en vigueur, et aux autres conditions de rémunération.</w:t>
      </w:r>
    </w:p>
    <w:p w14:paraId="7899C0AF" w14:textId="77777777" w:rsidR="00030BD4" w:rsidRPr="00FE2200" w:rsidRDefault="00030BD4" w:rsidP="00030BD4">
      <w:pPr>
        <w:rPr>
          <w:vanish/>
        </w:rPr>
      </w:pPr>
      <w:r w:rsidRPr="00FE2200">
        <w:rPr>
          <w:vanish/>
        </w:rPr>
        <w:t>Haut du formulaire</w:t>
      </w:r>
    </w:p>
    <w:p w14:paraId="3D81FFB2" w14:textId="77777777" w:rsidR="00030BD4" w:rsidRPr="00292C8F" w:rsidRDefault="00030BD4" w:rsidP="00030BD4"/>
    <w:p w14:paraId="3F3B2EE6" w14:textId="77777777" w:rsidR="00030BD4" w:rsidRDefault="00030BD4" w:rsidP="00030BD4"/>
    <w:p w14:paraId="5C830239" w14:textId="77777777" w:rsidR="00030BD4" w:rsidRPr="003D4232" w:rsidRDefault="00030BD4" w:rsidP="00030BD4">
      <w:pPr>
        <w:pStyle w:val="Titre4"/>
      </w:pPr>
      <w:r>
        <w:lastRenderedPageBreak/>
        <w:t xml:space="preserve">Edition des variables sd131 : </w:t>
      </w:r>
    </w:p>
    <w:p w14:paraId="28F9284A" w14:textId="77777777" w:rsidR="00030BD4" w:rsidRDefault="00030BD4" w:rsidP="00030BD4">
      <w:pPr>
        <w:tabs>
          <w:tab w:val="left" w:pos="6372"/>
        </w:tabs>
        <w:rPr>
          <w:rFonts w:ascii="Segoe UI" w:hAnsi="Segoe UI" w:cs="Segoe UI"/>
        </w:rPr>
      </w:pPr>
      <w:r w:rsidRPr="00295DD4">
        <w:rPr>
          <w:rFonts w:ascii="Segoe UI" w:hAnsi="Segoe UI" w:cs="Segoe UI"/>
          <w:noProof/>
        </w:rPr>
        <w:drawing>
          <wp:inline distT="0" distB="0" distL="0" distR="0" wp14:anchorId="5160B22B" wp14:editId="05A006D9">
            <wp:extent cx="9545382" cy="6335009"/>
            <wp:effectExtent l="0" t="0" r="0" b="8890"/>
            <wp:docPr id="139539866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98665" name="Image 1" descr="Une image contenant texte, capture d’écran, affichage, logiciel&#10;&#10;Description générée automatiquement"/>
                    <pic:cNvPicPr/>
                  </pic:nvPicPr>
                  <pic:blipFill>
                    <a:blip r:embed="rId66"/>
                    <a:stretch>
                      <a:fillRect/>
                    </a:stretch>
                  </pic:blipFill>
                  <pic:spPr>
                    <a:xfrm>
                      <a:off x="0" y="0"/>
                      <a:ext cx="9545382" cy="6335009"/>
                    </a:xfrm>
                    <a:prstGeom prst="rect">
                      <a:avLst/>
                    </a:prstGeom>
                  </pic:spPr>
                </pic:pic>
              </a:graphicData>
            </a:graphic>
          </wp:inline>
        </w:drawing>
      </w:r>
    </w:p>
    <w:p w14:paraId="798B61B7" w14:textId="77777777" w:rsidR="00030BD4" w:rsidRDefault="00030BD4" w:rsidP="00030BD4">
      <w:pPr>
        <w:tabs>
          <w:tab w:val="left" w:pos="6372"/>
        </w:tabs>
        <w:rPr>
          <w:rFonts w:cs="Segoe UI"/>
          <w:b/>
          <w:bCs/>
          <w:u w:val="single"/>
        </w:rPr>
      </w:pPr>
    </w:p>
    <w:p w14:paraId="7330AA94" w14:textId="77777777" w:rsidR="00030BD4" w:rsidRDefault="00030BD4" w:rsidP="00030BD4">
      <w:pPr>
        <w:tabs>
          <w:tab w:val="left" w:pos="6372"/>
        </w:tabs>
        <w:rPr>
          <w:rFonts w:cs="Segoe UI"/>
          <w:b/>
          <w:bCs/>
          <w:u w:val="single"/>
        </w:rPr>
      </w:pPr>
      <w:r w:rsidRPr="00235FCB">
        <w:rPr>
          <w:rFonts w:cs="Segoe UI"/>
          <w:b/>
          <w:bCs/>
          <w:u w:val="single"/>
        </w:rPr>
        <w:lastRenderedPageBreak/>
        <w:t xml:space="preserve">Note explicative de l’Edition des variables programme « sd131 » : </w:t>
      </w:r>
    </w:p>
    <w:p w14:paraId="2D0CEEC5" w14:textId="77777777" w:rsidR="00030BD4" w:rsidRPr="00BB7ED2" w:rsidRDefault="00030BD4" w:rsidP="00030BD4">
      <w:pPr>
        <w:tabs>
          <w:tab w:val="left" w:pos="6372"/>
        </w:tabs>
        <w:rPr>
          <w:rFonts w:cs="Segoe UI"/>
        </w:rPr>
      </w:pPr>
      <w:r w:rsidRPr="00BB7ED2">
        <w:rPr>
          <w:rFonts w:cs="Segoe UI"/>
        </w:rPr>
        <w:t>Le programme "sd131" dans le système ERP est conçu pour l'édition et la gestion des variables de paie par salarié et par rubrique. Il permet aux utilisateurs d'ajuster et de suivre les différents composants du calcul de la paie. Voici un guide de ses fonctionnalités :</w:t>
      </w:r>
    </w:p>
    <w:p w14:paraId="6430D0E8" w14:textId="77777777" w:rsidR="00030BD4" w:rsidRPr="00BB7ED2" w:rsidRDefault="00030BD4" w:rsidP="00030BD4">
      <w:pPr>
        <w:numPr>
          <w:ilvl w:val="0"/>
          <w:numId w:val="171"/>
        </w:numPr>
        <w:tabs>
          <w:tab w:val="left" w:pos="6372"/>
        </w:tabs>
        <w:rPr>
          <w:rFonts w:cs="Segoe UI"/>
        </w:rPr>
      </w:pPr>
      <w:r w:rsidRPr="00BB7ED2">
        <w:rPr>
          <w:rFonts w:cs="Segoe UI"/>
          <w:b/>
          <w:bCs/>
        </w:rPr>
        <w:t>Liste des variables par n° de salarié et n° de rubrique</w:t>
      </w:r>
      <w:r w:rsidRPr="00BB7ED2">
        <w:rPr>
          <w:rFonts w:cs="Segoe UI"/>
        </w:rPr>
        <w:t xml:space="preserve"> : Ce tableau central permet d'afficher et de modifier les données relatives aux rubriques de paie pour chaque employé. Les variables peuvent inclure des données comme la quantité (nombre d'heures travaillées), la base de calcul, le taux applicable et le montant résultant.</w:t>
      </w:r>
    </w:p>
    <w:p w14:paraId="3FCB5037" w14:textId="77777777" w:rsidR="00030BD4" w:rsidRPr="00BB7ED2" w:rsidRDefault="00030BD4" w:rsidP="00030BD4">
      <w:pPr>
        <w:numPr>
          <w:ilvl w:val="0"/>
          <w:numId w:val="171"/>
        </w:numPr>
        <w:tabs>
          <w:tab w:val="left" w:pos="6372"/>
        </w:tabs>
        <w:rPr>
          <w:rFonts w:cs="Segoe UI"/>
        </w:rPr>
      </w:pPr>
      <w:r w:rsidRPr="00BB7ED2">
        <w:rPr>
          <w:rFonts w:cs="Segoe UI"/>
          <w:b/>
          <w:bCs/>
        </w:rPr>
        <w:t>Société(s)</w:t>
      </w:r>
      <w:r w:rsidRPr="00BB7ED2">
        <w:rPr>
          <w:rFonts w:cs="Segoe UI"/>
        </w:rPr>
        <w:t xml:space="preserve"> : Permet de filtrer les informations par entreprise ou division au sein d'un groupe.</w:t>
      </w:r>
    </w:p>
    <w:p w14:paraId="75D11216" w14:textId="77777777" w:rsidR="00030BD4" w:rsidRPr="00BB7ED2" w:rsidRDefault="00030BD4" w:rsidP="00030BD4">
      <w:pPr>
        <w:numPr>
          <w:ilvl w:val="0"/>
          <w:numId w:val="171"/>
        </w:numPr>
        <w:tabs>
          <w:tab w:val="left" w:pos="6372"/>
        </w:tabs>
        <w:rPr>
          <w:rFonts w:cs="Segoe UI"/>
        </w:rPr>
      </w:pPr>
      <w:r w:rsidRPr="00BB7ED2">
        <w:rPr>
          <w:rFonts w:cs="Segoe UI"/>
          <w:b/>
          <w:bCs/>
        </w:rPr>
        <w:t>Sélection des Salariés</w:t>
      </w:r>
      <w:r w:rsidRPr="00BB7ED2">
        <w:rPr>
          <w:rFonts w:cs="Segoe UI"/>
        </w:rPr>
        <w:t xml:space="preserve"> : Il est possible de sélectionner les salariés pour lesquels on souhaite voir ou éditer les variables. Les options incluent :</w:t>
      </w:r>
    </w:p>
    <w:p w14:paraId="70AFDA76" w14:textId="77777777" w:rsidR="00030BD4" w:rsidRPr="00BB7ED2" w:rsidRDefault="00030BD4" w:rsidP="00030BD4">
      <w:pPr>
        <w:numPr>
          <w:ilvl w:val="1"/>
          <w:numId w:val="171"/>
        </w:numPr>
        <w:tabs>
          <w:tab w:val="left" w:pos="6372"/>
        </w:tabs>
        <w:rPr>
          <w:rFonts w:cs="Segoe UI"/>
        </w:rPr>
      </w:pPr>
      <w:r w:rsidRPr="00BB7ED2">
        <w:rPr>
          <w:rFonts w:cs="Segoe UI"/>
          <w:b/>
          <w:bCs/>
        </w:rPr>
        <w:t>Tous les salariés</w:t>
      </w:r>
      <w:r w:rsidRPr="00BB7ED2">
        <w:rPr>
          <w:rFonts w:cs="Segoe UI"/>
        </w:rPr>
        <w:t xml:space="preserve"> : Affiche les données pour tous les employés.</w:t>
      </w:r>
    </w:p>
    <w:p w14:paraId="255CE677" w14:textId="77777777" w:rsidR="00030BD4" w:rsidRPr="00BB7ED2" w:rsidRDefault="00030BD4" w:rsidP="00030BD4">
      <w:pPr>
        <w:numPr>
          <w:ilvl w:val="1"/>
          <w:numId w:val="171"/>
        </w:numPr>
        <w:tabs>
          <w:tab w:val="left" w:pos="6372"/>
        </w:tabs>
        <w:rPr>
          <w:rFonts w:cs="Segoe UI"/>
        </w:rPr>
      </w:pPr>
      <w:r w:rsidRPr="00BB7ED2">
        <w:rPr>
          <w:rFonts w:cs="Segoe UI"/>
          <w:b/>
          <w:bCs/>
        </w:rPr>
        <w:t>Sélection alphabétique</w:t>
      </w:r>
      <w:r w:rsidRPr="00BB7ED2">
        <w:rPr>
          <w:rFonts w:cs="Segoe UI"/>
        </w:rPr>
        <w:t xml:space="preserve"> : Trie les employés par ordre alphabétique.</w:t>
      </w:r>
    </w:p>
    <w:p w14:paraId="780237F9" w14:textId="77777777" w:rsidR="00030BD4" w:rsidRPr="00BB7ED2" w:rsidRDefault="00030BD4" w:rsidP="00030BD4">
      <w:pPr>
        <w:numPr>
          <w:ilvl w:val="1"/>
          <w:numId w:val="171"/>
        </w:numPr>
        <w:tabs>
          <w:tab w:val="left" w:pos="6372"/>
        </w:tabs>
        <w:rPr>
          <w:rFonts w:cs="Segoe UI"/>
        </w:rPr>
      </w:pPr>
      <w:r w:rsidRPr="00BB7ED2">
        <w:rPr>
          <w:rFonts w:cs="Segoe UI"/>
          <w:b/>
          <w:bCs/>
        </w:rPr>
        <w:t>Sélection numérique</w:t>
      </w:r>
      <w:r w:rsidRPr="00BB7ED2">
        <w:rPr>
          <w:rFonts w:cs="Segoe UI"/>
        </w:rPr>
        <w:t xml:space="preserve"> : Trie les employés par un ordre numérique, probablement basé sur leur numéro d'employé.</w:t>
      </w:r>
    </w:p>
    <w:p w14:paraId="082A3602" w14:textId="77777777" w:rsidR="00030BD4" w:rsidRPr="00BB7ED2" w:rsidRDefault="00030BD4" w:rsidP="00030BD4">
      <w:pPr>
        <w:numPr>
          <w:ilvl w:val="0"/>
          <w:numId w:val="171"/>
        </w:numPr>
        <w:tabs>
          <w:tab w:val="left" w:pos="6372"/>
        </w:tabs>
        <w:rPr>
          <w:rFonts w:cs="Segoe UI"/>
        </w:rPr>
      </w:pPr>
      <w:r w:rsidRPr="00BB7ED2">
        <w:rPr>
          <w:rFonts w:cs="Segoe UI"/>
          <w:b/>
          <w:bCs/>
        </w:rPr>
        <w:t>Rubriques</w:t>
      </w:r>
      <w:r w:rsidRPr="00BB7ED2">
        <w:rPr>
          <w:rFonts w:cs="Segoe UI"/>
        </w:rPr>
        <w:t xml:space="preserve"> : Les utilisateurs peuvent sélectionner des rubriques spécifiques pour afficher ou éditer des variables liées.</w:t>
      </w:r>
    </w:p>
    <w:p w14:paraId="5666A997" w14:textId="77777777" w:rsidR="00030BD4" w:rsidRPr="00BB7ED2" w:rsidRDefault="00030BD4" w:rsidP="00030BD4">
      <w:pPr>
        <w:numPr>
          <w:ilvl w:val="0"/>
          <w:numId w:val="171"/>
        </w:numPr>
        <w:tabs>
          <w:tab w:val="left" w:pos="6372"/>
        </w:tabs>
        <w:rPr>
          <w:rFonts w:cs="Segoe UI"/>
        </w:rPr>
      </w:pPr>
      <w:r w:rsidRPr="00BB7ED2">
        <w:rPr>
          <w:rFonts w:cs="Segoe UI"/>
          <w:b/>
          <w:bCs/>
        </w:rPr>
        <w:t>Provenance</w:t>
      </w:r>
      <w:r w:rsidRPr="00BB7ED2">
        <w:rPr>
          <w:rFonts w:cs="Segoe UI"/>
        </w:rPr>
        <w:t xml:space="preserve"> : Cette section permet de déterminer si les variables affichées proviennent directement des données saisies ou des rapports de travail.</w:t>
      </w:r>
    </w:p>
    <w:p w14:paraId="3B84EEE8" w14:textId="77777777" w:rsidR="00030BD4" w:rsidRPr="00BB7ED2" w:rsidRDefault="00030BD4" w:rsidP="00030BD4">
      <w:pPr>
        <w:numPr>
          <w:ilvl w:val="0"/>
          <w:numId w:val="171"/>
        </w:numPr>
        <w:tabs>
          <w:tab w:val="left" w:pos="6372"/>
        </w:tabs>
        <w:rPr>
          <w:rFonts w:cs="Segoe UI"/>
        </w:rPr>
      </w:pPr>
      <w:r w:rsidRPr="00BB7ED2">
        <w:rPr>
          <w:rFonts w:cs="Segoe UI"/>
          <w:b/>
          <w:bCs/>
        </w:rPr>
        <w:t>Exercice et Mois</w:t>
      </w:r>
      <w:r w:rsidRPr="00BB7ED2">
        <w:rPr>
          <w:rFonts w:cs="Segoe UI"/>
        </w:rPr>
        <w:t xml:space="preserve"> : Ici, on peut choisir l'année et le mois pour lequel on souhaite consulter ou modifier les données.</w:t>
      </w:r>
    </w:p>
    <w:p w14:paraId="75CE0714" w14:textId="77777777" w:rsidR="00030BD4" w:rsidRPr="00BB7ED2" w:rsidRDefault="00030BD4" w:rsidP="00030BD4">
      <w:pPr>
        <w:numPr>
          <w:ilvl w:val="0"/>
          <w:numId w:val="171"/>
        </w:numPr>
        <w:tabs>
          <w:tab w:val="left" w:pos="6372"/>
        </w:tabs>
        <w:rPr>
          <w:rFonts w:cs="Segoe UI"/>
        </w:rPr>
      </w:pPr>
      <w:r w:rsidRPr="00BB7ED2">
        <w:rPr>
          <w:rFonts w:cs="Segoe UI"/>
          <w:b/>
          <w:bCs/>
        </w:rPr>
        <w:t>Filtrage par Département et Succursale</w:t>
      </w:r>
      <w:r w:rsidRPr="00BB7ED2">
        <w:rPr>
          <w:rFonts w:cs="Segoe UI"/>
        </w:rPr>
        <w:t xml:space="preserve"> : Ces options permettent d'affiner les données affichées en fonction du département ou de la succursale spécifique de l'entreprise.</w:t>
      </w:r>
    </w:p>
    <w:p w14:paraId="7BF2916F" w14:textId="77777777" w:rsidR="00030BD4" w:rsidRPr="00BB7ED2" w:rsidRDefault="00030BD4" w:rsidP="00030BD4">
      <w:pPr>
        <w:numPr>
          <w:ilvl w:val="0"/>
          <w:numId w:val="171"/>
        </w:numPr>
        <w:tabs>
          <w:tab w:val="left" w:pos="6372"/>
        </w:tabs>
        <w:rPr>
          <w:rFonts w:cs="Segoe UI"/>
        </w:rPr>
      </w:pPr>
      <w:r w:rsidRPr="00BB7ED2">
        <w:rPr>
          <w:rFonts w:cs="Segoe UI"/>
          <w:b/>
          <w:bCs/>
        </w:rPr>
        <w:t>Boutons de fonction</w:t>
      </w:r>
      <w:r w:rsidRPr="00BB7ED2">
        <w:rPr>
          <w:rFonts w:cs="Segoe UI"/>
        </w:rPr>
        <w:t xml:space="preserve"> : En bas de la fenêtre, des boutons tels que "Visualiser", "Export Excel" et "Imprimer vers fichier" permettent de visualiser les données à l'écran, de les exporter vers Excel ou de les imprimer.</w:t>
      </w:r>
    </w:p>
    <w:p w14:paraId="23C2433E" w14:textId="77777777" w:rsidR="00030BD4" w:rsidRPr="00BB7ED2" w:rsidRDefault="00030BD4" w:rsidP="00030BD4">
      <w:pPr>
        <w:numPr>
          <w:ilvl w:val="0"/>
          <w:numId w:val="171"/>
        </w:numPr>
        <w:tabs>
          <w:tab w:val="left" w:pos="6372"/>
        </w:tabs>
        <w:rPr>
          <w:rFonts w:cs="Segoe UI"/>
        </w:rPr>
      </w:pPr>
      <w:r w:rsidRPr="00BB7ED2">
        <w:rPr>
          <w:rFonts w:cs="Segoe UI"/>
          <w:b/>
          <w:bCs/>
        </w:rPr>
        <w:t>Sélection des Mois</w:t>
      </w:r>
      <w:r w:rsidRPr="00BB7ED2">
        <w:rPr>
          <w:rFonts w:cs="Segoe UI"/>
        </w:rPr>
        <w:t xml:space="preserve"> : Permet de choisir des mois spécifiques pour lesquels les variables doivent être affichées ou modifiées.</w:t>
      </w:r>
    </w:p>
    <w:p w14:paraId="6E9A54FF" w14:textId="77777777" w:rsidR="00030BD4" w:rsidRPr="00BB7ED2" w:rsidRDefault="00030BD4" w:rsidP="00030BD4">
      <w:pPr>
        <w:numPr>
          <w:ilvl w:val="0"/>
          <w:numId w:val="171"/>
        </w:numPr>
        <w:tabs>
          <w:tab w:val="left" w:pos="6372"/>
        </w:tabs>
        <w:rPr>
          <w:rFonts w:cs="Segoe UI"/>
        </w:rPr>
      </w:pPr>
      <w:r w:rsidRPr="00BB7ED2">
        <w:rPr>
          <w:rFonts w:cs="Segoe UI"/>
          <w:b/>
          <w:bCs/>
        </w:rPr>
        <w:t>Boutons de navigation</w:t>
      </w:r>
      <w:r w:rsidRPr="00BB7ED2">
        <w:rPr>
          <w:rFonts w:cs="Segoe UI"/>
        </w:rPr>
        <w:t xml:space="preserve"> : Servent à naviguer entre les enregistrements des employés ou les périodes de temps.</w:t>
      </w:r>
    </w:p>
    <w:p w14:paraId="31BBB2AC" w14:textId="77777777" w:rsidR="00030BD4" w:rsidRPr="00BB7ED2" w:rsidRDefault="00030BD4" w:rsidP="00030BD4">
      <w:pPr>
        <w:tabs>
          <w:tab w:val="left" w:pos="6372"/>
        </w:tabs>
        <w:rPr>
          <w:rFonts w:cs="Segoe UI"/>
        </w:rPr>
      </w:pPr>
      <w:r w:rsidRPr="00BB7ED2">
        <w:rPr>
          <w:rFonts w:cs="Segoe UI"/>
        </w:rPr>
        <w:t>Ce programme est essentiel pour assurer que les composantes de la paie sont ajustées correctement pour chaque employé en fonction de leur temps de travail, des absences, des primes, des déductions et d'autres variables pertinentes pour le calcul de la paie.</w:t>
      </w:r>
    </w:p>
    <w:p w14:paraId="08C24A07" w14:textId="77777777" w:rsidR="00030BD4" w:rsidRDefault="00030BD4" w:rsidP="00030BD4">
      <w:pPr>
        <w:tabs>
          <w:tab w:val="left" w:pos="6372"/>
        </w:tabs>
        <w:rPr>
          <w:rFonts w:cs="Segoe UI"/>
        </w:rPr>
      </w:pPr>
    </w:p>
    <w:p w14:paraId="209EA458" w14:textId="77777777" w:rsidR="00030BD4" w:rsidRDefault="00030BD4" w:rsidP="00030BD4">
      <w:pPr>
        <w:tabs>
          <w:tab w:val="left" w:pos="6372"/>
        </w:tabs>
        <w:rPr>
          <w:rFonts w:cs="Segoe UI"/>
        </w:rPr>
      </w:pPr>
    </w:p>
    <w:p w14:paraId="0113877C" w14:textId="77777777" w:rsidR="00030BD4" w:rsidRPr="00235FCB" w:rsidRDefault="00030BD4" w:rsidP="00030BD4">
      <w:pPr>
        <w:tabs>
          <w:tab w:val="left" w:pos="6372"/>
        </w:tabs>
        <w:rPr>
          <w:rFonts w:cs="Segoe UI"/>
        </w:rPr>
      </w:pPr>
    </w:p>
    <w:p w14:paraId="65414669" w14:textId="77777777" w:rsidR="00030BD4" w:rsidRPr="00931E54" w:rsidRDefault="00030BD4" w:rsidP="00030BD4">
      <w:pPr>
        <w:pStyle w:val="Titre4"/>
        <w:rPr>
          <w:rFonts w:eastAsiaTheme="minorHAnsi" w:cstheme="minorBidi"/>
          <w:i w:val="0"/>
          <w:iCs w:val="0"/>
          <w:noProof/>
          <w:color w:val="auto"/>
        </w:rPr>
      </w:pPr>
      <w:r>
        <w:lastRenderedPageBreak/>
        <w:t>Génération automatique d’une variable sd133 :</w:t>
      </w:r>
    </w:p>
    <w:p w14:paraId="143703FD" w14:textId="77777777" w:rsidR="00030BD4" w:rsidRPr="00931E54" w:rsidRDefault="00030BD4" w:rsidP="00030BD4">
      <w:r w:rsidRPr="00351D7B">
        <w:rPr>
          <w:noProof/>
        </w:rPr>
        <w:drawing>
          <wp:anchor distT="0" distB="0" distL="114300" distR="114300" simplePos="0" relativeHeight="251661312" behindDoc="0" locked="0" layoutInCell="1" allowOverlap="1" wp14:anchorId="67336389" wp14:editId="397E5B28">
            <wp:simplePos x="0" y="0"/>
            <wp:positionH relativeFrom="margin">
              <wp:posOffset>-229235</wp:posOffset>
            </wp:positionH>
            <wp:positionV relativeFrom="paragraph">
              <wp:posOffset>67945</wp:posOffset>
            </wp:positionV>
            <wp:extent cx="9553575" cy="6388735"/>
            <wp:effectExtent l="0" t="0" r="9525" b="0"/>
            <wp:wrapSquare wrapText="bothSides"/>
            <wp:docPr id="1727876364"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76364" name="Image 1" descr="Une image contenant texte, capture d’écran, affichage, logiciel&#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9553575" cy="6388735"/>
                    </a:xfrm>
                    <a:prstGeom prst="rect">
                      <a:avLst/>
                    </a:prstGeom>
                  </pic:spPr>
                </pic:pic>
              </a:graphicData>
            </a:graphic>
            <wp14:sizeRelH relativeFrom="margin">
              <wp14:pctWidth>0</wp14:pctWidth>
            </wp14:sizeRelH>
            <wp14:sizeRelV relativeFrom="margin">
              <wp14:pctHeight>0</wp14:pctHeight>
            </wp14:sizeRelV>
          </wp:anchor>
        </w:drawing>
      </w:r>
    </w:p>
    <w:p w14:paraId="1DA0B7AF" w14:textId="77777777" w:rsidR="00030BD4" w:rsidRPr="00931E54" w:rsidRDefault="00030BD4" w:rsidP="00030BD4"/>
    <w:p w14:paraId="39B385F2" w14:textId="77777777" w:rsidR="00030BD4" w:rsidRPr="00931E54" w:rsidRDefault="00030BD4" w:rsidP="00030BD4"/>
    <w:p w14:paraId="372678CB" w14:textId="77777777" w:rsidR="00030BD4" w:rsidRPr="00931E54" w:rsidRDefault="00030BD4" w:rsidP="00030BD4"/>
    <w:p w14:paraId="59F4E274" w14:textId="77777777" w:rsidR="00030BD4" w:rsidRPr="00931E54" w:rsidRDefault="00030BD4" w:rsidP="00030BD4"/>
    <w:p w14:paraId="22A06CC3" w14:textId="77777777" w:rsidR="00030BD4" w:rsidRDefault="00030BD4" w:rsidP="00030BD4">
      <w:pPr>
        <w:rPr>
          <w:noProof/>
        </w:rPr>
      </w:pPr>
    </w:p>
    <w:p w14:paraId="7F792889" w14:textId="77777777" w:rsidR="00030BD4" w:rsidRPr="00931E54" w:rsidRDefault="00030BD4" w:rsidP="00030BD4">
      <w:pPr>
        <w:jc w:val="right"/>
      </w:pPr>
    </w:p>
    <w:p w14:paraId="66151CB5" w14:textId="77777777" w:rsidR="00030BD4" w:rsidRDefault="00030BD4" w:rsidP="00030BD4">
      <w:r>
        <w:br w:type="textWrapping" w:clear="all"/>
      </w:r>
    </w:p>
    <w:p w14:paraId="52FB3F38" w14:textId="77777777" w:rsidR="00030BD4" w:rsidRDefault="00030BD4" w:rsidP="00030BD4">
      <w:pPr>
        <w:rPr>
          <w:b/>
          <w:bCs/>
          <w:u w:val="single"/>
        </w:rPr>
      </w:pPr>
      <w:r w:rsidRPr="00931E54">
        <w:rPr>
          <w:b/>
          <w:bCs/>
          <w:u w:val="single"/>
        </w:rPr>
        <w:lastRenderedPageBreak/>
        <w:t xml:space="preserve">Note explicative de la génération automatique d’une variable programme « sd133 » : </w:t>
      </w:r>
    </w:p>
    <w:p w14:paraId="0BB51DAA" w14:textId="77777777" w:rsidR="00030BD4" w:rsidRPr="00FF5A9A" w:rsidRDefault="00030BD4" w:rsidP="00030BD4">
      <w:r w:rsidRPr="00FF5A9A">
        <w:t>Le programme "sd133" est destiné à la génération automatique de variables dans le système de gestion des salaires de l'ERP. Ce programme est conçu pour automatiser la création et la gestion de certaines données variables de paie en fonction de critères définis par l'utilisateur. Voici les éléments clés que l'on retrouve habituellement dans ce type de programme :</w:t>
      </w:r>
    </w:p>
    <w:p w14:paraId="3E3FBFD3" w14:textId="77777777" w:rsidR="00030BD4" w:rsidRPr="00FF5A9A" w:rsidRDefault="00030BD4" w:rsidP="00030BD4">
      <w:pPr>
        <w:numPr>
          <w:ilvl w:val="0"/>
          <w:numId w:val="172"/>
        </w:numPr>
      </w:pPr>
      <w:r w:rsidRPr="00FF5A9A">
        <w:rPr>
          <w:b/>
          <w:bCs/>
        </w:rPr>
        <w:t>Sélection des Salariés</w:t>
      </w:r>
      <w:r w:rsidRPr="00FF5A9A">
        <w:t xml:space="preserve"> : Il offre la possibilité de sélectionner un ou plusieurs salariés selon différents critères, tels qu'une sélection alphabétique, numérique ou en listant tous les salariés.</w:t>
      </w:r>
    </w:p>
    <w:p w14:paraId="2EAEDCEB" w14:textId="77777777" w:rsidR="00030BD4" w:rsidRPr="00FF5A9A" w:rsidRDefault="00030BD4" w:rsidP="00030BD4">
      <w:pPr>
        <w:numPr>
          <w:ilvl w:val="0"/>
          <w:numId w:val="172"/>
        </w:numPr>
      </w:pPr>
      <w:r w:rsidRPr="00FF5A9A">
        <w:rPr>
          <w:b/>
          <w:bCs/>
        </w:rPr>
        <w:t>Définition de la Période</w:t>
      </w:r>
      <w:r w:rsidRPr="00FF5A9A">
        <w:t xml:space="preserve"> : Permet de définir la période pour laquelle les variables seront générées, comme par mois ou pour une période spécifique de l'exercice.</w:t>
      </w:r>
    </w:p>
    <w:p w14:paraId="055DDFFE" w14:textId="77777777" w:rsidR="00030BD4" w:rsidRPr="00FF5A9A" w:rsidRDefault="00030BD4" w:rsidP="00030BD4">
      <w:pPr>
        <w:numPr>
          <w:ilvl w:val="0"/>
          <w:numId w:val="172"/>
        </w:numPr>
      </w:pPr>
      <w:r w:rsidRPr="00FF5A9A">
        <w:rPr>
          <w:b/>
          <w:bCs/>
        </w:rPr>
        <w:t>Sélection des Rubriques</w:t>
      </w:r>
      <w:r w:rsidRPr="00FF5A9A">
        <w:t xml:space="preserve"> : Donne la capacité de choisir spécifiquement les rubriques de paie pour lesquelles les variables doivent être générées.</w:t>
      </w:r>
    </w:p>
    <w:p w14:paraId="7D66C4B9" w14:textId="77777777" w:rsidR="00030BD4" w:rsidRPr="00FF5A9A" w:rsidRDefault="00030BD4" w:rsidP="00030BD4">
      <w:pPr>
        <w:numPr>
          <w:ilvl w:val="0"/>
          <w:numId w:val="172"/>
        </w:numPr>
      </w:pPr>
      <w:r w:rsidRPr="00FF5A9A">
        <w:rPr>
          <w:b/>
          <w:bCs/>
        </w:rPr>
        <w:t>Filtrage par Succursale et Département</w:t>
      </w:r>
      <w:r w:rsidRPr="00FF5A9A">
        <w:t xml:space="preserve"> : Offre des filtres pour cibler la génération de variables en fonction de la localisation de la succursale et du département de l'entreprise.</w:t>
      </w:r>
    </w:p>
    <w:p w14:paraId="6A95E8E9" w14:textId="77777777" w:rsidR="00030BD4" w:rsidRPr="00FF5A9A" w:rsidRDefault="00030BD4" w:rsidP="00030BD4">
      <w:pPr>
        <w:numPr>
          <w:ilvl w:val="0"/>
          <w:numId w:val="172"/>
        </w:numPr>
      </w:pPr>
      <w:r w:rsidRPr="00FF5A9A">
        <w:rPr>
          <w:b/>
          <w:bCs/>
        </w:rPr>
        <w:t>Type de Paiement</w:t>
      </w:r>
      <w:r w:rsidRPr="00FF5A9A">
        <w:t xml:space="preserve"> : Il est possible de déterminer si les variables doivent être appliquées à tous les types de paiement, être gérées automatiquement ou insérées manuellement.</w:t>
      </w:r>
    </w:p>
    <w:p w14:paraId="14152EA7" w14:textId="77777777" w:rsidR="00030BD4" w:rsidRPr="00FF5A9A" w:rsidRDefault="00030BD4" w:rsidP="00030BD4">
      <w:pPr>
        <w:numPr>
          <w:ilvl w:val="0"/>
          <w:numId w:val="172"/>
        </w:numPr>
      </w:pPr>
      <w:r w:rsidRPr="00FF5A9A">
        <w:rPr>
          <w:b/>
          <w:bCs/>
        </w:rPr>
        <w:t>Champs de Saisie pour les Variables</w:t>
      </w:r>
      <w:r w:rsidRPr="00FF5A9A">
        <w:t xml:space="preserve"> : Des champs sont disponibles pour entrer les informations détaillées relatives à chaque variable, y compris l'intitulé de la variable, la rubrique de paie correspondante, le montant, la quantité et le compte de comptabilité générale associé.</w:t>
      </w:r>
    </w:p>
    <w:p w14:paraId="0BAB87C0" w14:textId="77777777" w:rsidR="00030BD4" w:rsidRPr="00FF5A9A" w:rsidRDefault="00030BD4" w:rsidP="00030BD4">
      <w:pPr>
        <w:numPr>
          <w:ilvl w:val="0"/>
          <w:numId w:val="172"/>
        </w:numPr>
      </w:pPr>
      <w:r w:rsidRPr="00FF5A9A">
        <w:rPr>
          <w:b/>
          <w:bCs/>
        </w:rPr>
        <w:t>Validation et Gestion</w:t>
      </w:r>
      <w:r w:rsidRPr="00FF5A9A">
        <w:t xml:space="preserve"> : Les boutons "OK" et "Annuler" en bas de l'interface permettent de valider les opérations ou de les annuler.</w:t>
      </w:r>
    </w:p>
    <w:p w14:paraId="4E838460" w14:textId="77777777" w:rsidR="00030BD4" w:rsidRPr="00FF5A9A" w:rsidRDefault="00030BD4" w:rsidP="00030BD4">
      <w:r w:rsidRPr="00FF5A9A">
        <w:t>Ce programme facilite l'automatisation des processus de paie et permet de s'assurer que toutes les variables de paie sont générées de manière cohérente et précise selon les politiques de l'entreprise et les réglementations en vigueur.</w:t>
      </w:r>
    </w:p>
    <w:p w14:paraId="267A367C" w14:textId="77777777" w:rsidR="00030BD4" w:rsidRPr="00FF5A9A" w:rsidRDefault="00030BD4" w:rsidP="00030BD4"/>
    <w:p w14:paraId="39890432" w14:textId="77777777" w:rsidR="00030BD4" w:rsidRPr="00931E54" w:rsidRDefault="00030BD4" w:rsidP="00030BD4"/>
    <w:p w14:paraId="5872C123" w14:textId="77777777" w:rsidR="00030BD4" w:rsidRDefault="00030BD4" w:rsidP="00030BD4">
      <w:pPr>
        <w:pStyle w:val="Titre4"/>
      </w:pPr>
      <w:r>
        <w:lastRenderedPageBreak/>
        <w:t xml:space="preserve">Compar.mensuel d’une rubrique sd135 : </w:t>
      </w:r>
    </w:p>
    <w:p w14:paraId="456846CA" w14:textId="77777777" w:rsidR="00030BD4" w:rsidRDefault="00030BD4" w:rsidP="00030BD4">
      <w:r w:rsidRPr="00091408">
        <w:rPr>
          <w:noProof/>
        </w:rPr>
        <w:drawing>
          <wp:inline distT="0" distB="0" distL="0" distR="0" wp14:anchorId="3F7BE5F2" wp14:editId="0F315BA5">
            <wp:extent cx="9564435" cy="6363588"/>
            <wp:effectExtent l="0" t="0" r="0" b="0"/>
            <wp:docPr id="189138999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9996" name="Image 1" descr="Une image contenant texte, capture d’écran, logiciel, affichage&#10;&#10;Description générée automatiquement"/>
                    <pic:cNvPicPr/>
                  </pic:nvPicPr>
                  <pic:blipFill>
                    <a:blip r:embed="rId68"/>
                    <a:stretch>
                      <a:fillRect/>
                    </a:stretch>
                  </pic:blipFill>
                  <pic:spPr>
                    <a:xfrm>
                      <a:off x="0" y="0"/>
                      <a:ext cx="9564435" cy="6363588"/>
                    </a:xfrm>
                    <a:prstGeom prst="rect">
                      <a:avLst/>
                    </a:prstGeom>
                  </pic:spPr>
                </pic:pic>
              </a:graphicData>
            </a:graphic>
          </wp:inline>
        </w:drawing>
      </w:r>
    </w:p>
    <w:p w14:paraId="4C707C83" w14:textId="77777777" w:rsidR="00030BD4" w:rsidRDefault="00030BD4" w:rsidP="00030BD4">
      <w:pPr>
        <w:rPr>
          <w:b/>
          <w:bCs/>
          <w:u w:val="single"/>
        </w:rPr>
      </w:pPr>
      <w:r w:rsidRPr="002D28AA">
        <w:rPr>
          <w:b/>
          <w:bCs/>
          <w:u w:val="single"/>
        </w:rPr>
        <w:lastRenderedPageBreak/>
        <w:t>Note explicative de la comparaison mensuelle d’une rubrique</w:t>
      </w:r>
      <w:r>
        <w:rPr>
          <w:b/>
          <w:bCs/>
          <w:u w:val="single"/>
        </w:rPr>
        <w:t xml:space="preserve"> programme</w:t>
      </w:r>
      <w:r w:rsidRPr="002D28AA">
        <w:rPr>
          <w:b/>
          <w:bCs/>
          <w:u w:val="single"/>
        </w:rPr>
        <w:t xml:space="preserve"> « sd135 » : </w:t>
      </w:r>
    </w:p>
    <w:p w14:paraId="12659239" w14:textId="77777777" w:rsidR="00030BD4" w:rsidRPr="00D1650B" w:rsidRDefault="00030BD4" w:rsidP="00030BD4">
      <w:r w:rsidRPr="00D1650B">
        <w:t>Le programme "sd135" est conçu pour la comparaison mensuelle des rubriques de paie, permettant de surveiller les variations d'un élément de salaire d'une période à l'autre. Voici comment il est généralement composé :</w:t>
      </w:r>
    </w:p>
    <w:p w14:paraId="5DA74602" w14:textId="77777777" w:rsidR="00030BD4" w:rsidRPr="00D1650B" w:rsidRDefault="00030BD4" w:rsidP="00030BD4">
      <w:pPr>
        <w:numPr>
          <w:ilvl w:val="0"/>
          <w:numId w:val="173"/>
        </w:numPr>
      </w:pPr>
      <w:r w:rsidRPr="00D1650B">
        <w:rPr>
          <w:b/>
          <w:bCs/>
        </w:rPr>
        <w:t>Sélection des Salariés</w:t>
      </w:r>
      <w:r w:rsidRPr="00D1650B">
        <w:t xml:space="preserve"> :</w:t>
      </w:r>
    </w:p>
    <w:p w14:paraId="7535A87E" w14:textId="77777777" w:rsidR="00030BD4" w:rsidRPr="00D1650B" w:rsidRDefault="00030BD4" w:rsidP="00030BD4">
      <w:pPr>
        <w:numPr>
          <w:ilvl w:val="1"/>
          <w:numId w:val="173"/>
        </w:numPr>
      </w:pPr>
      <w:r w:rsidRPr="00D1650B">
        <w:rPr>
          <w:b/>
          <w:bCs/>
        </w:rPr>
        <w:t>Tous les salariés</w:t>
      </w:r>
      <w:r w:rsidRPr="00D1650B">
        <w:t xml:space="preserve"> : Pour sélectionner toutes les entrées de paie dans l'analyse.</w:t>
      </w:r>
    </w:p>
    <w:p w14:paraId="268DEDF3" w14:textId="77777777" w:rsidR="00030BD4" w:rsidRPr="00D1650B" w:rsidRDefault="00030BD4" w:rsidP="00030BD4">
      <w:pPr>
        <w:numPr>
          <w:ilvl w:val="1"/>
          <w:numId w:val="173"/>
        </w:numPr>
      </w:pPr>
      <w:r w:rsidRPr="00D1650B">
        <w:rPr>
          <w:b/>
          <w:bCs/>
        </w:rPr>
        <w:t>Sélection alphabétique/numérique</w:t>
      </w:r>
      <w:r w:rsidRPr="00D1650B">
        <w:t xml:space="preserve"> : Pour trier ou sélectionner les salariés selon l'ordre alphabétique ou numérique.</w:t>
      </w:r>
    </w:p>
    <w:p w14:paraId="2DEE46A4" w14:textId="77777777" w:rsidR="00030BD4" w:rsidRPr="00D1650B" w:rsidRDefault="00030BD4" w:rsidP="00030BD4">
      <w:pPr>
        <w:numPr>
          <w:ilvl w:val="0"/>
          <w:numId w:val="173"/>
        </w:numPr>
      </w:pPr>
      <w:r w:rsidRPr="00D1650B">
        <w:rPr>
          <w:b/>
          <w:bCs/>
        </w:rPr>
        <w:t>Désignation et Numéro</w:t>
      </w:r>
      <w:r w:rsidRPr="00D1650B">
        <w:t xml:space="preserve"> : Liste les salariés avec leur identifiant pour faciliter la recherche et la sélection.</w:t>
      </w:r>
    </w:p>
    <w:p w14:paraId="2918C05F" w14:textId="77777777" w:rsidR="00030BD4" w:rsidRPr="00D1650B" w:rsidRDefault="00030BD4" w:rsidP="00030BD4">
      <w:pPr>
        <w:numPr>
          <w:ilvl w:val="0"/>
          <w:numId w:val="173"/>
        </w:numPr>
      </w:pPr>
      <w:r w:rsidRPr="00D1650B">
        <w:rPr>
          <w:b/>
          <w:bCs/>
        </w:rPr>
        <w:t>Période</w:t>
      </w:r>
      <w:r w:rsidRPr="00D1650B">
        <w:t xml:space="preserve"> : Permet de définir la période courante que l'on souhaite comparer, généralement par mois et par année.</w:t>
      </w:r>
    </w:p>
    <w:p w14:paraId="3598B83B" w14:textId="77777777" w:rsidR="00030BD4" w:rsidRPr="00D1650B" w:rsidRDefault="00030BD4" w:rsidP="00030BD4">
      <w:pPr>
        <w:numPr>
          <w:ilvl w:val="0"/>
          <w:numId w:val="173"/>
        </w:numPr>
      </w:pPr>
      <w:r w:rsidRPr="00D1650B">
        <w:rPr>
          <w:b/>
          <w:bCs/>
        </w:rPr>
        <w:t>Décomptes</w:t>
      </w:r>
      <w:r w:rsidRPr="00D1650B">
        <w:t xml:space="preserve"> :</w:t>
      </w:r>
    </w:p>
    <w:p w14:paraId="3EE0805B" w14:textId="77777777" w:rsidR="00030BD4" w:rsidRPr="00D1650B" w:rsidRDefault="00030BD4" w:rsidP="00030BD4">
      <w:pPr>
        <w:numPr>
          <w:ilvl w:val="1"/>
          <w:numId w:val="173"/>
        </w:numPr>
      </w:pPr>
      <w:r w:rsidRPr="00D1650B">
        <w:t>Liste les différents types de décomptes ou groupes d'employés pour lesquels effectuer la comparaison (par exemple, par département, statut d'emploi, etc.).</w:t>
      </w:r>
    </w:p>
    <w:p w14:paraId="45A9037E" w14:textId="77777777" w:rsidR="00030BD4" w:rsidRPr="00D1650B" w:rsidRDefault="00030BD4" w:rsidP="00030BD4">
      <w:pPr>
        <w:numPr>
          <w:ilvl w:val="0"/>
          <w:numId w:val="173"/>
        </w:numPr>
      </w:pPr>
      <w:r w:rsidRPr="00D1650B">
        <w:rPr>
          <w:b/>
          <w:bCs/>
        </w:rPr>
        <w:t>Succursale(s)</w:t>
      </w:r>
      <w:r w:rsidRPr="00D1650B">
        <w:t xml:space="preserve"> et </w:t>
      </w:r>
      <w:r w:rsidRPr="00D1650B">
        <w:rPr>
          <w:b/>
          <w:bCs/>
        </w:rPr>
        <w:t>Département(s)</w:t>
      </w:r>
      <w:r w:rsidRPr="00D1650B">
        <w:t xml:space="preserve"> :</w:t>
      </w:r>
    </w:p>
    <w:p w14:paraId="7FF7C9D8" w14:textId="77777777" w:rsidR="00030BD4" w:rsidRPr="00D1650B" w:rsidRDefault="00030BD4" w:rsidP="00030BD4">
      <w:pPr>
        <w:numPr>
          <w:ilvl w:val="1"/>
          <w:numId w:val="173"/>
        </w:numPr>
      </w:pPr>
      <w:r w:rsidRPr="00D1650B">
        <w:t>Fournissent des options pour filtrer les données par emplacement spécifique de l'entreprise ou par département fonctionnel.</w:t>
      </w:r>
    </w:p>
    <w:p w14:paraId="600751D6" w14:textId="77777777" w:rsidR="00030BD4" w:rsidRPr="00D1650B" w:rsidRDefault="00030BD4" w:rsidP="00030BD4">
      <w:pPr>
        <w:numPr>
          <w:ilvl w:val="0"/>
          <w:numId w:val="173"/>
        </w:numPr>
      </w:pPr>
      <w:r w:rsidRPr="00D1650B">
        <w:rPr>
          <w:b/>
          <w:bCs/>
        </w:rPr>
        <w:t>Rubrique</w:t>
      </w:r>
      <w:r w:rsidRPr="00D1650B">
        <w:t xml:space="preserve"> :</w:t>
      </w:r>
    </w:p>
    <w:p w14:paraId="13DB6E04" w14:textId="77777777" w:rsidR="00030BD4" w:rsidRPr="00D1650B" w:rsidRDefault="00030BD4" w:rsidP="00030BD4">
      <w:pPr>
        <w:numPr>
          <w:ilvl w:val="1"/>
          <w:numId w:val="173"/>
        </w:numPr>
      </w:pPr>
      <w:r w:rsidRPr="00D1650B">
        <w:t>Pour sélectionner la rubrique de paie spécifique à comparer.</w:t>
      </w:r>
    </w:p>
    <w:p w14:paraId="641838D0" w14:textId="77777777" w:rsidR="00030BD4" w:rsidRPr="00D1650B" w:rsidRDefault="00030BD4" w:rsidP="00030BD4">
      <w:pPr>
        <w:numPr>
          <w:ilvl w:val="0"/>
          <w:numId w:val="173"/>
        </w:numPr>
      </w:pPr>
      <w:r w:rsidRPr="00D1650B">
        <w:rPr>
          <w:b/>
          <w:bCs/>
        </w:rPr>
        <w:t>Période de Comparaison</w:t>
      </w:r>
      <w:r w:rsidRPr="00D1650B">
        <w:t xml:space="preserve"> :</w:t>
      </w:r>
    </w:p>
    <w:p w14:paraId="10486798" w14:textId="77777777" w:rsidR="00030BD4" w:rsidRPr="00D1650B" w:rsidRDefault="00030BD4" w:rsidP="00030BD4">
      <w:pPr>
        <w:numPr>
          <w:ilvl w:val="1"/>
          <w:numId w:val="173"/>
        </w:numPr>
      </w:pPr>
      <w:r w:rsidRPr="00D1650B">
        <w:t>Pour sélectionner la période précédente avec laquelle la période courante sera comparée.</w:t>
      </w:r>
    </w:p>
    <w:p w14:paraId="44BAF880" w14:textId="77777777" w:rsidR="00030BD4" w:rsidRPr="00D1650B" w:rsidRDefault="00030BD4" w:rsidP="00030BD4">
      <w:pPr>
        <w:numPr>
          <w:ilvl w:val="0"/>
          <w:numId w:val="173"/>
        </w:numPr>
      </w:pPr>
      <w:r w:rsidRPr="00D1650B">
        <w:rPr>
          <w:b/>
          <w:bCs/>
        </w:rPr>
        <w:t>Type de Paiement</w:t>
      </w:r>
      <w:r w:rsidRPr="00D1650B">
        <w:t xml:space="preserve"> :</w:t>
      </w:r>
    </w:p>
    <w:p w14:paraId="53DC2EE0" w14:textId="77777777" w:rsidR="00030BD4" w:rsidRPr="00D1650B" w:rsidRDefault="00030BD4" w:rsidP="00030BD4">
      <w:pPr>
        <w:numPr>
          <w:ilvl w:val="1"/>
          <w:numId w:val="173"/>
        </w:numPr>
      </w:pPr>
      <w:r w:rsidRPr="00D1650B">
        <w:t>Pour définir si la comparaison doit inclure tous les types de paiement, seulement les paiements automatiques, ou si elle est manuelle.</w:t>
      </w:r>
    </w:p>
    <w:p w14:paraId="40FF2230" w14:textId="77777777" w:rsidR="00030BD4" w:rsidRPr="00D1650B" w:rsidRDefault="00030BD4" w:rsidP="00030BD4">
      <w:pPr>
        <w:numPr>
          <w:ilvl w:val="0"/>
          <w:numId w:val="173"/>
        </w:numPr>
      </w:pPr>
      <w:r w:rsidRPr="00D1650B">
        <w:rPr>
          <w:b/>
          <w:bCs/>
        </w:rPr>
        <w:t>Tolérance</w:t>
      </w:r>
      <w:r w:rsidRPr="00D1650B">
        <w:t xml:space="preserve"> :</w:t>
      </w:r>
    </w:p>
    <w:p w14:paraId="16CF6AF9" w14:textId="77777777" w:rsidR="00030BD4" w:rsidRPr="00D1650B" w:rsidRDefault="00030BD4" w:rsidP="00030BD4">
      <w:pPr>
        <w:numPr>
          <w:ilvl w:val="1"/>
          <w:numId w:val="173"/>
        </w:numPr>
      </w:pPr>
      <w:r w:rsidRPr="00D1650B">
        <w:t>Pour définir un seuil de tolérance en pourcentage, en deçà duquel les variations seront considérées comme négligeables.</w:t>
      </w:r>
    </w:p>
    <w:p w14:paraId="2E479CA3" w14:textId="77777777" w:rsidR="00030BD4" w:rsidRPr="00D1650B" w:rsidRDefault="00030BD4" w:rsidP="00030BD4">
      <w:pPr>
        <w:numPr>
          <w:ilvl w:val="0"/>
          <w:numId w:val="173"/>
        </w:numPr>
      </w:pPr>
      <w:r w:rsidRPr="00D1650B">
        <w:rPr>
          <w:b/>
          <w:bCs/>
        </w:rPr>
        <w:t>Boutons en bas</w:t>
      </w:r>
      <w:r w:rsidRPr="00D1650B">
        <w:t xml:space="preserve"> :</w:t>
      </w:r>
    </w:p>
    <w:p w14:paraId="0C50EC50" w14:textId="77777777" w:rsidR="00030BD4" w:rsidRPr="00D1650B" w:rsidRDefault="00030BD4" w:rsidP="00030BD4">
      <w:pPr>
        <w:numPr>
          <w:ilvl w:val="1"/>
          <w:numId w:val="173"/>
        </w:numPr>
      </w:pPr>
      <w:r w:rsidRPr="00D1650B">
        <w:t>"Visualiser", "Export Excel", "Imprimer vers fichier" pour les différentes manières de traiter les données affichées.</w:t>
      </w:r>
    </w:p>
    <w:p w14:paraId="17867D66" w14:textId="77777777" w:rsidR="00030BD4" w:rsidRPr="00D1650B" w:rsidRDefault="00030BD4" w:rsidP="00030BD4">
      <w:r w:rsidRPr="00D1650B">
        <w:t>Le programme "sd135" aide les gestionnaires de paie à identifier les écarts dans les rubriques de paie, pouvant indiquer des erreurs, des changements de politique de rémunération, ou des ajustements nécessaires. C’est un outil de contrôle et d'audit important dans le cadre de la gestion de la paie.</w:t>
      </w:r>
    </w:p>
    <w:p w14:paraId="1D857EB5" w14:textId="77777777" w:rsidR="00030BD4" w:rsidRPr="00D1650B" w:rsidRDefault="00030BD4" w:rsidP="00030BD4">
      <w:pPr>
        <w:rPr>
          <w:vanish/>
        </w:rPr>
      </w:pPr>
      <w:r w:rsidRPr="00D1650B">
        <w:rPr>
          <w:vanish/>
        </w:rPr>
        <w:lastRenderedPageBreak/>
        <w:t>Haut du formulaire</w:t>
      </w:r>
    </w:p>
    <w:p w14:paraId="255AB8A0" w14:textId="77777777" w:rsidR="00030BD4" w:rsidRDefault="00030BD4" w:rsidP="00030BD4">
      <w:pPr>
        <w:pStyle w:val="Titre4"/>
      </w:pPr>
      <w:r>
        <w:t>Bulletins de salaire sd150 :</w:t>
      </w:r>
    </w:p>
    <w:p w14:paraId="2469A7EB" w14:textId="77777777" w:rsidR="00030BD4" w:rsidRDefault="00030BD4" w:rsidP="00030BD4">
      <w:r w:rsidRPr="007F5EC9">
        <w:rPr>
          <w:noProof/>
        </w:rPr>
        <w:drawing>
          <wp:inline distT="0" distB="0" distL="0" distR="0" wp14:anchorId="73957D8A" wp14:editId="48FE049A">
            <wp:extent cx="7165836" cy="1675130"/>
            <wp:effectExtent l="0" t="0" r="0" b="1270"/>
            <wp:docPr id="1150171734" name="Image 1"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1734" name="Image 1" descr="Une image contenant texte, logiciel, Page web, Police&#10;&#10;Description générée automatiquement"/>
                    <pic:cNvPicPr/>
                  </pic:nvPicPr>
                  <pic:blipFill>
                    <a:blip r:embed="rId69"/>
                    <a:stretch>
                      <a:fillRect/>
                    </a:stretch>
                  </pic:blipFill>
                  <pic:spPr>
                    <a:xfrm>
                      <a:off x="0" y="0"/>
                      <a:ext cx="7184492" cy="1679491"/>
                    </a:xfrm>
                    <a:prstGeom prst="rect">
                      <a:avLst/>
                    </a:prstGeom>
                  </pic:spPr>
                </pic:pic>
              </a:graphicData>
            </a:graphic>
          </wp:inline>
        </w:drawing>
      </w:r>
    </w:p>
    <w:p w14:paraId="045BBB64" w14:textId="77777777" w:rsidR="00030BD4" w:rsidRDefault="00030BD4" w:rsidP="00030BD4">
      <w:r w:rsidRPr="0077026B">
        <w:rPr>
          <w:noProof/>
        </w:rPr>
        <w:drawing>
          <wp:inline distT="0" distB="0" distL="0" distR="0" wp14:anchorId="54037052" wp14:editId="22F8D49B">
            <wp:extent cx="7292340" cy="4839728"/>
            <wp:effectExtent l="0" t="0" r="3810" b="0"/>
            <wp:docPr id="9731795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953" name="Image 1" descr="Une image contenant texte, capture d’écran, logiciel, affichage&#10;&#10;Description générée automatiquement"/>
                    <pic:cNvPicPr/>
                  </pic:nvPicPr>
                  <pic:blipFill>
                    <a:blip r:embed="rId70"/>
                    <a:stretch>
                      <a:fillRect/>
                    </a:stretch>
                  </pic:blipFill>
                  <pic:spPr>
                    <a:xfrm>
                      <a:off x="0" y="0"/>
                      <a:ext cx="7301436" cy="4845764"/>
                    </a:xfrm>
                    <a:prstGeom prst="rect">
                      <a:avLst/>
                    </a:prstGeom>
                  </pic:spPr>
                </pic:pic>
              </a:graphicData>
            </a:graphic>
          </wp:inline>
        </w:drawing>
      </w:r>
    </w:p>
    <w:p w14:paraId="4E3096B6" w14:textId="77777777" w:rsidR="00030BD4" w:rsidRDefault="00030BD4" w:rsidP="00030BD4">
      <w:pPr>
        <w:rPr>
          <w:b/>
          <w:bCs/>
          <w:u w:val="single"/>
        </w:rPr>
      </w:pPr>
      <w:r w:rsidRPr="00E82BB2">
        <w:rPr>
          <w:b/>
          <w:bCs/>
          <w:u w:val="single"/>
        </w:rPr>
        <w:lastRenderedPageBreak/>
        <w:t xml:space="preserve">Note explicative des bulletins de salaires programme « sd150 » : </w:t>
      </w:r>
    </w:p>
    <w:p w14:paraId="3912A47A" w14:textId="77777777" w:rsidR="00030BD4" w:rsidRDefault="00030BD4" w:rsidP="00030BD4"/>
    <w:p w14:paraId="1B3CA66D" w14:textId="77777777" w:rsidR="00030BD4" w:rsidRPr="00A10696" w:rsidRDefault="00030BD4" w:rsidP="00030BD4">
      <w:r w:rsidRPr="00A10696">
        <w:t>Le programme "sd150" est conçu pour gérer divers aspects des bulletins de salaire au sein d'un système ERP. Voici comment il est habituellement composé :</w:t>
      </w:r>
    </w:p>
    <w:p w14:paraId="00C96FBB" w14:textId="77777777" w:rsidR="00030BD4" w:rsidRPr="00A10696" w:rsidRDefault="00030BD4" w:rsidP="00030BD4">
      <w:pPr>
        <w:numPr>
          <w:ilvl w:val="0"/>
          <w:numId w:val="174"/>
        </w:numPr>
      </w:pPr>
      <w:r w:rsidRPr="00A10696">
        <w:rPr>
          <w:b/>
          <w:bCs/>
        </w:rPr>
        <w:t>Calcul des bulletins de salaire</w:t>
      </w:r>
      <w:r w:rsidRPr="00A10696">
        <w:t xml:space="preserve"> (</w:t>
      </w:r>
      <w:r w:rsidRPr="00A10696">
        <w:rPr>
          <w:b/>
          <w:bCs/>
        </w:rPr>
        <w:t>sd150e01</w:t>
      </w:r>
      <w:r w:rsidRPr="00A10696">
        <w:t>) : Cette fonctionnalité permet de calculer les bulletins de salaire pour une période donnée.</w:t>
      </w:r>
    </w:p>
    <w:p w14:paraId="4ACFFB07" w14:textId="77777777" w:rsidR="00030BD4" w:rsidRPr="00A10696" w:rsidRDefault="00030BD4" w:rsidP="00030BD4">
      <w:pPr>
        <w:numPr>
          <w:ilvl w:val="0"/>
          <w:numId w:val="174"/>
        </w:numPr>
      </w:pPr>
      <w:r w:rsidRPr="00A10696">
        <w:rPr>
          <w:b/>
          <w:bCs/>
        </w:rPr>
        <w:t>Calcul et édition des bulletins de salaire</w:t>
      </w:r>
      <w:r w:rsidRPr="00A10696">
        <w:t xml:space="preserve"> (</w:t>
      </w:r>
      <w:r w:rsidRPr="00A10696">
        <w:rPr>
          <w:b/>
          <w:bCs/>
        </w:rPr>
        <w:t>sd150e02</w:t>
      </w:r>
      <w:r w:rsidRPr="00A10696">
        <w:t>) : Non seulement elle calcule les bulletins, mais elle permet également leur édition et impression.</w:t>
      </w:r>
    </w:p>
    <w:p w14:paraId="27DE07D3" w14:textId="77777777" w:rsidR="00030BD4" w:rsidRPr="00A10696" w:rsidRDefault="00030BD4" w:rsidP="00030BD4">
      <w:pPr>
        <w:numPr>
          <w:ilvl w:val="0"/>
          <w:numId w:val="174"/>
        </w:numPr>
      </w:pPr>
      <w:r w:rsidRPr="00A10696">
        <w:rPr>
          <w:b/>
          <w:bCs/>
        </w:rPr>
        <w:t>Édition de contrôle des bulletins de salaire</w:t>
      </w:r>
      <w:r w:rsidRPr="00A10696">
        <w:t xml:space="preserve"> (</w:t>
      </w:r>
      <w:r w:rsidRPr="00A10696">
        <w:rPr>
          <w:b/>
          <w:bCs/>
        </w:rPr>
        <w:t>sd150e03</w:t>
      </w:r>
      <w:r w:rsidRPr="00A10696">
        <w:t>) : Fournit des rapports de contrôle pour vérifier l'exactitude des bulletins de salaire avant finalisation.</w:t>
      </w:r>
    </w:p>
    <w:p w14:paraId="0BDEE526" w14:textId="77777777" w:rsidR="00030BD4" w:rsidRPr="00A10696" w:rsidRDefault="00030BD4" w:rsidP="00030BD4">
      <w:pPr>
        <w:numPr>
          <w:ilvl w:val="0"/>
          <w:numId w:val="174"/>
        </w:numPr>
      </w:pPr>
      <w:r w:rsidRPr="00A10696">
        <w:rPr>
          <w:b/>
          <w:bCs/>
        </w:rPr>
        <w:t>Liste récapitulative des salaires</w:t>
      </w:r>
      <w:r w:rsidRPr="00A10696">
        <w:t xml:space="preserve"> (</w:t>
      </w:r>
      <w:r w:rsidRPr="00A10696">
        <w:rPr>
          <w:b/>
          <w:bCs/>
        </w:rPr>
        <w:t>sd150e04</w:t>
      </w:r>
      <w:r w:rsidRPr="00A10696">
        <w:t>) : Génère une liste récapitulative de toutes les données de paie pour les salariés pour des révisions globales.</w:t>
      </w:r>
    </w:p>
    <w:p w14:paraId="01099ED4" w14:textId="77777777" w:rsidR="00030BD4" w:rsidRPr="00A10696" w:rsidRDefault="00030BD4" w:rsidP="00030BD4">
      <w:pPr>
        <w:numPr>
          <w:ilvl w:val="0"/>
          <w:numId w:val="174"/>
        </w:numPr>
      </w:pPr>
      <w:r w:rsidRPr="00A10696">
        <w:rPr>
          <w:b/>
          <w:bCs/>
        </w:rPr>
        <w:t>Liste des salariés sans variable 110</w:t>
      </w:r>
      <w:r w:rsidRPr="00A10696">
        <w:t xml:space="preserve"> (</w:t>
      </w:r>
      <w:r w:rsidRPr="00A10696">
        <w:rPr>
          <w:b/>
          <w:bCs/>
        </w:rPr>
        <w:t>sd150e05</w:t>
      </w:r>
      <w:r w:rsidRPr="00A10696">
        <w:t>) : Identifie les salariés pour lesquels une variable de paie spécifique (par exemple, la variable 110) n'a pas été saisie ou calculée.</w:t>
      </w:r>
    </w:p>
    <w:p w14:paraId="691ECB15" w14:textId="77777777" w:rsidR="00030BD4" w:rsidRPr="00A10696" w:rsidRDefault="00030BD4" w:rsidP="00030BD4">
      <w:pPr>
        <w:numPr>
          <w:ilvl w:val="0"/>
          <w:numId w:val="174"/>
        </w:numPr>
      </w:pPr>
      <w:r w:rsidRPr="00A10696">
        <w:rPr>
          <w:b/>
          <w:bCs/>
        </w:rPr>
        <w:t>Analyse des corrections du net</w:t>
      </w:r>
      <w:r w:rsidRPr="00A10696">
        <w:t xml:space="preserve"> (</w:t>
      </w:r>
      <w:r w:rsidRPr="00A10696">
        <w:rPr>
          <w:b/>
          <w:bCs/>
        </w:rPr>
        <w:t>sd150e06</w:t>
      </w:r>
      <w:r w:rsidRPr="00A10696">
        <w:t>) : Permet d'examiner les corrections apportées aux montants nets des bulletins de salaire.</w:t>
      </w:r>
    </w:p>
    <w:p w14:paraId="5D61DAF1" w14:textId="77777777" w:rsidR="00030BD4" w:rsidRPr="00A10696" w:rsidRDefault="00030BD4" w:rsidP="00030BD4">
      <w:pPr>
        <w:numPr>
          <w:ilvl w:val="0"/>
          <w:numId w:val="174"/>
        </w:numPr>
      </w:pPr>
      <w:r w:rsidRPr="00A10696">
        <w:rPr>
          <w:b/>
          <w:bCs/>
        </w:rPr>
        <w:t>Calcul et édition des acomptes salaire</w:t>
      </w:r>
      <w:r w:rsidRPr="00A10696">
        <w:t xml:space="preserve"> (</w:t>
      </w:r>
      <w:r w:rsidRPr="00A10696">
        <w:rPr>
          <w:b/>
          <w:bCs/>
        </w:rPr>
        <w:t>sd150e07</w:t>
      </w:r>
      <w:r w:rsidRPr="00A10696">
        <w:t>) : Sert à gérer les acomptes sur salaire, y compris leur calcul et leur édition pour la distribution.</w:t>
      </w:r>
    </w:p>
    <w:p w14:paraId="0E192D97" w14:textId="77777777" w:rsidR="00030BD4" w:rsidRPr="00A10696" w:rsidRDefault="00030BD4" w:rsidP="00030BD4">
      <w:r w:rsidRPr="00A10696">
        <w:t>Le programme "sd150" aide à automatiser et à simplifier le processus de paie, de la préparation à la vérification, en veillant à ce que les bulletins de salaire soient précis et conformes aux réglementations en vigueur. Il est également crucial pour assurer la transparence et la traçabilité dans la gestion de la rémunération des employés.</w:t>
      </w:r>
    </w:p>
    <w:p w14:paraId="76F6ABC1" w14:textId="77777777" w:rsidR="00030BD4" w:rsidRPr="00E82BB2" w:rsidRDefault="00030BD4" w:rsidP="00030BD4"/>
    <w:p w14:paraId="70280A44" w14:textId="77777777" w:rsidR="00030BD4" w:rsidRDefault="00030BD4" w:rsidP="00030BD4">
      <w:pPr>
        <w:pStyle w:val="Titre4"/>
      </w:pPr>
      <w:r>
        <w:lastRenderedPageBreak/>
        <w:t>Utilitaire bulletins de salaire sd151 :</w:t>
      </w:r>
    </w:p>
    <w:p w14:paraId="4B1EB5FC" w14:textId="77777777" w:rsidR="00030BD4" w:rsidRDefault="00030BD4" w:rsidP="00030BD4">
      <w:r w:rsidRPr="000A0F9F">
        <w:rPr>
          <w:noProof/>
        </w:rPr>
        <w:drawing>
          <wp:inline distT="0" distB="0" distL="0" distR="0" wp14:anchorId="3F00F77B" wp14:editId="2322F3DD">
            <wp:extent cx="9554908" cy="6430272"/>
            <wp:effectExtent l="0" t="0" r="8255" b="8890"/>
            <wp:docPr id="78567437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4377" name="Image 1" descr="Une image contenant texte, capture d’écran, affichage, logiciel&#10;&#10;Description générée automatiquement"/>
                    <pic:cNvPicPr/>
                  </pic:nvPicPr>
                  <pic:blipFill>
                    <a:blip r:embed="rId71"/>
                    <a:stretch>
                      <a:fillRect/>
                    </a:stretch>
                  </pic:blipFill>
                  <pic:spPr>
                    <a:xfrm>
                      <a:off x="0" y="0"/>
                      <a:ext cx="9554908" cy="6430272"/>
                    </a:xfrm>
                    <a:prstGeom prst="rect">
                      <a:avLst/>
                    </a:prstGeom>
                  </pic:spPr>
                </pic:pic>
              </a:graphicData>
            </a:graphic>
          </wp:inline>
        </w:drawing>
      </w:r>
    </w:p>
    <w:p w14:paraId="743851F2" w14:textId="77777777" w:rsidR="00030BD4" w:rsidRDefault="00030BD4" w:rsidP="00030BD4">
      <w:pPr>
        <w:rPr>
          <w:b/>
          <w:bCs/>
          <w:u w:val="single"/>
        </w:rPr>
      </w:pPr>
      <w:r w:rsidRPr="00813405">
        <w:rPr>
          <w:b/>
          <w:bCs/>
          <w:u w:val="single"/>
        </w:rPr>
        <w:lastRenderedPageBreak/>
        <w:t xml:space="preserve">Note explicative de l’utilitaire de salaire programme « sd151 » : </w:t>
      </w:r>
    </w:p>
    <w:p w14:paraId="2FACA31B" w14:textId="77777777" w:rsidR="00030BD4" w:rsidRPr="009F64EC" w:rsidRDefault="00030BD4" w:rsidP="00030BD4">
      <w:r w:rsidRPr="009F64EC">
        <w:t xml:space="preserve">Le programme "sd151" est un utilitaire pour la gestion des bulletins de salaire au sein du système ERP. Il </w:t>
      </w:r>
      <w:r>
        <w:t>est</w:t>
      </w:r>
      <w:r w:rsidRPr="009F64EC">
        <w:t>utilisé pour effectuer diverses opérations liées à la paie des employés, telles que :</w:t>
      </w:r>
    </w:p>
    <w:p w14:paraId="0CFA15C2" w14:textId="77777777" w:rsidR="00030BD4" w:rsidRPr="009F64EC" w:rsidRDefault="00030BD4" w:rsidP="00030BD4">
      <w:pPr>
        <w:numPr>
          <w:ilvl w:val="0"/>
          <w:numId w:val="175"/>
        </w:numPr>
      </w:pPr>
      <w:r w:rsidRPr="009F64EC">
        <w:rPr>
          <w:b/>
          <w:bCs/>
        </w:rPr>
        <w:t>Calcul des bulletins de salaire</w:t>
      </w:r>
      <w:r w:rsidRPr="009F64EC">
        <w:t xml:space="preserve"> : Cette fonction permet de calculer les salaires pour tous les employés ou pour un sous-ensemble sélectionné selon certains critères comme alphabétiquement ou numériquement.</w:t>
      </w:r>
    </w:p>
    <w:p w14:paraId="712169DF" w14:textId="77777777" w:rsidR="00030BD4" w:rsidRPr="009F64EC" w:rsidRDefault="00030BD4" w:rsidP="00030BD4">
      <w:pPr>
        <w:numPr>
          <w:ilvl w:val="0"/>
          <w:numId w:val="175"/>
        </w:numPr>
      </w:pPr>
      <w:r w:rsidRPr="009F64EC">
        <w:rPr>
          <w:b/>
          <w:bCs/>
        </w:rPr>
        <w:t>Sélection de la Période</w:t>
      </w:r>
      <w:r w:rsidRPr="009F64EC">
        <w:t xml:space="preserve"> : Vous pouvez sélectionner la période pour laquelle les bulletins doivent être calculés, comme par exemple de février à mars d'une année donnée.</w:t>
      </w:r>
    </w:p>
    <w:p w14:paraId="29E78B45" w14:textId="77777777" w:rsidR="00030BD4" w:rsidRPr="009F64EC" w:rsidRDefault="00030BD4" w:rsidP="00030BD4">
      <w:pPr>
        <w:numPr>
          <w:ilvl w:val="0"/>
          <w:numId w:val="175"/>
        </w:numPr>
      </w:pPr>
      <w:r w:rsidRPr="009F64EC">
        <w:rPr>
          <w:b/>
          <w:bCs/>
        </w:rPr>
        <w:t>Options d'Affichage et de Traitement</w:t>
      </w:r>
      <w:r w:rsidRPr="009F64EC">
        <w:t xml:space="preserve"> : L'interface offrirait des options pour visualiser, exporter vers Excel, ou imprimer les informations relatives aux bulletins de salaire.</w:t>
      </w:r>
    </w:p>
    <w:p w14:paraId="32D6A844" w14:textId="77777777" w:rsidR="00030BD4" w:rsidRPr="009F64EC" w:rsidRDefault="00030BD4" w:rsidP="00030BD4">
      <w:pPr>
        <w:numPr>
          <w:ilvl w:val="0"/>
          <w:numId w:val="175"/>
        </w:numPr>
      </w:pPr>
      <w:r w:rsidRPr="009F64EC">
        <w:rPr>
          <w:b/>
          <w:bCs/>
        </w:rPr>
        <w:t>Boutons de Navigation</w:t>
      </w:r>
      <w:r w:rsidRPr="009F64EC">
        <w:t xml:space="preserve"> : Des boutons pour naviguer à travers les différents bulletins de salaire ou pour valider les calculs effectués.</w:t>
      </w:r>
    </w:p>
    <w:p w14:paraId="7001F624" w14:textId="77777777" w:rsidR="00030BD4" w:rsidRPr="009F64EC" w:rsidRDefault="00030BD4" w:rsidP="00030BD4">
      <w:r w:rsidRPr="009F64EC">
        <w:t>Le but de ce programme est de faciliter la génération et la gestion des bulletins de salaire en automatisant le calcul et en permettant une revue efficace et une distribution précise des bulletins de paie aux employés.</w:t>
      </w:r>
    </w:p>
    <w:p w14:paraId="164CC12F" w14:textId="77777777" w:rsidR="00030BD4" w:rsidRPr="00813405" w:rsidRDefault="00030BD4" w:rsidP="00030BD4"/>
    <w:p w14:paraId="199BF687" w14:textId="77777777" w:rsidR="00030BD4" w:rsidRDefault="00030BD4" w:rsidP="00030BD4">
      <w:pPr>
        <w:pStyle w:val="Titre4"/>
      </w:pPr>
      <w:r>
        <w:lastRenderedPageBreak/>
        <w:t xml:space="preserve">Annulation bulletins salaire sd152 : </w:t>
      </w:r>
    </w:p>
    <w:p w14:paraId="0F4D5357" w14:textId="77777777" w:rsidR="00030BD4" w:rsidRDefault="00030BD4" w:rsidP="00030BD4">
      <w:r w:rsidRPr="00E7548E">
        <w:rPr>
          <w:noProof/>
        </w:rPr>
        <w:drawing>
          <wp:inline distT="0" distB="0" distL="0" distR="0" wp14:anchorId="0EF23862" wp14:editId="7D69CBEF">
            <wp:extent cx="9583487" cy="6411220"/>
            <wp:effectExtent l="0" t="0" r="0" b="8890"/>
            <wp:docPr id="89738722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7225" name="Image 1" descr="Une image contenant texte, capture d’écran, affichage, logiciel&#10;&#10;Description générée automatiquement"/>
                    <pic:cNvPicPr/>
                  </pic:nvPicPr>
                  <pic:blipFill>
                    <a:blip r:embed="rId72"/>
                    <a:stretch>
                      <a:fillRect/>
                    </a:stretch>
                  </pic:blipFill>
                  <pic:spPr>
                    <a:xfrm>
                      <a:off x="0" y="0"/>
                      <a:ext cx="9583487" cy="6411220"/>
                    </a:xfrm>
                    <a:prstGeom prst="rect">
                      <a:avLst/>
                    </a:prstGeom>
                  </pic:spPr>
                </pic:pic>
              </a:graphicData>
            </a:graphic>
          </wp:inline>
        </w:drawing>
      </w:r>
    </w:p>
    <w:p w14:paraId="2482F039" w14:textId="77777777" w:rsidR="00030BD4" w:rsidRDefault="00030BD4" w:rsidP="00030BD4">
      <w:pPr>
        <w:rPr>
          <w:b/>
          <w:bCs/>
          <w:u w:val="single"/>
        </w:rPr>
      </w:pPr>
      <w:r w:rsidRPr="00467B7D">
        <w:rPr>
          <w:b/>
          <w:bCs/>
          <w:u w:val="single"/>
        </w:rPr>
        <w:lastRenderedPageBreak/>
        <w:t xml:space="preserve">Note explicative de l’annulation du bulletin de salaire programme « sd152 » : </w:t>
      </w:r>
    </w:p>
    <w:p w14:paraId="4E467659" w14:textId="77777777" w:rsidR="00030BD4" w:rsidRDefault="00030BD4" w:rsidP="00030BD4">
      <w:pPr>
        <w:rPr>
          <w:b/>
          <w:bCs/>
          <w:u w:val="single"/>
        </w:rPr>
      </w:pPr>
    </w:p>
    <w:p w14:paraId="003724A7" w14:textId="77777777" w:rsidR="00030BD4" w:rsidRPr="00605C13" w:rsidRDefault="00030BD4" w:rsidP="00030BD4">
      <w:r w:rsidRPr="00605C13">
        <w:t xml:space="preserve">Le programme "sd152" </w:t>
      </w:r>
      <w:r>
        <w:t>est</w:t>
      </w:r>
      <w:r w:rsidRPr="00605C13">
        <w:t xml:space="preserve"> conçu pour l'annulation des bulletins de salaire. Cela peut être nécessaire lorsqu'un bulletin de salaire a été généré par erreur ou contient des erreurs qui nécessitent son retrait et sa régénération. Voici les fonctionnalités typiques que l'on peut attendre :</w:t>
      </w:r>
    </w:p>
    <w:p w14:paraId="5E85D8DB" w14:textId="77777777" w:rsidR="00030BD4" w:rsidRPr="00605C13" w:rsidRDefault="00030BD4" w:rsidP="00030BD4">
      <w:pPr>
        <w:numPr>
          <w:ilvl w:val="0"/>
          <w:numId w:val="176"/>
        </w:numPr>
      </w:pPr>
      <w:r w:rsidRPr="00605C13">
        <w:rPr>
          <w:b/>
          <w:bCs/>
        </w:rPr>
        <w:t>Sélection des Salariés</w:t>
      </w:r>
      <w:r w:rsidRPr="00605C13">
        <w:t xml:space="preserve"> :</w:t>
      </w:r>
    </w:p>
    <w:p w14:paraId="4FDD409F" w14:textId="77777777" w:rsidR="00030BD4" w:rsidRPr="00605C13" w:rsidRDefault="00030BD4" w:rsidP="00030BD4">
      <w:pPr>
        <w:numPr>
          <w:ilvl w:val="1"/>
          <w:numId w:val="176"/>
        </w:numPr>
      </w:pPr>
      <w:r w:rsidRPr="00605C13">
        <w:rPr>
          <w:b/>
          <w:bCs/>
        </w:rPr>
        <w:t>Tous les salariés</w:t>
      </w:r>
      <w:r w:rsidRPr="00605C13">
        <w:t xml:space="preserve"> : Pour appliquer l'annulation à l'ensemble des employés.</w:t>
      </w:r>
    </w:p>
    <w:p w14:paraId="7604EDAC" w14:textId="77777777" w:rsidR="00030BD4" w:rsidRPr="00605C13" w:rsidRDefault="00030BD4" w:rsidP="00030BD4">
      <w:pPr>
        <w:numPr>
          <w:ilvl w:val="1"/>
          <w:numId w:val="176"/>
        </w:numPr>
      </w:pPr>
      <w:r w:rsidRPr="00605C13">
        <w:rPr>
          <w:b/>
          <w:bCs/>
        </w:rPr>
        <w:t>Sélection alphabétique/numérique</w:t>
      </w:r>
      <w:r w:rsidRPr="00605C13">
        <w:t xml:space="preserve"> : Pour rechercher et sélectionner des salariés spécifiques à annuler, en se basant sur l'ordre alphabétique ou leur numéro d'employé.</w:t>
      </w:r>
    </w:p>
    <w:p w14:paraId="361EDE7D" w14:textId="77777777" w:rsidR="00030BD4" w:rsidRPr="00605C13" w:rsidRDefault="00030BD4" w:rsidP="00030BD4">
      <w:pPr>
        <w:numPr>
          <w:ilvl w:val="0"/>
          <w:numId w:val="176"/>
        </w:numPr>
      </w:pPr>
      <w:r w:rsidRPr="00605C13">
        <w:rPr>
          <w:b/>
          <w:bCs/>
        </w:rPr>
        <w:t>Période</w:t>
      </w:r>
      <w:r w:rsidRPr="00605C13">
        <w:t xml:space="preserve"> :</w:t>
      </w:r>
    </w:p>
    <w:p w14:paraId="594A36C1" w14:textId="77777777" w:rsidR="00030BD4" w:rsidRPr="00605C13" w:rsidRDefault="00030BD4" w:rsidP="00030BD4">
      <w:pPr>
        <w:numPr>
          <w:ilvl w:val="1"/>
          <w:numId w:val="176"/>
        </w:numPr>
      </w:pPr>
      <w:r w:rsidRPr="00605C13">
        <w:t>Permet de définir le mois pour lequel les bulletins de salaire doivent être annulés.</w:t>
      </w:r>
    </w:p>
    <w:p w14:paraId="0F235FAF" w14:textId="77777777" w:rsidR="00030BD4" w:rsidRPr="00605C13" w:rsidRDefault="00030BD4" w:rsidP="00030BD4">
      <w:pPr>
        <w:numPr>
          <w:ilvl w:val="0"/>
          <w:numId w:val="176"/>
        </w:numPr>
      </w:pPr>
      <w:r w:rsidRPr="00605C13">
        <w:rPr>
          <w:b/>
          <w:bCs/>
        </w:rPr>
        <w:t>Sélection de Rubriques</w:t>
      </w:r>
      <w:r w:rsidRPr="00605C13">
        <w:t xml:space="preserve"> :</w:t>
      </w:r>
    </w:p>
    <w:p w14:paraId="5B1A80AF" w14:textId="77777777" w:rsidR="00030BD4" w:rsidRPr="00605C13" w:rsidRDefault="00030BD4" w:rsidP="00030BD4">
      <w:pPr>
        <w:numPr>
          <w:ilvl w:val="1"/>
          <w:numId w:val="176"/>
        </w:numPr>
      </w:pPr>
      <w:r w:rsidRPr="00605C13">
        <w:t>Cette option peut permettre de spécifier quelles rubriques de salaire sont concernées par l'annulation.</w:t>
      </w:r>
    </w:p>
    <w:p w14:paraId="22C797B0" w14:textId="77777777" w:rsidR="00030BD4" w:rsidRPr="00605C13" w:rsidRDefault="00030BD4" w:rsidP="00030BD4">
      <w:pPr>
        <w:numPr>
          <w:ilvl w:val="0"/>
          <w:numId w:val="176"/>
        </w:numPr>
      </w:pPr>
      <w:r w:rsidRPr="00605C13">
        <w:rPr>
          <w:b/>
          <w:bCs/>
        </w:rPr>
        <w:t>Succursale(s) et Département(s)</w:t>
      </w:r>
      <w:r w:rsidRPr="00605C13">
        <w:t xml:space="preserve"> :</w:t>
      </w:r>
    </w:p>
    <w:p w14:paraId="5E12F3CE" w14:textId="77777777" w:rsidR="00030BD4" w:rsidRPr="00605C13" w:rsidRDefault="00030BD4" w:rsidP="00030BD4">
      <w:pPr>
        <w:numPr>
          <w:ilvl w:val="1"/>
          <w:numId w:val="176"/>
        </w:numPr>
      </w:pPr>
      <w:r w:rsidRPr="00605C13">
        <w:t>Fournit des filtres supplémentaires pour affiner l'annulation des bulletins par lieu de travail ou par département de l'entreprise.</w:t>
      </w:r>
    </w:p>
    <w:p w14:paraId="182020DF" w14:textId="77777777" w:rsidR="00030BD4" w:rsidRPr="00605C13" w:rsidRDefault="00030BD4" w:rsidP="00030BD4">
      <w:pPr>
        <w:numPr>
          <w:ilvl w:val="0"/>
          <w:numId w:val="176"/>
        </w:numPr>
      </w:pPr>
      <w:r w:rsidRPr="00605C13">
        <w:rPr>
          <w:b/>
          <w:bCs/>
        </w:rPr>
        <w:t>Boutons de Fonction</w:t>
      </w:r>
      <w:r w:rsidRPr="00605C13">
        <w:t xml:space="preserve"> :</w:t>
      </w:r>
    </w:p>
    <w:p w14:paraId="2399C83B" w14:textId="77777777" w:rsidR="00030BD4" w:rsidRPr="00605C13" w:rsidRDefault="00030BD4" w:rsidP="00030BD4">
      <w:pPr>
        <w:numPr>
          <w:ilvl w:val="1"/>
          <w:numId w:val="176"/>
        </w:numPr>
      </w:pPr>
      <w:r w:rsidRPr="00605C13">
        <w:t>"Visualiser", "Imprimer vers fichier" pour examiner les bulletins avant de procéder à l'annulation, et des options pour effectuer l'annulation réelle.</w:t>
      </w:r>
    </w:p>
    <w:p w14:paraId="5DA34245" w14:textId="77777777" w:rsidR="00030BD4" w:rsidRPr="00605C13" w:rsidRDefault="00030BD4" w:rsidP="00030BD4">
      <w:pPr>
        <w:numPr>
          <w:ilvl w:val="0"/>
          <w:numId w:val="176"/>
        </w:numPr>
      </w:pPr>
      <w:r w:rsidRPr="00605C13">
        <w:rPr>
          <w:b/>
          <w:bCs/>
        </w:rPr>
        <w:t>Tous les types de paiement/Paiement Automatique/Manuel</w:t>
      </w:r>
      <w:r w:rsidRPr="00605C13">
        <w:t xml:space="preserve"> :</w:t>
      </w:r>
    </w:p>
    <w:p w14:paraId="5B322BCE" w14:textId="77777777" w:rsidR="00030BD4" w:rsidRPr="00605C13" w:rsidRDefault="00030BD4" w:rsidP="00030BD4">
      <w:pPr>
        <w:numPr>
          <w:ilvl w:val="1"/>
          <w:numId w:val="176"/>
        </w:numPr>
      </w:pPr>
      <w:r w:rsidRPr="00605C13">
        <w:t>Des options pour déterminer si toutes les formes de paiements doivent être annulées ou seulement certains types spécifiques.</w:t>
      </w:r>
    </w:p>
    <w:p w14:paraId="2EC75667" w14:textId="77777777" w:rsidR="00030BD4" w:rsidRPr="00605C13" w:rsidRDefault="00030BD4" w:rsidP="00030BD4">
      <w:r w:rsidRPr="00605C13">
        <w:t>L'utilisation de "sd152" permettrait de s'assurer que les bulletins de salaire incorrects ne sont pas pris en compte dans le calcul final de la paie et maintient l'intégrité des données de paie de l'entreprise.</w:t>
      </w:r>
    </w:p>
    <w:p w14:paraId="304A7BB8" w14:textId="77777777" w:rsidR="00030BD4" w:rsidRPr="00605C13" w:rsidRDefault="00030BD4" w:rsidP="00030BD4">
      <w:pPr>
        <w:rPr>
          <w:vanish/>
        </w:rPr>
      </w:pPr>
      <w:r w:rsidRPr="00605C13">
        <w:rPr>
          <w:vanish/>
        </w:rPr>
        <w:t>Haut du formulaire</w:t>
      </w:r>
    </w:p>
    <w:p w14:paraId="34791491" w14:textId="77777777" w:rsidR="00030BD4" w:rsidRPr="00467B7D" w:rsidRDefault="00030BD4" w:rsidP="00030BD4"/>
    <w:p w14:paraId="2416C689" w14:textId="77777777" w:rsidR="00030BD4" w:rsidRDefault="00030BD4" w:rsidP="00030BD4">
      <w:pPr>
        <w:pStyle w:val="Titre4"/>
      </w:pPr>
      <w:r>
        <w:lastRenderedPageBreak/>
        <w:t xml:space="preserve">Extourne de bulletins de salaire sd155 : </w:t>
      </w:r>
    </w:p>
    <w:p w14:paraId="18CB30AA" w14:textId="77777777" w:rsidR="00030BD4" w:rsidRDefault="00030BD4" w:rsidP="00030BD4">
      <w:r w:rsidRPr="004A5FF4">
        <w:rPr>
          <w:noProof/>
        </w:rPr>
        <w:drawing>
          <wp:inline distT="0" distB="0" distL="0" distR="0" wp14:anchorId="5EC182D6" wp14:editId="40C5450D">
            <wp:extent cx="9573961" cy="6392167"/>
            <wp:effectExtent l="0" t="0" r="8255" b="8890"/>
            <wp:docPr id="1028996214"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6214" name="Image 1" descr="Une image contenant texte, capture d’écran, affichage, logiciel&#10;&#10;Description générée automatiquement"/>
                    <pic:cNvPicPr/>
                  </pic:nvPicPr>
                  <pic:blipFill>
                    <a:blip r:embed="rId73"/>
                    <a:stretch>
                      <a:fillRect/>
                    </a:stretch>
                  </pic:blipFill>
                  <pic:spPr>
                    <a:xfrm>
                      <a:off x="0" y="0"/>
                      <a:ext cx="9573961" cy="6392167"/>
                    </a:xfrm>
                    <a:prstGeom prst="rect">
                      <a:avLst/>
                    </a:prstGeom>
                  </pic:spPr>
                </pic:pic>
              </a:graphicData>
            </a:graphic>
          </wp:inline>
        </w:drawing>
      </w:r>
    </w:p>
    <w:p w14:paraId="4616BAC1" w14:textId="77777777" w:rsidR="00030BD4" w:rsidRDefault="00030BD4" w:rsidP="00030BD4">
      <w:pPr>
        <w:rPr>
          <w:b/>
          <w:bCs/>
          <w:u w:val="single"/>
        </w:rPr>
      </w:pPr>
      <w:r w:rsidRPr="004030EB">
        <w:rPr>
          <w:b/>
          <w:bCs/>
          <w:u w:val="single"/>
        </w:rPr>
        <w:lastRenderedPageBreak/>
        <w:t>Note explicative de l’extourne de bulletins de salaire programme « sd155 » :</w:t>
      </w:r>
    </w:p>
    <w:p w14:paraId="71076583" w14:textId="77777777" w:rsidR="00030BD4" w:rsidRDefault="00030BD4" w:rsidP="00030BD4">
      <w:pPr>
        <w:rPr>
          <w:b/>
          <w:bCs/>
          <w:u w:val="single"/>
        </w:rPr>
      </w:pPr>
    </w:p>
    <w:p w14:paraId="43CE45E8" w14:textId="77777777" w:rsidR="00030BD4" w:rsidRPr="00CF5B8C" w:rsidRDefault="00030BD4" w:rsidP="00030BD4">
      <w:r w:rsidRPr="00CF5B8C">
        <w:t>Le programme "sd155" semble être lié à la gestion des bulletins de salaire, probablement pour l'exécution ou l'annulation des bulletins. Voici un aperçu de ses composants et de leur fonction :</w:t>
      </w:r>
    </w:p>
    <w:p w14:paraId="5B5C9DBC" w14:textId="77777777" w:rsidR="00030BD4" w:rsidRPr="00CF5B8C" w:rsidRDefault="00030BD4" w:rsidP="00030BD4">
      <w:pPr>
        <w:numPr>
          <w:ilvl w:val="0"/>
          <w:numId w:val="177"/>
        </w:numPr>
      </w:pPr>
      <w:r w:rsidRPr="00CF5B8C">
        <w:rPr>
          <w:b/>
          <w:bCs/>
        </w:rPr>
        <w:t>Gestion des Bulletins de Salaire</w:t>
      </w:r>
      <w:r w:rsidRPr="00CF5B8C">
        <w:t xml:space="preserve"> : Permet d'annuler des bulletins de salaire déjà générés, probablement pour corriger des erreurs ou en cas de modification des données de paie.</w:t>
      </w:r>
    </w:p>
    <w:p w14:paraId="0B1C27F1" w14:textId="77777777" w:rsidR="00030BD4" w:rsidRPr="00CF5B8C" w:rsidRDefault="00030BD4" w:rsidP="00030BD4">
      <w:pPr>
        <w:numPr>
          <w:ilvl w:val="0"/>
          <w:numId w:val="177"/>
        </w:numPr>
      </w:pPr>
      <w:r w:rsidRPr="00CF5B8C">
        <w:rPr>
          <w:b/>
          <w:bCs/>
        </w:rPr>
        <w:t>Sélection des Salariés</w:t>
      </w:r>
      <w:r w:rsidRPr="00CF5B8C">
        <w:t xml:space="preserve"> :</w:t>
      </w:r>
    </w:p>
    <w:p w14:paraId="5234F894" w14:textId="77777777" w:rsidR="00030BD4" w:rsidRPr="00CF5B8C" w:rsidRDefault="00030BD4" w:rsidP="00030BD4">
      <w:pPr>
        <w:numPr>
          <w:ilvl w:val="1"/>
          <w:numId w:val="177"/>
        </w:numPr>
      </w:pPr>
      <w:r w:rsidRPr="00CF5B8C">
        <w:rPr>
          <w:b/>
          <w:bCs/>
        </w:rPr>
        <w:t>Tous les salariés</w:t>
      </w:r>
      <w:r w:rsidRPr="00CF5B8C">
        <w:t xml:space="preserve"> : Pour sélectionner tous les bulletins de salaire générés pour l'ensemble du personnel.</w:t>
      </w:r>
    </w:p>
    <w:p w14:paraId="5531302A" w14:textId="77777777" w:rsidR="00030BD4" w:rsidRPr="00CF5B8C" w:rsidRDefault="00030BD4" w:rsidP="00030BD4">
      <w:pPr>
        <w:numPr>
          <w:ilvl w:val="1"/>
          <w:numId w:val="177"/>
        </w:numPr>
      </w:pPr>
      <w:r w:rsidRPr="00CF5B8C">
        <w:rPr>
          <w:b/>
          <w:bCs/>
        </w:rPr>
        <w:t>Sélection alphabétique</w:t>
      </w:r>
      <w:r w:rsidRPr="00CF5B8C">
        <w:t xml:space="preserve"> : Pour filtrer les salariés par ordre alphabétique.</w:t>
      </w:r>
    </w:p>
    <w:p w14:paraId="5B119266" w14:textId="77777777" w:rsidR="00030BD4" w:rsidRPr="00CF5B8C" w:rsidRDefault="00030BD4" w:rsidP="00030BD4">
      <w:pPr>
        <w:numPr>
          <w:ilvl w:val="1"/>
          <w:numId w:val="177"/>
        </w:numPr>
      </w:pPr>
      <w:r w:rsidRPr="00CF5B8C">
        <w:rPr>
          <w:b/>
          <w:bCs/>
        </w:rPr>
        <w:t>Sélection numérique</w:t>
      </w:r>
      <w:r w:rsidRPr="00CF5B8C">
        <w:t xml:space="preserve"> : Pour filtrer les salariés par numéro d'identification ou par un ordre numérique.</w:t>
      </w:r>
    </w:p>
    <w:p w14:paraId="4C2A3669" w14:textId="77777777" w:rsidR="00030BD4" w:rsidRPr="00CF5B8C" w:rsidRDefault="00030BD4" w:rsidP="00030BD4">
      <w:pPr>
        <w:numPr>
          <w:ilvl w:val="0"/>
          <w:numId w:val="177"/>
        </w:numPr>
      </w:pPr>
      <w:r w:rsidRPr="00CF5B8C">
        <w:rPr>
          <w:b/>
          <w:bCs/>
        </w:rPr>
        <w:t>Période</w:t>
      </w:r>
      <w:r w:rsidRPr="00CF5B8C">
        <w:t xml:space="preserve"> : Permet de choisir la période durant laquelle les bulletins de salaire ont été générés et qui sont sujets à annulation.</w:t>
      </w:r>
    </w:p>
    <w:p w14:paraId="0A762E71" w14:textId="77777777" w:rsidR="00030BD4" w:rsidRPr="00CF5B8C" w:rsidRDefault="00030BD4" w:rsidP="00030BD4">
      <w:pPr>
        <w:numPr>
          <w:ilvl w:val="0"/>
          <w:numId w:val="177"/>
        </w:numPr>
      </w:pPr>
      <w:r w:rsidRPr="00CF5B8C">
        <w:rPr>
          <w:b/>
          <w:bCs/>
        </w:rPr>
        <w:t>Décomptes</w:t>
      </w:r>
      <w:r w:rsidRPr="00CF5B8C">
        <w:t xml:space="preserve"> : Peut-être utilisé pour spécifier quels types de décomptes de paie doivent être annulés, comme les heures supplémentaires, les primes, etc.</w:t>
      </w:r>
    </w:p>
    <w:p w14:paraId="72E065C9" w14:textId="77777777" w:rsidR="00030BD4" w:rsidRPr="00CF5B8C" w:rsidRDefault="00030BD4" w:rsidP="00030BD4">
      <w:pPr>
        <w:numPr>
          <w:ilvl w:val="0"/>
          <w:numId w:val="177"/>
        </w:numPr>
      </w:pPr>
      <w:r w:rsidRPr="00CF5B8C">
        <w:rPr>
          <w:b/>
          <w:bCs/>
        </w:rPr>
        <w:t>Succursale(s) et Département(s)</w:t>
      </w:r>
      <w:r w:rsidRPr="00CF5B8C">
        <w:t xml:space="preserve"> : Fournit des options pour cibler l'annulation des bulletins par lieu de travail spécifique ou par département fonctionnel.</w:t>
      </w:r>
    </w:p>
    <w:p w14:paraId="25ADCDD3" w14:textId="77777777" w:rsidR="00030BD4" w:rsidRPr="00CF5B8C" w:rsidRDefault="00030BD4" w:rsidP="00030BD4">
      <w:pPr>
        <w:numPr>
          <w:ilvl w:val="0"/>
          <w:numId w:val="177"/>
        </w:numPr>
      </w:pPr>
      <w:r w:rsidRPr="00CF5B8C">
        <w:rPr>
          <w:b/>
          <w:bCs/>
        </w:rPr>
        <w:t>Options de Paiement</w:t>
      </w:r>
      <w:r w:rsidRPr="00CF5B8C">
        <w:t xml:space="preserve"> :</w:t>
      </w:r>
    </w:p>
    <w:p w14:paraId="17BDF098" w14:textId="77777777" w:rsidR="00030BD4" w:rsidRPr="00CF5B8C" w:rsidRDefault="00030BD4" w:rsidP="00030BD4">
      <w:pPr>
        <w:numPr>
          <w:ilvl w:val="1"/>
          <w:numId w:val="177"/>
        </w:numPr>
      </w:pPr>
      <w:r w:rsidRPr="00CF5B8C">
        <w:rPr>
          <w:b/>
          <w:bCs/>
        </w:rPr>
        <w:t>Paiement Automatique</w:t>
      </w:r>
      <w:r w:rsidRPr="00CF5B8C">
        <w:t xml:space="preserve"> : Pour choisir l'annulation des bulletins de salaire qui ont été traités automatiquement.</w:t>
      </w:r>
    </w:p>
    <w:p w14:paraId="6CC3C1FF" w14:textId="77777777" w:rsidR="00030BD4" w:rsidRPr="00CF5B8C" w:rsidRDefault="00030BD4" w:rsidP="00030BD4">
      <w:pPr>
        <w:numPr>
          <w:ilvl w:val="1"/>
          <w:numId w:val="177"/>
        </w:numPr>
      </w:pPr>
      <w:r w:rsidRPr="00CF5B8C">
        <w:rPr>
          <w:b/>
          <w:bCs/>
        </w:rPr>
        <w:t>Manuel</w:t>
      </w:r>
      <w:r w:rsidRPr="00CF5B8C">
        <w:t xml:space="preserve"> : Pour choisir l'annulation des bulletins de salaire traités manuellement.</w:t>
      </w:r>
    </w:p>
    <w:p w14:paraId="2CF6381E" w14:textId="77777777" w:rsidR="00030BD4" w:rsidRPr="00CF5B8C" w:rsidRDefault="00030BD4" w:rsidP="00030BD4">
      <w:pPr>
        <w:numPr>
          <w:ilvl w:val="0"/>
          <w:numId w:val="177"/>
        </w:numPr>
      </w:pPr>
      <w:r w:rsidRPr="00CF5B8C">
        <w:rPr>
          <w:b/>
          <w:bCs/>
        </w:rPr>
        <w:t>Options de Mise à Jour Comptable</w:t>
      </w:r>
      <w:r w:rsidRPr="00CF5B8C">
        <w:t xml:space="preserve"> : Indique comment les annulations doivent être reflétées dans la comptabilité. Cela peut inclure des options pour une mise à jour directe ou une gestion par lots de transactions.</w:t>
      </w:r>
    </w:p>
    <w:p w14:paraId="7CD3A0B3" w14:textId="77777777" w:rsidR="00030BD4" w:rsidRPr="00CF5B8C" w:rsidRDefault="00030BD4" w:rsidP="00030BD4">
      <w:pPr>
        <w:numPr>
          <w:ilvl w:val="0"/>
          <w:numId w:val="177"/>
        </w:numPr>
      </w:pPr>
      <w:r w:rsidRPr="00CF5B8C">
        <w:rPr>
          <w:b/>
          <w:bCs/>
        </w:rPr>
        <w:t>Boutons de Fonction</w:t>
      </w:r>
      <w:r w:rsidRPr="00CF5B8C">
        <w:t xml:space="preserve"> :</w:t>
      </w:r>
    </w:p>
    <w:p w14:paraId="5DC8F002" w14:textId="77777777" w:rsidR="00030BD4" w:rsidRPr="00CF5B8C" w:rsidRDefault="00030BD4" w:rsidP="00030BD4">
      <w:pPr>
        <w:numPr>
          <w:ilvl w:val="1"/>
          <w:numId w:val="177"/>
        </w:numPr>
      </w:pPr>
      <w:r w:rsidRPr="00CF5B8C">
        <w:t>"Visualiser" pour examiner les bulletins avant annulation, et des options pour effectuer l'annulation réelle.</w:t>
      </w:r>
    </w:p>
    <w:p w14:paraId="00AC55AC" w14:textId="77777777" w:rsidR="00030BD4" w:rsidRPr="00CF5B8C" w:rsidRDefault="00030BD4" w:rsidP="00030BD4">
      <w:r w:rsidRPr="00CF5B8C">
        <w:t>Le programme "sd155" est essentiel pour assurer que les erreurs dans les bulletins de salaire sont correctement gérées et que les ajustements nécessaires sont reflétés dans les enregistrements comptables de l'entreprise.</w:t>
      </w:r>
    </w:p>
    <w:p w14:paraId="6E5F4BE6" w14:textId="77777777" w:rsidR="00030BD4" w:rsidRPr="004030EB" w:rsidRDefault="00030BD4" w:rsidP="00030BD4"/>
    <w:p w14:paraId="58EF9B09" w14:textId="77777777" w:rsidR="00030BD4" w:rsidRDefault="00030BD4" w:rsidP="00030BD4">
      <w:pPr>
        <w:pStyle w:val="Titre4"/>
      </w:pPr>
      <w:r>
        <w:lastRenderedPageBreak/>
        <w:t xml:space="preserve">Réédition d’un bulletin de salaire sd157 : </w:t>
      </w:r>
    </w:p>
    <w:p w14:paraId="7B1B7D9C" w14:textId="77777777" w:rsidR="00030BD4" w:rsidRDefault="00030BD4" w:rsidP="00030BD4">
      <w:r w:rsidRPr="009D073A">
        <w:rPr>
          <w:noProof/>
        </w:rPr>
        <w:drawing>
          <wp:inline distT="0" distB="0" distL="0" distR="0" wp14:anchorId="6AF6E07B" wp14:editId="1C0EC9F1">
            <wp:extent cx="9583487" cy="6458851"/>
            <wp:effectExtent l="0" t="0" r="0" b="0"/>
            <wp:docPr id="70241400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4001" name="Image 1" descr="Une image contenant texte, capture d’écran, affichage, logiciel&#10;&#10;Description générée automatiquement"/>
                    <pic:cNvPicPr/>
                  </pic:nvPicPr>
                  <pic:blipFill>
                    <a:blip r:embed="rId74"/>
                    <a:stretch>
                      <a:fillRect/>
                    </a:stretch>
                  </pic:blipFill>
                  <pic:spPr>
                    <a:xfrm>
                      <a:off x="0" y="0"/>
                      <a:ext cx="9583487" cy="6458851"/>
                    </a:xfrm>
                    <a:prstGeom prst="rect">
                      <a:avLst/>
                    </a:prstGeom>
                  </pic:spPr>
                </pic:pic>
              </a:graphicData>
            </a:graphic>
          </wp:inline>
        </w:drawing>
      </w:r>
    </w:p>
    <w:p w14:paraId="68AEC59A" w14:textId="77777777" w:rsidR="00030BD4" w:rsidRDefault="00030BD4" w:rsidP="00030BD4">
      <w:pPr>
        <w:rPr>
          <w:b/>
          <w:bCs/>
          <w:u w:val="single"/>
        </w:rPr>
      </w:pPr>
      <w:r w:rsidRPr="006107F7">
        <w:rPr>
          <w:b/>
          <w:bCs/>
          <w:u w:val="single"/>
        </w:rPr>
        <w:lastRenderedPageBreak/>
        <w:t xml:space="preserve">Note explicative de la réédition d’un bulletin de salaire programme « sd157 » : </w:t>
      </w:r>
    </w:p>
    <w:p w14:paraId="13DF8F92" w14:textId="77777777" w:rsidR="00030BD4" w:rsidRDefault="00030BD4" w:rsidP="00030BD4"/>
    <w:p w14:paraId="029399BA" w14:textId="77777777" w:rsidR="00030BD4" w:rsidRPr="008C79AC" w:rsidRDefault="00030BD4" w:rsidP="00030BD4">
      <w:r w:rsidRPr="008C79AC">
        <w:t>Le programme "sd157" dans un système ERP dédié à la gestion des salaires pourrait être un outil pour la réédition des bulletins de salaire. Cette fonctionnalité est souvent utilisée pour générer à nouveau des bulletins de salaire qui ont été précédemment émis, soit pour corriger des erreurs, soit pour fournir des copies supplémentaires aux employés. Voici comment un tel programme pourrait être structuré :</w:t>
      </w:r>
    </w:p>
    <w:p w14:paraId="737D2532" w14:textId="77777777" w:rsidR="00030BD4" w:rsidRPr="008C79AC" w:rsidRDefault="00030BD4" w:rsidP="00030BD4">
      <w:pPr>
        <w:numPr>
          <w:ilvl w:val="0"/>
          <w:numId w:val="178"/>
        </w:numPr>
      </w:pPr>
      <w:r w:rsidRPr="008C79AC">
        <w:rPr>
          <w:b/>
          <w:bCs/>
        </w:rPr>
        <w:t>Sélection des Employés</w:t>
      </w:r>
      <w:r w:rsidRPr="008C79AC">
        <w:t xml:space="preserve"> :</w:t>
      </w:r>
    </w:p>
    <w:p w14:paraId="2308EAF3" w14:textId="77777777" w:rsidR="00030BD4" w:rsidRPr="008C79AC" w:rsidRDefault="00030BD4" w:rsidP="00030BD4">
      <w:pPr>
        <w:numPr>
          <w:ilvl w:val="1"/>
          <w:numId w:val="178"/>
        </w:numPr>
      </w:pPr>
      <w:r w:rsidRPr="008C79AC">
        <w:rPr>
          <w:b/>
          <w:bCs/>
        </w:rPr>
        <w:t>Tous les salariés</w:t>
      </w:r>
      <w:r w:rsidRPr="008C79AC">
        <w:t xml:space="preserve"> : Permettrait de sélectionner tous les bulletins de salaire pour réédition.</w:t>
      </w:r>
    </w:p>
    <w:p w14:paraId="282A3988" w14:textId="77777777" w:rsidR="00030BD4" w:rsidRPr="008C79AC" w:rsidRDefault="00030BD4" w:rsidP="00030BD4">
      <w:pPr>
        <w:numPr>
          <w:ilvl w:val="1"/>
          <w:numId w:val="178"/>
        </w:numPr>
      </w:pPr>
      <w:r w:rsidRPr="008C79AC">
        <w:rPr>
          <w:b/>
          <w:bCs/>
        </w:rPr>
        <w:t>Sélection alphabétique/numérique</w:t>
      </w:r>
      <w:r w:rsidRPr="008C79AC">
        <w:t xml:space="preserve"> : Offrirait la possibilité de sélectionner des employés spécifiques basés sur l'ordre alphabétique de leur nom ou sur leur numéro d'employé.</w:t>
      </w:r>
    </w:p>
    <w:p w14:paraId="76EDD44B" w14:textId="77777777" w:rsidR="00030BD4" w:rsidRPr="008C79AC" w:rsidRDefault="00030BD4" w:rsidP="00030BD4">
      <w:pPr>
        <w:numPr>
          <w:ilvl w:val="0"/>
          <w:numId w:val="178"/>
        </w:numPr>
      </w:pPr>
      <w:r w:rsidRPr="008C79AC">
        <w:rPr>
          <w:b/>
          <w:bCs/>
        </w:rPr>
        <w:t>Sélection de la Période</w:t>
      </w:r>
      <w:r w:rsidRPr="008C79AC">
        <w:t xml:space="preserve"> :</w:t>
      </w:r>
    </w:p>
    <w:p w14:paraId="1CF642CD" w14:textId="77777777" w:rsidR="00030BD4" w:rsidRPr="008C79AC" w:rsidRDefault="00030BD4" w:rsidP="00030BD4">
      <w:pPr>
        <w:numPr>
          <w:ilvl w:val="1"/>
          <w:numId w:val="178"/>
        </w:numPr>
      </w:pPr>
      <w:r w:rsidRPr="008C79AC">
        <w:t>Permettrait de spécifier pour quelle période les bulletins de salaire doivent être réédités, comme par exemple pour le mois de mars.</w:t>
      </w:r>
    </w:p>
    <w:p w14:paraId="2E6D6833" w14:textId="77777777" w:rsidR="00030BD4" w:rsidRPr="008C79AC" w:rsidRDefault="00030BD4" w:rsidP="00030BD4">
      <w:pPr>
        <w:numPr>
          <w:ilvl w:val="0"/>
          <w:numId w:val="178"/>
        </w:numPr>
      </w:pPr>
      <w:r w:rsidRPr="008C79AC">
        <w:rPr>
          <w:b/>
          <w:bCs/>
        </w:rPr>
        <w:t>Décomptes et Succursales</w:t>
      </w:r>
      <w:r w:rsidRPr="008C79AC">
        <w:t xml:space="preserve"> :</w:t>
      </w:r>
    </w:p>
    <w:p w14:paraId="36432912" w14:textId="77777777" w:rsidR="00030BD4" w:rsidRPr="008C79AC" w:rsidRDefault="00030BD4" w:rsidP="00030BD4">
      <w:pPr>
        <w:numPr>
          <w:ilvl w:val="1"/>
          <w:numId w:val="178"/>
        </w:numPr>
      </w:pPr>
      <w:r w:rsidRPr="008C79AC">
        <w:t>Pourrait permettre de choisir des bulletins spécifiques en fonction des décomptes de salaire ou des succursales de l'entreprise.</w:t>
      </w:r>
    </w:p>
    <w:p w14:paraId="498B6863" w14:textId="77777777" w:rsidR="00030BD4" w:rsidRPr="008C79AC" w:rsidRDefault="00030BD4" w:rsidP="00030BD4">
      <w:pPr>
        <w:numPr>
          <w:ilvl w:val="0"/>
          <w:numId w:val="178"/>
        </w:numPr>
      </w:pPr>
      <w:r w:rsidRPr="008C79AC">
        <w:rPr>
          <w:b/>
          <w:bCs/>
        </w:rPr>
        <w:t>Départements</w:t>
      </w:r>
      <w:r w:rsidRPr="008C79AC">
        <w:t xml:space="preserve"> :</w:t>
      </w:r>
    </w:p>
    <w:p w14:paraId="0430776F" w14:textId="77777777" w:rsidR="00030BD4" w:rsidRPr="008C79AC" w:rsidRDefault="00030BD4" w:rsidP="00030BD4">
      <w:pPr>
        <w:numPr>
          <w:ilvl w:val="1"/>
          <w:numId w:val="178"/>
        </w:numPr>
      </w:pPr>
      <w:r w:rsidRPr="008C79AC">
        <w:t>Offrirait la possibilité de filtrer les bulletins de salaire à rééditer par département.</w:t>
      </w:r>
    </w:p>
    <w:p w14:paraId="52628C27" w14:textId="77777777" w:rsidR="00030BD4" w:rsidRPr="008C79AC" w:rsidRDefault="00030BD4" w:rsidP="00030BD4">
      <w:pPr>
        <w:numPr>
          <w:ilvl w:val="0"/>
          <w:numId w:val="178"/>
        </w:numPr>
      </w:pPr>
      <w:r w:rsidRPr="008C79AC">
        <w:rPr>
          <w:b/>
          <w:bCs/>
        </w:rPr>
        <w:t>Options d'Impression et de Visualisation</w:t>
      </w:r>
      <w:r w:rsidRPr="008C79AC">
        <w:t xml:space="preserve"> :</w:t>
      </w:r>
    </w:p>
    <w:p w14:paraId="29A7A22A" w14:textId="77777777" w:rsidR="00030BD4" w:rsidRPr="008C79AC" w:rsidRDefault="00030BD4" w:rsidP="00030BD4">
      <w:pPr>
        <w:numPr>
          <w:ilvl w:val="1"/>
          <w:numId w:val="178"/>
        </w:numPr>
      </w:pPr>
      <w:r w:rsidRPr="008C79AC">
        <w:t>Inclurait des options pour imprimer les bulletins de salaire directement ou les visualiser à l'écran avant impression.</w:t>
      </w:r>
    </w:p>
    <w:p w14:paraId="1F04F19D" w14:textId="77777777" w:rsidR="00030BD4" w:rsidRPr="008C79AC" w:rsidRDefault="00030BD4" w:rsidP="00030BD4">
      <w:r w:rsidRPr="008C79AC">
        <w:t>Si vous pouvez fournir plus de contexte ou si une autre méthode d'analyse est possible, je serais heureux de vous aider davantage.</w:t>
      </w:r>
    </w:p>
    <w:p w14:paraId="1BB5CB09" w14:textId="77777777" w:rsidR="00030BD4" w:rsidRPr="008C79AC" w:rsidRDefault="00030BD4" w:rsidP="00030BD4">
      <w:pPr>
        <w:rPr>
          <w:vanish/>
        </w:rPr>
      </w:pPr>
      <w:r w:rsidRPr="008C79AC">
        <w:rPr>
          <w:vanish/>
        </w:rPr>
        <w:t>Haut du formulaire</w:t>
      </w:r>
    </w:p>
    <w:p w14:paraId="283AD82F" w14:textId="77777777" w:rsidR="00030BD4" w:rsidRPr="008C79AC" w:rsidRDefault="00030BD4" w:rsidP="00030BD4"/>
    <w:p w14:paraId="74845A96" w14:textId="77777777" w:rsidR="00030BD4" w:rsidRPr="006107F7" w:rsidRDefault="00030BD4" w:rsidP="00030BD4">
      <w:pPr>
        <w:rPr>
          <w:b/>
          <w:bCs/>
          <w:u w:val="single"/>
        </w:rPr>
      </w:pPr>
    </w:p>
    <w:p w14:paraId="149432B1" w14:textId="77777777" w:rsidR="00030BD4" w:rsidRDefault="00030BD4" w:rsidP="00030BD4">
      <w:pPr>
        <w:rPr>
          <w:noProof/>
        </w:rPr>
      </w:pPr>
    </w:p>
    <w:p w14:paraId="14697011" w14:textId="77777777" w:rsidR="00030BD4" w:rsidRDefault="00030BD4" w:rsidP="00030BD4">
      <w:pPr>
        <w:rPr>
          <w:noProof/>
        </w:rPr>
      </w:pPr>
    </w:p>
    <w:p w14:paraId="2BFD05C2" w14:textId="77777777" w:rsidR="00030BD4" w:rsidRDefault="00030BD4" w:rsidP="00030BD4">
      <w:pPr>
        <w:rPr>
          <w:noProof/>
        </w:rPr>
      </w:pPr>
    </w:p>
    <w:p w14:paraId="24D2A531" w14:textId="77777777" w:rsidR="00030BD4" w:rsidRDefault="00030BD4" w:rsidP="00030BD4">
      <w:pPr>
        <w:rPr>
          <w:noProof/>
        </w:rPr>
      </w:pPr>
    </w:p>
    <w:p w14:paraId="401807BE" w14:textId="77777777" w:rsidR="00030BD4" w:rsidRDefault="00030BD4" w:rsidP="00030BD4"/>
    <w:p w14:paraId="74EDCDAD" w14:textId="77777777" w:rsidR="00030BD4" w:rsidRDefault="00030BD4" w:rsidP="00030BD4">
      <w:pPr>
        <w:pStyle w:val="Titre4"/>
      </w:pPr>
      <w:r>
        <w:lastRenderedPageBreak/>
        <w:t xml:space="preserve">Extrait de compte salaire sd230 : </w:t>
      </w:r>
    </w:p>
    <w:p w14:paraId="61F854E4" w14:textId="77777777" w:rsidR="00030BD4" w:rsidRDefault="00030BD4" w:rsidP="00030BD4">
      <w:r w:rsidRPr="00762807">
        <w:rPr>
          <w:noProof/>
        </w:rPr>
        <w:drawing>
          <wp:inline distT="0" distB="0" distL="0" distR="0" wp14:anchorId="7E65F4BE" wp14:editId="286B2731">
            <wp:extent cx="7444403" cy="1796415"/>
            <wp:effectExtent l="0" t="0" r="4445" b="0"/>
            <wp:docPr id="822024788"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788" name="Image 1" descr="Une image contenant texte, logiciel, Page web, Icône d’ordinateur&#10;&#10;Description générée automatiquement"/>
                    <pic:cNvPicPr/>
                  </pic:nvPicPr>
                  <pic:blipFill>
                    <a:blip r:embed="rId75"/>
                    <a:stretch>
                      <a:fillRect/>
                    </a:stretch>
                  </pic:blipFill>
                  <pic:spPr>
                    <a:xfrm>
                      <a:off x="0" y="0"/>
                      <a:ext cx="7449223" cy="1797578"/>
                    </a:xfrm>
                    <a:prstGeom prst="rect">
                      <a:avLst/>
                    </a:prstGeom>
                  </pic:spPr>
                </pic:pic>
              </a:graphicData>
            </a:graphic>
          </wp:inline>
        </w:drawing>
      </w:r>
    </w:p>
    <w:p w14:paraId="0EDD902A" w14:textId="77777777" w:rsidR="00030BD4" w:rsidRDefault="00030BD4" w:rsidP="00030BD4">
      <w:r w:rsidRPr="001E57E0">
        <w:rPr>
          <w:noProof/>
        </w:rPr>
        <w:drawing>
          <wp:inline distT="0" distB="0" distL="0" distR="0" wp14:anchorId="31CB5A8B" wp14:editId="615D54DF">
            <wp:extent cx="7086600" cy="4729077"/>
            <wp:effectExtent l="0" t="0" r="0" b="0"/>
            <wp:docPr id="199341566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5666" name="Image 1" descr="Une image contenant texte, capture d’écran, affichage, logiciel&#10;&#10;Description générée automatiquement"/>
                    <pic:cNvPicPr/>
                  </pic:nvPicPr>
                  <pic:blipFill>
                    <a:blip r:embed="rId76"/>
                    <a:stretch>
                      <a:fillRect/>
                    </a:stretch>
                  </pic:blipFill>
                  <pic:spPr>
                    <a:xfrm>
                      <a:off x="0" y="0"/>
                      <a:ext cx="7104718" cy="4741168"/>
                    </a:xfrm>
                    <a:prstGeom prst="rect">
                      <a:avLst/>
                    </a:prstGeom>
                  </pic:spPr>
                </pic:pic>
              </a:graphicData>
            </a:graphic>
          </wp:inline>
        </w:drawing>
      </w:r>
    </w:p>
    <w:p w14:paraId="64F04CDC" w14:textId="77777777" w:rsidR="00030BD4" w:rsidRDefault="00030BD4" w:rsidP="00030BD4">
      <w:pPr>
        <w:rPr>
          <w:b/>
          <w:bCs/>
          <w:u w:val="single"/>
        </w:rPr>
      </w:pPr>
      <w:r w:rsidRPr="00F153AD">
        <w:rPr>
          <w:b/>
          <w:bCs/>
          <w:u w:val="single"/>
        </w:rPr>
        <w:lastRenderedPageBreak/>
        <w:t xml:space="preserve">Note explicative de l’extrait de compte salaire programme « sd230 » : </w:t>
      </w:r>
    </w:p>
    <w:p w14:paraId="71C17733" w14:textId="77777777" w:rsidR="00030BD4" w:rsidRPr="00CF3FEC" w:rsidRDefault="00030BD4" w:rsidP="00030BD4">
      <w:pPr>
        <w:rPr>
          <w:b/>
          <w:bCs/>
          <w:u w:val="single"/>
        </w:rPr>
      </w:pPr>
      <w:r w:rsidRPr="00CF3FEC">
        <w:t>Le programme "sd230" de l'ERP est destiné à produire des extraits de compte de salaire personnel. En se basant sur les captures d'écran partagées, voici une note explicative fonctionnelle sur le programme :</w:t>
      </w:r>
    </w:p>
    <w:p w14:paraId="2606D338" w14:textId="77777777" w:rsidR="00030BD4" w:rsidRPr="00CF3FEC" w:rsidRDefault="00030BD4" w:rsidP="00030BD4">
      <w:pPr>
        <w:numPr>
          <w:ilvl w:val="0"/>
          <w:numId w:val="179"/>
        </w:numPr>
      </w:pPr>
      <w:r w:rsidRPr="00CF3FEC">
        <w:rPr>
          <w:b/>
          <w:bCs/>
        </w:rPr>
        <w:t>Sélection du type d'impression</w:t>
      </w:r>
      <w:r w:rsidRPr="00CF3FEC">
        <w:t xml:space="preserve"> : L’utilisateur a le choix entre trois options d'impression qui se différencient par le niveau de détail fourni pour chaque mois de l'année sur le compte de salaire personnel :</w:t>
      </w:r>
    </w:p>
    <w:p w14:paraId="6EE1D033" w14:textId="77777777" w:rsidR="00030BD4" w:rsidRPr="00CF3FEC" w:rsidRDefault="00030BD4" w:rsidP="00030BD4">
      <w:pPr>
        <w:numPr>
          <w:ilvl w:val="1"/>
          <w:numId w:val="179"/>
        </w:numPr>
      </w:pPr>
      <w:r w:rsidRPr="00CF3FEC">
        <w:t>Extrait sur 3 lignes</w:t>
      </w:r>
    </w:p>
    <w:p w14:paraId="67FD31F5" w14:textId="77777777" w:rsidR="00030BD4" w:rsidRPr="00CF3FEC" w:rsidRDefault="00030BD4" w:rsidP="00030BD4">
      <w:pPr>
        <w:numPr>
          <w:ilvl w:val="1"/>
          <w:numId w:val="179"/>
        </w:numPr>
      </w:pPr>
      <w:r w:rsidRPr="00CF3FEC">
        <w:t>Extrait sur 2 lignes</w:t>
      </w:r>
    </w:p>
    <w:p w14:paraId="7772608A" w14:textId="77777777" w:rsidR="00030BD4" w:rsidRPr="00CF3FEC" w:rsidRDefault="00030BD4" w:rsidP="00030BD4">
      <w:pPr>
        <w:numPr>
          <w:ilvl w:val="1"/>
          <w:numId w:val="179"/>
        </w:numPr>
      </w:pPr>
      <w:r w:rsidRPr="00CF3FEC">
        <w:t>Extrait sur 1 ligne</w:t>
      </w:r>
    </w:p>
    <w:p w14:paraId="79EE747B" w14:textId="77777777" w:rsidR="00030BD4" w:rsidRPr="00CF3FEC" w:rsidRDefault="00030BD4" w:rsidP="00030BD4">
      <w:pPr>
        <w:numPr>
          <w:ilvl w:val="0"/>
          <w:numId w:val="179"/>
        </w:numPr>
      </w:pPr>
      <w:r w:rsidRPr="00CF3FEC">
        <w:rPr>
          <w:b/>
          <w:bCs/>
        </w:rPr>
        <w:t>Sélection des salariés</w:t>
      </w:r>
      <w:r w:rsidRPr="00CF3FEC">
        <w:t xml:space="preserve"> : Cette fonctionnalité permet de filtrer les employés par ordre alphabétique ou numérique pour lesquels les extraits doivent être générés.</w:t>
      </w:r>
    </w:p>
    <w:p w14:paraId="4BF797AE" w14:textId="77777777" w:rsidR="00030BD4" w:rsidRPr="00CF3FEC" w:rsidRDefault="00030BD4" w:rsidP="00030BD4">
      <w:pPr>
        <w:numPr>
          <w:ilvl w:val="0"/>
          <w:numId w:val="179"/>
        </w:numPr>
      </w:pPr>
      <w:r w:rsidRPr="00CF3FEC">
        <w:rPr>
          <w:b/>
          <w:bCs/>
        </w:rPr>
        <w:t>Choix des rubriques</w:t>
      </w:r>
      <w:r w:rsidRPr="00CF3FEC">
        <w:t xml:space="preserve"> : L’utilisateur peut choisir de sélectionner toutes les rubriques ou d’appliquer un filtre par sélection alphabétique ou numérique.</w:t>
      </w:r>
    </w:p>
    <w:p w14:paraId="7482D7EF" w14:textId="77777777" w:rsidR="00030BD4" w:rsidRPr="00CF3FEC" w:rsidRDefault="00030BD4" w:rsidP="00030BD4">
      <w:pPr>
        <w:numPr>
          <w:ilvl w:val="0"/>
          <w:numId w:val="179"/>
        </w:numPr>
      </w:pPr>
      <w:r w:rsidRPr="00CF3FEC">
        <w:rPr>
          <w:b/>
          <w:bCs/>
        </w:rPr>
        <w:t>Paramètres d'extrait</w:t>
      </w:r>
      <w:r w:rsidRPr="00CF3FEC">
        <w:t xml:space="preserve"> :</w:t>
      </w:r>
    </w:p>
    <w:p w14:paraId="5AA2D0FA" w14:textId="77777777" w:rsidR="00030BD4" w:rsidRPr="00CF3FEC" w:rsidRDefault="00030BD4" w:rsidP="00030BD4">
      <w:pPr>
        <w:numPr>
          <w:ilvl w:val="1"/>
          <w:numId w:val="179"/>
        </w:numPr>
      </w:pPr>
      <w:r w:rsidRPr="00CF3FEC">
        <w:rPr>
          <w:b/>
          <w:bCs/>
        </w:rPr>
        <w:t>Société(s)</w:t>
      </w:r>
      <w:r w:rsidRPr="00CF3FEC">
        <w:t xml:space="preserve"> : Sélection de l’entreprise ou des entreprises concernées par l’extrait.</w:t>
      </w:r>
    </w:p>
    <w:p w14:paraId="3337E90D" w14:textId="77777777" w:rsidR="00030BD4" w:rsidRPr="00CF3FEC" w:rsidRDefault="00030BD4" w:rsidP="00030BD4">
      <w:pPr>
        <w:numPr>
          <w:ilvl w:val="1"/>
          <w:numId w:val="179"/>
        </w:numPr>
      </w:pPr>
      <w:r w:rsidRPr="00CF3FEC">
        <w:rPr>
          <w:b/>
          <w:bCs/>
        </w:rPr>
        <w:t>Période</w:t>
      </w:r>
      <w:r w:rsidRPr="00CF3FEC">
        <w:t xml:space="preserve"> : Définition de la période de temps pour laquelle l'extrait doit être produit, allant de janvier à décembre de l'exercice sélectionné.</w:t>
      </w:r>
    </w:p>
    <w:p w14:paraId="02F47696" w14:textId="77777777" w:rsidR="00030BD4" w:rsidRPr="00CF3FEC" w:rsidRDefault="00030BD4" w:rsidP="00030BD4">
      <w:pPr>
        <w:numPr>
          <w:ilvl w:val="1"/>
          <w:numId w:val="179"/>
        </w:numPr>
      </w:pPr>
      <w:r w:rsidRPr="00CF3FEC">
        <w:rPr>
          <w:b/>
          <w:bCs/>
        </w:rPr>
        <w:t>Décompte(s)</w:t>
      </w:r>
      <w:r w:rsidRPr="00CF3FEC">
        <w:t xml:space="preserve"> : Filtrage basé sur les catégories de salaires ou de déductions définies dans le système.</w:t>
      </w:r>
    </w:p>
    <w:p w14:paraId="77760A51" w14:textId="77777777" w:rsidR="00030BD4" w:rsidRPr="00CF3FEC" w:rsidRDefault="00030BD4" w:rsidP="00030BD4">
      <w:pPr>
        <w:numPr>
          <w:ilvl w:val="0"/>
          <w:numId w:val="179"/>
        </w:numPr>
      </w:pPr>
      <w:r w:rsidRPr="00CF3FEC">
        <w:rPr>
          <w:b/>
          <w:bCs/>
        </w:rPr>
        <w:t>Options d'affichage et d'exportation</w:t>
      </w:r>
      <w:r w:rsidRPr="00CF3FEC">
        <w:t xml:space="preserve"> :</w:t>
      </w:r>
    </w:p>
    <w:p w14:paraId="0676BD9E" w14:textId="77777777" w:rsidR="00030BD4" w:rsidRPr="00CF3FEC" w:rsidRDefault="00030BD4" w:rsidP="00030BD4">
      <w:pPr>
        <w:numPr>
          <w:ilvl w:val="1"/>
          <w:numId w:val="179"/>
        </w:numPr>
      </w:pPr>
      <w:r w:rsidRPr="00CF3FEC">
        <w:t>L'utilisateur peut choisir d'afficher uniquement les quantités ou les montants.</w:t>
      </w:r>
    </w:p>
    <w:p w14:paraId="14550814" w14:textId="77777777" w:rsidR="00030BD4" w:rsidRPr="00CF3FEC" w:rsidRDefault="00030BD4" w:rsidP="00030BD4">
      <w:pPr>
        <w:numPr>
          <w:ilvl w:val="1"/>
          <w:numId w:val="179"/>
        </w:numPr>
      </w:pPr>
      <w:r w:rsidRPr="00CF3FEC">
        <w:t>Il y a une option pour restreindre l'affichage par genre (hommes, femmes) ou par type de rubrique (rubriques de compte salaire).</w:t>
      </w:r>
    </w:p>
    <w:p w14:paraId="1D23AB27" w14:textId="77777777" w:rsidR="00030BD4" w:rsidRPr="00CF3FEC" w:rsidRDefault="00030BD4" w:rsidP="00030BD4">
      <w:pPr>
        <w:numPr>
          <w:ilvl w:val="1"/>
          <w:numId w:val="179"/>
        </w:numPr>
      </w:pPr>
      <w:r w:rsidRPr="00CF3FEC">
        <w:t>Les données peuvent être visualisées à l'écran, exportées vers Excel ou imprimées.</w:t>
      </w:r>
    </w:p>
    <w:p w14:paraId="7C69C05F" w14:textId="77777777" w:rsidR="00030BD4" w:rsidRPr="00CF3FEC" w:rsidRDefault="00030BD4" w:rsidP="00030BD4">
      <w:pPr>
        <w:numPr>
          <w:ilvl w:val="0"/>
          <w:numId w:val="179"/>
        </w:numPr>
      </w:pPr>
      <w:r w:rsidRPr="00CF3FEC">
        <w:rPr>
          <w:b/>
          <w:bCs/>
        </w:rPr>
        <w:t>Fonctionnalités supplémentaires</w:t>
      </w:r>
      <w:r w:rsidRPr="00CF3FEC">
        <w:t xml:space="preserve"> :</w:t>
      </w:r>
    </w:p>
    <w:p w14:paraId="0005E81D" w14:textId="77777777" w:rsidR="00030BD4" w:rsidRPr="00CF3FEC" w:rsidRDefault="00030BD4" w:rsidP="00030BD4">
      <w:pPr>
        <w:numPr>
          <w:ilvl w:val="1"/>
          <w:numId w:val="179"/>
        </w:numPr>
      </w:pPr>
      <w:r w:rsidRPr="00CF3FEC">
        <w:rPr>
          <w:b/>
          <w:bCs/>
        </w:rPr>
        <w:t>Succursale(s)</w:t>
      </w:r>
      <w:r w:rsidRPr="00CF3FEC">
        <w:t xml:space="preserve"> : L'utilisateur peut spécifier si l'extrait doit être limité à certaines succursales.</w:t>
      </w:r>
    </w:p>
    <w:p w14:paraId="7DA64DB7" w14:textId="77777777" w:rsidR="00030BD4" w:rsidRPr="00CF3FEC" w:rsidRDefault="00030BD4" w:rsidP="00030BD4">
      <w:pPr>
        <w:numPr>
          <w:ilvl w:val="1"/>
          <w:numId w:val="179"/>
        </w:numPr>
      </w:pPr>
      <w:r w:rsidRPr="00CF3FEC">
        <w:rPr>
          <w:b/>
          <w:bCs/>
        </w:rPr>
        <w:t>Département(s)</w:t>
      </w:r>
      <w:r w:rsidRPr="00CF3FEC">
        <w:t xml:space="preserve"> : Similairement, l'extrait peut être restreint à certains départements.</w:t>
      </w:r>
    </w:p>
    <w:p w14:paraId="700053A0" w14:textId="77777777" w:rsidR="00030BD4" w:rsidRPr="00CF3FEC" w:rsidRDefault="00030BD4" w:rsidP="00030BD4">
      <w:pPr>
        <w:numPr>
          <w:ilvl w:val="0"/>
          <w:numId w:val="179"/>
        </w:numPr>
      </w:pPr>
      <w:r w:rsidRPr="00CF3FEC">
        <w:rPr>
          <w:b/>
          <w:bCs/>
        </w:rPr>
        <w:t>Contrôle de l'utilisateur</w:t>
      </w:r>
      <w:r w:rsidRPr="00CF3FEC">
        <w:t xml:space="preserve"> :</w:t>
      </w:r>
    </w:p>
    <w:p w14:paraId="57950959" w14:textId="77777777" w:rsidR="00030BD4" w:rsidRPr="00CF3FEC" w:rsidRDefault="00030BD4" w:rsidP="00030BD4">
      <w:pPr>
        <w:numPr>
          <w:ilvl w:val="1"/>
          <w:numId w:val="179"/>
        </w:numPr>
      </w:pPr>
      <w:r w:rsidRPr="00CF3FEC">
        <w:t>L'utilisateur peut choisir d’inclure tous les types de paiement, que les paiements soient automatiques ou manuels.</w:t>
      </w:r>
    </w:p>
    <w:p w14:paraId="0B948EA6" w14:textId="77777777" w:rsidR="00030BD4" w:rsidRPr="00CF3FEC" w:rsidRDefault="00030BD4" w:rsidP="00030BD4">
      <w:pPr>
        <w:numPr>
          <w:ilvl w:val="1"/>
          <w:numId w:val="179"/>
        </w:numPr>
      </w:pPr>
      <w:r w:rsidRPr="00CF3FEC">
        <w:t>Les données peuvent être triées par numéro de rubrique pour faciliter la revue et l'analyse.</w:t>
      </w:r>
    </w:p>
    <w:p w14:paraId="5D313EAF" w14:textId="77777777" w:rsidR="00030BD4" w:rsidRPr="00CF3FEC" w:rsidRDefault="00030BD4" w:rsidP="00030BD4">
      <w:r w:rsidRPr="00CF3FEC">
        <w:lastRenderedPageBreak/>
        <w:t>Le programme "sd230" est donc un outil flexible pour créer des rapports personnalisés sur les comptes salariaux des employés, utile pour la révision, l’analyse et l’audit des salaires sur des périodes données.</w:t>
      </w:r>
    </w:p>
    <w:p w14:paraId="453EAB3F" w14:textId="77777777" w:rsidR="00030BD4" w:rsidRDefault="00030BD4" w:rsidP="00030BD4">
      <w:pPr>
        <w:pStyle w:val="Titre4"/>
      </w:pPr>
      <w:r>
        <w:t xml:space="preserve">Extrait de compte salaire sd252 : </w:t>
      </w:r>
    </w:p>
    <w:p w14:paraId="103C6A67" w14:textId="77777777" w:rsidR="00030BD4" w:rsidRDefault="00030BD4" w:rsidP="00030BD4">
      <w:r w:rsidRPr="00113D69">
        <w:rPr>
          <w:noProof/>
        </w:rPr>
        <w:drawing>
          <wp:inline distT="0" distB="0" distL="0" distR="0" wp14:anchorId="548DC8B3" wp14:editId="5E596520">
            <wp:extent cx="9134475" cy="6144020"/>
            <wp:effectExtent l="0" t="0" r="0" b="9525"/>
            <wp:docPr id="65329779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7792" name="Image 1" descr="Une image contenant texte, capture d’écran, affichage, logiciel&#10;&#10;Description générée automatiquement"/>
                    <pic:cNvPicPr/>
                  </pic:nvPicPr>
                  <pic:blipFill>
                    <a:blip r:embed="rId77"/>
                    <a:stretch>
                      <a:fillRect/>
                    </a:stretch>
                  </pic:blipFill>
                  <pic:spPr>
                    <a:xfrm>
                      <a:off x="0" y="0"/>
                      <a:ext cx="9150292" cy="6154659"/>
                    </a:xfrm>
                    <a:prstGeom prst="rect">
                      <a:avLst/>
                    </a:prstGeom>
                  </pic:spPr>
                </pic:pic>
              </a:graphicData>
            </a:graphic>
          </wp:inline>
        </w:drawing>
      </w:r>
    </w:p>
    <w:p w14:paraId="78CAB513" w14:textId="77777777" w:rsidR="00030BD4" w:rsidRDefault="00030BD4" w:rsidP="00030BD4">
      <w:pPr>
        <w:rPr>
          <w:b/>
          <w:bCs/>
          <w:u w:val="single"/>
        </w:rPr>
      </w:pPr>
      <w:r w:rsidRPr="00B057E3">
        <w:rPr>
          <w:b/>
          <w:bCs/>
          <w:u w:val="single"/>
        </w:rPr>
        <w:lastRenderedPageBreak/>
        <w:t xml:space="preserve">Note explicative de l’annulation des acomptes salaire programme « sd252 : </w:t>
      </w:r>
    </w:p>
    <w:p w14:paraId="13919AEF" w14:textId="77777777" w:rsidR="00030BD4" w:rsidRPr="00D45D43" w:rsidRDefault="00030BD4" w:rsidP="00030BD4">
      <w:r w:rsidRPr="00D45D43">
        <w:t xml:space="preserve">Le programme "sd252" de l'ERP </w:t>
      </w:r>
      <w:r>
        <w:t>est</w:t>
      </w:r>
      <w:r w:rsidRPr="00D45D43">
        <w:t xml:space="preserve"> dédié à l'annulation des acomptes sur salaire, voici une explication de ses fonctionnalités :</w:t>
      </w:r>
    </w:p>
    <w:p w14:paraId="53F16E35" w14:textId="77777777" w:rsidR="00030BD4" w:rsidRPr="00D45D43" w:rsidRDefault="00030BD4" w:rsidP="00030BD4">
      <w:pPr>
        <w:numPr>
          <w:ilvl w:val="0"/>
          <w:numId w:val="180"/>
        </w:numPr>
      </w:pPr>
      <w:r w:rsidRPr="00D45D43">
        <w:rPr>
          <w:b/>
          <w:bCs/>
        </w:rPr>
        <w:t>Sélection des salariés</w:t>
      </w:r>
      <w:r w:rsidRPr="00D45D43">
        <w:t xml:space="preserve"> : L'utilisateur a la possibilité de choisir entre tous les salariés, ou de faire une sélection alphabétique ou numérique pour identifier les salariés spécifiques dont les acomptes de salaire doivent être annulés.</w:t>
      </w:r>
    </w:p>
    <w:p w14:paraId="701DC79C" w14:textId="77777777" w:rsidR="00030BD4" w:rsidRPr="00D45D43" w:rsidRDefault="00030BD4" w:rsidP="00030BD4">
      <w:pPr>
        <w:numPr>
          <w:ilvl w:val="0"/>
          <w:numId w:val="180"/>
        </w:numPr>
      </w:pPr>
      <w:r w:rsidRPr="00D45D43">
        <w:rPr>
          <w:b/>
          <w:bCs/>
        </w:rPr>
        <w:t>Période</w:t>
      </w:r>
      <w:r w:rsidRPr="00D45D43">
        <w:t xml:space="preserve"> : Définit la période pendant laquelle les acomptes ont été versés, ici illustrée par le mois de mars 2024.</w:t>
      </w:r>
    </w:p>
    <w:p w14:paraId="417F9C24" w14:textId="77777777" w:rsidR="00030BD4" w:rsidRPr="00D45D43" w:rsidRDefault="00030BD4" w:rsidP="00030BD4">
      <w:pPr>
        <w:numPr>
          <w:ilvl w:val="0"/>
          <w:numId w:val="180"/>
        </w:numPr>
      </w:pPr>
      <w:r w:rsidRPr="00D45D43">
        <w:rPr>
          <w:b/>
          <w:bCs/>
        </w:rPr>
        <w:t>Décomptes</w:t>
      </w:r>
      <w:r w:rsidRPr="00D45D43">
        <w:t xml:space="preserve"> : Permet à l'utilisateur de filtrer les résultats en fonction de différents types de décomptes salariaux au sein de l'organisation, comme les décomptes pour différentes catégories d'employés ou de déductions spécifiques.</w:t>
      </w:r>
    </w:p>
    <w:p w14:paraId="5795DD47" w14:textId="77777777" w:rsidR="00030BD4" w:rsidRPr="00D45D43" w:rsidRDefault="00030BD4" w:rsidP="00030BD4">
      <w:pPr>
        <w:numPr>
          <w:ilvl w:val="0"/>
          <w:numId w:val="180"/>
        </w:numPr>
      </w:pPr>
      <w:r w:rsidRPr="00D45D43">
        <w:rPr>
          <w:b/>
          <w:bCs/>
        </w:rPr>
        <w:t>Succursales et Départements</w:t>
      </w:r>
      <w:r w:rsidRPr="00D45D43">
        <w:t xml:space="preserve"> : Ces options donnent la flexibilité de restreindre l'annulation des acomptes à des succursales ou départements particuliers, offrant une gestion précise en fonction des segments de l'entreprise.</w:t>
      </w:r>
    </w:p>
    <w:p w14:paraId="2B56E295" w14:textId="77777777" w:rsidR="00030BD4" w:rsidRPr="00D45D43" w:rsidRDefault="00030BD4" w:rsidP="00030BD4">
      <w:pPr>
        <w:numPr>
          <w:ilvl w:val="0"/>
          <w:numId w:val="180"/>
        </w:numPr>
      </w:pPr>
      <w:r w:rsidRPr="00D45D43">
        <w:rPr>
          <w:b/>
          <w:bCs/>
        </w:rPr>
        <w:t>Types de paiement</w:t>
      </w:r>
      <w:r w:rsidRPr="00D45D43">
        <w:t xml:space="preserve"> : Offre le choix entre l'annulation d'acomptes versés de manière automatique ou manuelle, ce qui indique la possibilité de gérer des modes de paiement divers.</w:t>
      </w:r>
    </w:p>
    <w:p w14:paraId="3F3F3649" w14:textId="77777777" w:rsidR="00030BD4" w:rsidRPr="00D45D43" w:rsidRDefault="00030BD4" w:rsidP="00030BD4">
      <w:pPr>
        <w:numPr>
          <w:ilvl w:val="0"/>
          <w:numId w:val="180"/>
        </w:numPr>
      </w:pPr>
      <w:r w:rsidRPr="00D45D43">
        <w:rPr>
          <w:b/>
          <w:bCs/>
        </w:rPr>
        <w:t>Visualisation et Impression</w:t>
      </w:r>
      <w:r w:rsidRPr="00D45D43">
        <w:t xml:space="preserve"> : L'utilisateur peut choisir de visualiser les acomptes à annuler avant de procéder et a l'option d'imprimer ces informations ou de les exporter pour d'autres utilisations.</w:t>
      </w:r>
    </w:p>
    <w:p w14:paraId="77126549" w14:textId="77777777" w:rsidR="00030BD4" w:rsidRPr="00D45D43" w:rsidRDefault="00030BD4" w:rsidP="00030BD4">
      <w:r w:rsidRPr="00D45D43">
        <w:t>Le programme "sd252" est donc un outil conçu pour gérer de manière approfondie l'annulation des avances sur salaires, permettant une gestion précise et contrôlée des finances liées aux salaires dans l'ERP.</w:t>
      </w:r>
    </w:p>
    <w:p w14:paraId="17C48866" w14:textId="77777777" w:rsidR="00030BD4" w:rsidRPr="00221AC5" w:rsidRDefault="00030BD4" w:rsidP="00030BD4"/>
    <w:p w14:paraId="69B173AA" w14:textId="77777777" w:rsidR="00030BD4" w:rsidRDefault="00030BD4" w:rsidP="00030BD4">
      <w:pPr>
        <w:pStyle w:val="Titre4"/>
      </w:pPr>
      <w:r>
        <w:lastRenderedPageBreak/>
        <w:t xml:space="preserve">Exploitation des comptes salaires sd200 : </w:t>
      </w:r>
    </w:p>
    <w:p w14:paraId="57AF2CF4" w14:textId="77777777" w:rsidR="00030BD4" w:rsidRDefault="00030BD4" w:rsidP="00030BD4">
      <w:r w:rsidRPr="00226694">
        <w:rPr>
          <w:noProof/>
        </w:rPr>
        <w:drawing>
          <wp:inline distT="0" distB="0" distL="0" distR="0" wp14:anchorId="26895E42" wp14:editId="7EF1D773">
            <wp:extent cx="9593014" cy="6392167"/>
            <wp:effectExtent l="0" t="0" r="8255" b="8890"/>
            <wp:docPr id="64542146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1460" name="Image 1" descr="Une image contenant texte, capture d’écran, logiciel, nombre&#10;&#10;Description générée automatiquement"/>
                    <pic:cNvPicPr/>
                  </pic:nvPicPr>
                  <pic:blipFill>
                    <a:blip r:embed="rId78"/>
                    <a:stretch>
                      <a:fillRect/>
                    </a:stretch>
                  </pic:blipFill>
                  <pic:spPr>
                    <a:xfrm>
                      <a:off x="0" y="0"/>
                      <a:ext cx="9593014" cy="6392167"/>
                    </a:xfrm>
                    <a:prstGeom prst="rect">
                      <a:avLst/>
                    </a:prstGeom>
                  </pic:spPr>
                </pic:pic>
              </a:graphicData>
            </a:graphic>
          </wp:inline>
        </w:drawing>
      </w:r>
    </w:p>
    <w:p w14:paraId="765C7191" w14:textId="77777777" w:rsidR="00030BD4" w:rsidRDefault="00030BD4" w:rsidP="00030BD4">
      <w:pPr>
        <w:rPr>
          <w:b/>
          <w:bCs/>
          <w:u w:val="single"/>
        </w:rPr>
      </w:pPr>
      <w:r w:rsidRPr="00CA0984">
        <w:rPr>
          <w:b/>
          <w:bCs/>
          <w:u w:val="single"/>
        </w:rPr>
        <w:lastRenderedPageBreak/>
        <w:t>Note explicative de l’exploitation des comptes salaires programme « sd200 » :</w:t>
      </w:r>
    </w:p>
    <w:p w14:paraId="537DBB37" w14:textId="77777777" w:rsidR="00030BD4" w:rsidRPr="00A149BC" w:rsidRDefault="00030BD4" w:rsidP="00030BD4">
      <w:r w:rsidRPr="00A149BC">
        <w:t>Le programme "sd200" est une fonctionnalité de l'ERP conçue pour l'exploitation des comptes salaires. Voici une explication détaillée :</w:t>
      </w:r>
    </w:p>
    <w:p w14:paraId="19840A6B" w14:textId="77777777" w:rsidR="00030BD4" w:rsidRPr="00A149BC" w:rsidRDefault="00030BD4" w:rsidP="00030BD4">
      <w:pPr>
        <w:numPr>
          <w:ilvl w:val="0"/>
          <w:numId w:val="181"/>
        </w:numPr>
      </w:pPr>
      <w:r w:rsidRPr="00A149BC">
        <w:rPr>
          <w:b/>
          <w:bCs/>
        </w:rPr>
        <w:t>Titre de la liste</w:t>
      </w:r>
      <w:r w:rsidRPr="00A149BC">
        <w:t xml:space="preserve"> : L'utilisateur peut identifier et travailler sur des listes spécifiques grâce à leur titre ou leur identifiant, ici montré comme "1625".</w:t>
      </w:r>
    </w:p>
    <w:p w14:paraId="799071C0" w14:textId="77777777" w:rsidR="00030BD4" w:rsidRPr="00A149BC" w:rsidRDefault="00030BD4" w:rsidP="00030BD4">
      <w:pPr>
        <w:numPr>
          <w:ilvl w:val="0"/>
          <w:numId w:val="181"/>
        </w:numPr>
      </w:pPr>
      <w:r w:rsidRPr="00A149BC">
        <w:rPr>
          <w:b/>
          <w:bCs/>
        </w:rPr>
        <w:t>Exercice</w:t>
      </w:r>
      <w:r w:rsidRPr="00A149BC">
        <w:t xml:space="preserve"> : Cette option permet de sélectionner l'année fiscale concernée pour l'analyse ou l'exploitation des données salariales.</w:t>
      </w:r>
    </w:p>
    <w:p w14:paraId="3568CC82" w14:textId="77777777" w:rsidR="00030BD4" w:rsidRPr="00A149BC" w:rsidRDefault="00030BD4" w:rsidP="00030BD4">
      <w:pPr>
        <w:numPr>
          <w:ilvl w:val="0"/>
          <w:numId w:val="181"/>
        </w:numPr>
      </w:pPr>
      <w:r w:rsidRPr="00A149BC">
        <w:rPr>
          <w:b/>
          <w:bCs/>
        </w:rPr>
        <w:t>Décomptes</w:t>
      </w:r>
      <w:r w:rsidRPr="00A149BC">
        <w:t xml:space="preserve"> : Donne la possibilité de filtrer les données selon différents types de décomptes, ce qui permet une analyse précise selon les besoins spécifiques (par exemple, en fonction du type d'emploi ou des spécifications contractuelles).</w:t>
      </w:r>
    </w:p>
    <w:p w14:paraId="107A7783" w14:textId="77777777" w:rsidR="00030BD4" w:rsidRPr="00A149BC" w:rsidRDefault="00030BD4" w:rsidP="00030BD4">
      <w:pPr>
        <w:numPr>
          <w:ilvl w:val="0"/>
          <w:numId w:val="181"/>
        </w:numPr>
      </w:pPr>
      <w:r w:rsidRPr="00A149BC">
        <w:rPr>
          <w:b/>
          <w:bCs/>
        </w:rPr>
        <w:t>Départements et Succursales</w:t>
      </w:r>
      <w:r w:rsidRPr="00A149BC">
        <w:t xml:space="preserve"> : Ces sélections offrent la capacité de limiter l'analyse des comptes salaires à certaines parties de l'organisation, améliorant ainsi la gestion des données par secteur ou par lieu.</w:t>
      </w:r>
    </w:p>
    <w:p w14:paraId="45479FBA" w14:textId="77777777" w:rsidR="00030BD4" w:rsidRPr="00A149BC" w:rsidRDefault="00030BD4" w:rsidP="00030BD4">
      <w:pPr>
        <w:numPr>
          <w:ilvl w:val="0"/>
          <w:numId w:val="181"/>
        </w:numPr>
      </w:pPr>
      <w:r w:rsidRPr="00A149BC">
        <w:rPr>
          <w:b/>
          <w:bCs/>
        </w:rPr>
        <w:t>Options d’affichage :</w:t>
      </w:r>
      <w:r w:rsidRPr="00A149BC">
        <w:t xml:space="preserve"> Permet de choisir entre un affichage portrait ou paysage pour l'impression ou la visualisation à l'écran, et de configurer la police et la taille pour une meilleure lisibilité.</w:t>
      </w:r>
    </w:p>
    <w:p w14:paraId="67C772D1" w14:textId="77777777" w:rsidR="00030BD4" w:rsidRPr="00A149BC" w:rsidRDefault="00030BD4" w:rsidP="00030BD4">
      <w:pPr>
        <w:numPr>
          <w:ilvl w:val="0"/>
          <w:numId w:val="181"/>
        </w:numPr>
      </w:pPr>
      <w:r w:rsidRPr="00A149BC">
        <w:rPr>
          <w:b/>
          <w:bCs/>
        </w:rPr>
        <w:t>Edition des comptes à zéro</w:t>
      </w:r>
      <w:r w:rsidRPr="00A149BC">
        <w:t xml:space="preserve"> : Cette option peut être utile pour exclure les comptes salariaux qui n'ont pas de valeurs durant la période spécifiée.</w:t>
      </w:r>
    </w:p>
    <w:p w14:paraId="698CAA5E" w14:textId="77777777" w:rsidR="00030BD4" w:rsidRPr="00A149BC" w:rsidRDefault="00030BD4" w:rsidP="00030BD4">
      <w:pPr>
        <w:numPr>
          <w:ilvl w:val="0"/>
          <w:numId w:val="181"/>
        </w:numPr>
      </w:pPr>
      <w:r w:rsidRPr="00A149BC">
        <w:rPr>
          <w:b/>
          <w:bCs/>
        </w:rPr>
        <w:t>Colonnes personnalisables</w:t>
      </w:r>
      <w:r w:rsidRPr="00A149BC">
        <w:t xml:space="preserve"> : L'utilisateur peut sélectionner différentes rubriques pour les afficher en colonnes, avec la capacité de définir les montants, quantités et bases associées à chacune. Cela offre une flexibilité pour créer des rapports sur mesure selon les besoins analytiques.</w:t>
      </w:r>
    </w:p>
    <w:p w14:paraId="5470CE4F" w14:textId="77777777" w:rsidR="00030BD4" w:rsidRPr="00A149BC" w:rsidRDefault="00030BD4" w:rsidP="00030BD4">
      <w:pPr>
        <w:numPr>
          <w:ilvl w:val="0"/>
          <w:numId w:val="181"/>
        </w:numPr>
      </w:pPr>
      <w:r w:rsidRPr="00A149BC">
        <w:rPr>
          <w:b/>
          <w:bCs/>
        </w:rPr>
        <w:t>Sélection du mois et présentation des données</w:t>
      </w:r>
      <w:r w:rsidRPr="00A149BC">
        <w:t xml:space="preserve"> : Il est possible de sélectionner un mois spécifique pour l'analyse et de choisir entre un affichage cumulatif ou mensuel.</w:t>
      </w:r>
    </w:p>
    <w:p w14:paraId="06A797B3" w14:textId="77777777" w:rsidR="00030BD4" w:rsidRPr="00A149BC" w:rsidRDefault="00030BD4" w:rsidP="00030BD4">
      <w:r w:rsidRPr="00A149BC">
        <w:t>Le programme "sd200" est donc un outil puissant pour la gestion et l'analyse des données salariales au sein de l'ERP, offrant aux utilisateurs la capacité d'extraire des informations financières détaillées et de les organiser de manière personnalisée pour le reporting ou pour d'autres analyses financières.</w:t>
      </w:r>
    </w:p>
    <w:p w14:paraId="66737030" w14:textId="77777777" w:rsidR="00030BD4" w:rsidRPr="00CA0984" w:rsidRDefault="00030BD4" w:rsidP="00030BD4"/>
    <w:p w14:paraId="75A3CA2F" w14:textId="77777777" w:rsidR="00030BD4" w:rsidRDefault="00030BD4" w:rsidP="00030BD4">
      <w:pPr>
        <w:pStyle w:val="Titre4"/>
      </w:pPr>
      <w:r>
        <w:lastRenderedPageBreak/>
        <w:t xml:space="preserve">Paiement des salaires sd545 : </w:t>
      </w:r>
    </w:p>
    <w:p w14:paraId="27906ABB" w14:textId="77777777" w:rsidR="00030BD4" w:rsidRDefault="00030BD4" w:rsidP="00030BD4">
      <w:r w:rsidRPr="00C33FF3">
        <w:rPr>
          <w:noProof/>
        </w:rPr>
        <w:drawing>
          <wp:inline distT="0" distB="0" distL="0" distR="0" wp14:anchorId="1EE34FF0" wp14:editId="117E7917">
            <wp:extent cx="9516803" cy="6315956"/>
            <wp:effectExtent l="0" t="0" r="8255" b="8890"/>
            <wp:docPr id="84885872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727" name="Image 1" descr="Une image contenant texte, capture d’écran, affichage, logiciel&#10;&#10;Description générée automatiquement"/>
                    <pic:cNvPicPr/>
                  </pic:nvPicPr>
                  <pic:blipFill>
                    <a:blip r:embed="rId79"/>
                    <a:stretch>
                      <a:fillRect/>
                    </a:stretch>
                  </pic:blipFill>
                  <pic:spPr>
                    <a:xfrm>
                      <a:off x="0" y="0"/>
                      <a:ext cx="9516803" cy="6315956"/>
                    </a:xfrm>
                    <a:prstGeom prst="rect">
                      <a:avLst/>
                    </a:prstGeom>
                  </pic:spPr>
                </pic:pic>
              </a:graphicData>
            </a:graphic>
          </wp:inline>
        </w:drawing>
      </w:r>
    </w:p>
    <w:p w14:paraId="6A5B52EF" w14:textId="77777777" w:rsidR="00030BD4" w:rsidRDefault="00030BD4" w:rsidP="00030BD4"/>
    <w:p w14:paraId="4C899435" w14:textId="77777777" w:rsidR="00030BD4" w:rsidRDefault="00030BD4" w:rsidP="00030BD4">
      <w:pPr>
        <w:rPr>
          <w:b/>
          <w:bCs/>
          <w:u w:val="single"/>
        </w:rPr>
      </w:pPr>
      <w:r w:rsidRPr="002F6907">
        <w:rPr>
          <w:b/>
          <w:bCs/>
          <w:u w:val="single"/>
        </w:rPr>
        <w:lastRenderedPageBreak/>
        <w:t xml:space="preserve">Note explicative pour le paiement des salaires programme « sd545 » : </w:t>
      </w:r>
    </w:p>
    <w:p w14:paraId="550798FC" w14:textId="77777777" w:rsidR="00030BD4" w:rsidRPr="00400DEC" w:rsidRDefault="00030BD4" w:rsidP="00030BD4">
      <w:r w:rsidRPr="00400DEC">
        <w:t>Le programme "sd545" dans l'ERP est conçu pour gérer le paiement des salaires. Voici une explication fonctionnelle de ses composants :</w:t>
      </w:r>
    </w:p>
    <w:p w14:paraId="1F84CC52" w14:textId="77777777" w:rsidR="00030BD4" w:rsidRPr="00400DEC" w:rsidRDefault="00030BD4" w:rsidP="00030BD4">
      <w:pPr>
        <w:numPr>
          <w:ilvl w:val="0"/>
          <w:numId w:val="182"/>
        </w:numPr>
      </w:pPr>
      <w:r w:rsidRPr="00400DEC">
        <w:rPr>
          <w:b/>
          <w:bCs/>
        </w:rPr>
        <w:t>Sélection des salariés</w:t>
      </w:r>
      <w:r w:rsidRPr="00400DEC">
        <w:t xml:space="preserve"> : Il permet de choisir entre afficher tous les salariés ou de faire une sélection spécifique, soit par ordre alphabétique, soit par numéro, pour cibler les paiements à traiter.</w:t>
      </w:r>
    </w:p>
    <w:p w14:paraId="449F3849" w14:textId="77777777" w:rsidR="00030BD4" w:rsidRPr="00400DEC" w:rsidRDefault="00030BD4" w:rsidP="00030BD4">
      <w:pPr>
        <w:numPr>
          <w:ilvl w:val="0"/>
          <w:numId w:val="182"/>
        </w:numPr>
      </w:pPr>
      <w:r w:rsidRPr="00400DEC">
        <w:rPr>
          <w:b/>
          <w:bCs/>
        </w:rPr>
        <w:t>Détails des paiements</w:t>
      </w:r>
      <w:r w:rsidRPr="00400DEC">
        <w:t xml:space="preserve"> : Cette option permet de voir les montants individuels par salarié pour s'assurer que les bons montants sont payés.</w:t>
      </w:r>
    </w:p>
    <w:p w14:paraId="2B3F21D6" w14:textId="77777777" w:rsidR="00030BD4" w:rsidRPr="00400DEC" w:rsidRDefault="00030BD4" w:rsidP="00030BD4">
      <w:pPr>
        <w:numPr>
          <w:ilvl w:val="0"/>
          <w:numId w:val="182"/>
        </w:numPr>
      </w:pPr>
      <w:r w:rsidRPr="00400DEC">
        <w:rPr>
          <w:b/>
          <w:bCs/>
        </w:rPr>
        <w:t>Exemplaire(s)</w:t>
      </w:r>
      <w:r w:rsidRPr="00400DEC">
        <w:t xml:space="preserve"> : Cette option détermine combien de copies des détails de paiement seront imprimées ou visualisées, pour une distribution ou une vérification interne.</w:t>
      </w:r>
    </w:p>
    <w:p w14:paraId="3001D600" w14:textId="77777777" w:rsidR="00030BD4" w:rsidRPr="00400DEC" w:rsidRDefault="00030BD4" w:rsidP="00030BD4">
      <w:pPr>
        <w:numPr>
          <w:ilvl w:val="0"/>
          <w:numId w:val="182"/>
        </w:numPr>
      </w:pPr>
      <w:r w:rsidRPr="00400DEC">
        <w:rPr>
          <w:b/>
          <w:bCs/>
        </w:rPr>
        <w:t>Exercice et Mois</w:t>
      </w:r>
      <w:r w:rsidRPr="00400DEC">
        <w:t xml:space="preserve"> : Ces champs définissent la période de paiement – par exemple, l'exercice fiscal 2024 et le mois de février – pour traiter les paiements de cette période spécifique.</w:t>
      </w:r>
    </w:p>
    <w:p w14:paraId="517B8DDF" w14:textId="77777777" w:rsidR="00030BD4" w:rsidRPr="00400DEC" w:rsidRDefault="00030BD4" w:rsidP="00030BD4">
      <w:pPr>
        <w:numPr>
          <w:ilvl w:val="0"/>
          <w:numId w:val="182"/>
        </w:numPr>
      </w:pPr>
      <w:r w:rsidRPr="00400DEC">
        <w:rPr>
          <w:b/>
          <w:bCs/>
        </w:rPr>
        <w:t>Décomptes</w:t>
      </w:r>
      <w:r w:rsidRPr="00400DEC">
        <w:t xml:space="preserve"> : Permet de sélectionner parmi différents types de décomptes, pour filtrer les paiements selon les diverses catégories de salariés ou de situations contractuelles.</w:t>
      </w:r>
    </w:p>
    <w:p w14:paraId="0BFE95FB" w14:textId="77777777" w:rsidR="00030BD4" w:rsidRPr="00400DEC" w:rsidRDefault="00030BD4" w:rsidP="00030BD4">
      <w:pPr>
        <w:numPr>
          <w:ilvl w:val="0"/>
          <w:numId w:val="182"/>
        </w:numPr>
      </w:pPr>
      <w:r w:rsidRPr="00400DEC">
        <w:rPr>
          <w:b/>
          <w:bCs/>
        </w:rPr>
        <w:t>Succursales et Départements</w:t>
      </w:r>
      <w:r w:rsidRPr="00400DEC">
        <w:t xml:space="preserve"> : Offre la possibilité de spécifier d'où proviennent les paiements, ce qui est utile pour les grandes organisations avec plusieurs branches ou divisions.</w:t>
      </w:r>
    </w:p>
    <w:p w14:paraId="40CC7C39" w14:textId="77777777" w:rsidR="00030BD4" w:rsidRPr="00400DEC" w:rsidRDefault="00030BD4" w:rsidP="00030BD4">
      <w:pPr>
        <w:numPr>
          <w:ilvl w:val="0"/>
          <w:numId w:val="182"/>
        </w:numPr>
      </w:pPr>
      <w:r w:rsidRPr="00400DEC">
        <w:rPr>
          <w:b/>
          <w:bCs/>
        </w:rPr>
        <w:t>Options de paiement</w:t>
      </w:r>
      <w:r w:rsidRPr="00400DEC">
        <w:t xml:space="preserve"> : On peut choisir entre les salaires réguliers, les acomptes, ou les versements ponctuels, ce qui offre une grande flexibilité dans la gestion des paiements.</w:t>
      </w:r>
    </w:p>
    <w:p w14:paraId="7FC67FD4" w14:textId="77777777" w:rsidR="00030BD4" w:rsidRPr="00400DEC" w:rsidRDefault="00030BD4" w:rsidP="00030BD4">
      <w:pPr>
        <w:numPr>
          <w:ilvl w:val="0"/>
          <w:numId w:val="182"/>
        </w:numPr>
      </w:pPr>
      <w:r w:rsidRPr="00400DEC">
        <w:rPr>
          <w:b/>
          <w:bCs/>
        </w:rPr>
        <w:t>Banque</w:t>
      </w:r>
      <w:r w:rsidRPr="00400DEC">
        <w:t xml:space="preserve"> : Permet de sélectionner la banque à travers laquelle les paiements seront effectués, assurant ainsi que les fonds sont correctement acheminés.</w:t>
      </w:r>
    </w:p>
    <w:p w14:paraId="7D22E225" w14:textId="77777777" w:rsidR="00030BD4" w:rsidRPr="00400DEC" w:rsidRDefault="00030BD4" w:rsidP="00030BD4">
      <w:r w:rsidRPr="00400DEC">
        <w:t>Ce programme est un outil crucial pour le service des ressources humaines et la comptabilité, car il centralise et simplifie le processus de paiement des salaires dans l'ERP, assurant précision et conformité dans la gestion de la paie.</w:t>
      </w:r>
    </w:p>
    <w:p w14:paraId="3E4AA8A4" w14:textId="77777777" w:rsidR="00030BD4" w:rsidRPr="00400DEC" w:rsidRDefault="00030BD4" w:rsidP="00030BD4"/>
    <w:p w14:paraId="51347784" w14:textId="77777777" w:rsidR="00030BD4" w:rsidRPr="002F6907" w:rsidRDefault="00030BD4" w:rsidP="00030BD4"/>
    <w:p w14:paraId="64D9D7EB" w14:textId="77777777" w:rsidR="00030BD4" w:rsidRDefault="00030BD4" w:rsidP="00030BD4"/>
    <w:p w14:paraId="143D51D4" w14:textId="77777777" w:rsidR="00030BD4" w:rsidRDefault="00030BD4" w:rsidP="00030BD4">
      <w:pPr>
        <w:pStyle w:val="Titre4"/>
      </w:pPr>
      <w:r>
        <w:lastRenderedPageBreak/>
        <w:t xml:space="preserve">Comptabilisation des salaires sd160 : </w:t>
      </w:r>
    </w:p>
    <w:p w14:paraId="0F78E45F" w14:textId="77777777" w:rsidR="00030BD4" w:rsidRDefault="00030BD4" w:rsidP="00030BD4">
      <w:r w:rsidRPr="00EF3E8C">
        <w:rPr>
          <w:noProof/>
        </w:rPr>
        <w:drawing>
          <wp:inline distT="0" distB="0" distL="0" distR="0" wp14:anchorId="3BF82519" wp14:editId="39B3FD55">
            <wp:extent cx="9602540" cy="6439799"/>
            <wp:effectExtent l="0" t="0" r="0" b="0"/>
            <wp:docPr id="172922642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6426" name="Image 1" descr="Une image contenant texte, capture d’écran, logiciel, affichage&#10;&#10;Description générée automatiquement"/>
                    <pic:cNvPicPr/>
                  </pic:nvPicPr>
                  <pic:blipFill>
                    <a:blip r:embed="rId80"/>
                    <a:stretch>
                      <a:fillRect/>
                    </a:stretch>
                  </pic:blipFill>
                  <pic:spPr>
                    <a:xfrm>
                      <a:off x="0" y="0"/>
                      <a:ext cx="9602540" cy="6439799"/>
                    </a:xfrm>
                    <a:prstGeom prst="rect">
                      <a:avLst/>
                    </a:prstGeom>
                  </pic:spPr>
                </pic:pic>
              </a:graphicData>
            </a:graphic>
          </wp:inline>
        </w:drawing>
      </w:r>
    </w:p>
    <w:p w14:paraId="2BDDC663" w14:textId="77777777" w:rsidR="00030BD4" w:rsidRDefault="00030BD4" w:rsidP="00030BD4">
      <w:pPr>
        <w:rPr>
          <w:b/>
          <w:bCs/>
          <w:u w:val="single"/>
        </w:rPr>
      </w:pPr>
      <w:r w:rsidRPr="00A823FA">
        <w:rPr>
          <w:b/>
          <w:bCs/>
          <w:u w:val="single"/>
        </w:rPr>
        <w:lastRenderedPageBreak/>
        <w:t xml:space="preserve">Note explicative de la comptabilisation des salaires programme « sd160 » : </w:t>
      </w:r>
    </w:p>
    <w:p w14:paraId="76108E71" w14:textId="77777777" w:rsidR="00030BD4" w:rsidRPr="00A823FA" w:rsidRDefault="00030BD4" w:rsidP="00030BD4">
      <w:r w:rsidRPr="00A823FA">
        <w:t>Le programme "sd160" de l'ERP semble être dédié à la comptabilisation des salaires. Voici une explication fonctionnelle de ses composants :</w:t>
      </w:r>
    </w:p>
    <w:p w14:paraId="74357404" w14:textId="77777777" w:rsidR="00030BD4" w:rsidRPr="00A823FA" w:rsidRDefault="00030BD4" w:rsidP="00030BD4">
      <w:pPr>
        <w:numPr>
          <w:ilvl w:val="0"/>
          <w:numId w:val="183"/>
        </w:numPr>
      </w:pPr>
      <w:r w:rsidRPr="00A823FA">
        <w:rPr>
          <w:b/>
          <w:bCs/>
        </w:rPr>
        <w:t>Visualisation et Impression</w:t>
      </w:r>
      <w:r w:rsidRPr="00A823FA">
        <w:t xml:space="preserve"> : Il offre des options pour visualiser les données à l'écran ou les imprimer directement vers un fichier, selon les besoins de l'utilisateur.</w:t>
      </w:r>
    </w:p>
    <w:p w14:paraId="41B0BE1B" w14:textId="77777777" w:rsidR="00030BD4" w:rsidRPr="00A823FA" w:rsidRDefault="00030BD4" w:rsidP="00030BD4">
      <w:pPr>
        <w:numPr>
          <w:ilvl w:val="0"/>
          <w:numId w:val="183"/>
        </w:numPr>
      </w:pPr>
      <w:r w:rsidRPr="00A823FA">
        <w:rPr>
          <w:b/>
          <w:bCs/>
        </w:rPr>
        <w:t>Mois</w:t>
      </w:r>
      <w:r w:rsidRPr="00A823FA">
        <w:t xml:space="preserve"> : Cette option permet de sélectionner le mois pour lequel les salaires doivent être comptabilisés, assurant ainsi que les transactions sont enregistrées pour la période correcte.</w:t>
      </w:r>
    </w:p>
    <w:p w14:paraId="3479E701" w14:textId="77777777" w:rsidR="00030BD4" w:rsidRPr="00A823FA" w:rsidRDefault="00030BD4" w:rsidP="00030BD4">
      <w:pPr>
        <w:numPr>
          <w:ilvl w:val="0"/>
          <w:numId w:val="183"/>
        </w:numPr>
      </w:pPr>
      <w:r w:rsidRPr="00A823FA">
        <w:rPr>
          <w:b/>
          <w:bCs/>
        </w:rPr>
        <w:t>Type de journal</w:t>
      </w:r>
      <w:r w:rsidRPr="00A823FA">
        <w:t xml:space="preserve"> : Cela réfère probablement aux différents journaux comptables disponibles dans l'ERP, comme le journal des salaires, permettant de catégoriser les transactions.</w:t>
      </w:r>
    </w:p>
    <w:p w14:paraId="439FD8FF" w14:textId="77777777" w:rsidR="00030BD4" w:rsidRPr="00A823FA" w:rsidRDefault="00030BD4" w:rsidP="00030BD4">
      <w:pPr>
        <w:numPr>
          <w:ilvl w:val="0"/>
          <w:numId w:val="183"/>
        </w:numPr>
      </w:pPr>
      <w:r w:rsidRPr="00A823FA">
        <w:rPr>
          <w:b/>
          <w:bCs/>
        </w:rPr>
        <w:t>Type de pièce</w:t>
      </w:r>
      <w:r w:rsidRPr="00A823FA">
        <w:t xml:space="preserve"> : Cela indique le type de document comptable, comme une feuille de paie ou un bordereau de versement, qui sera généré ou utilisé dans le processus de comptabilisation.</w:t>
      </w:r>
    </w:p>
    <w:p w14:paraId="66547AFD" w14:textId="77777777" w:rsidR="00030BD4" w:rsidRPr="00A823FA" w:rsidRDefault="00030BD4" w:rsidP="00030BD4">
      <w:pPr>
        <w:numPr>
          <w:ilvl w:val="0"/>
          <w:numId w:val="183"/>
        </w:numPr>
      </w:pPr>
      <w:r w:rsidRPr="00A823FA">
        <w:rPr>
          <w:b/>
          <w:bCs/>
        </w:rPr>
        <w:t>Date de valeur</w:t>
      </w:r>
      <w:r w:rsidRPr="00A823FA">
        <w:t xml:space="preserve"> : C'est la date à laquelle la transaction sera effectivement reconnue dans les comptes, ce qui est crucial pour la concordance des dates dans les rapports financiers.</w:t>
      </w:r>
    </w:p>
    <w:p w14:paraId="51FF1945" w14:textId="77777777" w:rsidR="00030BD4" w:rsidRPr="00A823FA" w:rsidRDefault="00030BD4" w:rsidP="00030BD4">
      <w:pPr>
        <w:numPr>
          <w:ilvl w:val="0"/>
          <w:numId w:val="183"/>
        </w:numPr>
      </w:pPr>
      <w:r w:rsidRPr="00A823FA">
        <w:rPr>
          <w:b/>
          <w:bCs/>
        </w:rPr>
        <w:t>Numéro de pièce</w:t>
      </w:r>
      <w:r w:rsidRPr="00A823FA">
        <w:t xml:space="preserve"> : Il s'agit d'un champ où l'utilisateur peut saisir ou obtenir un numéro de référence pour la transaction comptable, permettant un suivi et une réconciliation précis.</w:t>
      </w:r>
    </w:p>
    <w:p w14:paraId="42795258" w14:textId="77777777" w:rsidR="00030BD4" w:rsidRPr="00A823FA" w:rsidRDefault="00030BD4" w:rsidP="00030BD4">
      <w:pPr>
        <w:numPr>
          <w:ilvl w:val="0"/>
          <w:numId w:val="183"/>
        </w:numPr>
      </w:pPr>
      <w:r w:rsidRPr="00A823FA">
        <w:rPr>
          <w:b/>
          <w:bCs/>
        </w:rPr>
        <w:t>Nouveau lot ou Lot déjà existant</w:t>
      </w:r>
      <w:r w:rsidRPr="00A823FA">
        <w:t xml:space="preserve"> : Cette sélection détermine si la transaction sera ajoutée à un lot de transactions comptables existant ou si elle initiera un nouveau lot.</w:t>
      </w:r>
    </w:p>
    <w:p w14:paraId="4358D17C" w14:textId="77777777" w:rsidR="00030BD4" w:rsidRPr="00A823FA" w:rsidRDefault="00030BD4" w:rsidP="00030BD4">
      <w:pPr>
        <w:numPr>
          <w:ilvl w:val="0"/>
          <w:numId w:val="183"/>
        </w:numPr>
      </w:pPr>
      <w:r w:rsidRPr="00A823FA">
        <w:rPr>
          <w:b/>
          <w:bCs/>
        </w:rPr>
        <w:t>Intitulé du lot et Libellé des écritures</w:t>
      </w:r>
      <w:r w:rsidRPr="00A823FA">
        <w:t xml:space="preserve"> : Ces champs sont utilisés pour donner un titre descriptif au lot de transactions et aux écritures individuelles pour faciliter l'identification et la recherche dans les enregistrements comptables.</w:t>
      </w:r>
    </w:p>
    <w:p w14:paraId="416961E1" w14:textId="77777777" w:rsidR="00030BD4" w:rsidRPr="00A823FA" w:rsidRDefault="00030BD4" w:rsidP="00030BD4">
      <w:r w:rsidRPr="00A823FA">
        <w:t>Ce programme est essentiel pour garantir que les transactions salariales sont correctement enregistrées dans le système comptable de l'entreprise,</w:t>
      </w:r>
    </w:p>
    <w:p w14:paraId="02DCDACB" w14:textId="77777777" w:rsidR="00030BD4" w:rsidRDefault="00030BD4" w:rsidP="00030BD4"/>
    <w:p w14:paraId="6DC2605B" w14:textId="77777777" w:rsidR="00030BD4" w:rsidRDefault="00030BD4" w:rsidP="00030BD4"/>
    <w:p w14:paraId="54F76F42" w14:textId="77777777" w:rsidR="00030BD4" w:rsidRPr="00A823FA" w:rsidRDefault="00030BD4" w:rsidP="00030BD4"/>
    <w:p w14:paraId="33740C9F" w14:textId="77777777" w:rsidR="00030BD4" w:rsidRDefault="00030BD4" w:rsidP="00030BD4">
      <w:pPr>
        <w:pStyle w:val="Titre4"/>
      </w:pPr>
      <w:r>
        <w:lastRenderedPageBreak/>
        <w:t>Edition du protocole comptable sd161 :</w:t>
      </w:r>
    </w:p>
    <w:p w14:paraId="0614FAD8" w14:textId="77777777" w:rsidR="00030BD4" w:rsidRDefault="00030BD4" w:rsidP="00030BD4">
      <w:r w:rsidRPr="00EA79B4">
        <w:rPr>
          <w:noProof/>
        </w:rPr>
        <w:drawing>
          <wp:inline distT="0" distB="0" distL="0" distR="0" wp14:anchorId="490A8A22" wp14:editId="3462158A">
            <wp:extent cx="6871436" cy="1609090"/>
            <wp:effectExtent l="0" t="0" r="5715" b="0"/>
            <wp:docPr id="974520084" name="Image 1"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20084" name="Image 1" descr="Une image contenant texte, logiciel, Page web, Police&#10;&#10;Description générée automatiquement"/>
                    <pic:cNvPicPr/>
                  </pic:nvPicPr>
                  <pic:blipFill>
                    <a:blip r:embed="rId81"/>
                    <a:stretch>
                      <a:fillRect/>
                    </a:stretch>
                  </pic:blipFill>
                  <pic:spPr>
                    <a:xfrm>
                      <a:off x="0" y="0"/>
                      <a:ext cx="6967138" cy="1631501"/>
                    </a:xfrm>
                    <a:prstGeom prst="rect">
                      <a:avLst/>
                    </a:prstGeom>
                  </pic:spPr>
                </pic:pic>
              </a:graphicData>
            </a:graphic>
          </wp:inline>
        </w:drawing>
      </w:r>
    </w:p>
    <w:p w14:paraId="6DE7E418" w14:textId="77777777" w:rsidR="00030BD4" w:rsidRDefault="00030BD4" w:rsidP="00030BD4">
      <w:r w:rsidRPr="003973E0">
        <w:rPr>
          <w:noProof/>
        </w:rPr>
        <w:drawing>
          <wp:inline distT="0" distB="0" distL="0" distR="0" wp14:anchorId="31E12B25" wp14:editId="26410661">
            <wp:extent cx="7105650" cy="4741818"/>
            <wp:effectExtent l="0" t="0" r="0" b="1905"/>
            <wp:docPr id="126401447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475" name="Image 1" descr="Une image contenant texte, capture d’écran, affichage, logiciel&#10;&#10;Description générée automatiquement"/>
                    <pic:cNvPicPr/>
                  </pic:nvPicPr>
                  <pic:blipFill>
                    <a:blip r:embed="rId82"/>
                    <a:stretch>
                      <a:fillRect/>
                    </a:stretch>
                  </pic:blipFill>
                  <pic:spPr>
                    <a:xfrm>
                      <a:off x="0" y="0"/>
                      <a:ext cx="7160975" cy="4778738"/>
                    </a:xfrm>
                    <a:prstGeom prst="rect">
                      <a:avLst/>
                    </a:prstGeom>
                  </pic:spPr>
                </pic:pic>
              </a:graphicData>
            </a:graphic>
          </wp:inline>
        </w:drawing>
      </w:r>
    </w:p>
    <w:p w14:paraId="74264C53" w14:textId="77777777" w:rsidR="00030BD4" w:rsidRDefault="00030BD4" w:rsidP="00030BD4">
      <w:pPr>
        <w:rPr>
          <w:b/>
          <w:bCs/>
          <w:u w:val="single"/>
        </w:rPr>
      </w:pPr>
      <w:r w:rsidRPr="00554255">
        <w:rPr>
          <w:b/>
          <w:bCs/>
          <w:u w:val="single"/>
        </w:rPr>
        <w:lastRenderedPageBreak/>
        <w:t xml:space="preserve">Note explicative de l’Edition du protocole programme « sd161 » : </w:t>
      </w:r>
    </w:p>
    <w:p w14:paraId="7C4B03A9" w14:textId="77777777" w:rsidR="00030BD4" w:rsidRPr="005F7DA8" w:rsidRDefault="00030BD4" w:rsidP="00030BD4">
      <w:r w:rsidRPr="005F7DA8">
        <w:t xml:space="preserve">Le programme "sd161" </w:t>
      </w:r>
      <w:r>
        <w:t>est</w:t>
      </w:r>
      <w:r w:rsidRPr="005F7DA8">
        <w:t xml:space="preserve"> un outil dédié à l'édition et à la gestion du protocole comptable au sein d'un ERP. Voici une explication fonctionnelle de ses composants, sur la base des éléments identifiés sur l'interface :</w:t>
      </w:r>
    </w:p>
    <w:p w14:paraId="64D85FCE" w14:textId="77777777" w:rsidR="00030BD4" w:rsidRPr="005F7DA8" w:rsidRDefault="00030BD4" w:rsidP="00030BD4">
      <w:pPr>
        <w:numPr>
          <w:ilvl w:val="0"/>
          <w:numId w:val="184"/>
        </w:numPr>
      </w:pPr>
      <w:r w:rsidRPr="005F7DA8">
        <w:rPr>
          <w:b/>
          <w:bCs/>
        </w:rPr>
        <w:t>Type d'impression</w:t>
      </w:r>
      <w:r w:rsidRPr="005F7DA8">
        <w:t xml:space="preserve"> : Le programme offre des options pour sélectionner le type de protocole comptable que l'on souhaite éditer ou imprimer, que ce soit pour la comptabilité générale (CG) ou la comptabilité analytique (CA), par compte de comptabilité ou par salarié, indiquant ainsi une flexibilité dans la génération de rapports spécifiques selon les besoins de l'utilisateur.</w:t>
      </w:r>
    </w:p>
    <w:p w14:paraId="5BE053F3" w14:textId="77777777" w:rsidR="00030BD4" w:rsidRPr="005F7DA8" w:rsidRDefault="00030BD4" w:rsidP="00030BD4">
      <w:pPr>
        <w:numPr>
          <w:ilvl w:val="0"/>
          <w:numId w:val="184"/>
        </w:numPr>
      </w:pPr>
      <w:r w:rsidRPr="005F7DA8">
        <w:rPr>
          <w:b/>
          <w:bCs/>
        </w:rPr>
        <w:t>Visualisation et Exportation</w:t>
      </w:r>
      <w:r w:rsidRPr="005F7DA8">
        <w:t xml:space="preserve"> : Il permet la visualisation à l'écran des données comptables ainsi que l'exportation des données vers des fichiers externes, comme Excel, offrant ainsi une fonctionnalité d'analyse et de manipulation des données hors du système.</w:t>
      </w:r>
    </w:p>
    <w:p w14:paraId="4801839E" w14:textId="77777777" w:rsidR="00030BD4" w:rsidRPr="005F7DA8" w:rsidRDefault="00030BD4" w:rsidP="00030BD4">
      <w:pPr>
        <w:numPr>
          <w:ilvl w:val="0"/>
          <w:numId w:val="184"/>
        </w:numPr>
      </w:pPr>
      <w:r w:rsidRPr="005F7DA8">
        <w:rPr>
          <w:b/>
          <w:bCs/>
        </w:rPr>
        <w:t>Impression vers fichier</w:t>
      </w:r>
      <w:r w:rsidRPr="005F7DA8">
        <w:t xml:space="preserve"> : Cette option indique que le programme peut générer des rapports qui peuvent être sauvegardés électroniquement, ce qui suggère une fonction de conservation des enregistrements comptables pour des audits ou des références futures.</w:t>
      </w:r>
    </w:p>
    <w:p w14:paraId="7D232547" w14:textId="77777777" w:rsidR="00030BD4" w:rsidRPr="005F7DA8" w:rsidRDefault="00030BD4" w:rsidP="00030BD4">
      <w:pPr>
        <w:numPr>
          <w:ilvl w:val="0"/>
          <w:numId w:val="184"/>
        </w:numPr>
      </w:pPr>
      <w:r w:rsidRPr="005F7DA8">
        <w:rPr>
          <w:b/>
          <w:bCs/>
        </w:rPr>
        <w:t>Sélection des salariés et périodes</w:t>
      </w:r>
      <w:r w:rsidRPr="005F7DA8">
        <w:t xml:space="preserve"> : Le programme permet de filtrer les données comptables selon des critères spécifiques tels que la période (mois, année), le décompte (catégorie de salariés ou département spécifique), ainsi que des options pour affiner la recherche par salarié, par numéro, ou par d'autres critères personnalisables.</w:t>
      </w:r>
    </w:p>
    <w:p w14:paraId="485A0FAD" w14:textId="77777777" w:rsidR="00030BD4" w:rsidRPr="005F7DA8" w:rsidRDefault="00030BD4" w:rsidP="00030BD4">
      <w:pPr>
        <w:numPr>
          <w:ilvl w:val="0"/>
          <w:numId w:val="184"/>
        </w:numPr>
      </w:pPr>
      <w:r w:rsidRPr="005F7DA8">
        <w:rPr>
          <w:b/>
          <w:bCs/>
        </w:rPr>
        <w:t>Options supplémentaires</w:t>
      </w:r>
      <w:r w:rsidRPr="005F7DA8">
        <w:t xml:space="preserve"> : Le programme semble offrir des options supplémentaires telles que le tri par l'année précédente, la sélection par département ou succursale, et peut-être des filtres plus fins tels que le genre des rubriques ou le type de paiement, ce qui indique une capacité à s'adapter à divers besoins de comptabilité interne.</w:t>
      </w:r>
    </w:p>
    <w:p w14:paraId="4218357E" w14:textId="77777777" w:rsidR="00030BD4" w:rsidRPr="005F7DA8" w:rsidRDefault="00030BD4" w:rsidP="00030BD4">
      <w:r w:rsidRPr="005F7DA8">
        <w:t>En résumé, "sd161" est un module dans le système ERP qui aide à gérer, visualiser, exporter, et imprimer des données relatives aux protocoles comptables, en offrant une gamme de fonctionnalités pour personnaliser les rapports selon des critères définis par l'utilisateur. Il facilite également l'audit comptable en permettant la génération de documents détaillés sur la base de sélections spécifiques.</w:t>
      </w:r>
    </w:p>
    <w:p w14:paraId="35C8EDDA" w14:textId="77777777" w:rsidR="00030BD4" w:rsidRPr="005F7DA8" w:rsidRDefault="00030BD4" w:rsidP="00030BD4"/>
    <w:p w14:paraId="78599E2E" w14:textId="77777777" w:rsidR="00030BD4" w:rsidRDefault="00030BD4" w:rsidP="00030BD4">
      <w:pPr>
        <w:pStyle w:val="Titre4"/>
      </w:pPr>
      <w:r>
        <w:lastRenderedPageBreak/>
        <w:t xml:space="preserve">Export CCB sd500 : </w:t>
      </w:r>
    </w:p>
    <w:p w14:paraId="211650AF" w14:textId="77777777" w:rsidR="00030BD4" w:rsidRDefault="00030BD4" w:rsidP="00030BD4">
      <w:r w:rsidRPr="00752032">
        <w:rPr>
          <w:noProof/>
        </w:rPr>
        <w:drawing>
          <wp:inline distT="0" distB="0" distL="0" distR="0" wp14:anchorId="279E8C35" wp14:editId="0875A659">
            <wp:extent cx="9583487" cy="6220693"/>
            <wp:effectExtent l="0" t="0" r="0" b="8890"/>
            <wp:docPr id="146555629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6295" name="Image 1" descr="Une image contenant texte, capture d’écran, logiciel, affichage&#10;&#10;Description générée automatiquement"/>
                    <pic:cNvPicPr/>
                  </pic:nvPicPr>
                  <pic:blipFill>
                    <a:blip r:embed="rId83"/>
                    <a:stretch>
                      <a:fillRect/>
                    </a:stretch>
                  </pic:blipFill>
                  <pic:spPr>
                    <a:xfrm>
                      <a:off x="0" y="0"/>
                      <a:ext cx="9583487" cy="6220693"/>
                    </a:xfrm>
                    <a:prstGeom prst="rect">
                      <a:avLst/>
                    </a:prstGeom>
                  </pic:spPr>
                </pic:pic>
              </a:graphicData>
            </a:graphic>
          </wp:inline>
        </w:drawing>
      </w:r>
    </w:p>
    <w:p w14:paraId="70221AB8" w14:textId="77777777" w:rsidR="00030BD4" w:rsidRDefault="00030BD4" w:rsidP="00030BD4"/>
    <w:p w14:paraId="6767FA2E" w14:textId="77777777" w:rsidR="00030BD4" w:rsidRDefault="00030BD4" w:rsidP="00030BD4">
      <w:pPr>
        <w:rPr>
          <w:b/>
          <w:bCs/>
          <w:u w:val="single"/>
        </w:rPr>
      </w:pPr>
      <w:r w:rsidRPr="00AA41F7">
        <w:rPr>
          <w:b/>
          <w:bCs/>
          <w:u w:val="single"/>
        </w:rPr>
        <w:lastRenderedPageBreak/>
        <w:t xml:space="preserve">Note explicative de l’export CCB programme « sd500 » : </w:t>
      </w:r>
    </w:p>
    <w:p w14:paraId="1AF5A1F0" w14:textId="77777777" w:rsidR="00030BD4" w:rsidRPr="00AA41F7" w:rsidRDefault="00030BD4" w:rsidP="00030BD4">
      <w:r w:rsidRPr="00AA41F7">
        <w:t xml:space="preserve">Le programme "sd500" </w:t>
      </w:r>
      <w:r>
        <w:t>est</w:t>
      </w:r>
      <w:r w:rsidRPr="00AA41F7">
        <w:t xml:space="preserve"> un outil conçu pour l'exportation des données CCB (Comptes Courants Bancaires</w:t>
      </w:r>
      <w:r>
        <w:t xml:space="preserve"> </w:t>
      </w:r>
      <w:r w:rsidRPr="00AA41F7">
        <w:t>). Voici une explication fonctionnelle de ses composantes :</w:t>
      </w:r>
    </w:p>
    <w:p w14:paraId="5C5224E4" w14:textId="77777777" w:rsidR="00030BD4" w:rsidRPr="00AA41F7" w:rsidRDefault="00030BD4" w:rsidP="00030BD4">
      <w:pPr>
        <w:numPr>
          <w:ilvl w:val="0"/>
          <w:numId w:val="185"/>
        </w:numPr>
      </w:pPr>
      <w:r w:rsidRPr="00AA41F7">
        <w:rPr>
          <w:b/>
          <w:bCs/>
        </w:rPr>
        <w:t>Champ "Export CCB"</w:t>
      </w:r>
      <w:r w:rsidRPr="00AA41F7">
        <w:t xml:space="preserve"> : Il s'agit probablement de la zone où l'utilisateur spécifie les critères ou le nom de l'exportation qu'il souhaite effectuer. Il pourrait s'agir d'un identifiant ou d'un titre qui aide à catégoriser le type d'exportation.</w:t>
      </w:r>
    </w:p>
    <w:p w14:paraId="565E1B37" w14:textId="77777777" w:rsidR="00030BD4" w:rsidRPr="00AA41F7" w:rsidRDefault="00030BD4" w:rsidP="00030BD4">
      <w:pPr>
        <w:numPr>
          <w:ilvl w:val="0"/>
          <w:numId w:val="185"/>
        </w:numPr>
      </w:pPr>
      <w:r w:rsidRPr="00AA41F7">
        <w:rPr>
          <w:b/>
          <w:bCs/>
        </w:rPr>
        <w:t>Champ "Période"</w:t>
      </w:r>
      <w:r w:rsidRPr="00AA41F7">
        <w:t xml:space="preserve"> : Permet à l'utilisateur de sélectionner le mois pour lequel les données doivent être exportées. Cela pourrait être utile pour générer des rapports mensuels ou pour des analyses périodiques.</w:t>
      </w:r>
    </w:p>
    <w:p w14:paraId="7346E565" w14:textId="77777777" w:rsidR="00030BD4" w:rsidRPr="00AA41F7" w:rsidRDefault="00030BD4" w:rsidP="00030BD4">
      <w:pPr>
        <w:numPr>
          <w:ilvl w:val="0"/>
          <w:numId w:val="185"/>
        </w:numPr>
      </w:pPr>
      <w:r w:rsidRPr="00AA41F7">
        <w:rPr>
          <w:b/>
          <w:bCs/>
        </w:rPr>
        <w:t>Champs "N° d'entreprise", "N° de filiale", "N° caisse AVS"</w:t>
      </w:r>
      <w:r w:rsidRPr="00AA41F7">
        <w:t xml:space="preserve"> : Ces champs semblent permettre à l'utilisateur d'entrer des identifiants spécifiques liés à l'entreprise, la filiale et la caisse de l'assurance vieillesse et survivants (AVS), ce qui indique que le programme peut gérer plusieurs entités et caisses de sécurité sociale, probablement pour la Suisse où l'AVS est un terme courant.</w:t>
      </w:r>
    </w:p>
    <w:p w14:paraId="01DB3A6C" w14:textId="77777777" w:rsidR="00030BD4" w:rsidRPr="00AA41F7" w:rsidRDefault="00030BD4" w:rsidP="00030BD4">
      <w:pPr>
        <w:numPr>
          <w:ilvl w:val="0"/>
          <w:numId w:val="185"/>
        </w:numPr>
      </w:pPr>
      <w:r w:rsidRPr="00AA41F7">
        <w:rPr>
          <w:b/>
          <w:bCs/>
        </w:rPr>
        <w:t>Champ "Nombre de jours de travail du mois"</w:t>
      </w:r>
      <w:r w:rsidRPr="00AA41F7">
        <w:t xml:space="preserve"> : C'est un champ numérique où l'utilisateur peut entrer le nombre total de jours travaillés pendant le mois sélectionné. Cela pourrait être utilisé pour calculer les paiements ou les charges sociales basées sur les jours travaillés.</w:t>
      </w:r>
    </w:p>
    <w:p w14:paraId="525CF5E8" w14:textId="77777777" w:rsidR="00030BD4" w:rsidRPr="00AA41F7" w:rsidRDefault="00030BD4" w:rsidP="00030BD4">
      <w:pPr>
        <w:numPr>
          <w:ilvl w:val="0"/>
          <w:numId w:val="185"/>
        </w:numPr>
      </w:pPr>
      <w:r w:rsidRPr="00AA41F7">
        <w:rPr>
          <w:b/>
          <w:bCs/>
        </w:rPr>
        <w:t>Champ "Horaire journalier du mois"</w:t>
      </w:r>
      <w:r w:rsidRPr="00AA41F7">
        <w:t xml:space="preserve"> : Ici, l'utilisateur peut entrer le nombre d'heures travaillées par jour. Ce pourrait être un paramètre utilisé pour calculer les heures supplémentaires ou pour des rapports sur la charge de travail.</w:t>
      </w:r>
    </w:p>
    <w:p w14:paraId="5352B9B9" w14:textId="77777777" w:rsidR="00030BD4" w:rsidRPr="00AA41F7" w:rsidRDefault="00030BD4" w:rsidP="00030BD4">
      <w:pPr>
        <w:numPr>
          <w:ilvl w:val="0"/>
          <w:numId w:val="185"/>
        </w:numPr>
      </w:pPr>
      <w:r w:rsidRPr="00AA41F7">
        <w:rPr>
          <w:b/>
          <w:bCs/>
        </w:rPr>
        <w:t>Bouton "Génération du fichier CCB"</w:t>
      </w:r>
      <w:r w:rsidRPr="00AA41F7">
        <w:t xml:space="preserve"> : Une fois tous les champs remplis, l'utilisateur peut générer le fichier d'exportation en cliquant sur ce bouton. Le fichier généré peut être utilisé pour l'importation dans d'autres systèmes, pour la comptabilité ou pour l'analyse de données.</w:t>
      </w:r>
    </w:p>
    <w:p w14:paraId="27ABC307" w14:textId="77777777" w:rsidR="00030BD4" w:rsidRPr="00AA41F7" w:rsidRDefault="00030BD4" w:rsidP="00030BD4">
      <w:pPr>
        <w:numPr>
          <w:ilvl w:val="0"/>
          <w:numId w:val="185"/>
        </w:numPr>
      </w:pPr>
      <w:r w:rsidRPr="00AA41F7">
        <w:rPr>
          <w:b/>
          <w:bCs/>
        </w:rPr>
        <w:t>Champ "Nom du fichier"</w:t>
      </w:r>
      <w:r w:rsidRPr="00AA41F7">
        <w:t xml:space="preserve"> : L'utilisateur peut spécifier le nom sous lequel le fichier exporté sera enregistré, ce qui facilite l'organisation et la récupération ultérieure des données.</w:t>
      </w:r>
    </w:p>
    <w:p w14:paraId="0365AEB3" w14:textId="77777777" w:rsidR="00030BD4" w:rsidRPr="00AA41F7" w:rsidRDefault="00030BD4" w:rsidP="00030BD4">
      <w:r w:rsidRPr="00AA41F7">
        <w:t>En résumé, "sd500" est un module fonctionnel qui semble être centré sur la gestion et l'exportation des données financières et de travail lié aux coûts bancaires ou aux comptes bancaires pour une période donnée, spécifique à chaque entreprise ou filiale au sein d'un groupe plus large.</w:t>
      </w:r>
    </w:p>
    <w:p w14:paraId="6EEBC39E" w14:textId="77777777" w:rsidR="00030BD4" w:rsidRPr="00AA41F7" w:rsidRDefault="00030BD4" w:rsidP="00030BD4"/>
    <w:p w14:paraId="65BC863F" w14:textId="77777777" w:rsidR="00030BD4" w:rsidRPr="00AA41F7" w:rsidRDefault="00030BD4" w:rsidP="00030BD4">
      <w:pPr>
        <w:rPr>
          <w:b/>
          <w:bCs/>
          <w:u w:val="single"/>
        </w:rPr>
      </w:pPr>
    </w:p>
    <w:p w14:paraId="0C7716DA" w14:textId="77777777" w:rsidR="00030BD4" w:rsidRDefault="00030BD4" w:rsidP="00030BD4"/>
    <w:p w14:paraId="4FB45541" w14:textId="77777777" w:rsidR="00030BD4" w:rsidRDefault="00030BD4" w:rsidP="00030BD4">
      <w:pPr>
        <w:pStyle w:val="Titre4"/>
      </w:pPr>
      <w:r>
        <w:lastRenderedPageBreak/>
        <w:t>Génération du fichier XML IS programme « isxml » :</w:t>
      </w:r>
    </w:p>
    <w:p w14:paraId="543770F5" w14:textId="77777777" w:rsidR="00030BD4" w:rsidRDefault="00030BD4" w:rsidP="00030BD4">
      <w:r w:rsidRPr="00B8128A">
        <w:rPr>
          <w:noProof/>
        </w:rPr>
        <w:drawing>
          <wp:inline distT="0" distB="0" distL="0" distR="0" wp14:anchorId="247B56B0" wp14:editId="2AB953D0">
            <wp:extent cx="9631119" cy="6420746"/>
            <wp:effectExtent l="0" t="0" r="8255" b="0"/>
            <wp:docPr id="96913491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4915" name="Image 1" descr="Une image contenant texte, capture d’écran, affichage, logiciel&#10;&#10;Description générée automatiquement"/>
                    <pic:cNvPicPr/>
                  </pic:nvPicPr>
                  <pic:blipFill>
                    <a:blip r:embed="rId84"/>
                    <a:stretch>
                      <a:fillRect/>
                    </a:stretch>
                  </pic:blipFill>
                  <pic:spPr>
                    <a:xfrm>
                      <a:off x="0" y="0"/>
                      <a:ext cx="9631119" cy="6420746"/>
                    </a:xfrm>
                    <a:prstGeom prst="rect">
                      <a:avLst/>
                    </a:prstGeom>
                  </pic:spPr>
                </pic:pic>
              </a:graphicData>
            </a:graphic>
          </wp:inline>
        </w:drawing>
      </w:r>
    </w:p>
    <w:p w14:paraId="6DF558BE" w14:textId="77777777" w:rsidR="00030BD4" w:rsidRDefault="00030BD4" w:rsidP="00030BD4">
      <w:pPr>
        <w:rPr>
          <w:b/>
          <w:bCs/>
          <w:u w:val="single"/>
        </w:rPr>
      </w:pPr>
      <w:r w:rsidRPr="005C0471">
        <w:rPr>
          <w:b/>
          <w:bCs/>
          <w:u w:val="single"/>
        </w:rPr>
        <w:lastRenderedPageBreak/>
        <w:t xml:space="preserve">Note explicative de la génération du fichier XML IS programme « isxml » : </w:t>
      </w:r>
    </w:p>
    <w:p w14:paraId="785A66E2" w14:textId="77777777" w:rsidR="00030BD4" w:rsidRPr="005D5F48" w:rsidRDefault="00030BD4" w:rsidP="00030BD4">
      <w:r w:rsidRPr="005D5F48">
        <w:t>Le programme "isxml" semble être conçu pour la génération de fichiers XML pour l'impôt à la source. Voici une explication détaillée de ses composantes fonctionnelles :</w:t>
      </w:r>
    </w:p>
    <w:p w14:paraId="3F29E1AA" w14:textId="77777777" w:rsidR="00030BD4" w:rsidRPr="005D5F48" w:rsidRDefault="00030BD4" w:rsidP="00030BD4">
      <w:pPr>
        <w:numPr>
          <w:ilvl w:val="0"/>
          <w:numId w:val="186"/>
        </w:numPr>
      </w:pPr>
      <w:r w:rsidRPr="005D5F48">
        <w:rPr>
          <w:b/>
          <w:bCs/>
        </w:rPr>
        <w:t>Titre de la fenêtre</w:t>
      </w:r>
      <w:r w:rsidRPr="005D5F48">
        <w:t xml:space="preserve"> : "Génération du fichier XML pour Impôt à la source" indique que cette interface est utilisée pour créer un fichier XML. Le format XML est souvent utilisé pour l'échange de données entre différents systèmes informatiques, et dans ce cas, il est spécifique à l'impôt à la source, probablement pour le reporting fiscal ou la soumission électronique.</w:t>
      </w:r>
    </w:p>
    <w:p w14:paraId="44C31072" w14:textId="77777777" w:rsidR="00030BD4" w:rsidRPr="005D5F48" w:rsidRDefault="00030BD4" w:rsidP="00030BD4">
      <w:pPr>
        <w:numPr>
          <w:ilvl w:val="0"/>
          <w:numId w:val="186"/>
        </w:numPr>
      </w:pPr>
      <w:r w:rsidRPr="005D5F48">
        <w:rPr>
          <w:b/>
          <w:bCs/>
        </w:rPr>
        <w:t>Champ "Exercice » :</w:t>
      </w:r>
      <w:r w:rsidRPr="005D5F48">
        <w:t xml:space="preserve"> Permet à l'utilisateur de sélectionner l'année fiscale pour laquelle le rapport est généré.</w:t>
      </w:r>
    </w:p>
    <w:p w14:paraId="0A5ACF84" w14:textId="77777777" w:rsidR="00030BD4" w:rsidRPr="005D5F48" w:rsidRDefault="00030BD4" w:rsidP="00030BD4">
      <w:pPr>
        <w:numPr>
          <w:ilvl w:val="0"/>
          <w:numId w:val="186"/>
        </w:numPr>
      </w:pPr>
      <w:r w:rsidRPr="005D5F48">
        <w:rPr>
          <w:b/>
          <w:bCs/>
        </w:rPr>
        <w:t>Champ "Période » :</w:t>
      </w:r>
      <w:r w:rsidRPr="005D5F48">
        <w:t xml:space="preserve"> Donne la possibilité de choisir le mois spécifique pour lequel le fichier XML de l'impôt à la source doit être généré.</w:t>
      </w:r>
    </w:p>
    <w:p w14:paraId="58D7B638" w14:textId="77777777" w:rsidR="00030BD4" w:rsidRPr="005D5F48" w:rsidRDefault="00030BD4" w:rsidP="00030BD4">
      <w:pPr>
        <w:numPr>
          <w:ilvl w:val="0"/>
          <w:numId w:val="186"/>
        </w:numPr>
      </w:pPr>
      <w:r w:rsidRPr="005D5F48">
        <w:rPr>
          <w:b/>
          <w:bCs/>
        </w:rPr>
        <w:t>Champ "Responsable » :</w:t>
      </w:r>
      <w:r w:rsidRPr="005D5F48">
        <w:t xml:space="preserve"> Ici, l'utilisateur peut entrer le nom de la personne responsable de la génération du fichier XML.</w:t>
      </w:r>
    </w:p>
    <w:p w14:paraId="6676762E" w14:textId="77777777" w:rsidR="00030BD4" w:rsidRPr="005D5F48" w:rsidRDefault="00030BD4" w:rsidP="00030BD4">
      <w:pPr>
        <w:numPr>
          <w:ilvl w:val="0"/>
          <w:numId w:val="186"/>
        </w:numPr>
      </w:pPr>
      <w:r w:rsidRPr="005D5F48">
        <w:rPr>
          <w:b/>
          <w:bCs/>
        </w:rPr>
        <w:t>Champ "Email » :</w:t>
      </w:r>
      <w:r w:rsidRPr="005D5F48">
        <w:t xml:space="preserve"> L'adresse e-mail de la personne responsable peut être saisie ici, probablement pour l'envoi automatique ou la notification relative au fichier généré.</w:t>
      </w:r>
    </w:p>
    <w:p w14:paraId="69A0BBDE" w14:textId="77777777" w:rsidR="00030BD4" w:rsidRPr="005D5F48" w:rsidRDefault="00030BD4" w:rsidP="00030BD4">
      <w:pPr>
        <w:numPr>
          <w:ilvl w:val="0"/>
          <w:numId w:val="186"/>
        </w:numPr>
      </w:pPr>
      <w:r w:rsidRPr="005D5F48">
        <w:rPr>
          <w:b/>
          <w:bCs/>
        </w:rPr>
        <w:t>Champ "N° de téléphone » :</w:t>
      </w:r>
      <w:r w:rsidRPr="005D5F48">
        <w:t xml:space="preserve"> Numéro de contact du responsable, permettant une communication facile en cas de besoin.</w:t>
      </w:r>
    </w:p>
    <w:p w14:paraId="565428D6" w14:textId="77777777" w:rsidR="00030BD4" w:rsidRPr="005D5F48" w:rsidRDefault="00030BD4" w:rsidP="00030BD4">
      <w:pPr>
        <w:numPr>
          <w:ilvl w:val="0"/>
          <w:numId w:val="186"/>
        </w:numPr>
      </w:pPr>
      <w:r w:rsidRPr="005D5F48">
        <w:rPr>
          <w:b/>
          <w:bCs/>
        </w:rPr>
        <w:t>Champ "Employé » :</w:t>
      </w:r>
      <w:r w:rsidRPr="005D5F48">
        <w:t xml:space="preserve"> Ce champ pourrait être utilisé pour sélectionner un employé spécifique pour lequel le fichier XML de l'impôt à la source doit être généré, s'il ne s'agit pas d'un rapport de groupe.</w:t>
      </w:r>
    </w:p>
    <w:p w14:paraId="75AF76E0" w14:textId="77777777" w:rsidR="00030BD4" w:rsidRPr="005D5F48" w:rsidRDefault="00030BD4" w:rsidP="00030BD4">
      <w:pPr>
        <w:numPr>
          <w:ilvl w:val="0"/>
          <w:numId w:val="186"/>
        </w:numPr>
      </w:pPr>
      <w:r w:rsidRPr="005D5F48">
        <w:rPr>
          <w:b/>
          <w:bCs/>
        </w:rPr>
        <w:t>Champ "Fichier XML » :</w:t>
      </w:r>
      <w:r w:rsidRPr="005D5F48">
        <w:t xml:space="preserve"> L'utilisateur peut probablement spécifier le chemin d'accès et le nom du fichier XML qui sera généré ou sélectionner un fichier existant pour mise à jour ou révision.</w:t>
      </w:r>
    </w:p>
    <w:p w14:paraId="6770671C" w14:textId="77777777" w:rsidR="00030BD4" w:rsidRPr="005D5F48" w:rsidRDefault="00030BD4" w:rsidP="00030BD4">
      <w:pPr>
        <w:numPr>
          <w:ilvl w:val="0"/>
          <w:numId w:val="186"/>
        </w:numPr>
      </w:pPr>
      <w:r w:rsidRPr="005D5F48">
        <w:rPr>
          <w:b/>
          <w:bCs/>
        </w:rPr>
        <w:t>Case à cocher "Test » :</w:t>
      </w:r>
      <w:r w:rsidRPr="005D5F48">
        <w:t xml:space="preserve"> Si cochée, cela pourrait permettre à l'utilisateur d'exécuter un test de génération de fichier XML sans affecter les données réelles ou de produire un fichier pour validation avant la soumission finale.</w:t>
      </w:r>
    </w:p>
    <w:p w14:paraId="5E308133" w14:textId="77777777" w:rsidR="00030BD4" w:rsidRPr="005D5F48" w:rsidRDefault="00030BD4" w:rsidP="00030BD4">
      <w:pPr>
        <w:numPr>
          <w:ilvl w:val="0"/>
          <w:numId w:val="186"/>
        </w:numPr>
      </w:pPr>
      <w:r w:rsidRPr="005D5F48">
        <w:rPr>
          <w:b/>
          <w:bCs/>
        </w:rPr>
        <w:t>Bouton avec l'icône XML</w:t>
      </w:r>
      <w:r w:rsidRPr="005D5F48">
        <w:t xml:space="preserve"> : Ce bouton est probablement utilisé pour démarrer le processus de génération du fichier XML après que toutes les informations nécessaires ont eu été saisies.</w:t>
      </w:r>
    </w:p>
    <w:p w14:paraId="05D96E2D" w14:textId="77777777" w:rsidR="00030BD4" w:rsidRPr="005D5F48" w:rsidRDefault="00030BD4" w:rsidP="00030BD4">
      <w:r w:rsidRPr="005D5F48">
        <w:t>Le programme "isxml" est donc un outil ERP pour la gestion fiscale, spécifiquement lié à l'impôt à la source, permettant la création de fichiers XML pour la période et l'année fiscales spécifiées, avec des détails sur le responsable et les options de test pour assurer l'exactitude avant la soumission ou l'analyse ultérieure.</w:t>
      </w:r>
    </w:p>
    <w:p w14:paraId="0164765D" w14:textId="77777777" w:rsidR="00030BD4" w:rsidRPr="005D5F48" w:rsidRDefault="00030BD4" w:rsidP="00030BD4"/>
    <w:p w14:paraId="061D823D" w14:textId="77777777" w:rsidR="00030BD4" w:rsidRDefault="00030BD4" w:rsidP="00030BD4">
      <w:pPr>
        <w:pStyle w:val="Titre3"/>
      </w:pPr>
      <w:bookmarkStart w:id="16" w:name="_Toc164865939"/>
      <w:r>
        <w:lastRenderedPageBreak/>
        <w:t>Traitement Annuels :</w:t>
      </w:r>
      <w:bookmarkEnd w:id="16"/>
    </w:p>
    <w:p w14:paraId="351A1755" w14:textId="77777777" w:rsidR="00030BD4" w:rsidRDefault="00030BD4" w:rsidP="00030BD4">
      <w:pPr>
        <w:pStyle w:val="Titre4"/>
      </w:pPr>
      <w:r>
        <w:t xml:space="preserve">Décompte analytique salariés sd170 : </w:t>
      </w:r>
    </w:p>
    <w:p w14:paraId="44FDED8E" w14:textId="77777777" w:rsidR="00030BD4" w:rsidRDefault="00030BD4" w:rsidP="00030BD4">
      <w:r w:rsidRPr="00237506">
        <w:rPr>
          <w:noProof/>
        </w:rPr>
        <w:drawing>
          <wp:inline distT="0" distB="0" distL="0" distR="0" wp14:anchorId="22D11D0B" wp14:editId="4B53F79A">
            <wp:extent cx="7453497" cy="1779270"/>
            <wp:effectExtent l="0" t="0" r="0" b="0"/>
            <wp:docPr id="36367439"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439" name="Image 1" descr="Une image contenant texte, logiciel, Page web, Icône d’ordinateur&#10;&#10;Description générée automatiquement"/>
                    <pic:cNvPicPr/>
                  </pic:nvPicPr>
                  <pic:blipFill>
                    <a:blip r:embed="rId85"/>
                    <a:stretch>
                      <a:fillRect/>
                    </a:stretch>
                  </pic:blipFill>
                  <pic:spPr>
                    <a:xfrm>
                      <a:off x="0" y="0"/>
                      <a:ext cx="7459116" cy="1780611"/>
                    </a:xfrm>
                    <a:prstGeom prst="rect">
                      <a:avLst/>
                    </a:prstGeom>
                  </pic:spPr>
                </pic:pic>
              </a:graphicData>
            </a:graphic>
          </wp:inline>
        </w:drawing>
      </w:r>
    </w:p>
    <w:p w14:paraId="5C8F3AB0" w14:textId="77777777" w:rsidR="00030BD4" w:rsidRDefault="00030BD4" w:rsidP="00030BD4">
      <w:r w:rsidRPr="00696AAA">
        <w:rPr>
          <w:noProof/>
        </w:rPr>
        <w:drawing>
          <wp:inline distT="0" distB="0" distL="0" distR="0" wp14:anchorId="6F4EA928" wp14:editId="37BC580C">
            <wp:extent cx="6659880" cy="4446549"/>
            <wp:effectExtent l="0" t="0" r="7620" b="0"/>
            <wp:docPr id="109831380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3807" name="Image 1" descr="Une image contenant texte, capture d’écran, logiciel, affichage&#10;&#10;Description générée automatiquement"/>
                    <pic:cNvPicPr/>
                  </pic:nvPicPr>
                  <pic:blipFill>
                    <a:blip r:embed="rId86"/>
                    <a:stretch>
                      <a:fillRect/>
                    </a:stretch>
                  </pic:blipFill>
                  <pic:spPr>
                    <a:xfrm>
                      <a:off x="0" y="0"/>
                      <a:ext cx="6679604" cy="4459718"/>
                    </a:xfrm>
                    <a:prstGeom prst="rect">
                      <a:avLst/>
                    </a:prstGeom>
                  </pic:spPr>
                </pic:pic>
              </a:graphicData>
            </a:graphic>
          </wp:inline>
        </w:drawing>
      </w:r>
    </w:p>
    <w:p w14:paraId="7DCB48DA" w14:textId="77777777" w:rsidR="00030BD4" w:rsidRDefault="00030BD4" w:rsidP="00030BD4">
      <w:pPr>
        <w:rPr>
          <w:b/>
          <w:bCs/>
          <w:u w:val="single"/>
        </w:rPr>
      </w:pPr>
      <w:r w:rsidRPr="00AA229E">
        <w:rPr>
          <w:b/>
          <w:bCs/>
          <w:u w:val="single"/>
        </w:rPr>
        <w:lastRenderedPageBreak/>
        <w:t xml:space="preserve">Note explicative des décomptes analytique salariés programme « sd170 » : </w:t>
      </w:r>
    </w:p>
    <w:p w14:paraId="7AB6C801" w14:textId="77777777" w:rsidR="00030BD4" w:rsidRPr="008F36D6" w:rsidRDefault="00030BD4" w:rsidP="00030BD4">
      <w:r w:rsidRPr="008F36D6">
        <w:t>Le programme "sd170" dans le système ERP est spécifiquement conçu pour la gestion des décomptes analytiques salariés. Bien que le document ne fournisse pas une description détaillée du programme, basé sur le contexte général et les captures d'écran fournies, je peux expliquer comment ce type de programme est généralement structuré et utilisé dans un système ERP.</w:t>
      </w:r>
    </w:p>
    <w:p w14:paraId="5123D575" w14:textId="77777777" w:rsidR="00030BD4" w:rsidRPr="008F36D6" w:rsidRDefault="00030BD4" w:rsidP="00030BD4">
      <w:pPr>
        <w:rPr>
          <w:b/>
          <w:bCs/>
        </w:rPr>
      </w:pPr>
      <w:r w:rsidRPr="008F36D6">
        <w:rPr>
          <w:b/>
          <w:bCs/>
        </w:rPr>
        <w:t>Description Fonctionnelle du Programme "sd170"</w:t>
      </w:r>
    </w:p>
    <w:p w14:paraId="66C0D686" w14:textId="77777777" w:rsidR="00030BD4" w:rsidRPr="008F36D6" w:rsidRDefault="00030BD4" w:rsidP="00030BD4">
      <w:r w:rsidRPr="008F36D6">
        <w:rPr>
          <w:b/>
          <w:bCs/>
        </w:rPr>
        <w:t>Objectif:</w:t>
      </w:r>
      <w:r w:rsidRPr="008F36D6">
        <w:t xml:space="preserve"> Le programme "sd170" sert à générer des décomptes analytiques pour les salaires des employés. Il permet une analyse détaillée des différents composants de la paie et la répartition des coûts par divers critères tels que les départements, les projets, ou d'autres unités analytiques.</w:t>
      </w:r>
    </w:p>
    <w:p w14:paraId="0EF2B789" w14:textId="77777777" w:rsidR="00030BD4" w:rsidRPr="008F36D6" w:rsidRDefault="00030BD4" w:rsidP="00030BD4">
      <w:r w:rsidRPr="008F36D6">
        <w:rPr>
          <w:b/>
          <w:bCs/>
        </w:rPr>
        <w:t>Fonctionnalités Clés:</w:t>
      </w:r>
    </w:p>
    <w:p w14:paraId="1077C8FB" w14:textId="77777777" w:rsidR="00030BD4" w:rsidRPr="008F36D6" w:rsidRDefault="00030BD4" w:rsidP="00030BD4">
      <w:pPr>
        <w:numPr>
          <w:ilvl w:val="0"/>
          <w:numId w:val="187"/>
        </w:numPr>
      </w:pPr>
      <w:r w:rsidRPr="008F36D6">
        <w:rPr>
          <w:b/>
          <w:bCs/>
        </w:rPr>
        <w:t>Sélection des Employés:</w:t>
      </w:r>
    </w:p>
    <w:p w14:paraId="5E66003A" w14:textId="77777777" w:rsidR="00030BD4" w:rsidRPr="008F36D6" w:rsidRDefault="00030BD4" w:rsidP="00030BD4">
      <w:pPr>
        <w:numPr>
          <w:ilvl w:val="1"/>
          <w:numId w:val="187"/>
        </w:numPr>
      </w:pPr>
      <w:r w:rsidRPr="008F36D6">
        <w:t>Permet de choisir entre tous les employés ou de faire une sélection ciblée, soit alphabétique soit numérique, pour analyser les données salariales.</w:t>
      </w:r>
    </w:p>
    <w:p w14:paraId="0A239002" w14:textId="77777777" w:rsidR="00030BD4" w:rsidRPr="008F36D6" w:rsidRDefault="00030BD4" w:rsidP="00030BD4">
      <w:pPr>
        <w:numPr>
          <w:ilvl w:val="0"/>
          <w:numId w:val="187"/>
        </w:numPr>
      </w:pPr>
      <w:r w:rsidRPr="008F36D6">
        <w:rPr>
          <w:b/>
          <w:bCs/>
        </w:rPr>
        <w:t>Sélection des Comptes et Rubriques:</w:t>
      </w:r>
    </w:p>
    <w:p w14:paraId="11585586" w14:textId="77777777" w:rsidR="00030BD4" w:rsidRPr="008F36D6" w:rsidRDefault="00030BD4" w:rsidP="00030BD4">
      <w:pPr>
        <w:numPr>
          <w:ilvl w:val="1"/>
          <w:numId w:val="187"/>
        </w:numPr>
      </w:pPr>
      <w:r w:rsidRPr="008F36D6">
        <w:t>Offre la possibilité de sélectionner des comptes analytiques spécifiques et des rubriques de paie pour une analyse approfondie.</w:t>
      </w:r>
    </w:p>
    <w:p w14:paraId="04D5C362" w14:textId="77777777" w:rsidR="00030BD4" w:rsidRPr="008F36D6" w:rsidRDefault="00030BD4" w:rsidP="00030BD4">
      <w:pPr>
        <w:numPr>
          <w:ilvl w:val="0"/>
          <w:numId w:val="187"/>
        </w:numPr>
      </w:pPr>
      <w:r w:rsidRPr="008F36D6">
        <w:rPr>
          <w:b/>
          <w:bCs/>
        </w:rPr>
        <w:t>Filtrage des Données:</w:t>
      </w:r>
    </w:p>
    <w:p w14:paraId="17B547F1" w14:textId="77777777" w:rsidR="00030BD4" w:rsidRPr="008F36D6" w:rsidRDefault="00030BD4" w:rsidP="00030BD4">
      <w:pPr>
        <w:numPr>
          <w:ilvl w:val="1"/>
          <w:numId w:val="187"/>
        </w:numPr>
      </w:pPr>
      <w:r w:rsidRPr="008F36D6">
        <w:t>Fournit des options pour filtrer les données selon différents critères tels que les types de salaires, les succursales ou les départements.</w:t>
      </w:r>
    </w:p>
    <w:p w14:paraId="2095AB04" w14:textId="77777777" w:rsidR="00030BD4" w:rsidRPr="008F36D6" w:rsidRDefault="00030BD4" w:rsidP="00030BD4">
      <w:pPr>
        <w:numPr>
          <w:ilvl w:val="0"/>
          <w:numId w:val="187"/>
        </w:numPr>
      </w:pPr>
      <w:r w:rsidRPr="008F36D6">
        <w:rPr>
          <w:b/>
          <w:bCs/>
        </w:rPr>
        <w:t>Options d'Impression et d'Exportation:</w:t>
      </w:r>
    </w:p>
    <w:p w14:paraId="28CE705A" w14:textId="77777777" w:rsidR="00030BD4" w:rsidRPr="008F36D6" w:rsidRDefault="00030BD4" w:rsidP="00030BD4">
      <w:pPr>
        <w:numPr>
          <w:ilvl w:val="1"/>
          <w:numId w:val="187"/>
        </w:numPr>
      </w:pPr>
      <w:r w:rsidRPr="008F36D6">
        <w:t>Permet aux utilisateurs de visualiser, imprimer ou exporter les données pour une utilisation externe ou pour des audits.</w:t>
      </w:r>
    </w:p>
    <w:p w14:paraId="12B8F381" w14:textId="77777777" w:rsidR="00030BD4" w:rsidRPr="008F36D6" w:rsidRDefault="00030BD4" w:rsidP="00030BD4">
      <w:pPr>
        <w:numPr>
          <w:ilvl w:val="0"/>
          <w:numId w:val="187"/>
        </w:numPr>
      </w:pPr>
      <w:r w:rsidRPr="008F36D6">
        <w:rPr>
          <w:b/>
          <w:bCs/>
        </w:rPr>
        <w:t>Personnalisation des Rapports:</w:t>
      </w:r>
    </w:p>
    <w:p w14:paraId="5C62684A" w14:textId="77777777" w:rsidR="00030BD4" w:rsidRPr="008F36D6" w:rsidRDefault="00030BD4" w:rsidP="00030BD4">
      <w:pPr>
        <w:numPr>
          <w:ilvl w:val="1"/>
          <w:numId w:val="187"/>
        </w:numPr>
      </w:pPr>
      <w:r w:rsidRPr="008F36D6">
        <w:t>Les utilisateurs peuvent personnaliser les rapports en fonction des besoins spécifiques de l'entreprise, en choisissant les données à afficher et le format de présentation.</w:t>
      </w:r>
    </w:p>
    <w:p w14:paraId="4647C336" w14:textId="77777777" w:rsidR="00030BD4" w:rsidRPr="008F36D6" w:rsidRDefault="00030BD4" w:rsidP="00030BD4">
      <w:pPr>
        <w:rPr>
          <w:b/>
          <w:bCs/>
        </w:rPr>
      </w:pPr>
      <w:r w:rsidRPr="008F36D6">
        <w:rPr>
          <w:b/>
          <w:bCs/>
        </w:rPr>
        <w:t>Utilisation Typique:</w:t>
      </w:r>
    </w:p>
    <w:p w14:paraId="4A18D0C6" w14:textId="77777777" w:rsidR="00030BD4" w:rsidRPr="008F36D6" w:rsidRDefault="00030BD4" w:rsidP="00030BD4">
      <w:r w:rsidRPr="008F36D6">
        <w:t>Dans une utilisation quotidienne, un gestionnaire de paie pourrait utiliser "sd170" pour:</w:t>
      </w:r>
    </w:p>
    <w:p w14:paraId="350E13D2" w14:textId="77777777" w:rsidR="00030BD4" w:rsidRPr="008F36D6" w:rsidRDefault="00030BD4" w:rsidP="00030BD4">
      <w:pPr>
        <w:numPr>
          <w:ilvl w:val="0"/>
          <w:numId w:val="188"/>
        </w:numPr>
      </w:pPr>
      <w:r w:rsidRPr="008F36D6">
        <w:t>Évaluer les coûts salariaux d'un département ou d'un projet.</w:t>
      </w:r>
    </w:p>
    <w:p w14:paraId="781B3B99" w14:textId="77777777" w:rsidR="00030BD4" w:rsidRPr="008F36D6" w:rsidRDefault="00030BD4" w:rsidP="00030BD4">
      <w:pPr>
        <w:numPr>
          <w:ilvl w:val="0"/>
          <w:numId w:val="188"/>
        </w:numPr>
      </w:pPr>
      <w:r w:rsidRPr="008F36D6">
        <w:t>Faire des comparaisons et analyses pour des périodes données.</w:t>
      </w:r>
    </w:p>
    <w:p w14:paraId="47CA5464" w14:textId="77777777" w:rsidR="00030BD4" w:rsidRPr="008F36D6" w:rsidRDefault="00030BD4" w:rsidP="00030BD4">
      <w:pPr>
        <w:numPr>
          <w:ilvl w:val="0"/>
          <w:numId w:val="188"/>
        </w:numPr>
      </w:pPr>
      <w:r w:rsidRPr="008F36D6">
        <w:t>Préparer des rapports détaillés pour la direction, montrant la répartition des coûts salariaux.</w:t>
      </w:r>
    </w:p>
    <w:p w14:paraId="38146B40" w14:textId="77777777" w:rsidR="00030BD4" w:rsidRPr="008F36D6" w:rsidRDefault="00030BD4" w:rsidP="00030BD4">
      <w:r w:rsidRPr="008F36D6">
        <w:t>Le programme "sd170" est un outil précieux pour les entreprises qui nécessitent une analyse détaillée des coûts salariaux et une répartition précise des charges liées aux salaires. Il soutient les décisions stratégiques et aide à l'optimisation des ressources financières liées à la gestion salariale .</w:t>
      </w:r>
    </w:p>
    <w:p w14:paraId="026357D0" w14:textId="77777777" w:rsidR="00030BD4" w:rsidRDefault="00030BD4" w:rsidP="00030BD4">
      <w:pPr>
        <w:pStyle w:val="Titre4"/>
      </w:pPr>
      <w:r>
        <w:lastRenderedPageBreak/>
        <w:t xml:space="preserve">Décomptes annuels CAF, IJM, LAA, LAAC et L sd800 : </w:t>
      </w:r>
    </w:p>
    <w:p w14:paraId="382C66B5" w14:textId="77777777" w:rsidR="00030BD4" w:rsidRDefault="00030BD4" w:rsidP="00030BD4">
      <w:r w:rsidRPr="00BF5B77">
        <w:rPr>
          <w:noProof/>
        </w:rPr>
        <w:drawing>
          <wp:inline distT="0" distB="0" distL="0" distR="0" wp14:anchorId="4F8A8938" wp14:editId="10BF006A">
            <wp:extent cx="9582150" cy="6381767"/>
            <wp:effectExtent l="0" t="0" r="0" b="0"/>
            <wp:docPr id="93163606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062" name="Image 1" descr="Une image contenant texte, capture d’écran, logiciel, affichage&#10;&#10;Description générée automatiquement"/>
                    <pic:cNvPicPr/>
                  </pic:nvPicPr>
                  <pic:blipFill>
                    <a:blip r:embed="rId87"/>
                    <a:stretch>
                      <a:fillRect/>
                    </a:stretch>
                  </pic:blipFill>
                  <pic:spPr>
                    <a:xfrm>
                      <a:off x="0" y="0"/>
                      <a:ext cx="9588838" cy="6386221"/>
                    </a:xfrm>
                    <a:prstGeom prst="rect">
                      <a:avLst/>
                    </a:prstGeom>
                  </pic:spPr>
                </pic:pic>
              </a:graphicData>
            </a:graphic>
          </wp:inline>
        </w:drawing>
      </w:r>
    </w:p>
    <w:p w14:paraId="1A6D04AD" w14:textId="77777777" w:rsidR="00030BD4" w:rsidRDefault="00030BD4" w:rsidP="00030BD4">
      <w:pPr>
        <w:rPr>
          <w:b/>
          <w:bCs/>
          <w:u w:val="single"/>
        </w:rPr>
      </w:pPr>
      <w:r w:rsidRPr="00816B17">
        <w:rPr>
          <w:b/>
          <w:bCs/>
          <w:u w:val="single"/>
        </w:rPr>
        <w:lastRenderedPageBreak/>
        <w:t>Note explicative des décomptes annuels CAF, IJM, LAA, LAAC et L programme « sd800 » :</w:t>
      </w:r>
    </w:p>
    <w:p w14:paraId="63591FEF" w14:textId="77777777" w:rsidR="00030BD4" w:rsidRPr="00816B17" w:rsidRDefault="00030BD4" w:rsidP="00030BD4">
      <w:r w:rsidRPr="00816B17">
        <w:t>Le programme "sd800" sert principalement à la gestion et à l'impression des décomptes annuels pour plusieurs catégories, telles que CAF, IJM, LAA, LAAC et L. Il permet à l'utilisateur de configurer et de produire des documents de synthèse financière pour une période annuelle donnée, souvent pour des besoins de reporting ou de conformité réglementaire. Ce programme est probablement doté de fonctionnalités pour traiter et présenter des données de manière structurée, en tenant compte de divers critères et classifications requis par l'entreprise ou par la loi.</w:t>
      </w:r>
    </w:p>
    <w:p w14:paraId="6D2B11C7" w14:textId="77777777" w:rsidR="00030BD4" w:rsidRPr="00816B17" w:rsidRDefault="00030BD4" w:rsidP="00030BD4">
      <w:r w:rsidRPr="00816B17">
        <w:t>L'interface utilisateur semble proposer des champs pour la saisie ou la sélection de fichiers et de dossiers destinataires, ainsi que des options pour la création de fichiers log. Un fichier log est généralement utilisé pour enregistrer les événements associés au processus de décompte, fournissant un historique détaillé des actions effectuées, ce qui est crucial pour la traçabilité et les audits.</w:t>
      </w:r>
    </w:p>
    <w:p w14:paraId="2855E619" w14:textId="77777777" w:rsidR="00030BD4" w:rsidRPr="00816B17" w:rsidRDefault="00030BD4" w:rsidP="00030BD4">
      <w:r w:rsidRPr="00816B17">
        <w:t>La possibilité d'exporter ces données dans un fichier Excel suggère également que le programme "sd800" peut faciliter l'analyse et la manipulation ultérieures des données hors de l'ERP, utilisant des outils de tableur pour un examen plus approfondi ou pour des présentations personnalisées. En somme, "sd800" est un outil robuste qui soutient la gestion financière et le reporting annuel dans le cadre de l'ERP MS.</w:t>
      </w:r>
    </w:p>
    <w:p w14:paraId="026908A7" w14:textId="77777777" w:rsidR="00030BD4" w:rsidRPr="00816B17" w:rsidRDefault="00030BD4" w:rsidP="00030BD4">
      <w:pPr>
        <w:rPr>
          <w:vanish/>
        </w:rPr>
      </w:pPr>
      <w:r w:rsidRPr="00816B17">
        <w:rPr>
          <w:vanish/>
        </w:rPr>
        <w:t>Haut du formulaire</w:t>
      </w:r>
    </w:p>
    <w:p w14:paraId="127DB1A8" w14:textId="77777777" w:rsidR="00030BD4" w:rsidRPr="00816B17" w:rsidRDefault="00030BD4" w:rsidP="00030BD4"/>
    <w:p w14:paraId="7B153C58" w14:textId="77777777" w:rsidR="00030BD4" w:rsidRPr="00816B17" w:rsidRDefault="00030BD4" w:rsidP="00030BD4"/>
    <w:p w14:paraId="78B8E34B" w14:textId="77777777" w:rsidR="00030BD4" w:rsidRDefault="00030BD4" w:rsidP="00030BD4">
      <w:pPr>
        <w:pStyle w:val="Titre4"/>
      </w:pPr>
      <w:r>
        <w:lastRenderedPageBreak/>
        <w:t xml:space="preserve">Comptes salaires personnels avec total ent sd810 : </w:t>
      </w:r>
    </w:p>
    <w:p w14:paraId="67F4A0AA" w14:textId="77777777" w:rsidR="00030BD4" w:rsidRDefault="00030BD4" w:rsidP="00030BD4">
      <w:r w:rsidRPr="00B47D95">
        <w:rPr>
          <w:noProof/>
        </w:rPr>
        <w:drawing>
          <wp:inline distT="0" distB="0" distL="0" distR="0" wp14:anchorId="0A7F9889" wp14:editId="5C0B71D2">
            <wp:extent cx="9516803" cy="6411220"/>
            <wp:effectExtent l="0" t="0" r="8255" b="8890"/>
            <wp:docPr id="677684094"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4094" name="Image 1" descr="Une image contenant texte, capture d’écran, affichage, logiciel&#10;&#10;Description générée automatiquement"/>
                    <pic:cNvPicPr/>
                  </pic:nvPicPr>
                  <pic:blipFill>
                    <a:blip r:embed="rId88"/>
                    <a:stretch>
                      <a:fillRect/>
                    </a:stretch>
                  </pic:blipFill>
                  <pic:spPr>
                    <a:xfrm>
                      <a:off x="0" y="0"/>
                      <a:ext cx="9516803" cy="6411220"/>
                    </a:xfrm>
                    <a:prstGeom prst="rect">
                      <a:avLst/>
                    </a:prstGeom>
                  </pic:spPr>
                </pic:pic>
              </a:graphicData>
            </a:graphic>
          </wp:inline>
        </w:drawing>
      </w:r>
    </w:p>
    <w:p w14:paraId="2EC493AB" w14:textId="77777777" w:rsidR="00030BD4" w:rsidRDefault="00030BD4" w:rsidP="00030BD4">
      <w:pPr>
        <w:rPr>
          <w:b/>
          <w:bCs/>
          <w:u w:val="single"/>
        </w:rPr>
      </w:pPr>
      <w:r w:rsidRPr="00DA3225">
        <w:rPr>
          <w:b/>
          <w:bCs/>
          <w:u w:val="single"/>
        </w:rPr>
        <w:lastRenderedPageBreak/>
        <w:t xml:space="preserve">Note explicative des comptes salaires personnels avec total entreprise programme « sd810 » : </w:t>
      </w:r>
    </w:p>
    <w:p w14:paraId="4661CEE7" w14:textId="77777777" w:rsidR="00030BD4" w:rsidRPr="00C95E51" w:rsidRDefault="00030BD4" w:rsidP="00030BD4">
      <w:r w:rsidRPr="00C95E51">
        <w:t>Le programme "sd810" dans le système ERP MS est conçu pour gérer les comptes salaires personnels avec un total pour l'entreprise. Voici comment il est structuré :</w:t>
      </w:r>
    </w:p>
    <w:p w14:paraId="314B4E35" w14:textId="77777777" w:rsidR="00030BD4" w:rsidRPr="00C95E51" w:rsidRDefault="00030BD4" w:rsidP="00030BD4">
      <w:pPr>
        <w:numPr>
          <w:ilvl w:val="0"/>
          <w:numId w:val="189"/>
        </w:numPr>
      </w:pPr>
      <w:r w:rsidRPr="00C95E51">
        <w:rPr>
          <w:b/>
          <w:bCs/>
        </w:rPr>
        <w:t>Titre de la Fenêtre :</w:t>
      </w:r>
    </w:p>
    <w:p w14:paraId="31041C60" w14:textId="77777777" w:rsidR="00030BD4" w:rsidRPr="00C95E51" w:rsidRDefault="00030BD4" w:rsidP="00030BD4">
      <w:pPr>
        <w:numPr>
          <w:ilvl w:val="1"/>
          <w:numId w:val="189"/>
        </w:numPr>
      </w:pPr>
      <w:r w:rsidRPr="00C95E51">
        <w:t>Comptes salaires personnels avec total entreprise : Ce titre suggère que le programme se focalise sur le calcul et l'affichage des informations salariales à un niveau individuel ainsi qu'à un niveau agrégé pour toute l'entreprise.</w:t>
      </w:r>
    </w:p>
    <w:p w14:paraId="05C14F8B" w14:textId="77777777" w:rsidR="00030BD4" w:rsidRPr="00C95E51" w:rsidRDefault="00030BD4" w:rsidP="00030BD4">
      <w:pPr>
        <w:numPr>
          <w:ilvl w:val="0"/>
          <w:numId w:val="189"/>
        </w:numPr>
      </w:pPr>
      <w:r w:rsidRPr="00C95E51">
        <w:rPr>
          <w:b/>
          <w:bCs/>
        </w:rPr>
        <w:t>Options Visuelles et de Sélection :</w:t>
      </w:r>
    </w:p>
    <w:p w14:paraId="6415319B" w14:textId="77777777" w:rsidR="00030BD4" w:rsidRPr="00C95E51" w:rsidRDefault="00030BD4" w:rsidP="00030BD4">
      <w:pPr>
        <w:numPr>
          <w:ilvl w:val="1"/>
          <w:numId w:val="189"/>
        </w:numPr>
      </w:pPr>
      <w:r w:rsidRPr="00C95E51">
        <w:t>Une case à cocher "Visualiser" indique probablement que l'utilisateur peut prévisualiser les données avant de procéder à leur impression ou leur exportation.</w:t>
      </w:r>
    </w:p>
    <w:p w14:paraId="1C1CE44C" w14:textId="77777777" w:rsidR="00030BD4" w:rsidRPr="00C95E51" w:rsidRDefault="00030BD4" w:rsidP="00030BD4">
      <w:pPr>
        <w:numPr>
          <w:ilvl w:val="1"/>
          <w:numId w:val="189"/>
        </w:numPr>
      </w:pPr>
      <w:r w:rsidRPr="00C95E51">
        <w:t>Un menu déroulant pour l'exercice permet à l'utilisateur de sélectionner l'année pour laquelle les données doivent être affichées ou traitées.</w:t>
      </w:r>
    </w:p>
    <w:p w14:paraId="1B6EFB0C" w14:textId="77777777" w:rsidR="00030BD4" w:rsidRPr="00C95E51" w:rsidRDefault="00030BD4" w:rsidP="00030BD4">
      <w:pPr>
        <w:numPr>
          <w:ilvl w:val="1"/>
          <w:numId w:val="189"/>
        </w:numPr>
      </w:pPr>
      <w:r w:rsidRPr="00C95E51">
        <w:t>Une case à cocher "Total entreprise uniquement" suggère qu'il est possible de filtrer les résultats pour afficher soit les informations pour l'ensemble de l'entreprise, soit, en absence de sélection, pour les données individuelles.</w:t>
      </w:r>
    </w:p>
    <w:p w14:paraId="0BA1C11F" w14:textId="77777777" w:rsidR="00030BD4" w:rsidRPr="00C95E51" w:rsidRDefault="00030BD4" w:rsidP="00030BD4">
      <w:pPr>
        <w:numPr>
          <w:ilvl w:val="0"/>
          <w:numId w:val="189"/>
        </w:numPr>
      </w:pPr>
      <w:r w:rsidRPr="00C95E51">
        <w:rPr>
          <w:b/>
          <w:bCs/>
        </w:rPr>
        <w:t>Fonctionnalité :</w:t>
      </w:r>
    </w:p>
    <w:p w14:paraId="577A79DB" w14:textId="77777777" w:rsidR="00030BD4" w:rsidRPr="00C95E51" w:rsidRDefault="00030BD4" w:rsidP="00030BD4">
      <w:pPr>
        <w:numPr>
          <w:ilvl w:val="1"/>
          <w:numId w:val="189"/>
        </w:numPr>
      </w:pPr>
      <w:r w:rsidRPr="00C95E51">
        <w:t>Le bouton pour "Visualiser" ou imprimer indique que les données peuvent être consultées directement à l'écran ou imprimées pour une révision hors ligne ou une présentation.</w:t>
      </w:r>
    </w:p>
    <w:p w14:paraId="10A1BE39" w14:textId="77777777" w:rsidR="00030BD4" w:rsidRDefault="00030BD4" w:rsidP="00030BD4">
      <w:r w:rsidRPr="00C95E51">
        <w:t>Ce programme semble offrir une interface simplifiée, concentrée sur la sélection et l'affichage des données salariales pour une période donnée, ce qui est essentiel pour le reporting financier et la comptabilité de la masse salariale. Il doit également intégrer des fonctionnalités pour l'extraction et l'analyse des données, permettant une gestion efficace des informations liées aux salaires dans l'entreprise.</w:t>
      </w:r>
    </w:p>
    <w:p w14:paraId="280B4742" w14:textId="77777777" w:rsidR="00030BD4" w:rsidRDefault="00030BD4" w:rsidP="00030BD4"/>
    <w:p w14:paraId="53B96B71" w14:textId="77777777" w:rsidR="00030BD4" w:rsidRDefault="00030BD4" w:rsidP="00030BD4"/>
    <w:p w14:paraId="0B5BBE4C" w14:textId="77777777" w:rsidR="00030BD4" w:rsidRPr="00C95E51" w:rsidRDefault="00030BD4" w:rsidP="00030BD4"/>
    <w:p w14:paraId="59A020D5" w14:textId="77777777" w:rsidR="00030BD4" w:rsidRPr="00C95E51" w:rsidRDefault="00030BD4" w:rsidP="00030BD4"/>
    <w:p w14:paraId="6F186032" w14:textId="77777777" w:rsidR="00030BD4" w:rsidRDefault="00030BD4" w:rsidP="00030BD4">
      <w:pPr>
        <w:pStyle w:val="Titre4"/>
      </w:pPr>
      <w:r>
        <w:lastRenderedPageBreak/>
        <w:t>Attestations de salaires AVS sd820 :</w:t>
      </w:r>
    </w:p>
    <w:p w14:paraId="152F4FAF" w14:textId="77777777" w:rsidR="00030BD4" w:rsidRDefault="00030BD4" w:rsidP="00030BD4">
      <w:r w:rsidRPr="009D1538">
        <w:rPr>
          <w:noProof/>
        </w:rPr>
        <w:drawing>
          <wp:inline distT="0" distB="0" distL="0" distR="0" wp14:anchorId="3E1A6C04" wp14:editId="16AEB06B">
            <wp:extent cx="6936325" cy="1609725"/>
            <wp:effectExtent l="0" t="0" r="0" b="0"/>
            <wp:docPr id="1289390563"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0563" name="Image 1" descr="Une image contenant texte, logiciel, Page web, capture d’écran&#10;&#10;Description générée automatiquement"/>
                    <pic:cNvPicPr/>
                  </pic:nvPicPr>
                  <pic:blipFill>
                    <a:blip r:embed="rId89"/>
                    <a:stretch>
                      <a:fillRect/>
                    </a:stretch>
                  </pic:blipFill>
                  <pic:spPr>
                    <a:xfrm>
                      <a:off x="0" y="0"/>
                      <a:ext cx="6943698" cy="1611436"/>
                    </a:xfrm>
                    <a:prstGeom prst="rect">
                      <a:avLst/>
                    </a:prstGeom>
                  </pic:spPr>
                </pic:pic>
              </a:graphicData>
            </a:graphic>
          </wp:inline>
        </w:drawing>
      </w:r>
    </w:p>
    <w:p w14:paraId="5310A73E" w14:textId="77777777" w:rsidR="00030BD4" w:rsidRDefault="00030BD4" w:rsidP="00030BD4">
      <w:r w:rsidRPr="00AC0886">
        <w:rPr>
          <w:noProof/>
        </w:rPr>
        <w:drawing>
          <wp:inline distT="0" distB="0" distL="0" distR="0" wp14:anchorId="46B2BFFA" wp14:editId="527BC21F">
            <wp:extent cx="7315200" cy="4913413"/>
            <wp:effectExtent l="0" t="0" r="0" b="1905"/>
            <wp:docPr id="109649303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3032" name="Image 1" descr="Une image contenant texte, capture d’écran, logiciel, affichage&#10;&#10;Description générée automatiquement"/>
                    <pic:cNvPicPr/>
                  </pic:nvPicPr>
                  <pic:blipFill>
                    <a:blip r:embed="rId90"/>
                    <a:stretch>
                      <a:fillRect/>
                    </a:stretch>
                  </pic:blipFill>
                  <pic:spPr>
                    <a:xfrm>
                      <a:off x="0" y="0"/>
                      <a:ext cx="7331237" cy="4924185"/>
                    </a:xfrm>
                    <a:prstGeom prst="rect">
                      <a:avLst/>
                    </a:prstGeom>
                  </pic:spPr>
                </pic:pic>
              </a:graphicData>
            </a:graphic>
          </wp:inline>
        </w:drawing>
      </w:r>
    </w:p>
    <w:p w14:paraId="40ECD7FB" w14:textId="77777777" w:rsidR="00030BD4" w:rsidRDefault="00030BD4" w:rsidP="00030BD4">
      <w:r w:rsidRPr="00B87D1A">
        <w:rPr>
          <w:b/>
          <w:bCs/>
          <w:u w:val="single"/>
        </w:rPr>
        <w:lastRenderedPageBreak/>
        <w:t>Note explicative de l’attestation de salaire AVS programme « sd820 »</w:t>
      </w:r>
      <w:r>
        <w:t xml:space="preserve"> : </w:t>
      </w:r>
    </w:p>
    <w:p w14:paraId="59268595" w14:textId="77777777" w:rsidR="00030BD4" w:rsidRPr="00B87D1A" w:rsidRDefault="00030BD4" w:rsidP="00030BD4">
      <w:r w:rsidRPr="00B87D1A">
        <w:t xml:space="preserve">Le programme "sd820" </w:t>
      </w:r>
      <w:r>
        <w:t>est</w:t>
      </w:r>
      <w:r w:rsidRPr="00B87D1A">
        <w:t xml:space="preserve"> destiné à la gestion des attestations de salaire pour l'AVS (Assurance Vieillesse et Survivants), qui est un élément du système de sécurité sociale. Le programme permet aux utilisateurs de produire deux types de documents :</w:t>
      </w:r>
    </w:p>
    <w:p w14:paraId="35DF9752" w14:textId="77777777" w:rsidR="00030BD4" w:rsidRPr="00B87D1A" w:rsidRDefault="00030BD4" w:rsidP="00030BD4">
      <w:pPr>
        <w:numPr>
          <w:ilvl w:val="0"/>
          <w:numId w:val="190"/>
        </w:numPr>
      </w:pPr>
      <w:r w:rsidRPr="00B87D1A">
        <w:rPr>
          <w:b/>
          <w:bCs/>
        </w:rPr>
        <w:t>Attestation de salaire AVS (sd820e01)</w:t>
      </w:r>
      <w:r w:rsidRPr="00B87D1A">
        <w:t>: Ce document est probablement un formulaire officiel qui indique le montant du salaire sur lequel les cotisations AVS ont été calculées. Il est normalement utilisé pour démontrer le revenu d'un employé à l'AVS ou pour des besoins de vérification interne.</w:t>
      </w:r>
    </w:p>
    <w:p w14:paraId="5DBCF7BC" w14:textId="77777777" w:rsidR="00030BD4" w:rsidRPr="00B87D1A" w:rsidRDefault="00030BD4" w:rsidP="00030BD4">
      <w:pPr>
        <w:numPr>
          <w:ilvl w:val="0"/>
          <w:numId w:val="190"/>
        </w:numPr>
      </w:pPr>
      <w:r w:rsidRPr="00B87D1A">
        <w:rPr>
          <w:b/>
          <w:bCs/>
        </w:rPr>
        <w:t>Personnes et salaires non soumis AVS (sd820e02)</w:t>
      </w:r>
      <w:r w:rsidRPr="00B87D1A">
        <w:t>: Cette option suggère que le programme peut également identifier et rapporter les cas où des salaires ou des personnes ne sont pas soumis aux contributions AVS, ce qui pourrait être dû à diverses exceptions légales ou à des situations contractuelles particulières.</w:t>
      </w:r>
    </w:p>
    <w:p w14:paraId="3578C40F" w14:textId="77777777" w:rsidR="00030BD4" w:rsidRPr="00B87D1A" w:rsidRDefault="00030BD4" w:rsidP="00030BD4">
      <w:r w:rsidRPr="00B87D1A">
        <w:t>Chacune des options du programme offre une fonctionnalité qui permet de visualiser les données avant l'impression ou l'exportation, et il semble y avoir des champs pour le chemin d'accès aux fichiers XML et aux dossiers de destination, ainsi qu'un champ pour le nom des fichiers PDF générés. Cela suggère que le programme "sd820" intègre des fonctionnalités pour l'exportation des données et leur sauvegarde sous divers formats, facilitant ainsi l'archivage et le partage des informations de salaire. La génération d'un fichier log est aussi une fonctionnalité typique, indiquant que toutes les actions effectuées via le programme peuvent être enregistrées pour une traçabilité et une révision ultérieure.</w:t>
      </w:r>
    </w:p>
    <w:p w14:paraId="75064857" w14:textId="77777777" w:rsidR="00030BD4" w:rsidRPr="009D1538" w:rsidRDefault="00030BD4" w:rsidP="00030BD4"/>
    <w:p w14:paraId="0D122A18" w14:textId="77777777" w:rsidR="00030BD4" w:rsidRDefault="00030BD4" w:rsidP="00030BD4">
      <w:pPr>
        <w:pStyle w:val="Titre4"/>
      </w:pPr>
      <w:r>
        <w:lastRenderedPageBreak/>
        <w:t>Génération des certificats de salaire sd840 :</w:t>
      </w:r>
    </w:p>
    <w:p w14:paraId="0CE59132" w14:textId="77777777" w:rsidR="00030BD4" w:rsidRDefault="00030BD4" w:rsidP="00030BD4">
      <w:pPr>
        <w:tabs>
          <w:tab w:val="left" w:pos="6372"/>
        </w:tabs>
        <w:rPr>
          <w:rFonts w:ascii="Segoe UI" w:hAnsi="Segoe UI" w:cs="Segoe UI"/>
        </w:rPr>
      </w:pPr>
      <w:r w:rsidRPr="00FD37E6">
        <w:rPr>
          <w:rFonts w:ascii="Segoe UI" w:hAnsi="Segoe UI" w:cs="Segoe UI"/>
          <w:noProof/>
        </w:rPr>
        <w:drawing>
          <wp:inline distT="0" distB="0" distL="0" distR="0" wp14:anchorId="70D2F31B" wp14:editId="67C53676">
            <wp:extent cx="9583487" cy="6439799"/>
            <wp:effectExtent l="0" t="0" r="0" b="0"/>
            <wp:docPr id="84649079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0794" name="Image 1" descr="Une image contenant texte, capture d’écran, logiciel, affichage&#10;&#10;Description générée automatiquement"/>
                    <pic:cNvPicPr/>
                  </pic:nvPicPr>
                  <pic:blipFill>
                    <a:blip r:embed="rId91"/>
                    <a:stretch>
                      <a:fillRect/>
                    </a:stretch>
                  </pic:blipFill>
                  <pic:spPr>
                    <a:xfrm>
                      <a:off x="0" y="0"/>
                      <a:ext cx="9583487" cy="6439799"/>
                    </a:xfrm>
                    <a:prstGeom prst="rect">
                      <a:avLst/>
                    </a:prstGeom>
                  </pic:spPr>
                </pic:pic>
              </a:graphicData>
            </a:graphic>
          </wp:inline>
        </w:drawing>
      </w:r>
    </w:p>
    <w:p w14:paraId="5DFFE0A9" w14:textId="77777777" w:rsidR="00030BD4" w:rsidRDefault="00030BD4" w:rsidP="00030BD4">
      <w:pPr>
        <w:tabs>
          <w:tab w:val="left" w:pos="6372"/>
        </w:tabs>
        <w:rPr>
          <w:rFonts w:cs="Segoe UI"/>
          <w:b/>
          <w:bCs/>
          <w:u w:val="single"/>
        </w:rPr>
      </w:pPr>
      <w:r w:rsidRPr="00FC694E">
        <w:rPr>
          <w:rFonts w:cs="Segoe UI"/>
          <w:b/>
          <w:bCs/>
          <w:u w:val="single"/>
        </w:rPr>
        <w:lastRenderedPageBreak/>
        <w:t>Note explicative de la génération des certificats de salaires programme « sd840 » :</w:t>
      </w:r>
    </w:p>
    <w:p w14:paraId="3C5AA7C2" w14:textId="77777777" w:rsidR="00030BD4" w:rsidRDefault="00030BD4" w:rsidP="00030BD4">
      <w:pPr>
        <w:tabs>
          <w:tab w:val="left" w:pos="6372"/>
        </w:tabs>
        <w:rPr>
          <w:rFonts w:cs="Segoe UI"/>
          <w:b/>
          <w:bCs/>
          <w:u w:val="single"/>
        </w:rPr>
      </w:pPr>
    </w:p>
    <w:p w14:paraId="7CE29AAF" w14:textId="77777777" w:rsidR="00030BD4" w:rsidRPr="00FC694E" w:rsidRDefault="00030BD4" w:rsidP="00030BD4">
      <w:pPr>
        <w:tabs>
          <w:tab w:val="left" w:pos="6372"/>
        </w:tabs>
        <w:rPr>
          <w:rFonts w:cs="Segoe UI"/>
        </w:rPr>
      </w:pPr>
      <w:r w:rsidRPr="00FC694E">
        <w:rPr>
          <w:rFonts w:cs="Segoe UI"/>
        </w:rPr>
        <w:t>Le programme "sd840" est conçu pour la génération de certificats de salaire. Voici les éléments clés et leur fonctionnalité :</w:t>
      </w:r>
    </w:p>
    <w:p w14:paraId="1C552A48" w14:textId="77777777" w:rsidR="00030BD4" w:rsidRPr="00FC694E" w:rsidRDefault="00030BD4" w:rsidP="00030BD4">
      <w:pPr>
        <w:numPr>
          <w:ilvl w:val="0"/>
          <w:numId w:val="191"/>
        </w:numPr>
        <w:tabs>
          <w:tab w:val="left" w:pos="6372"/>
        </w:tabs>
        <w:rPr>
          <w:rFonts w:cs="Segoe UI"/>
        </w:rPr>
      </w:pPr>
      <w:r w:rsidRPr="00FC694E">
        <w:rPr>
          <w:rFonts w:cs="Segoe UI"/>
          <w:b/>
          <w:bCs/>
        </w:rPr>
        <w:t>Zone de Titre :</w:t>
      </w:r>
    </w:p>
    <w:p w14:paraId="0A43C5A1" w14:textId="77777777" w:rsidR="00030BD4" w:rsidRPr="00FC694E" w:rsidRDefault="00030BD4" w:rsidP="00030BD4">
      <w:pPr>
        <w:numPr>
          <w:ilvl w:val="1"/>
          <w:numId w:val="191"/>
        </w:numPr>
        <w:tabs>
          <w:tab w:val="left" w:pos="6372"/>
        </w:tabs>
        <w:rPr>
          <w:rFonts w:cs="Segoe UI"/>
        </w:rPr>
      </w:pPr>
      <w:r w:rsidRPr="00FC694E">
        <w:rPr>
          <w:rFonts w:cs="Segoe UI"/>
        </w:rPr>
        <w:t>"Certificats de salaire" indique que le programme est utilisé pour créer des documents officiels relatifs au salaire des employés.</w:t>
      </w:r>
    </w:p>
    <w:p w14:paraId="6501712D" w14:textId="77777777" w:rsidR="00030BD4" w:rsidRPr="00FC694E" w:rsidRDefault="00030BD4" w:rsidP="00030BD4">
      <w:pPr>
        <w:numPr>
          <w:ilvl w:val="0"/>
          <w:numId w:val="191"/>
        </w:numPr>
        <w:tabs>
          <w:tab w:val="left" w:pos="6372"/>
        </w:tabs>
        <w:rPr>
          <w:rFonts w:cs="Segoe UI"/>
        </w:rPr>
      </w:pPr>
      <w:r w:rsidRPr="00FC694E">
        <w:rPr>
          <w:rFonts w:cs="Segoe UI"/>
          <w:b/>
          <w:bCs/>
        </w:rPr>
        <w:t>Champs de Saisie et Options :</w:t>
      </w:r>
    </w:p>
    <w:p w14:paraId="035FB454" w14:textId="77777777" w:rsidR="00030BD4" w:rsidRPr="00FC694E" w:rsidRDefault="00030BD4" w:rsidP="00030BD4">
      <w:pPr>
        <w:numPr>
          <w:ilvl w:val="1"/>
          <w:numId w:val="191"/>
        </w:numPr>
        <w:tabs>
          <w:tab w:val="left" w:pos="6372"/>
        </w:tabs>
        <w:rPr>
          <w:rFonts w:cs="Segoe UI"/>
        </w:rPr>
      </w:pPr>
      <w:r w:rsidRPr="00FC694E">
        <w:rPr>
          <w:rFonts w:cs="Segoe UI"/>
        </w:rPr>
        <w:t>Canton(s) : Ce champ permet probablement de filtrer les certificats de salaire en fonction des cantons, ce qui peut être nécessaire pour les organisations opérant dans plusieurs régions avec différentes législations fiscales ou de sécurité sociale.</w:t>
      </w:r>
    </w:p>
    <w:p w14:paraId="099599FD" w14:textId="77777777" w:rsidR="00030BD4" w:rsidRPr="00FC694E" w:rsidRDefault="00030BD4" w:rsidP="00030BD4">
      <w:pPr>
        <w:numPr>
          <w:ilvl w:val="1"/>
          <w:numId w:val="191"/>
        </w:numPr>
        <w:tabs>
          <w:tab w:val="left" w:pos="6372"/>
        </w:tabs>
        <w:rPr>
          <w:rFonts w:cs="Segoe UI"/>
        </w:rPr>
      </w:pPr>
      <w:r w:rsidRPr="00FC694E">
        <w:rPr>
          <w:rFonts w:cs="Segoe UI"/>
        </w:rPr>
        <w:t>Fichier XML : Un champ pour spécifier le chemin d'accès à un fichier XML, ce qui pourrait être utilisé pour importer ou exporter des données structurées telles que des informations salariales.</w:t>
      </w:r>
    </w:p>
    <w:p w14:paraId="4B413D7A" w14:textId="77777777" w:rsidR="00030BD4" w:rsidRPr="00FC694E" w:rsidRDefault="00030BD4" w:rsidP="00030BD4">
      <w:pPr>
        <w:numPr>
          <w:ilvl w:val="1"/>
          <w:numId w:val="191"/>
        </w:numPr>
        <w:tabs>
          <w:tab w:val="left" w:pos="6372"/>
        </w:tabs>
        <w:rPr>
          <w:rFonts w:cs="Segoe UI"/>
        </w:rPr>
      </w:pPr>
      <w:r w:rsidRPr="00FC694E">
        <w:rPr>
          <w:rFonts w:cs="Segoe UI"/>
        </w:rPr>
        <w:t>Dossier de destination des certificats : Indique où les certificats générés seront sauvegardés, permettant à l'utilisateur de définir un répertoire spécifique pour l'organisation des documents.</w:t>
      </w:r>
    </w:p>
    <w:p w14:paraId="20E03E80" w14:textId="77777777" w:rsidR="00030BD4" w:rsidRPr="00FC694E" w:rsidRDefault="00030BD4" w:rsidP="00030BD4">
      <w:pPr>
        <w:numPr>
          <w:ilvl w:val="1"/>
          <w:numId w:val="191"/>
        </w:numPr>
        <w:tabs>
          <w:tab w:val="left" w:pos="6372"/>
        </w:tabs>
        <w:rPr>
          <w:rFonts w:cs="Segoe UI"/>
        </w:rPr>
      </w:pPr>
      <w:r w:rsidRPr="00FC694E">
        <w:rPr>
          <w:rFonts w:cs="Segoe UI"/>
        </w:rPr>
        <w:t>Nom du fichier PDF contenant les certificats : Cela permet à l'utilisateur de nommer le fichier PDF qui regroupera tous les certificats générés, facilitant la gestion et la distribution des documents.</w:t>
      </w:r>
    </w:p>
    <w:p w14:paraId="55CA6B6C" w14:textId="77777777" w:rsidR="00030BD4" w:rsidRPr="00FC694E" w:rsidRDefault="00030BD4" w:rsidP="00030BD4">
      <w:pPr>
        <w:numPr>
          <w:ilvl w:val="0"/>
          <w:numId w:val="191"/>
        </w:numPr>
        <w:tabs>
          <w:tab w:val="left" w:pos="6372"/>
        </w:tabs>
        <w:rPr>
          <w:rFonts w:cs="Segoe UI"/>
        </w:rPr>
      </w:pPr>
      <w:r w:rsidRPr="00FC694E">
        <w:rPr>
          <w:rFonts w:cs="Segoe UI"/>
          <w:b/>
          <w:bCs/>
        </w:rPr>
        <w:t>Fonctionnalités Supplémentaires :</w:t>
      </w:r>
    </w:p>
    <w:p w14:paraId="5187ED8B" w14:textId="77777777" w:rsidR="00030BD4" w:rsidRPr="00FC694E" w:rsidRDefault="00030BD4" w:rsidP="00030BD4">
      <w:pPr>
        <w:numPr>
          <w:ilvl w:val="1"/>
          <w:numId w:val="191"/>
        </w:numPr>
        <w:tabs>
          <w:tab w:val="left" w:pos="6372"/>
        </w:tabs>
        <w:rPr>
          <w:rFonts w:cs="Segoe UI"/>
        </w:rPr>
      </w:pPr>
      <w:r w:rsidRPr="00FC694E">
        <w:rPr>
          <w:rFonts w:cs="Segoe UI"/>
        </w:rPr>
        <w:t>Génération d'un fichier log : Une case à cocher qui, lorsqu'elle est activée, indique que le programme enregistrera les opérations dans un fichier log pour la traçabilité et l'audit.</w:t>
      </w:r>
    </w:p>
    <w:p w14:paraId="66B0C922" w14:textId="77777777" w:rsidR="00030BD4" w:rsidRPr="00FC694E" w:rsidRDefault="00030BD4" w:rsidP="00030BD4">
      <w:pPr>
        <w:tabs>
          <w:tab w:val="left" w:pos="6372"/>
        </w:tabs>
        <w:rPr>
          <w:rFonts w:cs="Segoe UI"/>
        </w:rPr>
      </w:pPr>
      <w:r w:rsidRPr="00FC694E">
        <w:rPr>
          <w:rFonts w:cs="Segoe UI"/>
        </w:rPr>
        <w:t>En résumé, le programme "sd840" est essentiel pour les ressources humaines et les départements de comptabilité pour produire des certificats de salaire nécessaires aux employés pour diverses raisons, y compris la déclaration des revenus et la vérification du revenu pour des prêts ou des hypothèques. La présence de champs pour les fichiers XML et PDF indique une intégration avec des systèmes de gestion de documents numériques et des processus de travail sans papier.</w:t>
      </w:r>
    </w:p>
    <w:p w14:paraId="2720FCD0" w14:textId="77777777" w:rsidR="00030BD4" w:rsidRPr="00FC694E" w:rsidRDefault="00030BD4" w:rsidP="00030BD4">
      <w:pPr>
        <w:tabs>
          <w:tab w:val="left" w:pos="6372"/>
        </w:tabs>
        <w:rPr>
          <w:rFonts w:cs="Segoe UI"/>
        </w:rPr>
      </w:pPr>
    </w:p>
    <w:p w14:paraId="378F7AC6" w14:textId="77777777" w:rsidR="00030BD4" w:rsidRDefault="00030BD4" w:rsidP="00030BD4">
      <w:pPr>
        <w:pStyle w:val="Titre4"/>
      </w:pPr>
      <w:r>
        <w:lastRenderedPageBreak/>
        <w:t xml:space="preserve">Attestation impôt à la source sd850 : </w:t>
      </w:r>
    </w:p>
    <w:p w14:paraId="1665D526" w14:textId="77777777" w:rsidR="00030BD4" w:rsidRDefault="00030BD4" w:rsidP="00030BD4">
      <w:r w:rsidRPr="00EE7926">
        <w:rPr>
          <w:noProof/>
        </w:rPr>
        <w:drawing>
          <wp:inline distT="0" distB="0" distL="0" distR="0" wp14:anchorId="13C73D30" wp14:editId="5D8318A0">
            <wp:extent cx="9564435" cy="6382641"/>
            <wp:effectExtent l="0" t="0" r="0" b="0"/>
            <wp:docPr id="192068448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4482" name="Image 1" descr="Une image contenant texte, capture d’écran, logiciel, affichage&#10;&#10;Description générée automatiquement"/>
                    <pic:cNvPicPr/>
                  </pic:nvPicPr>
                  <pic:blipFill>
                    <a:blip r:embed="rId92"/>
                    <a:stretch>
                      <a:fillRect/>
                    </a:stretch>
                  </pic:blipFill>
                  <pic:spPr>
                    <a:xfrm>
                      <a:off x="0" y="0"/>
                      <a:ext cx="9564435" cy="6382641"/>
                    </a:xfrm>
                    <a:prstGeom prst="rect">
                      <a:avLst/>
                    </a:prstGeom>
                  </pic:spPr>
                </pic:pic>
              </a:graphicData>
            </a:graphic>
          </wp:inline>
        </w:drawing>
      </w:r>
    </w:p>
    <w:p w14:paraId="5BAED6C3" w14:textId="77777777" w:rsidR="00030BD4" w:rsidRDefault="00030BD4" w:rsidP="00030BD4">
      <w:pPr>
        <w:rPr>
          <w:b/>
          <w:bCs/>
          <w:u w:val="single"/>
        </w:rPr>
      </w:pPr>
      <w:r w:rsidRPr="00EC664A">
        <w:rPr>
          <w:b/>
          <w:bCs/>
          <w:u w:val="single"/>
        </w:rPr>
        <w:lastRenderedPageBreak/>
        <w:t>Note explicative de l’attestation impôt à la source programme « sd850 » :</w:t>
      </w:r>
    </w:p>
    <w:p w14:paraId="5D71ED60" w14:textId="77777777" w:rsidR="00030BD4" w:rsidRPr="00FE619C" w:rsidRDefault="00030BD4" w:rsidP="00030BD4">
      <w:r w:rsidRPr="00FE619C">
        <w:t xml:space="preserve">Le programme "sd850" </w:t>
      </w:r>
      <w:r>
        <w:t>est</w:t>
      </w:r>
      <w:r w:rsidRPr="00FE619C">
        <w:t xml:space="preserve"> destiné à la gestion des attestations pour l'impôt à la source. Voici les éléments clés et leur fonctionnalité :</w:t>
      </w:r>
    </w:p>
    <w:p w14:paraId="76AC6359" w14:textId="77777777" w:rsidR="00030BD4" w:rsidRPr="00FE619C" w:rsidRDefault="00030BD4" w:rsidP="00030BD4">
      <w:pPr>
        <w:numPr>
          <w:ilvl w:val="0"/>
          <w:numId w:val="192"/>
        </w:numPr>
      </w:pPr>
      <w:r w:rsidRPr="00FE619C">
        <w:rPr>
          <w:b/>
          <w:bCs/>
        </w:rPr>
        <w:t>Attestation quittance impôt à la source :</w:t>
      </w:r>
    </w:p>
    <w:p w14:paraId="4E6C479D" w14:textId="77777777" w:rsidR="00030BD4" w:rsidRPr="00FE619C" w:rsidRDefault="00030BD4" w:rsidP="00030BD4">
      <w:pPr>
        <w:numPr>
          <w:ilvl w:val="1"/>
          <w:numId w:val="192"/>
        </w:numPr>
      </w:pPr>
      <w:r w:rsidRPr="00FE619C">
        <w:t>Ce champ suggère que le programme est utilisé pour générer des documents qui servent de quittance pour l'impôt prélevé à la source sur les salaires des employés.</w:t>
      </w:r>
    </w:p>
    <w:p w14:paraId="2B043CA9" w14:textId="77777777" w:rsidR="00030BD4" w:rsidRPr="00FE619C" w:rsidRDefault="00030BD4" w:rsidP="00030BD4">
      <w:pPr>
        <w:numPr>
          <w:ilvl w:val="0"/>
          <w:numId w:val="192"/>
        </w:numPr>
      </w:pPr>
      <w:r w:rsidRPr="00FE619C">
        <w:rPr>
          <w:b/>
          <w:bCs/>
        </w:rPr>
        <w:t>Options de Sélection :</w:t>
      </w:r>
    </w:p>
    <w:p w14:paraId="5C97E514" w14:textId="77777777" w:rsidR="00030BD4" w:rsidRPr="00FE619C" w:rsidRDefault="00030BD4" w:rsidP="00030BD4">
      <w:pPr>
        <w:numPr>
          <w:ilvl w:val="1"/>
          <w:numId w:val="192"/>
        </w:numPr>
      </w:pPr>
      <w:r w:rsidRPr="00FE619C">
        <w:t>"Tous les salariés" ou des sélections "alphabétique" ou "numérique" indiquent que l'utilisateur peut choisir d'imprimer des attestations pour tous les employés ou filtrer la liste selon l'ordre alphabétique ou par numéro d'identification.</w:t>
      </w:r>
    </w:p>
    <w:p w14:paraId="4A3C0742" w14:textId="77777777" w:rsidR="00030BD4" w:rsidRPr="00FE619C" w:rsidRDefault="00030BD4" w:rsidP="00030BD4">
      <w:pPr>
        <w:numPr>
          <w:ilvl w:val="1"/>
          <w:numId w:val="192"/>
        </w:numPr>
      </w:pPr>
      <w:r w:rsidRPr="00FE619C">
        <w:t>Le menu déroulant "Canton" permet probablement de spécifier le canton pour lequel les attestations sont générées, ce qui est important en Suisse où l'impôt à la source peut varier selon le canton.</w:t>
      </w:r>
    </w:p>
    <w:p w14:paraId="7BEF4464" w14:textId="77777777" w:rsidR="00030BD4" w:rsidRPr="00FE619C" w:rsidRDefault="00030BD4" w:rsidP="00030BD4">
      <w:pPr>
        <w:numPr>
          <w:ilvl w:val="1"/>
          <w:numId w:val="192"/>
        </w:numPr>
      </w:pPr>
      <w:r w:rsidRPr="00FE619C">
        <w:t>"Exercice" permet de choisir l'année fiscale pour laquelle les attestations sont nécessaires.</w:t>
      </w:r>
    </w:p>
    <w:p w14:paraId="251FB33B" w14:textId="77777777" w:rsidR="00030BD4" w:rsidRPr="00FE619C" w:rsidRDefault="00030BD4" w:rsidP="00030BD4">
      <w:pPr>
        <w:numPr>
          <w:ilvl w:val="0"/>
          <w:numId w:val="192"/>
        </w:numPr>
      </w:pPr>
      <w:r w:rsidRPr="00FE619C">
        <w:rPr>
          <w:b/>
          <w:bCs/>
        </w:rPr>
        <w:t>Décomptes :</w:t>
      </w:r>
    </w:p>
    <w:p w14:paraId="4C2B9E7F" w14:textId="77777777" w:rsidR="00030BD4" w:rsidRPr="00FE619C" w:rsidRDefault="00030BD4" w:rsidP="00030BD4">
      <w:pPr>
        <w:numPr>
          <w:ilvl w:val="1"/>
          <w:numId w:val="192"/>
        </w:numPr>
      </w:pPr>
      <w:r w:rsidRPr="00FE619C">
        <w:t>L'option "Décompte(s)" avec une liste de choix comme "VD Adm + Tech", "VS SH Expl", etc., pourrait permettre de sélectionner des groupes d'employés ou des types de salaires spécifiques pour lesquels les attestations d'impôt à la source doivent être générées.</w:t>
      </w:r>
    </w:p>
    <w:p w14:paraId="406C5397" w14:textId="77777777" w:rsidR="00030BD4" w:rsidRPr="00FE619C" w:rsidRDefault="00030BD4" w:rsidP="00030BD4">
      <w:pPr>
        <w:numPr>
          <w:ilvl w:val="0"/>
          <w:numId w:val="192"/>
        </w:numPr>
      </w:pPr>
      <w:r w:rsidRPr="00FE619C">
        <w:rPr>
          <w:b/>
          <w:bCs/>
        </w:rPr>
        <w:t>Fonctionnalités de Sortie :</w:t>
      </w:r>
    </w:p>
    <w:p w14:paraId="16CF9F73" w14:textId="77777777" w:rsidR="00030BD4" w:rsidRPr="00FE619C" w:rsidRDefault="00030BD4" w:rsidP="00030BD4">
      <w:pPr>
        <w:numPr>
          <w:ilvl w:val="1"/>
          <w:numId w:val="192"/>
        </w:numPr>
      </w:pPr>
      <w:r w:rsidRPr="00FE619C">
        <w:t>"Imprimer vers fichier" et "Visualiser" donnent à l'utilisateur la flexibilité de visualiser les attestations avant de les imprimer ou de les enregistrer dans un fichier, ce qui est une étape pratique pour l'examen ou l'archivage.</w:t>
      </w:r>
    </w:p>
    <w:p w14:paraId="3624BF37" w14:textId="77777777" w:rsidR="00030BD4" w:rsidRPr="00FE619C" w:rsidRDefault="00030BD4" w:rsidP="00030BD4">
      <w:r w:rsidRPr="00FE619C">
        <w:t>En somme, le programme "sd850" est un outil important dans la gestion des obligations fiscales de l'entreprise vis-à-vis de ses employés, fournissant une documentation nécessaire pour la déclaration de l'impôt à la source. Il supporte la conformité réglementaire et facilite le processus de communication avec les autorités fiscales.</w:t>
      </w:r>
    </w:p>
    <w:p w14:paraId="3AC882EA" w14:textId="77777777" w:rsidR="00030BD4" w:rsidRPr="00CA4FBA" w:rsidRDefault="00030BD4" w:rsidP="00030BD4"/>
    <w:p w14:paraId="39530DFF" w14:textId="77777777" w:rsidR="00030BD4" w:rsidRPr="00EC664A" w:rsidRDefault="00030BD4" w:rsidP="00030BD4"/>
    <w:p w14:paraId="424CB1F3" w14:textId="77777777" w:rsidR="00030BD4" w:rsidRDefault="00030BD4" w:rsidP="00030BD4">
      <w:pPr>
        <w:pStyle w:val="Titre4"/>
      </w:pPr>
      <w:r>
        <w:lastRenderedPageBreak/>
        <w:t xml:space="preserve">Attestation impôt à la source sd851 : </w:t>
      </w:r>
    </w:p>
    <w:p w14:paraId="1353879B" w14:textId="77777777" w:rsidR="00030BD4" w:rsidRDefault="00030BD4" w:rsidP="00030BD4">
      <w:r w:rsidRPr="000B4EA4">
        <w:rPr>
          <w:noProof/>
        </w:rPr>
        <w:drawing>
          <wp:inline distT="0" distB="0" distL="0" distR="0" wp14:anchorId="0954A931" wp14:editId="0FEB61F8">
            <wp:extent cx="9535856" cy="6354062"/>
            <wp:effectExtent l="0" t="0" r="8255" b="8890"/>
            <wp:docPr id="209578181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1811" name="Image 1" descr="Une image contenant texte, capture d’écran, logiciel, affichage&#10;&#10;Description générée automatiquement"/>
                    <pic:cNvPicPr/>
                  </pic:nvPicPr>
                  <pic:blipFill>
                    <a:blip r:embed="rId93"/>
                    <a:stretch>
                      <a:fillRect/>
                    </a:stretch>
                  </pic:blipFill>
                  <pic:spPr>
                    <a:xfrm>
                      <a:off x="0" y="0"/>
                      <a:ext cx="9535856" cy="6354062"/>
                    </a:xfrm>
                    <a:prstGeom prst="rect">
                      <a:avLst/>
                    </a:prstGeom>
                  </pic:spPr>
                </pic:pic>
              </a:graphicData>
            </a:graphic>
          </wp:inline>
        </w:drawing>
      </w:r>
    </w:p>
    <w:p w14:paraId="0685EE00" w14:textId="77777777" w:rsidR="00030BD4" w:rsidRDefault="00030BD4" w:rsidP="00030BD4">
      <w:pPr>
        <w:rPr>
          <w:b/>
          <w:bCs/>
          <w:u w:val="single"/>
        </w:rPr>
      </w:pPr>
      <w:r w:rsidRPr="00841336">
        <w:rPr>
          <w:b/>
          <w:bCs/>
          <w:u w:val="single"/>
        </w:rPr>
        <w:lastRenderedPageBreak/>
        <w:t xml:space="preserve">Note explicative génération et exportation de données relatives à l’impôt à la source programme « sd851 » : </w:t>
      </w:r>
    </w:p>
    <w:p w14:paraId="5B081B50" w14:textId="77777777" w:rsidR="00030BD4" w:rsidRPr="00841336" w:rsidRDefault="00030BD4" w:rsidP="00030BD4">
      <w:r w:rsidRPr="00841336">
        <w:t xml:space="preserve">Le programme "sd851" </w:t>
      </w:r>
      <w:r>
        <w:t>est</w:t>
      </w:r>
      <w:r w:rsidRPr="00841336">
        <w:t xml:space="preserve"> conçu pour la génération et l'exportation de données relatives à l'impôt à la source, un type de prélèvement fiscal direct sur les salaires. Ce programme est typiquement utilisé pour traiter les informations fiscales nécessaires pour le reporting et la conformité réglementaire. Voici ses composants et leurs fonctions :</w:t>
      </w:r>
    </w:p>
    <w:p w14:paraId="610CB76F" w14:textId="77777777" w:rsidR="00030BD4" w:rsidRPr="00841336" w:rsidRDefault="00030BD4" w:rsidP="00030BD4">
      <w:pPr>
        <w:numPr>
          <w:ilvl w:val="0"/>
          <w:numId w:val="193"/>
        </w:numPr>
      </w:pPr>
      <w:r w:rsidRPr="00841336">
        <w:rPr>
          <w:b/>
          <w:bCs/>
        </w:rPr>
        <w:t>Sélection de Sociétés:</w:t>
      </w:r>
    </w:p>
    <w:p w14:paraId="3FE60254" w14:textId="77777777" w:rsidR="00030BD4" w:rsidRPr="00841336" w:rsidRDefault="00030BD4" w:rsidP="00030BD4">
      <w:pPr>
        <w:numPr>
          <w:ilvl w:val="1"/>
          <w:numId w:val="193"/>
        </w:numPr>
      </w:pPr>
      <w:r w:rsidRPr="00841336">
        <w:t>La liste déroulante permet de choisir parmi différentes entités ou divisions au sein d'une entreprise. Cela suggère que l'outil peut gérer des attestations d'impôt à la source pour plusieurs sociétés individuellement ou en groupe.</w:t>
      </w:r>
    </w:p>
    <w:p w14:paraId="75F424A8" w14:textId="77777777" w:rsidR="00030BD4" w:rsidRPr="00841336" w:rsidRDefault="00030BD4" w:rsidP="00030BD4">
      <w:pPr>
        <w:numPr>
          <w:ilvl w:val="0"/>
          <w:numId w:val="193"/>
        </w:numPr>
      </w:pPr>
      <w:r w:rsidRPr="00841336">
        <w:rPr>
          <w:b/>
          <w:bCs/>
        </w:rPr>
        <w:t>Sélection de Cantons:</w:t>
      </w:r>
    </w:p>
    <w:p w14:paraId="322F408F" w14:textId="77777777" w:rsidR="00030BD4" w:rsidRPr="00841336" w:rsidRDefault="00030BD4" w:rsidP="00030BD4">
      <w:pPr>
        <w:numPr>
          <w:ilvl w:val="1"/>
          <w:numId w:val="193"/>
        </w:numPr>
      </w:pPr>
      <w:r w:rsidRPr="00841336">
        <w:t>Comme l'impôt à la source peut varier selon les cantons en Suisse, cette fonctionnalité offre la possibilité de filtrer les données par canton spécifique.</w:t>
      </w:r>
    </w:p>
    <w:p w14:paraId="59CC8DC8" w14:textId="77777777" w:rsidR="00030BD4" w:rsidRPr="00841336" w:rsidRDefault="00030BD4" w:rsidP="00030BD4">
      <w:pPr>
        <w:numPr>
          <w:ilvl w:val="0"/>
          <w:numId w:val="193"/>
        </w:numPr>
      </w:pPr>
      <w:r w:rsidRPr="00841336">
        <w:rPr>
          <w:b/>
          <w:bCs/>
        </w:rPr>
        <w:t>Sélection de la Période:</w:t>
      </w:r>
    </w:p>
    <w:p w14:paraId="176817B6" w14:textId="77777777" w:rsidR="00030BD4" w:rsidRPr="00841336" w:rsidRDefault="00030BD4" w:rsidP="00030BD4">
      <w:pPr>
        <w:numPr>
          <w:ilvl w:val="1"/>
          <w:numId w:val="193"/>
        </w:numPr>
      </w:pPr>
      <w:r w:rsidRPr="00841336">
        <w:t>Un menu déroulant pour sélectionner l'année (Exercice) et des options pour préciser la période (mensuelle ou annuelle) durant laquelle les attestations doivent être générées.</w:t>
      </w:r>
    </w:p>
    <w:p w14:paraId="0F6263BB" w14:textId="77777777" w:rsidR="00030BD4" w:rsidRPr="00841336" w:rsidRDefault="00030BD4" w:rsidP="00030BD4">
      <w:pPr>
        <w:numPr>
          <w:ilvl w:val="0"/>
          <w:numId w:val="193"/>
        </w:numPr>
      </w:pPr>
      <w:r w:rsidRPr="00841336">
        <w:rPr>
          <w:b/>
          <w:bCs/>
        </w:rPr>
        <w:t>Options de Génération de Rapport:</w:t>
      </w:r>
    </w:p>
    <w:p w14:paraId="4C98C2C4" w14:textId="77777777" w:rsidR="00030BD4" w:rsidRPr="00841336" w:rsidRDefault="00030BD4" w:rsidP="00030BD4">
      <w:pPr>
        <w:numPr>
          <w:ilvl w:val="1"/>
          <w:numId w:val="193"/>
        </w:numPr>
      </w:pPr>
      <w:r w:rsidRPr="00841336">
        <w:t>Des cases à cocher pour choisir entre l'exportation des données vers un fichier ou leur visualisation à l'écran, permettant ainsi une flexibilité dans la façon de traiter et de réviser les informations.</w:t>
      </w:r>
    </w:p>
    <w:p w14:paraId="1B74BE22" w14:textId="77777777" w:rsidR="00030BD4" w:rsidRPr="00841336" w:rsidRDefault="00030BD4" w:rsidP="00030BD4">
      <w:pPr>
        <w:numPr>
          <w:ilvl w:val="0"/>
          <w:numId w:val="193"/>
        </w:numPr>
      </w:pPr>
      <w:r w:rsidRPr="00841336">
        <w:rPr>
          <w:b/>
          <w:bCs/>
        </w:rPr>
        <w:t>Boutons de Commande:</w:t>
      </w:r>
    </w:p>
    <w:p w14:paraId="68AEEB87" w14:textId="77777777" w:rsidR="00030BD4" w:rsidRPr="00841336" w:rsidRDefault="00030BD4" w:rsidP="00030BD4">
      <w:pPr>
        <w:numPr>
          <w:ilvl w:val="1"/>
          <w:numId w:val="193"/>
        </w:numPr>
      </w:pPr>
      <w:r w:rsidRPr="00841336">
        <w:t>Des options pour "Tout sélectionner" ou "Ne rien sélectionner", indiquant que l'utilisateur peut facilement choisir toutes les entités ou aucun pour la génération des rapports.</w:t>
      </w:r>
    </w:p>
    <w:p w14:paraId="198E7755" w14:textId="77777777" w:rsidR="00030BD4" w:rsidRPr="00841336" w:rsidRDefault="00030BD4" w:rsidP="00030BD4">
      <w:r w:rsidRPr="00841336">
        <w:t>Ce programme est probablement un composant essentiel du module de paie de l'ERP, permettant une gestion précise et conforme des obligations fiscales liées à l'impôt à la source pour les employés. Il est conçu pour simplifier le processus administratif en regroupant la gestion des données fiscales et en automatisant la création de rapports nécessaires aux autorités fiscales ou à d'autres parties prenantes.</w:t>
      </w:r>
    </w:p>
    <w:p w14:paraId="0984B0D4" w14:textId="77777777" w:rsidR="00030BD4" w:rsidRPr="00841336" w:rsidRDefault="00030BD4" w:rsidP="00030BD4">
      <w:pPr>
        <w:rPr>
          <w:vanish/>
        </w:rPr>
      </w:pPr>
      <w:r w:rsidRPr="00841336">
        <w:rPr>
          <w:vanish/>
        </w:rPr>
        <w:t>Haut du formulaire</w:t>
      </w:r>
    </w:p>
    <w:p w14:paraId="42806A4A" w14:textId="77777777" w:rsidR="00030BD4" w:rsidRPr="00841336" w:rsidRDefault="00030BD4" w:rsidP="00030BD4"/>
    <w:p w14:paraId="537A7857" w14:textId="77777777" w:rsidR="00030BD4" w:rsidRDefault="00030BD4" w:rsidP="00030BD4">
      <w:pPr>
        <w:pStyle w:val="Titre4"/>
      </w:pPr>
      <w:r>
        <w:lastRenderedPageBreak/>
        <w:t xml:space="preserve">Transmetteur SwissDEC programme « sdtrans » : </w:t>
      </w:r>
    </w:p>
    <w:p w14:paraId="1C678B2F" w14:textId="77777777" w:rsidR="00030BD4" w:rsidRDefault="00030BD4" w:rsidP="00030BD4">
      <w:r w:rsidRPr="00087192">
        <w:rPr>
          <w:noProof/>
        </w:rPr>
        <w:drawing>
          <wp:inline distT="0" distB="0" distL="0" distR="0" wp14:anchorId="541A1E2A" wp14:editId="09041E82">
            <wp:extent cx="9583487" cy="6487430"/>
            <wp:effectExtent l="0" t="0" r="0" b="8890"/>
            <wp:docPr id="48700876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8764" name="Image 1" descr="Une image contenant texte, Appareils électroniques, capture d’écran, logiciel&#10;&#10;Description générée automatiquement"/>
                    <pic:cNvPicPr/>
                  </pic:nvPicPr>
                  <pic:blipFill>
                    <a:blip r:embed="rId94"/>
                    <a:stretch>
                      <a:fillRect/>
                    </a:stretch>
                  </pic:blipFill>
                  <pic:spPr>
                    <a:xfrm>
                      <a:off x="0" y="0"/>
                      <a:ext cx="9583487" cy="6487430"/>
                    </a:xfrm>
                    <a:prstGeom prst="rect">
                      <a:avLst/>
                    </a:prstGeom>
                  </pic:spPr>
                </pic:pic>
              </a:graphicData>
            </a:graphic>
          </wp:inline>
        </w:drawing>
      </w:r>
    </w:p>
    <w:p w14:paraId="4B533AED" w14:textId="77777777" w:rsidR="00030BD4" w:rsidRDefault="00030BD4" w:rsidP="00030BD4">
      <w:pPr>
        <w:rPr>
          <w:b/>
          <w:bCs/>
          <w:u w:val="single"/>
        </w:rPr>
      </w:pPr>
      <w:r w:rsidRPr="002E179C">
        <w:rPr>
          <w:b/>
          <w:bCs/>
          <w:u w:val="single"/>
        </w:rPr>
        <w:lastRenderedPageBreak/>
        <w:t xml:space="preserve">Note explicative du transmetteur SwissDec programme « sdtrans » : </w:t>
      </w:r>
    </w:p>
    <w:p w14:paraId="5308806C" w14:textId="77777777" w:rsidR="00030BD4" w:rsidRPr="002E179C" w:rsidRDefault="00030BD4" w:rsidP="00030BD4">
      <w:r w:rsidRPr="002E179C">
        <w:t>Le programme "sd</w:t>
      </w:r>
      <w:r>
        <w:t>t</w:t>
      </w:r>
      <w:r w:rsidRPr="002E179C">
        <w:t xml:space="preserve">rans" </w:t>
      </w:r>
      <w:r>
        <w:t>est</w:t>
      </w:r>
      <w:r w:rsidRPr="002E179C">
        <w:t xml:space="preserve"> une interface ERP conçue pour la gestion des transactions et des communications avec SwissDEC, qui est une interface standard en Suisse pour la transmission électronique des données sociales et fiscales. Voici les éléments clés et leurs fonctions :</w:t>
      </w:r>
    </w:p>
    <w:p w14:paraId="08337F69" w14:textId="77777777" w:rsidR="00030BD4" w:rsidRPr="002E179C" w:rsidRDefault="00030BD4" w:rsidP="00030BD4">
      <w:pPr>
        <w:numPr>
          <w:ilvl w:val="0"/>
          <w:numId w:val="194"/>
        </w:numPr>
      </w:pPr>
      <w:r w:rsidRPr="002E179C">
        <w:rPr>
          <w:b/>
          <w:bCs/>
        </w:rPr>
        <w:t>Transmission de Déclarations:</w:t>
      </w:r>
    </w:p>
    <w:p w14:paraId="3AABA042" w14:textId="77777777" w:rsidR="00030BD4" w:rsidRPr="002E179C" w:rsidRDefault="00030BD4" w:rsidP="00030BD4">
      <w:pPr>
        <w:numPr>
          <w:ilvl w:val="1"/>
          <w:numId w:val="194"/>
        </w:numPr>
      </w:pPr>
      <w:r w:rsidRPr="002E179C">
        <w:t>[(UC001)] Transmettre la déclaration PVI (mode Asynchrone/Synchrone): Ces options indiquent que le programme peut transmettre des déclarations de prévoyance professionnelle de manière synchrone (en temps réel) ou asynchrone (traitement différé).</w:t>
      </w:r>
    </w:p>
    <w:p w14:paraId="652FD7E5" w14:textId="77777777" w:rsidR="00030BD4" w:rsidRPr="002E179C" w:rsidRDefault="00030BD4" w:rsidP="00030BD4">
      <w:pPr>
        <w:numPr>
          <w:ilvl w:val="0"/>
          <w:numId w:val="194"/>
        </w:numPr>
      </w:pPr>
      <w:r w:rsidRPr="002E179C">
        <w:rPr>
          <w:b/>
          <w:bCs/>
        </w:rPr>
        <w:t>Gestion des Quittances:</w:t>
      </w:r>
    </w:p>
    <w:p w14:paraId="777A56D0" w14:textId="77777777" w:rsidR="00030BD4" w:rsidRPr="002E179C" w:rsidRDefault="00030BD4" w:rsidP="00030BD4">
      <w:pPr>
        <w:numPr>
          <w:ilvl w:val="1"/>
          <w:numId w:val="194"/>
        </w:numPr>
      </w:pPr>
      <w:r w:rsidRPr="002E179C">
        <w:t>[(UC002)] Récupérer la quittance: Ceci permet à l'utilisateur de récupérer un accusé de réception pour la déclaration transmise.</w:t>
      </w:r>
    </w:p>
    <w:p w14:paraId="2B61559C" w14:textId="77777777" w:rsidR="00030BD4" w:rsidRPr="002E179C" w:rsidRDefault="00030BD4" w:rsidP="00030BD4">
      <w:pPr>
        <w:numPr>
          <w:ilvl w:val="1"/>
          <w:numId w:val="194"/>
        </w:numPr>
      </w:pPr>
      <w:r w:rsidRPr="002E179C">
        <w:t>[(UC008)] Récupérer la quittance du collationnement: Permet de récupérer la quittance pour un ensemble de données soumises en batch ou en lot.</w:t>
      </w:r>
    </w:p>
    <w:p w14:paraId="501E18D0" w14:textId="77777777" w:rsidR="00030BD4" w:rsidRPr="002E179C" w:rsidRDefault="00030BD4" w:rsidP="00030BD4">
      <w:pPr>
        <w:numPr>
          <w:ilvl w:val="0"/>
          <w:numId w:val="194"/>
        </w:numPr>
      </w:pPr>
      <w:r w:rsidRPr="002E179C">
        <w:rPr>
          <w:b/>
          <w:bCs/>
        </w:rPr>
        <w:t>Téléchargements et Collationnement:</w:t>
      </w:r>
    </w:p>
    <w:p w14:paraId="2DAAC6EB" w14:textId="77777777" w:rsidR="00030BD4" w:rsidRPr="002E179C" w:rsidRDefault="00030BD4" w:rsidP="00030BD4">
      <w:pPr>
        <w:numPr>
          <w:ilvl w:val="1"/>
          <w:numId w:val="194"/>
        </w:numPr>
      </w:pPr>
      <w:r w:rsidRPr="002E179C">
        <w:t>[(UC004)/(UC009)] Télécharger les cotisations LPP PVI / le collationnement des données de base: Fournit la capacité de télécharger des données spécifiques pour la prévoyance professionnelle ou de rassembler des données pour la préparation au traitement.</w:t>
      </w:r>
    </w:p>
    <w:p w14:paraId="0B9DF9AB" w14:textId="77777777" w:rsidR="00030BD4" w:rsidRPr="002E179C" w:rsidRDefault="00030BD4" w:rsidP="00030BD4">
      <w:pPr>
        <w:numPr>
          <w:ilvl w:val="0"/>
          <w:numId w:val="194"/>
        </w:numPr>
      </w:pPr>
      <w:r w:rsidRPr="002E179C">
        <w:rPr>
          <w:b/>
          <w:bCs/>
        </w:rPr>
        <w:t>Transmission Manuel:</w:t>
      </w:r>
    </w:p>
    <w:p w14:paraId="467FD5DC" w14:textId="77777777" w:rsidR="00030BD4" w:rsidRPr="002E179C" w:rsidRDefault="00030BD4" w:rsidP="00030BD4">
      <w:pPr>
        <w:numPr>
          <w:ilvl w:val="1"/>
          <w:numId w:val="194"/>
        </w:numPr>
      </w:pPr>
      <w:r w:rsidRPr="002E179C">
        <w:t>[(UC001)] Transmettre la déclaration manuellement ENV: Permet la transmission manuelle de déclarations pour des cas spécifiques ou des ajustements.</w:t>
      </w:r>
    </w:p>
    <w:p w14:paraId="313C305D" w14:textId="77777777" w:rsidR="00030BD4" w:rsidRPr="002E179C" w:rsidRDefault="00030BD4" w:rsidP="00030BD4">
      <w:pPr>
        <w:numPr>
          <w:ilvl w:val="0"/>
          <w:numId w:val="194"/>
        </w:numPr>
      </w:pPr>
      <w:r w:rsidRPr="002E179C">
        <w:rPr>
          <w:b/>
          <w:bCs/>
        </w:rPr>
        <w:t>Vérifications et Contrôles:</w:t>
      </w:r>
    </w:p>
    <w:p w14:paraId="6D1838A6" w14:textId="77777777" w:rsidR="00030BD4" w:rsidRPr="002E179C" w:rsidRDefault="00030BD4" w:rsidP="00030BD4">
      <w:pPr>
        <w:numPr>
          <w:ilvl w:val="1"/>
          <w:numId w:val="194"/>
        </w:numPr>
      </w:pPr>
      <w:r w:rsidRPr="002E179C">
        <w:t>[(UC010)] Contrôler l'accessibilité et [(UC011)] Contrôler l'interopérabilité: Ces fonctions sont essentielles pour assurer que le système peut communiquer efficacement avec les interfaces externes et que les données sont compatibles et interopérables.</w:t>
      </w:r>
    </w:p>
    <w:p w14:paraId="5542227A" w14:textId="77777777" w:rsidR="00030BD4" w:rsidRPr="002E179C" w:rsidRDefault="00030BD4" w:rsidP="00030BD4">
      <w:r w:rsidRPr="002E179C">
        <w:t>Chaque fonction est représentée par un code (UC001 à UC011), ce qui facilite l'identification rapide des opérations pour les utilisateurs. Cette interface est probablement cruciale pour la conformité réglementaire, la gestion des risques, et l'efficacité administrative en assurant une transmission sécurisée et vérifiée des données sociales et fiscales importantes.</w:t>
      </w:r>
    </w:p>
    <w:p w14:paraId="65318AFE" w14:textId="77777777" w:rsidR="00030BD4" w:rsidRPr="002E179C" w:rsidRDefault="00030BD4" w:rsidP="00030BD4">
      <w:pPr>
        <w:rPr>
          <w:vanish/>
        </w:rPr>
      </w:pPr>
      <w:r w:rsidRPr="002E179C">
        <w:rPr>
          <w:vanish/>
        </w:rPr>
        <w:t>Haut du formulaire</w:t>
      </w:r>
    </w:p>
    <w:p w14:paraId="38AE28F6" w14:textId="77777777" w:rsidR="00030BD4" w:rsidRPr="002E179C" w:rsidRDefault="00030BD4" w:rsidP="00030BD4"/>
    <w:p w14:paraId="0C66346C" w14:textId="77777777" w:rsidR="00030BD4" w:rsidRDefault="00030BD4" w:rsidP="00030BD4">
      <w:pPr>
        <w:pStyle w:val="Titre4"/>
      </w:pPr>
      <w:r>
        <w:lastRenderedPageBreak/>
        <w:t xml:space="preserve">Génération du fichier XML programme « sdxml » : </w:t>
      </w:r>
    </w:p>
    <w:p w14:paraId="47F5B88C" w14:textId="77777777" w:rsidR="00030BD4" w:rsidRDefault="00030BD4" w:rsidP="00030BD4">
      <w:r w:rsidRPr="008E6F7D">
        <w:rPr>
          <w:noProof/>
        </w:rPr>
        <w:drawing>
          <wp:inline distT="0" distB="0" distL="0" distR="0" wp14:anchorId="7E130E41" wp14:editId="3C16DA2F">
            <wp:extent cx="9593014" cy="6401693"/>
            <wp:effectExtent l="0" t="0" r="8255" b="0"/>
            <wp:docPr id="87417895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78958" name="Image 1" descr="Une image contenant texte, capture d’écran, affichage, logiciel&#10;&#10;Description générée automatiquement"/>
                    <pic:cNvPicPr/>
                  </pic:nvPicPr>
                  <pic:blipFill>
                    <a:blip r:embed="rId95"/>
                    <a:stretch>
                      <a:fillRect/>
                    </a:stretch>
                  </pic:blipFill>
                  <pic:spPr>
                    <a:xfrm>
                      <a:off x="0" y="0"/>
                      <a:ext cx="9593014" cy="6401693"/>
                    </a:xfrm>
                    <a:prstGeom prst="rect">
                      <a:avLst/>
                    </a:prstGeom>
                  </pic:spPr>
                </pic:pic>
              </a:graphicData>
            </a:graphic>
          </wp:inline>
        </w:drawing>
      </w:r>
    </w:p>
    <w:p w14:paraId="38B5BE3B" w14:textId="77777777" w:rsidR="00030BD4" w:rsidRDefault="00030BD4" w:rsidP="00030BD4">
      <w:pPr>
        <w:rPr>
          <w:b/>
          <w:bCs/>
          <w:u w:val="single"/>
        </w:rPr>
      </w:pPr>
      <w:r w:rsidRPr="002C234E">
        <w:rPr>
          <w:b/>
          <w:bCs/>
          <w:u w:val="single"/>
        </w:rPr>
        <w:lastRenderedPageBreak/>
        <w:t>Note explicative de la génération du fichier XML programme « sdxml » :</w:t>
      </w:r>
    </w:p>
    <w:p w14:paraId="2F4FC270" w14:textId="77777777" w:rsidR="00030BD4" w:rsidRPr="00DC1BA1" w:rsidRDefault="00030BD4" w:rsidP="00030BD4">
      <w:r w:rsidRPr="00DC1BA1">
        <w:t xml:space="preserve">Le programme "sdxml" </w:t>
      </w:r>
      <w:r>
        <w:t>est</w:t>
      </w:r>
      <w:r w:rsidRPr="00DC1BA1">
        <w:t xml:space="preserve"> une interface pour la génération et la gestion de fichiers XML, qui sont souvent utilisés pour l'échange de données structurées. Voici une description de ses composants et de leur fonction :</w:t>
      </w:r>
    </w:p>
    <w:p w14:paraId="21E316D6" w14:textId="77777777" w:rsidR="00030BD4" w:rsidRPr="00DC1BA1" w:rsidRDefault="00030BD4" w:rsidP="00030BD4">
      <w:pPr>
        <w:numPr>
          <w:ilvl w:val="0"/>
          <w:numId w:val="195"/>
        </w:numPr>
      </w:pPr>
      <w:r w:rsidRPr="00DC1BA1">
        <w:rPr>
          <w:b/>
          <w:bCs/>
        </w:rPr>
        <w:t>Sélection de l'Exercice:</w:t>
      </w:r>
    </w:p>
    <w:p w14:paraId="1FEFC28C" w14:textId="77777777" w:rsidR="00030BD4" w:rsidRPr="00DC1BA1" w:rsidRDefault="00030BD4" w:rsidP="00030BD4">
      <w:pPr>
        <w:numPr>
          <w:ilvl w:val="1"/>
          <w:numId w:val="195"/>
        </w:numPr>
      </w:pPr>
      <w:r w:rsidRPr="00DC1BA1">
        <w:t>Permet à l'utilisateur de sélectionner l'année fiscale pour laquelle les données doivent être traitées ou exportées.</w:t>
      </w:r>
    </w:p>
    <w:p w14:paraId="4C072E2E" w14:textId="77777777" w:rsidR="00030BD4" w:rsidRPr="00DC1BA1" w:rsidRDefault="00030BD4" w:rsidP="00030BD4">
      <w:pPr>
        <w:numPr>
          <w:ilvl w:val="0"/>
          <w:numId w:val="195"/>
        </w:numPr>
      </w:pPr>
      <w:r w:rsidRPr="00DC1BA1">
        <w:rPr>
          <w:b/>
          <w:bCs/>
        </w:rPr>
        <w:t>Type de Données:</w:t>
      </w:r>
    </w:p>
    <w:p w14:paraId="4A8372D4" w14:textId="77777777" w:rsidR="00030BD4" w:rsidRPr="00DC1BA1" w:rsidRDefault="00030BD4" w:rsidP="00030BD4">
      <w:pPr>
        <w:numPr>
          <w:ilvl w:val="1"/>
          <w:numId w:val="195"/>
        </w:numPr>
      </w:pPr>
      <w:r w:rsidRPr="00DC1BA1">
        <w:t>Options pour générer des certificats de salaire ou des statistiques ESS (statistiques économiques sociales).</w:t>
      </w:r>
    </w:p>
    <w:p w14:paraId="2FD8F9DF" w14:textId="77777777" w:rsidR="00030BD4" w:rsidRPr="00DC1BA1" w:rsidRDefault="00030BD4" w:rsidP="00030BD4">
      <w:pPr>
        <w:numPr>
          <w:ilvl w:val="0"/>
          <w:numId w:val="195"/>
        </w:numPr>
      </w:pPr>
      <w:r w:rsidRPr="00DC1BA1">
        <w:rPr>
          <w:b/>
          <w:bCs/>
        </w:rPr>
        <w:t>Caisses d'Assurance:</w:t>
      </w:r>
    </w:p>
    <w:p w14:paraId="31F6A519" w14:textId="77777777" w:rsidR="00030BD4" w:rsidRPr="00DC1BA1" w:rsidRDefault="00030BD4" w:rsidP="00030BD4">
      <w:pPr>
        <w:numPr>
          <w:ilvl w:val="1"/>
          <w:numId w:val="195"/>
        </w:numPr>
      </w:pPr>
      <w:r w:rsidRPr="00DC1BA1">
        <w:t>Une liste déroulante pour choisir parmi différentes caisses d'assurance, indiquant que le programme peut traiter des données pour divers organismes d'assurance.</w:t>
      </w:r>
    </w:p>
    <w:p w14:paraId="5E2875B0" w14:textId="77777777" w:rsidR="00030BD4" w:rsidRPr="00DC1BA1" w:rsidRDefault="00030BD4" w:rsidP="00030BD4">
      <w:pPr>
        <w:numPr>
          <w:ilvl w:val="0"/>
          <w:numId w:val="195"/>
        </w:numPr>
      </w:pPr>
      <w:r w:rsidRPr="00DC1BA1">
        <w:rPr>
          <w:b/>
          <w:bCs/>
        </w:rPr>
        <w:t>Caisses d'Allocations Familiales:</w:t>
      </w:r>
    </w:p>
    <w:p w14:paraId="5137D753" w14:textId="77777777" w:rsidR="00030BD4" w:rsidRPr="00DC1BA1" w:rsidRDefault="00030BD4" w:rsidP="00030BD4">
      <w:pPr>
        <w:numPr>
          <w:ilvl w:val="1"/>
          <w:numId w:val="195"/>
        </w:numPr>
      </w:pPr>
      <w:r w:rsidRPr="00DC1BA1">
        <w:t>Similaire à la sélection des caisses d'assurance, permettant la sélection de caisses pour les allocations familiales.</w:t>
      </w:r>
    </w:p>
    <w:p w14:paraId="664C64B1" w14:textId="77777777" w:rsidR="00030BD4" w:rsidRPr="00DC1BA1" w:rsidRDefault="00030BD4" w:rsidP="00030BD4">
      <w:pPr>
        <w:numPr>
          <w:ilvl w:val="0"/>
          <w:numId w:val="195"/>
        </w:numPr>
      </w:pPr>
      <w:r w:rsidRPr="00DC1BA1">
        <w:rPr>
          <w:b/>
          <w:bCs/>
        </w:rPr>
        <w:t>Information sur le Responsable:</w:t>
      </w:r>
    </w:p>
    <w:p w14:paraId="1BBFB677" w14:textId="77777777" w:rsidR="00030BD4" w:rsidRPr="00DC1BA1" w:rsidRDefault="00030BD4" w:rsidP="00030BD4">
      <w:pPr>
        <w:numPr>
          <w:ilvl w:val="1"/>
          <w:numId w:val="195"/>
        </w:numPr>
      </w:pPr>
      <w:r w:rsidRPr="00DC1BA1">
        <w:t>Des champs pour saisir des informations sur la personne responsable du fichier XML, y compris le nom, l'email, le numéro de téléphone, et les détails de l'adresse de la société.</w:t>
      </w:r>
    </w:p>
    <w:p w14:paraId="24C7B6BE" w14:textId="77777777" w:rsidR="00030BD4" w:rsidRPr="00DC1BA1" w:rsidRDefault="00030BD4" w:rsidP="00030BD4">
      <w:pPr>
        <w:numPr>
          <w:ilvl w:val="0"/>
          <w:numId w:val="195"/>
        </w:numPr>
      </w:pPr>
      <w:r w:rsidRPr="00DC1BA1">
        <w:rPr>
          <w:b/>
          <w:bCs/>
        </w:rPr>
        <w:t>Options de Fichier XML:</w:t>
      </w:r>
    </w:p>
    <w:p w14:paraId="1CBA63C1" w14:textId="77777777" w:rsidR="00030BD4" w:rsidRPr="00DC1BA1" w:rsidRDefault="00030BD4" w:rsidP="00030BD4">
      <w:pPr>
        <w:numPr>
          <w:ilvl w:val="1"/>
          <w:numId w:val="195"/>
        </w:numPr>
      </w:pPr>
      <w:r w:rsidRPr="00DC1BA1">
        <w:t>Des cases à cocher pour des déclarations spécifiques (entrées/sorties AVS, remplacement, sans autorisation) et des options pour inclure des informations supplémentaires comme le lieu de travail dans les observations.</w:t>
      </w:r>
    </w:p>
    <w:p w14:paraId="35919697" w14:textId="77777777" w:rsidR="00030BD4" w:rsidRPr="00DC1BA1" w:rsidRDefault="00030BD4" w:rsidP="00030BD4">
      <w:pPr>
        <w:numPr>
          <w:ilvl w:val="0"/>
          <w:numId w:val="195"/>
        </w:numPr>
      </w:pPr>
      <w:r w:rsidRPr="00DC1BA1">
        <w:rPr>
          <w:b/>
          <w:bCs/>
        </w:rPr>
        <w:t>Fonction de Test:</w:t>
      </w:r>
    </w:p>
    <w:p w14:paraId="2D4AF087" w14:textId="77777777" w:rsidR="00030BD4" w:rsidRPr="00DC1BA1" w:rsidRDefault="00030BD4" w:rsidP="00030BD4">
      <w:pPr>
        <w:numPr>
          <w:ilvl w:val="1"/>
          <w:numId w:val="195"/>
        </w:numPr>
      </w:pPr>
      <w:r w:rsidRPr="00DC1BA1">
        <w:t>Une option "Test" pour vérifier la validité ou la format du fichier XML avant l'envoi ou l'utilisation finale.</w:t>
      </w:r>
    </w:p>
    <w:p w14:paraId="2EFA446F" w14:textId="77777777" w:rsidR="00030BD4" w:rsidRPr="00DC1BA1" w:rsidRDefault="00030BD4" w:rsidP="00030BD4">
      <w:r w:rsidRPr="00DC1BA1">
        <w:t>Ce programme aide à automatiser la création de rapports et de certifications nécessaires pour la gestion de la paie, l'assurance, et d'autres besoins administratifs, assurant que les données sont précisément formatées pour les systèmes qui reçoivent et traitent ces informations. Il joue un rôle important dans la précision des données et l'efficacité des processus administratifs, réduisant les erreurs manuelles et améliorant la conformité.</w:t>
      </w:r>
    </w:p>
    <w:p w14:paraId="5220248C" w14:textId="77777777" w:rsidR="00030BD4" w:rsidRPr="00DC1BA1" w:rsidRDefault="00030BD4" w:rsidP="00030BD4"/>
    <w:p w14:paraId="362700FA" w14:textId="77777777" w:rsidR="00030BD4" w:rsidRPr="002C234E" w:rsidRDefault="00030BD4" w:rsidP="00030BD4"/>
    <w:p w14:paraId="115D42CD" w14:textId="77777777" w:rsidR="00030BD4" w:rsidRDefault="00030BD4" w:rsidP="00030BD4">
      <w:pPr>
        <w:pStyle w:val="Titre4"/>
      </w:pPr>
      <w:r>
        <w:lastRenderedPageBreak/>
        <w:t xml:space="preserve">Export ISEL programme « sdisel » : </w:t>
      </w:r>
    </w:p>
    <w:p w14:paraId="41D86CFE" w14:textId="77777777" w:rsidR="00030BD4" w:rsidRDefault="00030BD4" w:rsidP="00030BD4">
      <w:r w:rsidRPr="00AC1CB4">
        <w:rPr>
          <w:noProof/>
        </w:rPr>
        <w:drawing>
          <wp:anchor distT="0" distB="0" distL="114300" distR="114300" simplePos="0" relativeHeight="251662336" behindDoc="0" locked="0" layoutInCell="1" allowOverlap="1" wp14:anchorId="53BD1F9B" wp14:editId="197251AE">
            <wp:simplePos x="457200" y="361950"/>
            <wp:positionH relativeFrom="column">
              <wp:align>left</wp:align>
            </wp:positionH>
            <wp:positionV relativeFrom="paragraph">
              <wp:align>top</wp:align>
            </wp:positionV>
            <wp:extent cx="8928735" cy="5991225"/>
            <wp:effectExtent l="0" t="0" r="5715" b="0"/>
            <wp:wrapSquare wrapText="bothSides"/>
            <wp:docPr id="585894650"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4650" name="Image 1" descr="Une image contenant texte, capture d’écran, logiciel, affichag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8929980" cy="5991901"/>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26DA20CB" w14:textId="77777777" w:rsidR="00030BD4" w:rsidRDefault="00030BD4" w:rsidP="00030BD4"/>
    <w:p w14:paraId="1928E164" w14:textId="77777777" w:rsidR="00030BD4" w:rsidRDefault="00030BD4" w:rsidP="00030BD4">
      <w:pPr>
        <w:rPr>
          <w:b/>
          <w:bCs/>
          <w:u w:val="single"/>
        </w:rPr>
      </w:pPr>
      <w:r w:rsidRPr="00202321">
        <w:rPr>
          <w:b/>
          <w:bCs/>
          <w:u w:val="single"/>
        </w:rPr>
        <w:lastRenderedPageBreak/>
        <w:t xml:space="preserve">Note explicative de l’export ISEL programme « sdisel » : </w:t>
      </w:r>
    </w:p>
    <w:p w14:paraId="505B8468" w14:textId="77777777" w:rsidR="00030BD4" w:rsidRPr="004038F8" w:rsidRDefault="00030BD4" w:rsidP="00030BD4">
      <w:r w:rsidRPr="004038F8">
        <w:t xml:space="preserve">Le programme "sdisel" </w:t>
      </w:r>
      <w:r>
        <w:t>est</w:t>
      </w:r>
      <w:r w:rsidRPr="004038F8">
        <w:t xml:space="preserve"> une interface conçue pour l'exportation de données spécifiques, probablement liées à la paie ou à la gestion des ressources humaines. Voici comment il est structuré :</w:t>
      </w:r>
    </w:p>
    <w:p w14:paraId="61F363C5" w14:textId="77777777" w:rsidR="00030BD4" w:rsidRPr="004038F8" w:rsidRDefault="00030BD4" w:rsidP="00030BD4">
      <w:pPr>
        <w:numPr>
          <w:ilvl w:val="0"/>
          <w:numId w:val="196"/>
        </w:numPr>
      </w:pPr>
      <w:r w:rsidRPr="004038F8">
        <w:rPr>
          <w:b/>
          <w:bCs/>
        </w:rPr>
        <w:t>Sélection des Employés :</w:t>
      </w:r>
    </w:p>
    <w:p w14:paraId="51475C2D" w14:textId="77777777" w:rsidR="00030BD4" w:rsidRPr="004038F8" w:rsidRDefault="00030BD4" w:rsidP="00030BD4">
      <w:pPr>
        <w:numPr>
          <w:ilvl w:val="1"/>
          <w:numId w:val="196"/>
        </w:numPr>
      </w:pPr>
      <w:r w:rsidRPr="004038F8">
        <w:t>Des options telles que "Tous les salariés" ou des sélections "alphabétique" ou "numérique" qui permettent à l'utilisateur de cibler un groupe spécifique d'employés pour le processus d'exportation.</w:t>
      </w:r>
    </w:p>
    <w:p w14:paraId="39A7FB7F" w14:textId="77777777" w:rsidR="00030BD4" w:rsidRPr="004038F8" w:rsidRDefault="00030BD4" w:rsidP="00030BD4">
      <w:pPr>
        <w:numPr>
          <w:ilvl w:val="0"/>
          <w:numId w:val="196"/>
        </w:numPr>
      </w:pPr>
      <w:r w:rsidRPr="004038F8">
        <w:rPr>
          <w:b/>
          <w:bCs/>
        </w:rPr>
        <w:t>Information de la Société :</w:t>
      </w:r>
    </w:p>
    <w:p w14:paraId="7C68061C" w14:textId="77777777" w:rsidR="00030BD4" w:rsidRPr="004038F8" w:rsidRDefault="00030BD4" w:rsidP="00030BD4">
      <w:pPr>
        <w:numPr>
          <w:ilvl w:val="1"/>
          <w:numId w:val="196"/>
        </w:numPr>
      </w:pPr>
      <w:r w:rsidRPr="004038F8">
        <w:t>Des champs pour entrer des informations spécifiques à la société, y compris le nom ou la raison sociale, l'adresse, et d'autres détails pertinents.</w:t>
      </w:r>
    </w:p>
    <w:p w14:paraId="3DBF4B3F" w14:textId="77777777" w:rsidR="00030BD4" w:rsidRPr="004038F8" w:rsidRDefault="00030BD4" w:rsidP="00030BD4">
      <w:pPr>
        <w:numPr>
          <w:ilvl w:val="0"/>
          <w:numId w:val="196"/>
        </w:numPr>
      </w:pPr>
      <w:r w:rsidRPr="004038F8">
        <w:rPr>
          <w:b/>
          <w:bCs/>
        </w:rPr>
        <w:t>Période d’Exportation :</w:t>
      </w:r>
    </w:p>
    <w:p w14:paraId="6EB67917" w14:textId="77777777" w:rsidR="00030BD4" w:rsidRPr="004038F8" w:rsidRDefault="00030BD4" w:rsidP="00030BD4">
      <w:pPr>
        <w:numPr>
          <w:ilvl w:val="1"/>
          <w:numId w:val="196"/>
        </w:numPr>
      </w:pPr>
      <w:r w:rsidRPr="004038F8">
        <w:t>Des menus déroulants pour sélectionner l'exercice fiscal et la période d'ajustement, indiquant la période pour laquelle les données doivent être exportées.</w:t>
      </w:r>
    </w:p>
    <w:p w14:paraId="695052F3" w14:textId="77777777" w:rsidR="00030BD4" w:rsidRPr="004038F8" w:rsidRDefault="00030BD4" w:rsidP="00030BD4">
      <w:pPr>
        <w:numPr>
          <w:ilvl w:val="0"/>
          <w:numId w:val="196"/>
        </w:numPr>
      </w:pPr>
      <w:r w:rsidRPr="004038F8">
        <w:rPr>
          <w:b/>
          <w:bCs/>
        </w:rPr>
        <w:t>Sélection de Décomptes :</w:t>
      </w:r>
    </w:p>
    <w:p w14:paraId="498B2E2F" w14:textId="77777777" w:rsidR="00030BD4" w:rsidRPr="004038F8" w:rsidRDefault="00030BD4" w:rsidP="00030BD4">
      <w:pPr>
        <w:numPr>
          <w:ilvl w:val="1"/>
          <w:numId w:val="196"/>
        </w:numPr>
      </w:pPr>
      <w:r w:rsidRPr="004038F8">
        <w:t>Un menu permettant de choisir les types de décomptes à exporter, qui peuvent inclure différents types de paiements ou de classifications d'employés.</w:t>
      </w:r>
    </w:p>
    <w:p w14:paraId="7B77AF37" w14:textId="77777777" w:rsidR="00030BD4" w:rsidRPr="004038F8" w:rsidRDefault="00030BD4" w:rsidP="00030BD4">
      <w:pPr>
        <w:numPr>
          <w:ilvl w:val="0"/>
          <w:numId w:val="196"/>
        </w:numPr>
      </w:pPr>
      <w:r w:rsidRPr="004038F8">
        <w:rPr>
          <w:b/>
          <w:bCs/>
        </w:rPr>
        <w:t>Filtrage par Entité :</w:t>
      </w:r>
    </w:p>
    <w:p w14:paraId="3989D1A2" w14:textId="77777777" w:rsidR="00030BD4" w:rsidRPr="004038F8" w:rsidRDefault="00030BD4" w:rsidP="00030BD4">
      <w:pPr>
        <w:numPr>
          <w:ilvl w:val="1"/>
          <w:numId w:val="196"/>
        </w:numPr>
      </w:pPr>
      <w:r w:rsidRPr="004038F8">
        <w:t>La possibilité de sélectionner des succursales ou des départements spécifiques, ce qui suggère que l'outil peut traiter des données segmentées par diverses unités organisationnelles.</w:t>
      </w:r>
    </w:p>
    <w:p w14:paraId="773C090B" w14:textId="77777777" w:rsidR="00030BD4" w:rsidRPr="004038F8" w:rsidRDefault="00030BD4" w:rsidP="00030BD4">
      <w:pPr>
        <w:numPr>
          <w:ilvl w:val="0"/>
          <w:numId w:val="196"/>
        </w:numPr>
      </w:pPr>
      <w:r w:rsidRPr="004038F8">
        <w:rPr>
          <w:b/>
          <w:bCs/>
        </w:rPr>
        <w:t>Options Supplémentaires :</w:t>
      </w:r>
    </w:p>
    <w:p w14:paraId="5533D8FD" w14:textId="77777777" w:rsidR="00030BD4" w:rsidRPr="004038F8" w:rsidRDefault="00030BD4" w:rsidP="00030BD4">
      <w:pPr>
        <w:numPr>
          <w:ilvl w:val="1"/>
          <w:numId w:val="196"/>
        </w:numPr>
      </w:pPr>
      <w:r w:rsidRPr="004038F8">
        <w:t>Des cases à cocher pour inclure ou exclure des données supplémentaires, comme les absences, et des fonctions de test.</w:t>
      </w:r>
    </w:p>
    <w:p w14:paraId="411854A0" w14:textId="77777777" w:rsidR="00030BD4" w:rsidRPr="004038F8" w:rsidRDefault="00030BD4" w:rsidP="00030BD4">
      <w:r w:rsidRPr="004038F8">
        <w:t>En résumé, le programme "sdisel" est un outil qui facilite la collecte et l'exportation de données d'entreprise structurées pour des besoins externes ou internes, comme la conformité fiscale, les audits, ou les analyses de données. Il joue un rôle crucial dans la gestion efficace des informations et assure que les données correctes sont compilées et transmises selon les besoins.</w:t>
      </w:r>
    </w:p>
    <w:p w14:paraId="5D735B7C" w14:textId="77777777" w:rsidR="00030BD4" w:rsidRPr="00075259" w:rsidRDefault="00030BD4" w:rsidP="00030BD4"/>
    <w:p w14:paraId="2D898A53" w14:textId="77777777" w:rsidR="00030BD4" w:rsidRDefault="00030BD4" w:rsidP="00030BD4">
      <w:pPr>
        <w:pStyle w:val="Titre3"/>
      </w:pPr>
      <w:bookmarkStart w:id="17" w:name="_Toc164865940"/>
      <w:r>
        <w:lastRenderedPageBreak/>
        <w:t>Editions paramétrables :</w:t>
      </w:r>
      <w:bookmarkEnd w:id="17"/>
    </w:p>
    <w:p w14:paraId="108C69AC" w14:textId="77777777" w:rsidR="00030BD4" w:rsidRDefault="00030BD4" w:rsidP="00030BD4">
      <w:pPr>
        <w:pStyle w:val="Titre4"/>
      </w:pPr>
      <w:r>
        <w:t xml:space="preserve">Edition paramétrable Employés sd101 : </w:t>
      </w:r>
    </w:p>
    <w:p w14:paraId="75BEA4F4" w14:textId="77777777" w:rsidR="00030BD4" w:rsidRDefault="00030BD4" w:rsidP="00030BD4">
      <w:r w:rsidRPr="004A0748">
        <w:rPr>
          <w:noProof/>
        </w:rPr>
        <w:drawing>
          <wp:inline distT="0" distB="0" distL="0" distR="0" wp14:anchorId="51B447EB" wp14:editId="0C37D5B2">
            <wp:extent cx="7109460" cy="1795246"/>
            <wp:effectExtent l="0" t="0" r="0" b="0"/>
            <wp:docPr id="453625058"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25058" name="Image 1" descr="Une image contenant texte, logiciel, Page web, Icône d’ordinateur&#10;&#10;Description générée automatiquement"/>
                    <pic:cNvPicPr/>
                  </pic:nvPicPr>
                  <pic:blipFill>
                    <a:blip r:embed="rId97"/>
                    <a:stretch>
                      <a:fillRect/>
                    </a:stretch>
                  </pic:blipFill>
                  <pic:spPr>
                    <a:xfrm>
                      <a:off x="0" y="0"/>
                      <a:ext cx="7160422" cy="1808115"/>
                    </a:xfrm>
                    <a:prstGeom prst="rect">
                      <a:avLst/>
                    </a:prstGeom>
                  </pic:spPr>
                </pic:pic>
              </a:graphicData>
            </a:graphic>
          </wp:inline>
        </w:drawing>
      </w:r>
    </w:p>
    <w:p w14:paraId="2DCB0AB2" w14:textId="77777777" w:rsidR="00030BD4" w:rsidRDefault="00030BD4" w:rsidP="00030BD4">
      <w:r w:rsidRPr="00E365A5">
        <w:rPr>
          <w:noProof/>
        </w:rPr>
        <w:drawing>
          <wp:inline distT="0" distB="0" distL="0" distR="0" wp14:anchorId="550DC08A" wp14:editId="0BA054CA">
            <wp:extent cx="6659880" cy="4437706"/>
            <wp:effectExtent l="0" t="0" r="7620" b="1270"/>
            <wp:docPr id="40566291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2913" name="Image 1" descr="Une image contenant texte, capture d’écran, affichage, logiciel&#10;&#10;Description générée automatiquement"/>
                    <pic:cNvPicPr/>
                  </pic:nvPicPr>
                  <pic:blipFill>
                    <a:blip r:embed="rId98"/>
                    <a:stretch>
                      <a:fillRect/>
                    </a:stretch>
                  </pic:blipFill>
                  <pic:spPr>
                    <a:xfrm>
                      <a:off x="0" y="0"/>
                      <a:ext cx="6693318" cy="4459987"/>
                    </a:xfrm>
                    <a:prstGeom prst="rect">
                      <a:avLst/>
                    </a:prstGeom>
                  </pic:spPr>
                </pic:pic>
              </a:graphicData>
            </a:graphic>
          </wp:inline>
        </w:drawing>
      </w:r>
    </w:p>
    <w:p w14:paraId="6166116C" w14:textId="77777777" w:rsidR="00030BD4" w:rsidRDefault="00030BD4" w:rsidP="00030BD4">
      <w:pPr>
        <w:rPr>
          <w:b/>
          <w:bCs/>
          <w:u w:val="single"/>
        </w:rPr>
      </w:pPr>
      <w:r w:rsidRPr="00774C0A">
        <w:rPr>
          <w:b/>
          <w:bCs/>
          <w:u w:val="single"/>
        </w:rPr>
        <w:lastRenderedPageBreak/>
        <w:t xml:space="preserve">Note explicative de l’Edition paramétrable Employé programme « sd101 » : </w:t>
      </w:r>
    </w:p>
    <w:p w14:paraId="23B7565F" w14:textId="77777777" w:rsidR="00030BD4" w:rsidRPr="000C0FDB" w:rsidRDefault="00030BD4" w:rsidP="00030BD4">
      <w:r w:rsidRPr="000C0FDB">
        <w:t>Le programme "sd101" est conçu pour la gestion et la création de listes personnalisées au sein de l'ERP. Voici les éléments clés et leurs fonctions probables :</w:t>
      </w:r>
    </w:p>
    <w:p w14:paraId="4B7930D6" w14:textId="77777777" w:rsidR="00030BD4" w:rsidRPr="000C0FDB" w:rsidRDefault="00030BD4" w:rsidP="00030BD4">
      <w:pPr>
        <w:numPr>
          <w:ilvl w:val="0"/>
          <w:numId w:val="197"/>
        </w:numPr>
      </w:pPr>
      <w:r w:rsidRPr="000C0FDB">
        <w:rPr>
          <w:b/>
          <w:bCs/>
        </w:rPr>
        <w:t>Sélection et Gestion de Listes :</w:t>
      </w:r>
    </w:p>
    <w:p w14:paraId="03534FAC" w14:textId="77777777" w:rsidR="00030BD4" w:rsidRPr="000C0FDB" w:rsidRDefault="00030BD4" w:rsidP="00030BD4">
      <w:pPr>
        <w:numPr>
          <w:ilvl w:val="1"/>
          <w:numId w:val="197"/>
        </w:numPr>
      </w:pPr>
      <w:r w:rsidRPr="000C0FDB">
        <w:t>"Mes listes" et "Toutes les listes" indiquent que les utilisateurs peuvent créer et gérer des listes personnalisées. Cela peut inclure des listes de salaires fixes, des adresses d'employés, ou d'autres ensembles de données spécifiques à l'entreprise.</w:t>
      </w:r>
    </w:p>
    <w:p w14:paraId="2E24295D" w14:textId="77777777" w:rsidR="00030BD4" w:rsidRPr="000C0FDB" w:rsidRDefault="00030BD4" w:rsidP="00030BD4">
      <w:pPr>
        <w:numPr>
          <w:ilvl w:val="0"/>
          <w:numId w:val="197"/>
        </w:numPr>
      </w:pPr>
      <w:r w:rsidRPr="000C0FDB">
        <w:rPr>
          <w:b/>
          <w:bCs/>
        </w:rPr>
        <w:t>Création de Nouvelles Listes :</w:t>
      </w:r>
    </w:p>
    <w:p w14:paraId="3C53B140" w14:textId="77777777" w:rsidR="00030BD4" w:rsidRPr="000C0FDB" w:rsidRDefault="00030BD4" w:rsidP="00030BD4">
      <w:pPr>
        <w:numPr>
          <w:ilvl w:val="1"/>
          <w:numId w:val="197"/>
        </w:numPr>
      </w:pPr>
      <w:r w:rsidRPr="000C0FDB">
        <w:t>"Nouvelle Liste..." permet probablement de créer une nouvelle liste personnalisée avec des critères spécifiques.</w:t>
      </w:r>
    </w:p>
    <w:p w14:paraId="71C3B445" w14:textId="77777777" w:rsidR="00030BD4" w:rsidRPr="000C0FDB" w:rsidRDefault="00030BD4" w:rsidP="00030BD4">
      <w:pPr>
        <w:numPr>
          <w:ilvl w:val="0"/>
          <w:numId w:val="197"/>
        </w:numPr>
      </w:pPr>
      <w:r w:rsidRPr="000C0FDB">
        <w:rPr>
          <w:b/>
          <w:bCs/>
        </w:rPr>
        <w:t>Options de Visualisation et de Format :</w:t>
      </w:r>
    </w:p>
    <w:p w14:paraId="7BE7BAF7" w14:textId="77777777" w:rsidR="00030BD4" w:rsidRPr="000C0FDB" w:rsidRDefault="00030BD4" w:rsidP="00030BD4">
      <w:pPr>
        <w:numPr>
          <w:ilvl w:val="1"/>
          <w:numId w:val="197"/>
        </w:numPr>
      </w:pPr>
      <w:r w:rsidRPr="000C0FDB">
        <w:t>Des options comme "Visualisation requête", "Format Ligne", et "Format Page" suggèrent que les utilisateurs peuvent définir comment les données de la liste seront affichées ou imprimées.</w:t>
      </w:r>
    </w:p>
    <w:p w14:paraId="03FC9856" w14:textId="77777777" w:rsidR="00030BD4" w:rsidRPr="000C0FDB" w:rsidRDefault="00030BD4" w:rsidP="00030BD4">
      <w:pPr>
        <w:numPr>
          <w:ilvl w:val="0"/>
          <w:numId w:val="197"/>
        </w:numPr>
      </w:pPr>
      <w:r w:rsidRPr="000C0FDB">
        <w:rPr>
          <w:b/>
          <w:bCs/>
        </w:rPr>
        <w:t>Sélection d’Enregistrements :</w:t>
      </w:r>
    </w:p>
    <w:p w14:paraId="0C6CBF70" w14:textId="77777777" w:rsidR="00030BD4" w:rsidRPr="000C0FDB" w:rsidRDefault="00030BD4" w:rsidP="00030BD4">
      <w:pPr>
        <w:numPr>
          <w:ilvl w:val="1"/>
          <w:numId w:val="197"/>
        </w:numPr>
      </w:pPr>
      <w:r w:rsidRPr="000C0FDB">
        <w:t>La section permettant de choisir "Tous les enregistrements" ou un ensemble de données spécifique ("Du fichier : Salariés (sdba)") offre une grande flexibilité pour filtrer et cibler les données nécessaires.</w:t>
      </w:r>
    </w:p>
    <w:p w14:paraId="42F8D4E6" w14:textId="77777777" w:rsidR="00030BD4" w:rsidRPr="000C0FDB" w:rsidRDefault="00030BD4" w:rsidP="00030BD4">
      <w:pPr>
        <w:numPr>
          <w:ilvl w:val="0"/>
          <w:numId w:val="197"/>
        </w:numPr>
      </w:pPr>
      <w:r w:rsidRPr="000C0FDB">
        <w:rPr>
          <w:b/>
          <w:bCs/>
        </w:rPr>
        <w:t>Critères et Conditions :</w:t>
      </w:r>
    </w:p>
    <w:p w14:paraId="5F0C51A5" w14:textId="77777777" w:rsidR="00030BD4" w:rsidRPr="000C0FDB" w:rsidRDefault="00030BD4" w:rsidP="00030BD4">
      <w:pPr>
        <w:numPr>
          <w:ilvl w:val="1"/>
          <w:numId w:val="197"/>
        </w:numPr>
      </w:pPr>
      <w:r w:rsidRPr="000C0FDB">
        <w:t>La possibilité de définir des "Critères" pour les listes, comme une date de sortie ou d'autres conditions, indique un haut degré de personnalisation dans la recherche et la sélection des données.</w:t>
      </w:r>
    </w:p>
    <w:p w14:paraId="76A51BD4" w14:textId="77777777" w:rsidR="00030BD4" w:rsidRPr="000C0FDB" w:rsidRDefault="00030BD4" w:rsidP="00030BD4">
      <w:pPr>
        <w:numPr>
          <w:ilvl w:val="0"/>
          <w:numId w:val="197"/>
        </w:numPr>
      </w:pPr>
      <w:r w:rsidRPr="000C0FDB">
        <w:rPr>
          <w:b/>
          <w:bCs/>
        </w:rPr>
        <w:t>Gestion des Formats d’Impression :</w:t>
      </w:r>
    </w:p>
    <w:p w14:paraId="37297BA4" w14:textId="77777777" w:rsidR="00030BD4" w:rsidRPr="000C0FDB" w:rsidRDefault="00030BD4" w:rsidP="00030BD4">
      <w:pPr>
        <w:numPr>
          <w:ilvl w:val="1"/>
          <w:numId w:val="197"/>
        </w:numPr>
      </w:pPr>
      <w:r w:rsidRPr="000C0FDB">
        <w:t>"Portrait" et "Paysage" permettent de choisir l'orientation de la page pour l'impression, et d'autres options concernent la taille du papier.</w:t>
      </w:r>
    </w:p>
    <w:p w14:paraId="4D792482" w14:textId="77777777" w:rsidR="00030BD4" w:rsidRPr="000C0FDB" w:rsidRDefault="00030BD4" w:rsidP="00030BD4">
      <w:r w:rsidRPr="000C0FDB">
        <w:t>Le programme "sd101" semble être un outil flexible pour les utilisateurs qui doivent compiler et travailler avec des données spécifiques dans l'ERP, telles que les listes de paie ou les registres des employés. Il facilite l'organisation et la présentation des informations essentielles, ce qui est crucial pour la gestion des ressources humaines, la comptabilité, et d'autres opérations commerciales.</w:t>
      </w:r>
    </w:p>
    <w:p w14:paraId="3B7A7894" w14:textId="77777777" w:rsidR="00030BD4" w:rsidRPr="000C0FDB" w:rsidRDefault="00030BD4" w:rsidP="00030BD4"/>
    <w:p w14:paraId="64708813" w14:textId="77777777" w:rsidR="00030BD4" w:rsidRPr="00774C0A" w:rsidRDefault="00030BD4" w:rsidP="00030BD4">
      <w:pPr>
        <w:rPr>
          <w:b/>
          <w:bCs/>
          <w:u w:val="single"/>
        </w:rPr>
      </w:pPr>
    </w:p>
    <w:p w14:paraId="4C213797" w14:textId="77777777" w:rsidR="00030BD4" w:rsidRDefault="00030BD4" w:rsidP="00030BD4">
      <w:pPr>
        <w:pStyle w:val="Titre4"/>
      </w:pPr>
      <w:r>
        <w:lastRenderedPageBreak/>
        <w:t xml:space="preserve">Editions paramétrables sd650 : </w:t>
      </w:r>
    </w:p>
    <w:p w14:paraId="315E6AE8" w14:textId="77777777" w:rsidR="00030BD4" w:rsidRDefault="00030BD4" w:rsidP="00030BD4">
      <w:r w:rsidRPr="009316BB">
        <w:rPr>
          <w:noProof/>
        </w:rPr>
        <w:drawing>
          <wp:inline distT="0" distB="0" distL="0" distR="0" wp14:anchorId="20E17704" wp14:editId="049F9FAF">
            <wp:extent cx="7101840" cy="1654244"/>
            <wp:effectExtent l="0" t="0" r="3810" b="3175"/>
            <wp:docPr id="120096395"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395" name="Image 1" descr="Une image contenant texte, logiciel, capture d’écran, Page web&#10;&#10;Description générée automatiquement"/>
                    <pic:cNvPicPr/>
                  </pic:nvPicPr>
                  <pic:blipFill>
                    <a:blip r:embed="rId99"/>
                    <a:stretch>
                      <a:fillRect/>
                    </a:stretch>
                  </pic:blipFill>
                  <pic:spPr>
                    <a:xfrm>
                      <a:off x="0" y="0"/>
                      <a:ext cx="7118472" cy="1658118"/>
                    </a:xfrm>
                    <a:prstGeom prst="rect">
                      <a:avLst/>
                    </a:prstGeom>
                  </pic:spPr>
                </pic:pic>
              </a:graphicData>
            </a:graphic>
          </wp:inline>
        </w:drawing>
      </w:r>
    </w:p>
    <w:p w14:paraId="0E3811F6" w14:textId="77777777" w:rsidR="00030BD4" w:rsidRDefault="00030BD4" w:rsidP="00030BD4">
      <w:r w:rsidRPr="002A264A">
        <w:rPr>
          <w:noProof/>
        </w:rPr>
        <w:drawing>
          <wp:inline distT="0" distB="0" distL="0" distR="0" wp14:anchorId="7ABDBE22" wp14:editId="5C341C14">
            <wp:extent cx="7269480" cy="4853552"/>
            <wp:effectExtent l="0" t="0" r="7620" b="4445"/>
            <wp:docPr id="164817535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5358" name="Image 1" descr="Une image contenant texte, capture d’écran, logiciel, affichage&#10;&#10;Description générée automatiquement"/>
                    <pic:cNvPicPr/>
                  </pic:nvPicPr>
                  <pic:blipFill>
                    <a:blip r:embed="rId100"/>
                    <a:stretch>
                      <a:fillRect/>
                    </a:stretch>
                  </pic:blipFill>
                  <pic:spPr>
                    <a:xfrm>
                      <a:off x="0" y="0"/>
                      <a:ext cx="7276132" cy="4857993"/>
                    </a:xfrm>
                    <a:prstGeom prst="rect">
                      <a:avLst/>
                    </a:prstGeom>
                  </pic:spPr>
                </pic:pic>
              </a:graphicData>
            </a:graphic>
          </wp:inline>
        </w:drawing>
      </w:r>
    </w:p>
    <w:p w14:paraId="1815CF61" w14:textId="77777777" w:rsidR="00030BD4" w:rsidRDefault="00030BD4" w:rsidP="00030BD4">
      <w:pPr>
        <w:rPr>
          <w:b/>
          <w:bCs/>
          <w:u w:val="single"/>
        </w:rPr>
      </w:pPr>
      <w:r w:rsidRPr="00432BE5">
        <w:rPr>
          <w:b/>
          <w:bCs/>
          <w:u w:val="single"/>
        </w:rPr>
        <w:lastRenderedPageBreak/>
        <w:t xml:space="preserve">Note explicative des éditions paramétrable de divers rapports programme « sd650 » : </w:t>
      </w:r>
    </w:p>
    <w:p w14:paraId="17C17AE2" w14:textId="77777777" w:rsidR="00030BD4" w:rsidRPr="00E546F7" w:rsidRDefault="00030BD4" w:rsidP="00030BD4">
      <w:r w:rsidRPr="00E546F7">
        <w:t>Le programme "sd650" est conçu pour la génération de divers rapports et documents paramétrables au sein de l'ERP. Voici une description de ses composants principaux et leurs fonctions :</w:t>
      </w:r>
    </w:p>
    <w:p w14:paraId="7493DDE1" w14:textId="77777777" w:rsidR="00030BD4" w:rsidRPr="00E546F7" w:rsidRDefault="00030BD4" w:rsidP="00030BD4">
      <w:pPr>
        <w:numPr>
          <w:ilvl w:val="0"/>
          <w:numId w:val="198"/>
        </w:numPr>
      </w:pPr>
      <w:r w:rsidRPr="00E546F7">
        <w:rPr>
          <w:b/>
          <w:bCs/>
        </w:rPr>
        <w:t>Sélection d'impression :</w:t>
      </w:r>
    </w:p>
    <w:p w14:paraId="67B40044" w14:textId="77777777" w:rsidR="00030BD4" w:rsidRPr="00E546F7" w:rsidRDefault="00030BD4" w:rsidP="00030BD4">
      <w:pPr>
        <w:numPr>
          <w:ilvl w:val="1"/>
          <w:numId w:val="198"/>
        </w:numPr>
      </w:pPr>
      <w:r w:rsidRPr="00E546F7">
        <w:t>L'interface initiale semble proposer une liste de rapports ou de documents pouvant être générés, tels que des attestations de salaire, des déclarations de salaires pour différentes caisses d'assurance, etc.</w:t>
      </w:r>
    </w:p>
    <w:p w14:paraId="7F7B1088" w14:textId="77777777" w:rsidR="00030BD4" w:rsidRPr="00E546F7" w:rsidRDefault="00030BD4" w:rsidP="00030BD4">
      <w:pPr>
        <w:numPr>
          <w:ilvl w:val="0"/>
          <w:numId w:val="198"/>
        </w:numPr>
      </w:pPr>
      <w:r w:rsidRPr="00E546F7">
        <w:rPr>
          <w:b/>
          <w:bCs/>
        </w:rPr>
        <w:t>Paramétrage des Éditions :</w:t>
      </w:r>
    </w:p>
    <w:p w14:paraId="2F363DD3" w14:textId="77777777" w:rsidR="00030BD4" w:rsidRPr="00E546F7" w:rsidRDefault="00030BD4" w:rsidP="00030BD4">
      <w:pPr>
        <w:numPr>
          <w:ilvl w:val="1"/>
          <w:numId w:val="198"/>
        </w:numPr>
      </w:pPr>
      <w:r w:rsidRPr="00E546F7">
        <w:t>Les options présentées permettent à l'utilisateur de sélectionner des critères spécifiques tels que la société concernée, l'année d'exercice, et la période pour laquelle le document doit être produit.</w:t>
      </w:r>
    </w:p>
    <w:p w14:paraId="4EEE8A6A" w14:textId="77777777" w:rsidR="00030BD4" w:rsidRPr="00E546F7" w:rsidRDefault="00030BD4" w:rsidP="00030BD4">
      <w:pPr>
        <w:numPr>
          <w:ilvl w:val="0"/>
          <w:numId w:val="198"/>
        </w:numPr>
      </w:pPr>
      <w:r w:rsidRPr="00E546F7">
        <w:rPr>
          <w:b/>
          <w:bCs/>
        </w:rPr>
        <w:t>Filtrage des Données :</w:t>
      </w:r>
    </w:p>
    <w:p w14:paraId="3040D847" w14:textId="77777777" w:rsidR="00030BD4" w:rsidRPr="00E546F7" w:rsidRDefault="00030BD4" w:rsidP="00030BD4">
      <w:pPr>
        <w:numPr>
          <w:ilvl w:val="1"/>
          <w:numId w:val="198"/>
        </w:numPr>
      </w:pPr>
      <w:r w:rsidRPr="00E546F7">
        <w:t>Des sélections comme "Tous les salariés" ou des filtres alphabétiques ou numériques pour affiner davantage les données à inclure dans le rapport.</w:t>
      </w:r>
    </w:p>
    <w:p w14:paraId="42B5F87B" w14:textId="77777777" w:rsidR="00030BD4" w:rsidRPr="00E546F7" w:rsidRDefault="00030BD4" w:rsidP="00030BD4">
      <w:pPr>
        <w:numPr>
          <w:ilvl w:val="0"/>
          <w:numId w:val="198"/>
        </w:numPr>
      </w:pPr>
      <w:r w:rsidRPr="00E546F7">
        <w:rPr>
          <w:b/>
          <w:bCs/>
        </w:rPr>
        <w:t>Gestion des Sous-Ensembles de Données :</w:t>
      </w:r>
    </w:p>
    <w:p w14:paraId="5A0A549C" w14:textId="77777777" w:rsidR="00030BD4" w:rsidRPr="00E546F7" w:rsidRDefault="00030BD4" w:rsidP="00030BD4">
      <w:pPr>
        <w:numPr>
          <w:ilvl w:val="1"/>
          <w:numId w:val="198"/>
        </w:numPr>
      </w:pPr>
      <w:r w:rsidRPr="00E546F7">
        <w:t>La possibilité de sélectionner des décomptes spécifiques, des départements, des succursales, et même de filtrer par genre du personnel.</w:t>
      </w:r>
    </w:p>
    <w:p w14:paraId="595CBAEA" w14:textId="77777777" w:rsidR="00030BD4" w:rsidRPr="00E546F7" w:rsidRDefault="00030BD4" w:rsidP="00030BD4">
      <w:pPr>
        <w:numPr>
          <w:ilvl w:val="0"/>
          <w:numId w:val="198"/>
        </w:numPr>
      </w:pPr>
      <w:r w:rsidRPr="00E546F7">
        <w:rPr>
          <w:b/>
          <w:bCs/>
        </w:rPr>
        <w:t>Préférences d'Édition :</w:t>
      </w:r>
    </w:p>
    <w:p w14:paraId="557B7F78" w14:textId="77777777" w:rsidR="00030BD4" w:rsidRPr="00E546F7" w:rsidRDefault="00030BD4" w:rsidP="00030BD4">
      <w:pPr>
        <w:numPr>
          <w:ilvl w:val="1"/>
          <w:numId w:val="198"/>
        </w:numPr>
      </w:pPr>
      <w:r w:rsidRPr="00E546F7">
        <w:t>Des options pour déterminer si l'édition doit être un test ou un document final, et des réglages pour la personnalisation supplémentaire du contenu du rapport, comme l'inclusion de codes personnels.</w:t>
      </w:r>
    </w:p>
    <w:p w14:paraId="7DD5FDF9" w14:textId="77777777" w:rsidR="00030BD4" w:rsidRPr="00E546F7" w:rsidRDefault="00030BD4" w:rsidP="00030BD4">
      <w:pPr>
        <w:numPr>
          <w:ilvl w:val="0"/>
          <w:numId w:val="198"/>
        </w:numPr>
      </w:pPr>
      <w:r w:rsidRPr="00E546F7">
        <w:rPr>
          <w:b/>
          <w:bCs/>
        </w:rPr>
        <w:t>Contrôles de Format :</w:t>
      </w:r>
    </w:p>
    <w:p w14:paraId="157D426E" w14:textId="77777777" w:rsidR="00030BD4" w:rsidRPr="00E546F7" w:rsidRDefault="00030BD4" w:rsidP="00030BD4">
      <w:pPr>
        <w:numPr>
          <w:ilvl w:val="1"/>
          <w:numId w:val="198"/>
        </w:numPr>
      </w:pPr>
      <w:r w:rsidRPr="00E546F7">
        <w:t>Des choix de format de page et de taille de papier pour l'impression, ainsi que des options pour l'orientation du document (portrait ou paysage).</w:t>
      </w:r>
    </w:p>
    <w:p w14:paraId="016A2AF0" w14:textId="77777777" w:rsidR="00030BD4" w:rsidRPr="00E546F7" w:rsidRDefault="00030BD4" w:rsidP="00030BD4">
      <w:r w:rsidRPr="00E546F7">
        <w:t>Le programme "sd650" semble être un outil robuste pour personnaliser la génération de documents essentiels à l'administration des salaires et aux obligations déclaratives dans l'entreprise, en offrant une grande flexibilité et en réduisant la charge de travail manuelle.</w:t>
      </w:r>
    </w:p>
    <w:p w14:paraId="60FDFCC5" w14:textId="77777777" w:rsidR="00030BD4" w:rsidRPr="00E546F7" w:rsidRDefault="00030BD4" w:rsidP="00030BD4"/>
    <w:p w14:paraId="0AD70BA1" w14:textId="77777777" w:rsidR="00030BD4" w:rsidRDefault="00030BD4" w:rsidP="00030BD4">
      <w:pPr>
        <w:pStyle w:val="Titre4"/>
      </w:pPr>
      <w:r>
        <w:lastRenderedPageBreak/>
        <w:t xml:space="preserve">Paramétrable pour sd650 avec le programme sd655 : </w:t>
      </w:r>
    </w:p>
    <w:p w14:paraId="76E5DA4E" w14:textId="77777777" w:rsidR="00030BD4" w:rsidRDefault="00030BD4" w:rsidP="00030BD4">
      <w:r w:rsidRPr="00EA5F64">
        <w:rPr>
          <w:noProof/>
        </w:rPr>
        <w:drawing>
          <wp:inline distT="0" distB="0" distL="0" distR="0" wp14:anchorId="562623AD" wp14:editId="103379B8">
            <wp:extent cx="9593014" cy="6430272"/>
            <wp:effectExtent l="0" t="0" r="8255" b="8890"/>
            <wp:docPr id="891601434"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1434" name="Image 1" descr="Une image contenant texte, capture d’écran, affichage, logiciel&#10;&#10;Description générée automatiquement"/>
                    <pic:cNvPicPr/>
                  </pic:nvPicPr>
                  <pic:blipFill>
                    <a:blip r:embed="rId101"/>
                    <a:stretch>
                      <a:fillRect/>
                    </a:stretch>
                  </pic:blipFill>
                  <pic:spPr>
                    <a:xfrm>
                      <a:off x="0" y="0"/>
                      <a:ext cx="9593014" cy="6430272"/>
                    </a:xfrm>
                    <a:prstGeom prst="rect">
                      <a:avLst/>
                    </a:prstGeom>
                  </pic:spPr>
                </pic:pic>
              </a:graphicData>
            </a:graphic>
          </wp:inline>
        </w:drawing>
      </w:r>
    </w:p>
    <w:p w14:paraId="6AF4D2BA" w14:textId="77777777" w:rsidR="00030BD4" w:rsidRDefault="00030BD4" w:rsidP="00030BD4">
      <w:pPr>
        <w:rPr>
          <w:b/>
          <w:bCs/>
          <w:u w:val="single"/>
        </w:rPr>
      </w:pPr>
      <w:r w:rsidRPr="00E759BD">
        <w:rPr>
          <w:b/>
          <w:bCs/>
          <w:u w:val="single"/>
        </w:rPr>
        <w:lastRenderedPageBreak/>
        <w:t xml:space="preserve">Note explicative des paramétrable pour le programme « sd650 » avec le programme « sd655 » : </w:t>
      </w:r>
    </w:p>
    <w:p w14:paraId="4D451518" w14:textId="77777777" w:rsidR="00030BD4" w:rsidRDefault="00030BD4" w:rsidP="00030BD4">
      <w:pPr>
        <w:rPr>
          <w:b/>
          <w:bCs/>
          <w:u w:val="single"/>
        </w:rPr>
      </w:pPr>
    </w:p>
    <w:p w14:paraId="6E47065E" w14:textId="77777777" w:rsidR="00030BD4" w:rsidRPr="00324894" w:rsidRDefault="00030BD4" w:rsidP="00030BD4">
      <w:r w:rsidRPr="00324894">
        <w:t xml:space="preserve">Le programme "sd655" </w:t>
      </w:r>
      <w:r>
        <w:t>est</w:t>
      </w:r>
      <w:r w:rsidRPr="00324894">
        <w:t xml:space="preserve"> un outil de paramétrage pour le programme "sd650", ce qui permet de définir ou de modifier les paramètres pour les différents types de rapports ou documents que "sd650" peut générer. Voici comment il pourrait fonctionner :</w:t>
      </w:r>
    </w:p>
    <w:p w14:paraId="35CC3D62" w14:textId="77777777" w:rsidR="00030BD4" w:rsidRPr="00324894" w:rsidRDefault="00030BD4" w:rsidP="00030BD4">
      <w:pPr>
        <w:numPr>
          <w:ilvl w:val="0"/>
          <w:numId w:val="199"/>
        </w:numPr>
      </w:pPr>
      <w:r w:rsidRPr="00324894">
        <w:rPr>
          <w:b/>
          <w:bCs/>
        </w:rPr>
        <w:t>Code et Structure du Rapport :</w:t>
      </w:r>
    </w:p>
    <w:p w14:paraId="775BAE8B" w14:textId="77777777" w:rsidR="00030BD4" w:rsidRPr="00324894" w:rsidRDefault="00030BD4" w:rsidP="00030BD4">
      <w:pPr>
        <w:numPr>
          <w:ilvl w:val="1"/>
          <w:numId w:val="199"/>
        </w:numPr>
      </w:pPr>
      <w:r w:rsidRPr="00324894">
        <w:t>"sd655" pourrait permettre de définir les codes correspondant aux différents rapports, comme "ABSMAIAC" pour les heures d'absences maladie et accident ou "ALFAM" pour les allocations familiales, ainsi que leur agencement sur la page (ligne, colonne, type).</w:t>
      </w:r>
    </w:p>
    <w:p w14:paraId="1343F173" w14:textId="77777777" w:rsidR="00030BD4" w:rsidRPr="00324894" w:rsidRDefault="00030BD4" w:rsidP="00030BD4">
      <w:pPr>
        <w:numPr>
          <w:ilvl w:val="0"/>
          <w:numId w:val="199"/>
        </w:numPr>
      </w:pPr>
      <w:r w:rsidRPr="00324894">
        <w:rPr>
          <w:b/>
          <w:bCs/>
        </w:rPr>
        <w:t>Titres et Détails du Rapport :</w:t>
      </w:r>
    </w:p>
    <w:p w14:paraId="3092926F" w14:textId="77777777" w:rsidR="00030BD4" w:rsidRPr="00324894" w:rsidRDefault="00030BD4" w:rsidP="00030BD4">
      <w:pPr>
        <w:numPr>
          <w:ilvl w:val="1"/>
          <w:numId w:val="199"/>
        </w:numPr>
      </w:pPr>
      <w:r w:rsidRPr="00324894">
        <w:t>Chaque code peut avoir un titre associé pour indiquer clairement le contenu du rapport.</w:t>
      </w:r>
    </w:p>
    <w:p w14:paraId="02087502" w14:textId="77777777" w:rsidR="00030BD4" w:rsidRPr="00324894" w:rsidRDefault="00030BD4" w:rsidP="00030BD4">
      <w:pPr>
        <w:numPr>
          <w:ilvl w:val="0"/>
          <w:numId w:val="199"/>
        </w:numPr>
      </w:pPr>
      <w:r w:rsidRPr="00324894">
        <w:rPr>
          <w:b/>
          <w:bCs/>
        </w:rPr>
        <w:t>Paramètres de Champ :</w:t>
      </w:r>
    </w:p>
    <w:p w14:paraId="197D888C" w14:textId="77777777" w:rsidR="00030BD4" w:rsidRPr="00324894" w:rsidRDefault="00030BD4" w:rsidP="00030BD4">
      <w:pPr>
        <w:numPr>
          <w:ilvl w:val="1"/>
          <w:numId w:val="199"/>
        </w:numPr>
      </w:pPr>
      <w:r w:rsidRPr="00324894">
        <w:t>"sd655" pourrait offrir la capacité de spécifier les champs de données à inclure dans chaque rapport, en sélectionnant des fichiers de données sources et des champs spécifiques à inclure ou exclure.</w:t>
      </w:r>
    </w:p>
    <w:p w14:paraId="7FEC2CE3" w14:textId="77777777" w:rsidR="00030BD4" w:rsidRPr="00324894" w:rsidRDefault="00030BD4" w:rsidP="00030BD4">
      <w:pPr>
        <w:numPr>
          <w:ilvl w:val="0"/>
          <w:numId w:val="199"/>
        </w:numPr>
      </w:pPr>
      <w:r w:rsidRPr="00324894">
        <w:rPr>
          <w:b/>
          <w:bCs/>
        </w:rPr>
        <w:t>Options de Personnalisation :</w:t>
      </w:r>
    </w:p>
    <w:p w14:paraId="228302FE" w14:textId="77777777" w:rsidR="00030BD4" w:rsidRPr="00324894" w:rsidRDefault="00030BD4" w:rsidP="00030BD4">
      <w:pPr>
        <w:numPr>
          <w:ilvl w:val="1"/>
          <w:numId w:val="199"/>
        </w:numPr>
      </w:pPr>
      <w:r w:rsidRPr="00324894">
        <w:t>Le programme peut inclure des options pour des zones obligatoires, des reportings totaux ou partiels, et des substitutions pour personnaliser davantage le rapport généré.</w:t>
      </w:r>
    </w:p>
    <w:p w14:paraId="17168DF0" w14:textId="77777777" w:rsidR="00030BD4" w:rsidRPr="00324894" w:rsidRDefault="00030BD4" w:rsidP="00030BD4">
      <w:pPr>
        <w:numPr>
          <w:ilvl w:val="0"/>
          <w:numId w:val="199"/>
        </w:numPr>
      </w:pPr>
      <w:r w:rsidRPr="00324894">
        <w:rPr>
          <w:b/>
          <w:bCs/>
        </w:rPr>
        <w:t>Filtrage et Sélection :</w:t>
      </w:r>
    </w:p>
    <w:p w14:paraId="574FE47D" w14:textId="77777777" w:rsidR="00030BD4" w:rsidRPr="00324894" w:rsidRDefault="00030BD4" w:rsidP="00030BD4">
      <w:pPr>
        <w:numPr>
          <w:ilvl w:val="1"/>
          <w:numId w:val="199"/>
        </w:numPr>
      </w:pPr>
      <w:r w:rsidRPr="00324894">
        <w:t>Des fonctionnalités pour filtrer les données par critères spécifiques (comme le type de personnel ou la période de temps) peuvent être disponibles pour affiner le contenu du rapport.</w:t>
      </w:r>
    </w:p>
    <w:p w14:paraId="2EFD6102" w14:textId="77777777" w:rsidR="00030BD4" w:rsidRPr="00324894" w:rsidRDefault="00030BD4" w:rsidP="00030BD4">
      <w:r w:rsidRPr="00324894">
        <w:t>En somme, "sd655" serait un outil de configuration avancée pour "sd650", permettant aux utilisateurs de définir précisément comment et quelles données doivent être présentées dans les rapports, ce qui est essentiel pour créer des documents précis et utiles pour la prise de décision et la conformité réglementaire.</w:t>
      </w:r>
    </w:p>
    <w:p w14:paraId="497F5C26" w14:textId="77777777" w:rsidR="00030BD4" w:rsidRPr="00E759BD" w:rsidRDefault="00030BD4" w:rsidP="00030BD4"/>
    <w:p w14:paraId="35FEF027" w14:textId="77777777" w:rsidR="00030BD4" w:rsidRDefault="00030BD4" w:rsidP="00030BD4">
      <w:pPr>
        <w:pStyle w:val="Titre4"/>
      </w:pPr>
      <w:r>
        <w:lastRenderedPageBreak/>
        <w:t xml:space="preserve">Gestion des arrêts de travail sd700 : </w:t>
      </w:r>
    </w:p>
    <w:p w14:paraId="104FD38D" w14:textId="77777777" w:rsidR="00030BD4" w:rsidRDefault="00030BD4" w:rsidP="00030BD4">
      <w:r w:rsidRPr="00641E84">
        <w:rPr>
          <w:noProof/>
        </w:rPr>
        <w:drawing>
          <wp:inline distT="0" distB="0" distL="0" distR="0" wp14:anchorId="21D14177" wp14:editId="73C93FDA">
            <wp:extent cx="9602540" cy="6468378"/>
            <wp:effectExtent l="0" t="0" r="0" b="8890"/>
            <wp:docPr id="2017867227" name="Image 1" descr="Une image contenant texte, capture d’écran, affichag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67227" name="Image 1" descr="Une image contenant texte, capture d’écran, affichage, diagramme&#10;&#10;Description générée automatiquement"/>
                    <pic:cNvPicPr/>
                  </pic:nvPicPr>
                  <pic:blipFill>
                    <a:blip r:embed="rId102"/>
                    <a:stretch>
                      <a:fillRect/>
                    </a:stretch>
                  </pic:blipFill>
                  <pic:spPr>
                    <a:xfrm>
                      <a:off x="0" y="0"/>
                      <a:ext cx="9602540" cy="6468378"/>
                    </a:xfrm>
                    <a:prstGeom prst="rect">
                      <a:avLst/>
                    </a:prstGeom>
                  </pic:spPr>
                </pic:pic>
              </a:graphicData>
            </a:graphic>
          </wp:inline>
        </w:drawing>
      </w:r>
    </w:p>
    <w:p w14:paraId="6173715B" w14:textId="77777777" w:rsidR="00030BD4" w:rsidRDefault="00030BD4" w:rsidP="00030BD4">
      <w:pPr>
        <w:rPr>
          <w:b/>
          <w:bCs/>
          <w:u w:val="single"/>
        </w:rPr>
      </w:pPr>
      <w:r w:rsidRPr="00ED567E">
        <w:rPr>
          <w:b/>
          <w:bCs/>
          <w:u w:val="single"/>
        </w:rPr>
        <w:lastRenderedPageBreak/>
        <w:t xml:space="preserve">Note explicative de la gestion des arrêts de travail programme « sd700 » : </w:t>
      </w:r>
    </w:p>
    <w:p w14:paraId="24D0A58C" w14:textId="77777777" w:rsidR="00030BD4" w:rsidRPr="00AF3320" w:rsidRDefault="00030BD4" w:rsidP="00030BD4">
      <w:r w:rsidRPr="00AF3320">
        <w:t>Le programme "sd700" est conçu pour gérer les arrêts de travail des employés dans l'ERP. Il permet de suivre et de gérer les dossiers d'absence liés à des maladies, des accidents ou autres motifs d'arrêt de travail. Voici comment il pourrait être structuré :</w:t>
      </w:r>
    </w:p>
    <w:p w14:paraId="736BBE81" w14:textId="77777777" w:rsidR="00030BD4" w:rsidRPr="00AF3320" w:rsidRDefault="00030BD4" w:rsidP="00030BD4">
      <w:pPr>
        <w:numPr>
          <w:ilvl w:val="0"/>
          <w:numId w:val="201"/>
        </w:numPr>
      </w:pPr>
      <w:r w:rsidRPr="00AF3320">
        <w:rPr>
          <w:b/>
          <w:bCs/>
        </w:rPr>
        <w:t>Saisie et Gestion des Arrêts de Travail :</w:t>
      </w:r>
    </w:p>
    <w:p w14:paraId="0778421E" w14:textId="77777777" w:rsidR="00030BD4" w:rsidRPr="00AF3320" w:rsidRDefault="00030BD4" w:rsidP="00030BD4">
      <w:pPr>
        <w:numPr>
          <w:ilvl w:val="1"/>
          <w:numId w:val="201"/>
        </w:numPr>
      </w:pPr>
      <w:r w:rsidRPr="00AF3320">
        <w:t>Il y a des sections pour entrer le nom de l'employé, le numéro de dossier, les motifs d'arrêt de travail, ainsi que les dates de début et de fin d'incapacité.</w:t>
      </w:r>
    </w:p>
    <w:p w14:paraId="2B8D3811" w14:textId="77777777" w:rsidR="00030BD4" w:rsidRPr="00AF3320" w:rsidRDefault="00030BD4" w:rsidP="00030BD4">
      <w:pPr>
        <w:numPr>
          <w:ilvl w:val="0"/>
          <w:numId w:val="201"/>
        </w:numPr>
      </w:pPr>
      <w:r w:rsidRPr="00AF3320">
        <w:rPr>
          <w:b/>
          <w:bCs/>
        </w:rPr>
        <w:t>Suivi des Déclarations d'Assurance :</w:t>
      </w:r>
    </w:p>
    <w:p w14:paraId="63AC9C5F" w14:textId="77777777" w:rsidR="00030BD4" w:rsidRPr="00AF3320" w:rsidRDefault="00030BD4" w:rsidP="00030BD4">
      <w:pPr>
        <w:numPr>
          <w:ilvl w:val="1"/>
          <w:numId w:val="201"/>
        </w:numPr>
      </w:pPr>
      <w:r w:rsidRPr="00AF3320">
        <w:t>Le programme permet d'entrer les informations relatives aux déclarations envoyées à l'assurance et le numéro de sinistre associé, si applicable.</w:t>
      </w:r>
    </w:p>
    <w:p w14:paraId="6FF7CB31" w14:textId="77777777" w:rsidR="00030BD4" w:rsidRPr="00AF3320" w:rsidRDefault="00030BD4" w:rsidP="00030BD4">
      <w:pPr>
        <w:numPr>
          <w:ilvl w:val="0"/>
          <w:numId w:val="201"/>
        </w:numPr>
      </w:pPr>
      <w:r w:rsidRPr="00AF3320">
        <w:rPr>
          <w:b/>
          <w:bCs/>
        </w:rPr>
        <w:t>Répartition Analytique :</w:t>
      </w:r>
    </w:p>
    <w:p w14:paraId="103AF91C" w14:textId="77777777" w:rsidR="00030BD4" w:rsidRPr="00AF3320" w:rsidRDefault="00030BD4" w:rsidP="00030BD4">
      <w:pPr>
        <w:numPr>
          <w:ilvl w:val="1"/>
          <w:numId w:val="201"/>
        </w:numPr>
      </w:pPr>
      <w:r w:rsidRPr="00AF3320">
        <w:t>Il peut y avoir une partie pour attribuer les coûts associés à l'absence aux différents centres analytiques, permettant ainsi un suivi comptable précis.</w:t>
      </w:r>
    </w:p>
    <w:p w14:paraId="417366A3" w14:textId="77777777" w:rsidR="00030BD4" w:rsidRPr="00AF3320" w:rsidRDefault="00030BD4" w:rsidP="00030BD4">
      <w:pPr>
        <w:numPr>
          <w:ilvl w:val="0"/>
          <w:numId w:val="201"/>
        </w:numPr>
      </w:pPr>
      <w:r w:rsidRPr="00AF3320">
        <w:rPr>
          <w:b/>
          <w:bCs/>
        </w:rPr>
        <w:t>Gestion des Dossiers :</w:t>
      </w:r>
    </w:p>
    <w:p w14:paraId="03354F4A" w14:textId="77777777" w:rsidR="00030BD4" w:rsidRPr="00AF3320" w:rsidRDefault="00030BD4" w:rsidP="00030BD4">
      <w:pPr>
        <w:numPr>
          <w:ilvl w:val="1"/>
          <w:numId w:val="201"/>
        </w:numPr>
      </w:pPr>
      <w:r w:rsidRPr="00AF3320">
        <w:t>Avec des options pour filtrer les dossiers (tous, ouverts, fermés), le programme aide à organiser et à accéder rapidement aux dossiers en cours ou clôturés.</w:t>
      </w:r>
    </w:p>
    <w:p w14:paraId="2F2F75B8" w14:textId="77777777" w:rsidR="00030BD4" w:rsidRPr="00AF3320" w:rsidRDefault="00030BD4" w:rsidP="00030BD4">
      <w:pPr>
        <w:numPr>
          <w:ilvl w:val="0"/>
          <w:numId w:val="201"/>
        </w:numPr>
      </w:pPr>
      <w:r w:rsidRPr="00AF3320">
        <w:rPr>
          <w:b/>
          <w:bCs/>
        </w:rPr>
        <w:t>Enregistrement des Commentaires :</w:t>
      </w:r>
    </w:p>
    <w:p w14:paraId="4AC3D149" w14:textId="77777777" w:rsidR="00030BD4" w:rsidRPr="00AF3320" w:rsidRDefault="00030BD4" w:rsidP="00030BD4">
      <w:pPr>
        <w:numPr>
          <w:ilvl w:val="1"/>
          <w:numId w:val="201"/>
        </w:numPr>
      </w:pPr>
      <w:r w:rsidRPr="00AF3320">
        <w:t>Il y a un espace pour ajouter des commentaires relatifs à chaque dossier, ce qui est utile pour les notes administratives ou les suivis spécifiques.</w:t>
      </w:r>
    </w:p>
    <w:p w14:paraId="5540CC43" w14:textId="77777777" w:rsidR="00030BD4" w:rsidRPr="00AF3320" w:rsidRDefault="00030BD4" w:rsidP="00030BD4">
      <w:pPr>
        <w:numPr>
          <w:ilvl w:val="0"/>
          <w:numId w:val="201"/>
        </w:numPr>
      </w:pPr>
      <w:r w:rsidRPr="00AF3320">
        <w:rPr>
          <w:b/>
          <w:bCs/>
        </w:rPr>
        <w:t>Commandes Fonctionnelles :</w:t>
      </w:r>
    </w:p>
    <w:p w14:paraId="31E91203" w14:textId="77777777" w:rsidR="00030BD4" w:rsidRPr="00AF3320" w:rsidRDefault="00030BD4" w:rsidP="00030BD4">
      <w:pPr>
        <w:numPr>
          <w:ilvl w:val="1"/>
          <w:numId w:val="201"/>
        </w:numPr>
      </w:pPr>
      <w:r w:rsidRPr="00AF3320">
        <w:t>Des boutons pour enregistrer les nouvelles entrées, modifier les données existantes ou effacer les entrées erronées.</w:t>
      </w:r>
    </w:p>
    <w:p w14:paraId="5564D79A" w14:textId="77777777" w:rsidR="00030BD4" w:rsidRPr="00AF3320" w:rsidRDefault="00030BD4" w:rsidP="00030BD4">
      <w:r w:rsidRPr="00AF3320">
        <w:t>Ce programme est un composant crucial pour la gestion des ressources humaines, permettant un suivi détaillé et la documentation des absences pour des raisons de santé ou personnelles, essentiel pour la conformité légale et le bien-être des employés.</w:t>
      </w:r>
    </w:p>
    <w:p w14:paraId="18B018F9" w14:textId="77777777" w:rsidR="00030BD4" w:rsidRPr="00AF3320" w:rsidRDefault="00030BD4" w:rsidP="00030BD4"/>
    <w:p w14:paraId="36BABCC2" w14:textId="77777777" w:rsidR="00030BD4" w:rsidRPr="00ED567E" w:rsidRDefault="00030BD4" w:rsidP="00030BD4">
      <w:pPr>
        <w:rPr>
          <w:b/>
          <w:bCs/>
          <w:u w:val="single"/>
        </w:rPr>
      </w:pPr>
    </w:p>
    <w:p w14:paraId="34E83013" w14:textId="77777777" w:rsidR="00030BD4" w:rsidRDefault="00030BD4" w:rsidP="00030BD4">
      <w:pPr>
        <w:pStyle w:val="Titre3"/>
      </w:pPr>
      <w:bookmarkStart w:id="18" w:name="_Toc164865941"/>
      <w:r>
        <w:lastRenderedPageBreak/>
        <w:t>Impôts à la source :</w:t>
      </w:r>
      <w:bookmarkEnd w:id="18"/>
    </w:p>
    <w:p w14:paraId="4A891B53" w14:textId="77777777" w:rsidR="00030BD4" w:rsidRDefault="00030BD4" w:rsidP="00030BD4">
      <w:pPr>
        <w:pStyle w:val="Titre4"/>
      </w:pPr>
      <w:r>
        <w:t>Barèmes I.S – Genève bi960 :</w:t>
      </w:r>
    </w:p>
    <w:p w14:paraId="08EA1181" w14:textId="77777777" w:rsidR="00030BD4" w:rsidRDefault="00030BD4" w:rsidP="00030BD4">
      <w:r w:rsidRPr="000507C5">
        <w:rPr>
          <w:noProof/>
        </w:rPr>
        <w:drawing>
          <wp:inline distT="0" distB="0" distL="0" distR="0" wp14:anchorId="0AA3954B" wp14:editId="40A324E7">
            <wp:extent cx="9259761" cy="6182360"/>
            <wp:effectExtent l="0" t="0" r="0" b="8890"/>
            <wp:docPr id="102843012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0125" name="Image 1" descr="Une image contenant texte, capture d’écran, nombre, Police&#10;&#10;Description générée automatiquement"/>
                    <pic:cNvPicPr/>
                  </pic:nvPicPr>
                  <pic:blipFill>
                    <a:blip r:embed="rId103"/>
                    <a:stretch>
                      <a:fillRect/>
                    </a:stretch>
                  </pic:blipFill>
                  <pic:spPr>
                    <a:xfrm>
                      <a:off x="0" y="0"/>
                      <a:ext cx="9262873" cy="6184438"/>
                    </a:xfrm>
                    <a:prstGeom prst="rect">
                      <a:avLst/>
                    </a:prstGeom>
                  </pic:spPr>
                </pic:pic>
              </a:graphicData>
            </a:graphic>
          </wp:inline>
        </w:drawing>
      </w:r>
    </w:p>
    <w:p w14:paraId="16AE26E1" w14:textId="77777777" w:rsidR="00030BD4" w:rsidRDefault="00030BD4" w:rsidP="00030BD4">
      <w:pPr>
        <w:rPr>
          <w:b/>
          <w:bCs/>
          <w:u w:val="single"/>
        </w:rPr>
      </w:pPr>
      <w:r w:rsidRPr="00B43006">
        <w:rPr>
          <w:b/>
          <w:bCs/>
          <w:u w:val="single"/>
        </w:rPr>
        <w:lastRenderedPageBreak/>
        <w:t xml:space="preserve">Note explicative du barème I.S de Genève programme « bi961 » : </w:t>
      </w:r>
    </w:p>
    <w:p w14:paraId="3216553D" w14:textId="77777777" w:rsidR="00030BD4" w:rsidRPr="003B5E6D" w:rsidRDefault="00030BD4" w:rsidP="00030BD4">
      <w:r w:rsidRPr="003B5E6D">
        <w:t>Le programme "bi960" est un tableau de barèmes utilisé pour le calcul des impôts sur le revenu dans le canton de Genève. Voici les composantes typiques d'un tel programme :</w:t>
      </w:r>
    </w:p>
    <w:p w14:paraId="1DD0D449" w14:textId="77777777" w:rsidR="00030BD4" w:rsidRPr="003B5E6D" w:rsidRDefault="00030BD4" w:rsidP="00030BD4">
      <w:pPr>
        <w:numPr>
          <w:ilvl w:val="0"/>
          <w:numId w:val="202"/>
        </w:numPr>
      </w:pPr>
      <w:r w:rsidRPr="003B5E6D">
        <w:rPr>
          <w:b/>
          <w:bCs/>
        </w:rPr>
        <w:t>Barèmes d'Impôt :</w:t>
      </w:r>
    </w:p>
    <w:p w14:paraId="6F6CC72A" w14:textId="77777777" w:rsidR="00030BD4" w:rsidRPr="003B5E6D" w:rsidRDefault="00030BD4" w:rsidP="00030BD4">
      <w:pPr>
        <w:numPr>
          <w:ilvl w:val="1"/>
          <w:numId w:val="202"/>
        </w:numPr>
      </w:pPr>
      <w:r w:rsidRPr="003B5E6D">
        <w:t>Le tableau affiche différents niveaux de revenu et les taux d'imposition correspondants, probablement organisés par colonne pour chaque catégorie fiscale ou situation.</w:t>
      </w:r>
    </w:p>
    <w:p w14:paraId="3B217D82" w14:textId="77777777" w:rsidR="00030BD4" w:rsidRPr="003B5E6D" w:rsidRDefault="00030BD4" w:rsidP="00030BD4">
      <w:pPr>
        <w:numPr>
          <w:ilvl w:val="0"/>
          <w:numId w:val="202"/>
        </w:numPr>
      </w:pPr>
      <w:r w:rsidRPr="003B5E6D">
        <w:rPr>
          <w:b/>
          <w:bCs/>
        </w:rPr>
        <w:t>Année et Périodicité :</w:t>
      </w:r>
    </w:p>
    <w:p w14:paraId="0ED8C9C2" w14:textId="77777777" w:rsidR="00030BD4" w:rsidRPr="003B5E6D" w:rsidRDefault="00030BD4" w:rsidP="00030BD4">
      <w:pPr>
        <w:numPr>
          <w:ilvl w:val="1"/>
          <w:numId w:val="202"/>
        </w:numPr>
      </w:pPr>
      <w:r w:rsidRPr="003B5E6D">
        <w:t>Le programme permet de sélectionner l'année concernée pour le calcul des impôts et peut-être la périodicité (mensuelle, dans ce cas).</w:t>
      </w:r>
    </w:p>
    <w:p w14:paraId="2DC0CFAD" w14:textId="77777777" w:rsidR="00030BD4" w:rsidRPr="003B5E6D" w:rsidRDefault="00030BD4" w:rsidP="00030BD4">
      <w:pPr>
        <w:numPr>
          <w:ilvl w:val="0"/>
          <w:numId w:val="202"/>
        </w:numPr>
      </w:pPr>
      <w:r w:rsidRPr="003B5E6D">
        <w:rPr>
          <w:b/>
          <w:bCs/>
        </w:rPr>
        <w:t>Calculs Progressifs :</w:t>
      </w:r>
    </w:p>
    <w:p w14:paraId="58EBDC2A" w14:textId="77777777" w:rsidR="00030BD4" w:rsidRPr="003B5E6D" w:rsidRDefault="00030BD4" w:rsidP="00030BD4">
      <w:pPr>
        <w:numPr>
          <w:ilvl w:val="1"/>
          <w:numId w:val="202"/>
        </w:numPr>
      </w:pPr>
      <w:r w:rsidRPr="003B5E6D">
        <w:t>Les taux progressifs en fonction des tranches de revenu permettent de calculer le montant de l'impôt dû selon le système fiscal progressif.</w:t>
      </w:r>
    </w:p>
    <w:p w14:paraId="6B6A1990" w14:textId="77777777" w:rsidR="00030BD4" w:rsidRPr="003B5E6D" w:rsidRDefault="00030BD4" w:rsidP="00030BD4">
      <w:pPr>
        <w:numPr>
          <w:ilvl w:val="0"/>
          <w:numId w:val="202"/>
        </w:numPr>
      </w:pPr>
      <w:r w:rsidRPr="003B5E6D">
        <w:rPr>
          <w:b/>
          <w:bCs/>
        </w:rPr>
        <w:t>Contribution Écclésiastique :</w:t>
      </w:r>
    </w:p>
    <w:p w14:paraId="60638F23" w14:textId="77777777" w:rsidR="00030BD4" w:rsidRPr="003B5E6D" w:rsidRDefault="00030BD4" w:rsidP="00030BD4">
      <w:pPr>
        <w:numPr>
          <w:ilvl w:val="1"/>
          <w:numId w:val="202"/>
        </w:numPr>
      </w:pPr>
      <w:r w:rsidRPr="003B5E6D">
        <w:t>Une case à cocher indique que le programme peut également calculer la contribution ecclésiastique pour ceux qui y sont assujettis.</w:t>
      </w:r>
    </w:p>
    <w:p w14:paraId="66772C38" w14:textId="77777777" w:rsidR="00030BD4" w:rsidRPr="003B5E6D" w:rsidRDefault="00030BD4" w:rsidP="00030BD4">
      <w:pPr>
        <w:numPr>
          <w:ilvl w:val="0"/>
          <w:numId w:val="202"/>
        </w:numPr>
      </w:pPr>
      <w:r w:rsidRPr="003B5E6D">
        <w:rPr>
          <w:b/>
          <w:bCs/>
        </w:rPr>
        <w:t>Saisie et Mise à Jour :</w:t>
      </w:r>
    </w:p>
    <w:p w14:paraId="04E85FE0" w14:textId="77777777" w:rsidR="00030BD4" w:rsidRPr="003B5E6D" w:rsidRDefault="00030BD4" w:rsidP="00030BD4">
      <w:pPr>
        <w:numPr>
          <w:ilvl w:val="1"/>
          <w:numId w:val="202"/>
        </w:numPr>
      </w:pPr>
      <w:r w:rsidRPr="003B5E6D">
        <w:t>Le programme offre probablement des fonctionnalités pour saisir ou mettre à jour les revenus et appliquer les barèmes pour obtenir le calcul de l'impôt correspondant.</w:t>
      </w:r>
    </w:p>
    <w:p w14:paraId="61B2CDB2" w14:textId="77777777" w:rsidR="00030BD4" w:rsidRPr="003B5E6D" w:rsidRDefault="00030BD4" w:rsidP="00030BD4">
      <w:pPr>
        <w:numPr>
          <w:ilvl w:val="0"/>
          <w:numId w:val="202"/>
        </w:numPr>
      </w:pPr>
      <w:r w:rsidRPr="003B5E6D">
        <w:rPr>
          <w:b/>
          <w:bCs/>
        </w:rPr>
        <w:t>Options de Rapport et d'Exportation :</w:t>
      </w:r>
    </w:p>
    <w:p w14:paraId="2389FDC8" w14:textId="77777777" w:rsidR="00030BD4" w:rsidRPr="003B5E6D" w:rsidRDefault="00030BD4" w:rsidP="00030BD4">
      <w:pPr>
        <w:numPr>
          <w:ilvl w:val="1"/>
          <w:numId w:val="202"/>
        </w:numPr>
      </w:pPr>
      <w:r w:rsidRPr="003B5E6D">
        <w:t>Des outils pour générer des rapports ou exporter les données pour d'autres utilisations, comme la déclaration fiscale ou l'analyse interne.</w:t>
      </w:r>
    </w:p>
    <w:p w14:paraId="7FD9AC82" w14:textId="77777777" w:rsidR="00030BD4" w:rsidRPr="003B5E6D" w:rsidRDefault="00030BD4" w:rsidP="00030BD4">
      <w:r w:rsidRPr="003B5E6D">
        <w:t>En résumé, "bi960" est un outil clé pour la gestion fiscale au sein de l'ERP, permettant aux utilisateurs de calculer précisément les obligations fiscales des employés ou de l'entreprise en fonction des revenus et des barèmes établis par l'autorité fiscale.</w:t>
      </w:r>
    </w:p>
    <w:p w14:paraId="5CBBE2AC" w14:textId="77777777" w:rsidR="00030BD4" w:rsidRPr="00B43006" w:rsidRDefault="00030BD4" w:rsidP="00030BD4"/>
    <w:p w14:paraId="2EF3CC9B" w14:textId="77777777" w:rsidR="00030BD4" w:rsidRDefault="00030BD4" w:rsidP="00030BD4">
      <w:pPr>
        <w:pStyle w:val="Titre4"/>
      </w:pPr>
      <w:r>
        <w:lastRenderedPageBreak/>
        <w:t xml:space="preserve">Barèmes I.S Berne bi961 : </w:t>
      </w:r>
    </w:p>
    <w:p w14:paraId="59FD3444" w14:textId="77777777" w:rsidR="00030BD4" w:rsidRDefault="00030BD4" w:rsidP="00030BD4">
      <w:r w:rsidRPr="0090287F">
        <w:rPr>
          <w:noProof/>
        </w:rPr>
        <w:drawing>
          <wp:inline distT="0" distB="0" distL="0" distR="0" wp14:anchorId="4DCB96C5" wp14:editId="1663F024">
            <wp:extent cx="9535856" cy="6315956"/>
            <wp:effectExtent l="0" t="0" r="8255" b="8890"/>
            <wp:docPr id="1815970174"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0174" name="Image 1" descr="Une image contenant texte, capture d’écran, nombre, Parallèle&#10;&#10;Description générée automatiquement"/>
                    <pic:cNvPicPr/>
                  </pic:nvPicPr>
                  <pic:blipFill>
                    <a:blip r:embed="rId104"/>
                    <a:stretch>
                      <a:fillRect/>
                    </a:stretch>
                  </pic:blipFill>
                  <pic:spPr>
                    <a:xfrm>
                      <a:off x="0" y="0"/>
                      <a:ext cx="9535856" cy="6315956"/>
                    </a:xfrm>
                    <a:prstGeom prst="rect">
                      <a:avLst/>
                    </a:prstGeom>
                  </pic:spPr>
                </pic:pic>
              </a:graphicData>
            </a:graphic>
          </wp:inline>
        </w:drawing>
      </w:r>
    </w:p>
    <w:p w14:paraId="61CB0C5D" w14:textId="77777777" w:rsidR="00030BD4" w:rsidRDefault="00030BD4" w:rsidP="00030BD4">
      <w:pPr>
        <w:rPr>
          <w:b/>
          <w:bCs/>
          <w:u w:val="single"/>
        </w:rPr>
      </w:pPr>
    </w:p>
    <w:p w14:paraId="45A628B2" w14:textId="77777777" w:rsidR="00030BD4" w:rsidRDefault="00030BD4" w:rsidP="00030BD4">
      <w:pPr>
        <w:rPr>
          <w:b/>
          <w:bCs/>
          <w:u w:val="single"/>
        </w:rPr>
      </w:pPr>
      <w:r w:rsidRPr="002A577A">
        <w:rPr>
          <w:b/>
          <w:bCs/>
          <w:u w:val="single"/>
        </w:rPr>
        <w:lastRenderedPageBreak/>
        <w:t xml:space="preserve">Note explicative du barème I.S de Berne programme « bi961 » : </w:t>
      </w:r>
    </w:p>
    <w:p w14:paraId="1274177F" w14:textId="77777777" w:rsidR="00030BD4" w:rsidRPr="002B42EE" w:rsidRDefault="00030BD4" w:rsidP="00030BD4">
      <w:r w:rsidRPr="002B42EE">
        <w:t>Le programme "bi96</w:t>
      </w:r>
      <w:r>
        <w:t>1</w:t>
      </w:r>
      <w:r w:rsidRPr="002B42EE">
        <w:t>" est un tableau de barèmes utilisé pour le calcul des impôts sur le revenu dans le canton de Genève. Voici les composantes typiques d'un tel programme :</w:t>
      </w:r>
    </w:p>
    <w:p w14:paraId="0AB62D05" w14:textId="77777777" w:rsidR="00030BD4" w:rsidRPr="002B42EE" w:rsidRDefault="00030BD4" w:rsidP="00030BD4">
      <w:pPr>
        <w:numPr>
          <w:ilvl w:val="0"/>
          <w:numId w:val="203"/>
        </w:numPr>
      </w:pPr>
      <w:r w:rsidRPr="002B42EE">
        <w:rPr>
          <w:b/>
          <w:bCs/>
        </w:rPr>
        <w:t>Barèmes d'Impôt :</w:t>
      </w:r>
    </w:p>
    <w:p w14:paraId="09E9D00B" w14:textId="77777777" w:rsidR="00030BD4" w:rsidRPr="002B42EE" w:rsidRDefault="00030BD4" w:rsidP="00030BD4">
      <w:pPr>
        <w:numPr>
          <w:ilvl w:val="1"/>
          <w:numId w:val="203"/>
        </w:numPr>
      </w:pPr>
      <w:r w:rsidRPr="002B42EE">
        <w:t>Le tableau affiche différents niveaux de revenu et les taux d'imposition correspondants, probablement organisés par colonne pour chaque catégorie fiscale ou situation.</w:t>
      </w:r>
    </w:p>
    <w:p w14:paraId="69DEE473" w14:textId="77777777" w:rsidR="00030BD4" w:rsidRPr="002B42EE" w:rsidRDefault="00030BD4" w:rsidP="00030BD4">
      <w:pPr>
        <w:numPr>
          <w:ilvl w:val="0"/>
          <w:numId w:val="203"/>
        </w:numPr>
      </w:pPr>
      <w:r w:rsidRPr="002B42EE">
        <w:rPr>
          <w:b/>
          <w:bCs/>
        </w:rPr>
        <w:t>Année et Périodicité :</w:t>
      </w:r>
    </w:p>
    <w:p w14:paraId="26EF014C" w14:textId="77777777" w:rsidR="00030BD4" w:rsidRPr="002B42EE" w:rsidRDefault="00030BD4" w:rsidP="00030BD4">
      <w:pPr>
        <w:numPr>
          <w:ilvl w:val="1"/>
          <w:numId w:val="203"/>
        </w:numPr>
      </w:pPr>
      <w:r w:rsidRPr="002B42EE">
        <w:t>Le programme permet de sélectionner l'année concernée pour le calcul des impôts et peut-être la périodicité (mensuelle, dans ce cas).</w:t>
      </w:r>
    </w:p>
    <w:p w14:paraId="3A117B34" w14:textId="77777777" w:rsidR="00030BD4" w:rsidRPr="002B42EE" w:rsidRDefault="00030BD4" w:rsidP="00030BD4">
      <w:pPr>
        <w:numPr>
          <w:ilvl w:val="0"/>
          <w:numId w:val="203"/>
        </w:numPr>
      </w:pPr>
      <w:r w:rsidRPr="002B42EE">
        <w:rPr>
          <w:b/>
          <w:bCs/>
        </w:rPr>
        <w:t>Calculs Progressifs :</w:t>
      </w:r>
    </w:p>
    <w:p w14:paraId="4BB05561" w14:textId="77777777" w:rsidR="00030BD4" w:rsidRPr="002B42EE" w:rsidRDefault="00030BD4" w:rsidP="00030BD4">
      <w:pPr>
        <w:numPr>
          <w:ilvl w:val="1"/>
          <w:numId w:val="203"/>
        </w:numPr>
      </w:pPr>
      <w:r w:rsidRPr="002B42EE">
        <w:t>Les taux progressifs en fonction des tranches de revenu permettent de calculer le montant de l'impôt dû selon le système fiscal progressif.</w:t>
      </w:r>
    </w:p>
    <w:p w14:paraId="46C83BC3" w14:textId="77777777" w:rsidR="00030BD4" w:rsidRPr="002B42EE" w:rsidRDefault="00030BD4" w:rsidP="00030BD4">
      <w:pPr>
        <w:numPr>
          <w:ilvl w:val="0"/>
          <w:numId w:val="203"/>
        </w:numPr>
      </w:pPr>
      <w:r w:rsidRPr="002B42EE">
        <w:rPr>
          <w:b/>
          <w:bCs/>
        </w:rPr>
        <w:t>Contribution Écclésiastique :</w:t>
      </w:r>
    </w:p>
    <w:p w14:paraId="0AA9734C" w14:textId="77777777" w:rsidR="00030BD4" w:rsidRPr="002B42EE" w:rsidRDefault="00030BD4" w:rsidP="00030BD4">
      <w:pPr>
        <w:numPr>
          <w:ilvl w:val="1"/>
          <w:numId w:val="203"/>
        </w:numPr>
      </w:pPr>
      <w:r w:rsidRPr="002B42EE">
        <w:t>Une case à cocher indique que le programme peut également calculer la contribution ecclésiastique pour ceux qui y sont assujettis.</w:t>
      </w:r>
    </w:p>
    <w:p w14:paraId="21B8DAB7" w14:textId="77777777" w:rsidR="00030BD4" w:rsidRPr="002B42EE" w:rsidRDefault="00030BD4" w:rsidP="00030BD4">
      <w:pPr>
        <w:numPr>
          <w:ilvl w:val="0"/>
          <w:numId w:val="203"/>
        </w:numPr>
      </w:pPr>
      <w:r w:rsidRPr="002B42EE">
        <w:rPr>
          <w:b/>
          <w:bCs/>
        </w:rPr>
        <w:t>Saisie et Mise à Jour :</w:t>
      </w:r>
    </w:p>
    <w:p w14:paraId="4BAB697C" w14:textId="77777777" w:rsidR="00030BD4" w:rsidRPr="002B42EE" w:rsidRDefault="00030BD4" w:rsidP="00030BD4">
      <w:pPr>
        <w:numPr>
          <w:ilvl w:val="1"/>
          <w:numId w:val="203"/>
        </w:numPr>
      </w:pPr>
      <w:r w:rsidRPr="002B42EE">
        <w:t>Le programme offre probablement des fonctionnalités pour saisir ou mettre à jour les revenus et appliquer les barèmes pour obtenir le calcul de l'impôt correspondant.</w:t>
      </w:r>
    </w:p>
    <w:p w14:paraId="09FA8D12" w14:textId="77777777" w:rsidR="00030BD4" w:rsidRPr="002B42EE" w:rsidRDefault="00030BD4" w:rsidP="00030BD4">
      <w:pPr>
        <w:numPr>
          <w:ilvl w:val="0"/>
          <w:numId w:val="203"/>
        </w:numPr>
      </w:pPr>
      <w:r w:rsidRPr="002B42EE">
        <w:rPr>
          <w:b/>
          <w:bCs/>
        </w:rPr>
        <w:t>Options de Rapport et d'Exportation :</w:t>
      </w:r>
    </w:p>
    <w:p w14:paraId="6C02A8E7" w14:textId="77777777" w:rsidR="00030BD4" w:rsidRPr="002B42EE" w:rsidRDefault="00030BD4" w:rsidP="00030BD4">
      <w:pPr>
        <w:numPr>
          <w:ilvl w:val="1"/>
          <w:numId w:val="203"/>
        </w:numPr>
      </w:pPr>
      <w:r w:rsidRPr="002B42EE">
        <w:t>Des outils pour générer des rapports ou exporter les données pour d'autres utilisations, comme la déclaration fiscale ou l'analyse interne.</w:t>
      </w:r>
    </w:p>
    <w:p w14:paraId="3D169D0E" w14:textId="77777777" w:rsidR="00030BD4" w:rsidRPr="002B42EE" w:rsidRDefault="00030BD4" w:rsidP="00030BD4">
      <w:r w:rsidRPr="002B42EE">
        <w:t>En résumé, "bi96</w:t>
      </w:r>
      <w:r>
        <w:t>1</w:t>
      </w:r>
      <w:r w:rsidRPr="002B42EE">
        <w:t>" est un outil clé pour la gestion fiscale au sein de l'ERP, permettant aux utilisateurs de calculer précisément les obligations fiscales des employés ou de l'entreprise en fonction des revenus et des barèmes établis par l'autorité fiscale.</w:t>
      </w:r>
    </w:p>
    <w:p w14:paraId="2793F4BC" w14:textId="77777777" w:rsidR="00030BD4" w:rsidRPr="002B42EE" w:rsidRDefault="00030BD4" w:rsidP="00030BD4"/>
    <w:p w14:paraId="7220912F" w14:textId="77777777" w:rsidR="00030BD4" w:rsidRDefault="00030BD4" w:rsidP="00030BD4">
      <w:pPr>
        <w:rPr>
          <w:b/>
          <w:bCs/>
          <w:u w:val="single"/>
        </w:rPr>
      </w:pPr>
    </w:p>
    <w:p w14:paraId="666E9D73" w14:textId="77777777" w:rsidR="00030BD4" w:rsidRPr="002A577A" w:rsidRDefault="00030BD4" w:rsidP="00030BD4"/>
    <w:p w14:paraId="3C9B3BD7" w14:textId="77777777" w:rsidR="00030BD4" w:rsidRDefault="00030BD4" w:rsidP="00030BD4"/>
    <w:p w14:paraId="2A5372A3" w14:textId="77777777" w:rsidR="00030BD4" w:rsidRDefault="00030BD4" w:rsidP="00030BD4">
      <w:pPr>
        <w:pStyle w:val="Titre4"/>
      </w:pPr>
      <w:r>
        <w:lastRenderedPageBreak/>
        <w:t>Barèmes I.S Fribourg bi962 :</w:t>
      </w:r>
    </w:p>
    <w:p w14:paraId="5E618E49" w14:textId="77777777" w:rsidR="00030BD4" w:rsidRDefault="00030BD4" w:rsidP="00030BD4">
      <w:r w:rsidRPr="00A16E7D">
        <w:rPr>
          <w:noProof/>
        </w:rPr>
        <w:drawing>
          <wp:inline distT="0" distB="0" distL="0" distR="0" wp14:anchorId="13005020" wp14:editId="0E0E9433">
            <wp:extent cx="9564435" cy="6335009"/>
            <wp:effectExtent l="0" t="0" r="0" b="8890"/>
            <wp:docPr id="10939125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253" name="Image 1" descr="Une image contenant texte, capture d’écran, nombre, Police&#10;&#10;Description générée automatiquement"/>
                    <pic:cNvPicPr/>
                  </pic:nvPicPr>
                  <pic:blipFill>
                    <a:blip r:embed="rId105"/>
                    <a:stretch>
                      <a:fillRect/>
                    </a:stretch>
                  </pic:blipFill>
                  <pic:spPr>
                    <a:xfrm>
                      <a:off x="0" y="0"/>
                      <a:ext cx="9564435" cy="6335009"/>
                    </a:xfrm>
                    <a:prstGeom prst="rect">
                      <a:avLst/>
                    </a:prstGeom>
                  </pic:spPr>
                </pic:pic>
              </a:graphicData>
            </a:graphic>
          </wp:inline>
        </w:drawing>
      </w:r>
    </w:p>
    <w:p w14:paraId="5F9C73C3" w14:textId="77777777" w:rsidR="00030BD4" w:rsidRDefault="00030BD4" w:rsidP="00030BD4"/>
    <w:p w14:paraId="1011F99A" w14:textId="77777777" w:rsidR="00030BD4" w:rsidRDefault="00030BD4" w:rsidP="00030BD4">
      <w:pPr>
        <w:rPr>
          <w:b/>
          <w:bCs/>
          <w:u w:val="single"/>
        </w:rPr>
      </w:pPr>
      <w:r w:rsidRPr="002A577A">
        <w:rPr>
          <w:b/>
          <w:bCs/>
          <w:u w:val="single"/>
        </w:rPr>
        <w:lastRenderedPageBreak/>
        <w:t xml:space="preserve">Note explicative du barème I.S de </w:t>
      </w:r>
      <w:r>
        <w:rPr>
          <w:b/>
          <w:bCs/>
          <w:u w:val="single"/>
        </w:rPr>
        <w:t>Fribourg</w:t>
      </w:r>
      <w:r w:rsidRPr="002A577A">
        <w:rPr>
          <w:b/>
          <w:bCs/>
          <w:u w:val="single"/>
        </w:rPr>
        <w:t xml:space="preserve"> programme « bi96</w:t>
      </w:r>
      <w:r>
        <w:rPr>
          <w:b/>
          <w:bCs/>
          <w:u w:val="single"/>
        </w:rPr>
        <w:t>2</w:t>
      </w:r>
      <w:r w:rsidRPr="002A577A">
        <w:rPr>
          <w:b/>
          <w:bCs/>
          <w:u w:val="single"/>
        </w:rPr>
        <w:t> » :</w:t>
      </w:r>
    </w:p>
    <w:p w14:paraId="1CA142CB" w14:textId="77777777" w:rsidR="00030BD4" w:rsidRPr="002B42EE" w:rsidRDefault="00030BD4" w:rsidP="00030BD4">
      <w:r w:rsidRPr="002B42EE">
        <w:t>Le programme "bi96</w:t>
      </w:r>
      <w:r>
        <w:t>2</w:t>
      </w:r>
      <w:r w:rsidRPr="002B42EE">
        <w:t>" est un tableau de barèmes utilisé pour le calcul des impôts sur le revenu dans le canton de Genève. Voici les composantes typiques d'un tel programme :</w:t>
      </w:r>
    </w:p>
    <w:p w14:paraId="718C21E9" w14:textId="77777777" w:rsidR="00030BD4" w:rsidRPr="002B42EE" w:rsidRDefault="00030BD4" w:rsidP="00030BD4">
      <w:pPr>
        <w:numPr>
          <w:ilvl w:val="0"/>
          <w:numId w:val="204"/>
        </w:numPr>
      </w:pPr>
      <w:r w:rsidRPr="002B42EE">
        <w:rPr>
          <w:b/>
          <w:bCs/>
        </w:rPr>
        <w:t>Barèmes d'Impôt :</w:t>
      </w:r>
    </w:p>
    <w:p w14:paraId="27FDE261" w14:textId="77777777" w:rsidR="00030BD4" w:rsidRPr="002B42EE" w:rsidRDefault="00030BD4" w:rsidP="00030BD4">
      <w:pPr>
        <w:numPr>
          <w:ilvl w:val="1"/>
          <w:numId w:val="204"/>
        </w:numPr>
      </w:pPr>
      <w:r w:rsidRPr="002B42EE">
        <w:t>Le tableau affiche différents niveaux de revenu et les taux d'imposition correspondants, probablement organisés par colonne pour chaque catégorie fiscale ou situation.</w:t>
      </w:r>
    </w:p>
    <w:p w14:paraId="51E26B18" w14:textId="77777777" w:rsidR="00030BD4" w:rsidRPr="002B42EE" w:rsidRDefault="00030BD4" w:rsidP="00030BD4">
      <w:pPr>
        <w:numPr>
          <w:ilvl w:val="0"/>
          <w:numId w:val="204"/>
        </w:numPr>
      </w:pPr>
      <w:r w:rsidRPr="002B42EE">
        <w:rPr>
          <w:b/>
          <w:bCs/>
        </w:rPr>
        <w:t>Année et Périodicité :</w:t>
      </w:r>
    </w:p>
    <w:p w14:paraId="763358F9" w14:textId="77777777" w:rsidR="00030BD4" w:rsidRPr="002B42EE" w:rsidRDefault="00030BD4" w:rsidP="00030BD4">
      <w:pPr>
        <w:numPr>
          <w:ilvl w:val="1"/>
          <w:numId w:val="204"/>
        </w:numPr>
      </w:pPr>
      <w:r w:rsidRPr="002B42EE">
        <w:t>Le programme permet de sélectionner l'année concernée pour le calcul des impôts et peut-être la périodicité (mensuelle, dans ce cas).</w:t>
      </w:r>
    </w:p>
    <w:p w14:paraId="2AE93FD2" w14:textId="77777777" w:rsidR="00030BD4" w:rsidRPr="002B42EE" w:rsidRDefault="00030BD4" w:rsidP="00030BD4">
      <w:pPr>
        <w:numPr>
          <w:ilvl w:val="0"/>
          <w:numId w:val="204"/>
        </w:numPr>
      </w:pPr>
      <w:r w:rsidRPr="002B42EE">
        <w:rPr>
          <w:b/>
          <w:bCs/>
        </w:rPr>
        <w:t>Calculs Progressifs :</w:t>
      </w:r>
    </w:p>
    <w:p w14:paraId="51421C67" w14:textId="77777777" w:rsidR="00030BD4" w:rsidRPr="002B42EE" w:rsidRDefault="00030BD4" w:rsidP="00030BD4">
      <w:pPr>
        <w:numPr>
          <w:ilvl w:val="1"/>
          <w:numId w:val="204"/>
        </w:numPr>
      </w:pPr>
      <w:r w:rsidRPr="002B42EE">
        <w:t>Les taux progressifs en fonction des tranches de revenu permettent de calculer le montant de l'impôt dû selon le système fiscal progressif.</w:t>
      </w:r>
    </w:p>
    <w:p w14:paraId="70486F56" w14:textId="77777777" w:rsidR="00030BD4" w:rsidRPr="002B42EE" w:rsidRDefault="00030BD4" w:rsidP="00030BD4">
      <w:pPr>
        <w:numPr>
          <w:ilvl w:val="0"/>
          <w:numId w:val="204"/>
        </w:numPr>
      </w:pPr>
      <w:r w:rsidRPr="002B42EE">
        <w:rPr>
          <w:b/>
          <w:bCs/>
        </w:rPr>
        <w:t>Contribution Écclésiastique :</w:t>
      </w:r>
    </w:p>
    <w:p w14:paraId="25E420DE" w14:textId="77777777" w:rsidR="00030BD4" w:rsidRPr="002B42EE" w:rsidRDefault="00030BD4" w:rsidP="00030BD4">
      <w:pPr>
        <w:numPr>
          <w:ilvl w:val="1"/>
          <w:numId w:val="204"/>
        </w:numPr>
      </w:pPr>
      <w:r w:rsidRPr="002B42EE">
        <w:t>Une case à cocher indique que le programme peut également calculer la contribution ecclésiastique pour ceux qui y sont assujettis.</w:t>
      </w:r>
    </w:p>
    <w:p w14:paraId="3BCDAA68" w14:textId="77777777" w:rsidR="00030BD4" w:rsidRPr="002B42EE" w:rsidRDefault="00030BD4" w:rsidP="00030BD4">
      <w:pPr>
        <w:numPr>
          <w:ilvl w:val="0"/>
          <w:numId w:val="204"/>
        </w:numPr>
      </w:pPr>
      <w:r w:rsidRPr="002B42EE">
        <w:rPr>
          <w:b/>
          <w:bCs/>
        </w:rPr>
        <w:t>Saisie et Mise à Jour :</w:t>
      </w:r>
    </w:p>
    <w:p w14:paraId="5C0F35BD" w14:textId="77777777" w:rsidR="00030BD4" w:rsidRPr="002B42EE" w:rsidRDefault="00030BD4" w:rsidP="00030BD4">
      <w:pPr>
        <w:numPr>
          <w:ilvl w:val="1"/>
          <w:numId w:val="204"/>
        </w:numPr>
      </w:pPr>
      <w:r w:rsidRPr="002B42EE">
        <w:t>Le programme offre probablement des fonctionnalités pour saisir ou mettre à jour les revenus et appliquer les barèmes pour obtenir le calcul de l'impôt correspondant.</w:t>
      </w:r>
    </w:p>
    <w:p w14:paraId="4E8D8B52" w14:textId="77777777" w:rsidR="00030BD4" w:rsidRPr="002B42EE" w:rsidRDefault="00030BD4" w:rsidP="00030BD4">
      <w:pPr>
        <w:numPr>
          <w:ilvl w:val="0"/>
          <w:numId w:val="204"/>
        </w:numPr>
      </w:pPr>
      <w:r w:rsidRPr="002B42EE">
        <w:rPr>
          <w:b/>
          <w:bCs/>
        </w:rPr>
        <w:t>Options de Rapport et d'Exportation :</w:t>
      </w:r>
    </w:p>
    <w:p w14:paraId="2726A5B4" w14:textId="77777777" w:rsidR="00030BD4" w:rsidRPr="002B42EE" w:rsidRDefault="00030BD4" w:rsidP="00030BD4">
      <w:pPr>
        <w:numPr>
          <w:ilvl w:val="1"/>
          <w:numId w:val="204"/>
        </w:numPr>
      </w:pPr>
      <w:r w:rsidRPr="002B42EE">
        <w:t>Des outils pour générer des rapports ou exporter les données pour d'autres utilisations, comme la déclaration fiscale ou l'analyse interne.</w:t>
      </w:r>
    </w:p>
    <w:p w14:paraId="10AFA6DC" w14:textId="77777777" w:rsidR="00030BD4" w:rsidRPr="002B42EE" w:rsidRDefault="00030BD4" w:rsidP="00030BD4">
      <w:r w:rsidRPr="002B42EE">
        <w:t>En résumé, "bi96</w:t>
      </w:r>
      <w:r>
        <w:t>2</w:t>
      </w:r>
      <w:r w:rsidRPr="002B42EE">
        <w:t>" est un outil clé pour la gestion fiscale au sein de l'ERP, permettant aux utilisateurs de calculer précisément les obligations fiscales des employés ou de l'entreprise en fonction des revenus et des barèmes établis par l'autorité fiscale.</w:t>
      </w:r>
    </w:p>
    <w:p w14:paraId="3DA10FCD" w14:textId="77777777" w:rsidR="00030BD4" w:rsidRPr="002D4AED" w:rsidRDefault="00030BD4" w:rsidP="00030BD4"/>
    <w:p w14:paraId="66E8090E" w14:textId="77777777" w:rsidR="00030BD4" w:rsidRDefault="00030BD4" w:rsidP="00030BD4">
      <w:pPr>
        <w:rPr>
          <w:b/>
          <w:bCs/>
          <w:u w:val="single"/>
        </w:rPr>
      </w:pPr>
      <w:r w:rsidRPr="002A577A">
        <w:rPr>
          <w:b/>
          <w:bCs/>
          <w:u w:val="single"/>
        </w:rPr>
        <w:t xml:space="preserve"> </w:t>
      </w:r>
    </w:p>
    <w:p w14:paraId="6EB05944" w14:textId="77777777" w:rsidR="00030BD4" w:rsidRDefault="00030BD4" w:rsidP="00030BD4"/>
    <w:p w14:paraId="7E5D7737" w14:textId="77777777" w:rsidR="00030BD4" w:rsidRPr="007923E3" w:rsidRDefault="00030BD4" w:rsidP="00030BD4">
      <w:pPr>
        <w:pStyle w:val="Titre4"/>
      </w:pPr>
      <w:r>
        <w:lastRenderedPageBreak/>
        <w:t>Barèmes I.S Vaud bi963 :</w:t>
      </w:r>
    </w:p>
    <w:p w14:paraId="62B38060" w14:textId="77777777" w:rsidR="00030BD4" w:rsidRDefault="00030BD4" w:rsidP="00030BD4">
      <w:r w:rsidRPr="00785DC6">
        <w:rPr>
          <w:noProof/>
        </w:rPr>
        <w:drawing>
          <wp:inline distT="0" distB="0" distL="0" distR="0" wp14:anchorId="60582152" wp14:editId="30033ADB">
            <wp:extent cx="9593014" cy="6230219"/>
            <wp:effectExtent l="0" t="0" r="8255" b="0"/>
            <wp:docPr id="1796772892" name="Image 1" descr="Une image contenant texte, capture d’écran, nombr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72892" name="Image 1" descr="Une image contenant texte, capture d’écran, nombre, Rectangle&#10;&#10;Description générée automatiquement"/>
                    <pic:cNvPicPr/>
                  </pic:nvPicPr>
                  <pic:blipFill>
                    <a:blip r:embed="rId106"/>
                    <a:stretch>
                      <a:fillRect/>
                    </a:stretch>
                  </pic:blipFill>
                  <pic:spPr>
                    <a:xfrm>
                      <a:off x="0" y="0"/>
                      <a:ext cx="9593014" cy="6230219"/>
                    </a:xfrm>
                    <a:prstGeom prst="rect">
                      <a:avLst/>
                    </a:prstGeom>
                  </pic:spPr>
                </pic:pic>
              </a:graphicData>
            </a:graphic>
          </wp:inline>
        </w:drawing>
      </w:r>
    </w:p>
    <w:p w14:paraId="1B50C569" w14:textId="77777777" w:rsidR="00030BD4" w:rsidRDefault="00030BD4" w:rsidP="00030BD4"/>
    <w:p w14:paraId="04B1FB28" w14:textId="77777777" w:rsidR="00030BD4" w:rsidRDefault="00030BD4" w:rsidP="00030BD4">
      <w:pPr>
        <w:rPr>
          <w:b/>
          <w:bCs/>
          <w:u w:val="single"/>
        </w:rPr>
      </w:pPr>
      <w:r w:rsidRPr="002A577A">
        <w:rPr>
          <w:b/>
          <w:bCs/>
          <w:u w:val="single"/>
        </w:rPr>
        <w:lastRenderedPageBreak/>
        <w:t xml:space="preserve">Note explicative du barème I.S de </w:t>
      </w:r>
      <w:r>
        <w:rPr>
          <w:b/>
          <w:bCs/>
          <w:u w:val="single"/>
        </w:rPr>
        <w:t>Vaud</w:t>
      </w:r>
      <w:r w:rsidRPr="002A577A">
        <w:rPr>
          <w:b/>
          <w:bCs/>
          <w:u w:val="single"/>
        </w:rPr>
        <w:t xml:space="preserve"> programme « bi96</w:t>
      </w:r>
      <w:r>
        <w:rPr>
          <w:b/>
          <w:bCs/>
          <w:u w:val="single"/>
        </w:rPr>
        <w:t>3</w:t>
      </w:r>
      <w:r w:rsidRPr="002A577A">
        <w:rPr>
          <w:b/>
          <w:bCs/>
          <w:u w:val="single"/>
        </w:rPr>
        <w:t> » :</w:t>
      </w:r>
    </w:p>
    <w:p w14:paraId="3AFCCEE0" w14:textId="77777777" w:rsidR="00030BD4" w:rsidRPr="002B42EE" w:rsidRDefault="00030BD4" w:rsidP="00030BD4">
      <w:r w:rsidRPr="002B42EE">
        <w:t>Le programme "bi96</w:t>
      </w:r>
      <w:r>
        <w:t>3</w:t>
      </w:r>
      <w:r w:rsidRPr="002B42EE">
        <w:t>" est un tableau de barèmes utilisé pour le calcul des impôts sur le revenu dans le canton de Genève. Voici les composantes typiques d'un tel programme :</w:t>
      </w:r>
    </w:p>
    <w:p w14:paraId="0F993AB3" w14:textId="77777777" w:rsidR="00030BD4" w:rsidRPr="002B42EE" w:rsidRDefault="00030BD4" w:rsidP="00030BD4">
      <w:pPr>
        <w:numPr>
          <w:ilvl w:val="0"/>
          <w:numId w:val="205"/>
        </w:numPr>
      </w:pPr>
      <w:r w:rsidRPr="002B42EE">
        <w:rPr>
          <w:b/>
          <w:bCs/>
        </w:rPr>
        <w:t>Barèmes d'Impôt :</w:t>
      </w:r>
    </w:p>
    <w:p w14:paraId="046D97E8" w14:textId="77777777" w:rsidR="00030BD4" w:rsidRPr="002B42EE" w:rsidRDefault="00030BD4" w:rsidP="00030BD4">
      <w:pPr>
        <w:numPr>
          <w:ilvl w:val="1"/>
          <w:numId w:val="205"/>
        </w:numPr>
      </w:pPr>
      <w:r w:rsidRPr="002B42EE">
        <w:t>Le tableau affiche différents niveaux de revenu et les taux d'imposition correspondants, probablement organisés par colonne pour chaque catégorie fiscale ou situation.</w:t>
      </w:r>
    </w:p>
    <w:p w14:paraId="7B695F91" w14:textId="77777777" w:rsidR="00030BD4" w:rsidRPr="002B42EE" w:rsidRDefault="00030BD4" w:rsidP="00030BD4">
      <w:pPr>
        <w:numPr>
          <w:ilvl w:val="0"/>
          <w:numId w:val="205"/>
        </w:numPr>
      </w:pPr>
      <w:r w:rsidRPr="002B42EE">
        <w:rPr>
          <w:b/>
          <w:bCs/>
        </w:rPr>
        <w:t>Année et Périodicité :</w:t>
      </w:r>
    </w:p>
    <w:p w14:paraId="14843809" w14:textId="77777777" w:rsidR="00030BD4" w:rsidRPr="002B42EE" w:rsidRDefault="00030BD4" w:rsidP="00030BD4">
      <w:pPr>
        <w:numPr>
          <w:ilvl w:val="1"/>
          <w:numId w:val="205"/>
        </w:numPr>
      </w:pPr>
      <w:r w:rsidRPr="002B42EE">
        <w:t>Le programme permet de sélectionner l'année concernée pour le calcul des impôts et peut-être la périodicité (mensuelle, dans ce cas).</w:t>
      </w:r>
    </w:p>
    <w:p w14:paraId="2F667C93" w14:textId="77777777" w:rsidR="00030BD4" w:rsidRPr="002B42EE" w:rsidRDefault="00030BD4" w:rsidP="00030BD4">
      <w:pPr>
        <w:numPr>
          <w:ilvl w:val="0"/>
          <w:numId w:val="205"/>
        </w:numPr>
      </w:pPr>
      <w:r w:rsidRPr="002B42EE">
        <w:rPr>
          <w:b/>
          <w:bCs/>
        </w:rPr>
        <w:t>Calculs Progressifs :</w:t>
      </w:r>
    </w:p>
    <w:p w14:paraId="09C5DBF0" w14:textId="77777777" w:rsidR="00030BD4" w:rsidRPr="002B42EE" w:rsidRDefault="00030BD4" w:rsidP="00030BD4">
      <w:pPr>
        <w:numPr>
          <w:ilvl w:val="1"/>
          <w:numId w:val="205"/>
        </w:numPr>
      </w:pPr>
      <w:r w:rsidRPr="002B42EE">
        <w:t>Les taux progressifs en fonction des tranches de revenu permettent de calculer le montant de l'impôt dû selon le système fiscal progressif.</w:t>
      </w:r>
    </w:p>
    <w:p w14:paraId="06933313" w14:textId="77777777" w:rsidR="00030BD4" w:rsidRPr="002B42EE" w:rsidRDefault="00030BD4" w:rsidP="00030BD4">
      <w:pPr>
        <w:numPr>
          <w:ilvl w:val="0"/>
          <w:numId w:val="205"/>
        </w:numPr>
      </w:pPr>
      <w:r w:rsidRPr="002B42EE">
        <w:rPr>
          <w:b/>
          <w:bCs/>
        </w:rPr>
        <w:t>Contribution Écclésiastique :</w:t>
      </w:r>
    </w:p>
    <w:p w14:paraId="581B0BCF" w14:textId="77777777" w:rsidR="00030BD4" w:rsidRPr="002B42EE" w:rsidRDefault="00030BD4" w:rsidP="00030BD4">
      <w:pPr>
        <w:numPr>
          <w:ilvl w:val="1"/>
          <w:numId w:val="205"/>
        </w:numPr>
      </w:pPr>
      <w:r w:rsidRPr="002B42EE">
        <w:t>Une case à cocher indique que le programme peut également calculer la contribution ecclésiastique pour ceux qui y sont assujettis.</w:t>
      </w:r>
    </w:p>
    <w:p w14:paraId="20A0EEF9" w14:textId="77777777" w:rsidR="00030BD4" w:rsidRPr="002B42EE" w:rsidRDefault="00030BD4" w:rsidP="00030BD4">
      <w:pPr>
        <w:numPr>
          <w:ilvl w:val="0"/>
          <w:numId w:val="205"/>
        </w:numPr>
      </w:pPr>
      <w:r w:rsidRPr="002B42EE">
        <w:rPr>
          <w:b/>
          <w:bCs/>
        </w:rPr>
        <w:t>Saisie et Mise à Jour :</w:t>
      </w:r>
    </w:p>
    <w:p w14:paraId="58FC9A13" w14:textId="77777777" w:rsidR="00030BD4" w:rsidRPr="002B42EE" w:rsidRDefault="00030BD4" w:rsidP="00030BD4">
      <w:pPr>
        <w:numPr>
          <w:ilvl w:val="1"/>
          <w:numId w:val="205"/>
        </w:numPr>
      </w:pPr>
      <w:r w:rsidRPr="002B42EE">
        <w:t>Le programme offre probablement des fonctionnalités pour saisir ou mettre à jour les revenus et appliquer les barèmes pour obtenir le calcul de l'impôt correspondant.</w:t>
      </w:r>
    </w:p>
    <w:p w14:paraId="6DAFC003" w14:textId="77777777" w:rsidR="00030BD4" w:rsidRPr="002B42EE" w:rsidRDefault="00030BD4" w:rsidP="00030BD4">
      <w:pPr>
        <w:numPr>
          <w:ilvl w:val="0"/>
          <w:numId w:val="205"/>
        </w:numPr>
      </w:pPr>
      <w:r w:rsidRPr="002B42EE">
        <w:rPr>
          <w:b/>
          <w:bCs/>
        </w:rPr>
        <w:t>Options de Rapport et d'Exportation :</w:t>
      </w:r>
    </w:p>
    <w:p w14:paraId="0A662FA0" w14:textId="77777777" w:rsidR="00030BD4" w:rsidRPr="002B42EE" w:rsidRDefault="00030BD4" w:rsidP="00030BD4">
      <w:pPr>
        <w:numPr>
          <w:ilvl w:val="1"/>
          <w:numId w:val="205"/>
        </w:numPr>
      </w:pPr>
      <w:r w:rsidRPr="002B42EE">
        <w:t>Des outils pour générer des rapports ou exporter les données pour d'autres utilisations, comme la déclaration fiscale ou l'analyse interne.</w:t>
      </w:r>
    </w:p>
    <w:p w14:paraId="0D3DBC68" w14:textId="77777777" w:rsidR="00030BD4" w:rsidRPr="002B42EE" w:rsidRDefault="00030BD4" w:rsidP="00030BD4">
      <w:r w:rsidRPr="002B42EE">
        <w:t>En résumé, "bi96</w:t>
      </w:r>
      <w:r>
        <w:t>3</w:t>
      </w:r>
      <w:r w:rsidRPr="002B42EE">
        <w:t>" est un outil clé pour la gestion fiscale au sein de l'ERP, permettant aux utilisateurs de calculer précisément les obligations fiscales des employés ou de l'entreprise en fonction des revenus et des barèmes établis par l'autorité fiscale.</w:t>
      </w:r>
    </w:p>
    <w:p w14:paraId="1471ACDD" w14:textId="77777777" w:rsidR="00030BD4" w:rsidRPr="0056213E" w:rsidRDefault="00030BD4" w:rsidP="00030BD4"/>
    <w:p w14:paraId="68014DE9" w14:textId="77777777" w:rsidR="00030BD4" w:rsidRDefault="00030BD4" w:rsidP="00030BD4"/>
    <w:p w14:paraId="1516C342" w14:textId="77777777" w:rsidR="00030BD4" w:rsidRDefault="00030BD4" w:rsidP="00030BD4"/>
    <w:p w14:paraId="254D65C3" w14:textId="77777777" w:rsidR="00030BD4" w:rsidRDefault="00030BD4" w:rsidP="00030BD4">
      <w:pPr>
        <w:pStyle w:val="Titre4"/>
      </w:pPr>
      <w:r>
        <w:lastRenderedPageBreak/>
        <w:t xml:space="preserve">Barèmes I.S Valais bi966 : </w:t>
      </w:r>
    </w:p>
    <w:p w14:paraId="2545B8D1" w14:textId="77777777" w:rsidR="00030BD4" w:rsidRDefault="00030BD4" w:rsidP="00030BD4">
      <w:r w:rsidRPr="00CB1BD7">
        <w:rPr>
          <w:noProof/>
        </w:rPr>
        <w:drawing>
          <wp:inline distT="0" distB="0" distL="0" distR="0" wp14:anchorId="06F5A4E6" wp14:editId="18C3CE05">
            <wp:extent cx="9497750" cy="6306430"/>
            <wp:effectExtent l="0" t="0" r="8255" b="0"/>
            <wp:docPr id="1328850301"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0301" name="Image 1" descr="Une image contenant texte, capture d’écran, nombre, Parallèle&#10;&#10;Description générée automatiquement"/>
                    <pic:cNvPicPr/>
                  </pic:nvPicPr>
                  <pic:blipFill>
                    <a:blip r:embed="rId107"/>
                    <a:stretch>
                      <a:fillRect/>
                    </a:stretch>
                  </pic:blipFill>
                  <pic:spPr>
                    <a:xfrm>
                      <a:off x="0" y="0"/>
                      <a:ext cx="9497750" cy="6306430"/>
                    </a:xfrm>
                    <a:prstGeom prst="rect">
                      <a:avLst/>
                    </a:prstGeom>
                  </pic:spPr>
                </pic:pic>
              </a:graphicData>
            </a:graphic>
          </wp:inline>
        </w:drawing>
      </w:r>
    </w:p>
    <w:p w14:paraId="7ECFEEA2" w14:textId="77777777" w:rsidR="00030BD4" w:rsidRDefault="00030BD4" w:rsidP="00030BD4"/>
    <w:p w14:paraId="0A02AC59" w14:textId="77777777" w:rsidR="00030BD4" w:rsidRDefault="00030BD4" w:rsidP="00030BD4">
      <w:r w:rsidRPr="002A577A">
        <w:rPr>
          <w:b/>
          <w:bCs/>
          <w:u w:val="single"/>
        </w:rPr>
        <w:lastRenderedPageBreak/>
        <w:t xml:space="preserve">Note explicative du barème I.S de </w:t>
      </w:r>
      <w:r>
        <w:rPr>
          <w:b/>
          <w:bCs/>
          <w:u w:val="single"/>
        </w:rPr>
        <w:t>Valais</w:t>
      </w:r>
      <w:r w:rsidRPr="002A577A">
        <w:rPr>
          <w:b/>
          <w:bCs/>
          <w:u w:val="single"/>
        </w:rPr>
        <w:t xml:space="preserve"> programme « bi96</w:t>
      </w:r>
      <w:r>
        <w:rPr>
          <w:b/>
          <w:bCs/>
          <w:u w:val="single"/>
        </w:rPr>
        <w:t>6</w:t>
      </w:r>
      <w:r w:rsidRPr="002A577A">
        <w:rPr>
          <w:b/>
          <w:bCs/>
          <w:u w:val="single"/>
        </w:rPr>
        <w:t> » :</w:t>
      </w:r>
    </w:p>
    <w:p w14:paraId="239A9099" w14:textId="77777777" w:rsidR="00030BD4" w:rsidRPr="002B42EE" w:rsidRDefault="00030BD4" w:rsidP="00030BD4">
      <w:r w:rsidRPr="002B42EE">
        <w:t>Le programme "bi96</w:t>
      </w:r>
      <w:r>
        <w:t>6</w:t>
      </w:r>
      <w:r w:rsidRPr="002B42EE">
        <w:t>" est un tableau de barèmes utilisé pour le calcul des impôts sur le revenu dans le canton de Genève. Voici les composantes typiques d'un tel programme :</w:t>
      </w:r>
    </w:p>
    <w:p w14:paraId="7BAA153F" w14:textId="77777777" w:rsidR="00030BD4" w:rsidRPr="002B42EE" w:rsidRDefault="00030BD4" w:rsidP="00030BD4">
      <w:pPr>
        <w:numPr>
          <w:ilvl w:val="0"/>
          <w:numId w:val="206"/>
        </w:numPr>
      </w:pPr>
      <w:r w:rsidRPr="002B42EE">
        <w:rPr>
          <w:b/>
          <w:bCs/>
        </w:rPr>
        <w:t>Barèmes d'Impôt :</w:t>
      </w:r>
    </w:p>
    <w:p w14:paraId="46FDFFA8" w14:textId="77777777" w:rsidR="00030BD4" w:rsidRPr="002B42EE" w:rsidRDefault="00030BD4" w:rsidP="00030BD4">
      <w:pPr>
        <w:numPr>
          <w:ilvl w:val="1"/>
          <w:numId w:val="206"/>
        </w:numPr>
      </w:pPr>
      <w:r w:rsidRPr="002B42EE">
        <w:t>Le tableau affiche différents niveaux de revenu et les taux d'imposition correspondants, probablement organisés par colonne pour chaque catégorie fiscale ou situation.</w:t>
      </w:r>
    </w:p>
    <w:p w14:paraId="1945ADEB" w14:textId="77777777" w:rsidR="00030BD4" w:rsidRPr="002B42EE" w:rsidRDefault="00030BD4" w:rsidP="00030BD4">
      <w:pPr>
        <w:numPr>
          <w:ilvl w:val="0"/>
          <w:numId w:val="206"/>
        </w:numPr>
      </w:pPr>
      <w:r w:rsidRPr="002B42EE">
        <w:rPr>
          <w:b/>
          <w:bCs/>
        </w:rPr>
        <w:t>Année et Périodicité :</w:t>
      </w:r>
    </w:p>
    <w:p w14:paraId="212DDAB4" w14:textId="77777777" w:rsidR="00030BD4" w:rsidRPr="002B42EE" w:rsidRDefault="00030BD4" w:rsidP="00030BD4">
      <w:pPr>
        <w:numPr>
          <w:ilvl w:val="1"/>
          <w:numId w:val="206"/>
        </w:numPr>
      </w:pPr>
      <w:r w:rsidRPr="002B42EE">
        <w:t>Le programme permet de sélectionner l'année concernée pour le calcul des impôts et peut-être la périodicité (mensuelle, dans ce cas).</w:t>
      </w:r>
    </w:p>
    <w:p w14:paraId="772BE60E" w14:textId="77777777" w:rsidR="00030BD4" w:rsidRPr="002B42EE" w:rsidRDefault="00030BD4" w:rsidP="00030BD4">
      <w:pPr>
        <w:numPr>
          <w:ilvl w:val="0"/>
          <w:numId w:val="206"/>
        </w:numPr>
      </w:pPr>
      <w:r w:rsidRPr="002B42EE">
        <w:rPr>
          <w:b/>
          <w:bCs/>
        </w:rPr>
        <w:t>Calculs Progressifs :</w:t>
      </w:r>
    </w:p>
    <w:p w14:paraId="6A25AFE7" w14:textId="77777777" w:rsidR="00030BD4" w:rsidRPr="002B42EE" w:rsidRDefault="00030BD4" w:rsidP="00030BD4">
      <w:pPr>
        <w:numPr>
          <w:ilvl w:val="1"/>
          <w:numId w:val="206"/>
        </w:numPr>
      </w:pPr>
      <w:r w:rsidRPr="002B42EE">
        <w:t>Les taux progressifs en fonction des tranches de revenu permettent de calculer le montant de l'impôt dû selon le système fiscal progressif.</w:t>
      </w:r>
    </w:p>
    <w:p w14:paraId="42DA24D5" w14:textId="77777777" w:rsidR="00030BD4" w:rsidRPr="002B42EE" w:rsidRDefault="00030BD4" w:rsidP="00030BD4">
      <w:pPr>
        <w:numPr>
          <w:ilvl w:val="0"/>
          <w:numId w:val="206"/>
        </w:numPr>
      </w:pPr>
      <w:r w:rsidRPr="002B42EE">
        <w:rPr>
          <w:b/>
          <w:bCs/>
        </w:rPr>
        <w:t>Contribution Écclésiastique :</w:t>
      </w:r>
    </w:p>
    <w:p w14:paraId="45C3D925" w14:textId="77777777" w:rsidR="00030BD4" w:rsidRPr="002B42EE" w:rsidRDefault="00030BD4" w:rsidP="00030BD4">
      <w:pPr>
        <w:numPr>
          <w:ilvl w:val="1"/>
          <w:numId w:val="206"/>
        </w:numPr>
      </w:pPr>
      <w:r w:rsidRPr="002B42EE">
        <w:t>Une case à cocher indique que le programme peut également calculer la contribution ecclésiastique pour ceux qui y sont assujettis.</w:t>
      </w:r>
    </w:p>
    <w:p w14:paraId="056E2B26" w14:textId="77777777" w:rsidR="00030BD4" w:rsidRPr="002B42EE" w:rsidRDefault="00030BD4" w:rsidP="00030BD4">
      <w:pPr>
        <w:numPr>
          <w:ilvl w:val="0"/>
          <w:numId w:val="206"/>
        </w:numPr>
      </w:pPr>
      <w:r w:rsidRPr="002B42EE">
        <w:rPr>
          <w:b/>
          <w:bCs/>
        </w:rPr>
        <w:t>Saisie et Mise à Jour :</w:t>
      </w:r>
    </w:p>
    <w:p w14:paraId="6E7A07F3" w14:textId="77777777" w:rsidR="00030BD4" w:rsidRPr="002B42EE" w:rsidRDefault="00030BD4" w:rsidP="00030BD4">
      <w:pPr>
        <w:numPr>
          <w:ilvl w:val="1"/>
          <w:numId w:val="206"/>
        </w:numPr>
      </w:pPr>
      <w:r w:rsidRPr="002B42EE">
        <w:t>Le programme offre probablement des fonctionnalités pour saisir ou mettre à jour les revenus et appliquer les barèmes pour obtenir le calcul de l'impôt correspondant.</w:t>
      </w:r>
    </w:p>
    <w:p w14:paraId="5A8FE97D" w14:textId="77777777" w:rsidR="00030BD4" w:rsidRPr="002B42EE" w:rsidRDefault="00030BD4" w:rsidP="00030BD4">
      <w:pPr>
        <w:numPr>
          <w:ilvl w:val="0"/>
          <w:numId w:val="206"/>
        </w:numPr>
      </w:pPr>
      <w:r w:rsidRPr="002B42EE">
        <w:rPr>
          <w:b/>
          <w:bCs/>
        </w:rPr>
        <w:t>Options de Rapport et d'Exportation :</w:t>
      </w:r>
    </w:p>
    <w:p w14:paraId="5DFD561F" w14:textId="77777777" w:rsidR="00030BD4" w:rsidRPr="002B42EE" w:rsidRDefault="00030BD4" w:rsidP="00030BD4">
      <w:pPr>
        <w:numPr>
          <w:ilvl w:val="1"/>
          <w:numId w:val="206"/>
        </w:numPr>
      </w:pPr>
      <w:r w:rsidRPr="002B42EE">
        <w:t>Des outils pour générer des rapports ou exporter les données pour d'autres utilisations, comme la déclaration fiscale ou l'analyse interne.</w:t>
      </w:r>
    </w:p>
    <w:p w14:paraId="5ADDCAD0" w14:textId="77777777" w:rsidR="00030BD4" w:rsidRPr="002B42EE" w:rsidRDefault="00030BD4" w:rsidP="00030BD4">
      <w:r w:rsidRPr="002B42EE">
        <w:t>En résumé, "bi96</w:t>
      </w:r>
      <w:r>
        <w:t>6</w:t>
      </w:r>
      <w:r w:rsidRPr="002B42EE">
        <w:t>" est un outil clé pour la gestion fiscale au sein de l'ERP, permettant aux utilisateurs de calculer précisément les obligations fiscales des employés ou de l'entreprise en fonction des revenus et des barèmes établis par l'autorité fiscale.</w:t>
      </w:r>
    </w:p>
    <w:p w14:paraId="09BA6874" w14:textId="77777777" w:rsidR="00030BD4" w:rsidRDefault="00030BD4" w:rsidP="00030BD4"/>
    <w:p w14:paraId="4F45EA47" w14:textId="77777777" w:rsidR="00030BD4" w:rsidRDefault="00030BD4" w:rsidP="00030BD4"/>
    <w:p w14:paraId="48399237" w14:textId="77777777" w:rsidR="00030BD4" w:rsidRDefault="00030BD4" w:rsidP="00030BD4">
      <w:pPr>
        <w:pStyle w:val="Titre4"/>
      </w:pPr>
      <w:r>
        <w:lastRenderedPageBreak/>
        <w:t xml:space="preserve">Barèmes I.S Neuchâtel bi967 : </w:t>
      </w:r>
    </w:p>
    <w:p w14:paraId="63AB1B73" w14:textId="77777777" w:rsidR="00030BD4" w:rsidRDefault="00030BD4" w:rsidP="00030BD4">
      <w:r w:rsidRPr="009812B4">
        <w:rPr>
          <w:noProof/>
        </w:rPr>
        <w:drawing>
          <wp:inline distT="0" distB="0" distL="0" distR="0" wp14:anchorId="2AC34DB7" wp14:editId="21892C4A">
            <wp:extent cx="9526329" cy="6315956"/>
            <wp:effectExtent l="0" t="0" r="0" b="8890"/>
            <wp:docPr id="20437057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05779" name="Image 1" descr="Une image contenant texte, capture d’écran, nombre, Police&#10;&#10;Description générée automatiquement"/>
                    <pic:cNvPicPr/>
                  </pic:nvPicPr>
                  <pic:blipFill>
                    <a:blip r:embed="rId108"/>
                    <a:stretch>
                      <a:fillRect/>
                    </a:stretch>
                  </pic:blipFill>
                  <pic:spPr>
                    <a:xfrm>
                      <a:off x="0" y="0"/>
                      <a:ext cx="9526329" cy="6315956"/>
                    </a:xfrm>
                    <a:prstGeom prst="rect">
                      <a:avLst/>
                    </a:prstGeom>
                  </pic:spPr>
                </pic:pic>
              </a:graphicData>
            </a:graphic>
          </wp:inline>
        </w:drawing>
      </w:r>
    </w:p>
    <w:p w14:paraId="3648F1F4" w14:textId="77777777" w:rsidR="00030BD4" w:rsidRDefault="00030BD4" w:rsidP="00030BD4"/>
    <w:p w14:paraId="2776FC0D" w14:textId="77777777" w:rsidR="00030BD4" w:rsidRDefault="00030BD4" w:rsidP="00030BD4">
      <w:pPr>
        <w:rPr>
          <w:b/>
          <w:bCs/>
          <w:u w:val="single"/>
        </w:rPr>
      </w:pPr>
      <w:r w:rsidRPr="002A577A">
        <w:rPr>
          <w:b/>
          <w:bCs/>
          <w:u w:val="single"/>
        </w:rPr>
        <w:lastRenderedPageBreak/>
        <w:t xml:space="preserve">Note explicative du barème I.S de </w:t>
      </w:r>
      <w:r>
        <w:rPr>
          <w:b/>
          <w:bCs/>
          <w:u w:val="single"/>
        </w:rPr>
        <w:t>Neuchâtel</w:t>
      </w:r>
      <w:r w:rsidRPr="002A577A">
        <w:rPr>
          <w:b/>
          <w:bCs/>
          <w:u w:val="single"/>
        </w:rPr>
        <w:t xml:space="preserve"> programme « bi96</w:t>
      </w:r>
      <w:r>
        <w:rPr>
          <w:b/>
          <w:bCs/>
          <w:u w:val="single"/>
        </w:rPr>
        <w:t>7</w:t>
      </w:r>
      <w:r w:rsidRPr="002A577A">
        <w:rPr>
          <w:b/>
          <w:bCs/>
          <w:u w:val="single"/>
        </w:rPr>
        <w:t> » :</w:t>
      </w:r>
    </w:p>
    <w:p w14:paraId="1AB05378" w14:textId="77777777" w:rsidR="00030BD4" w:rsidRPr="002B42EE" w:rsidRDefault="00030BD4" w:rsidP="00030BD4">
      <w:r w:rsidRPr="002B42EE">
        <w:t>Le programme "bi96</w:t>
      </w:r>
      <w:r>
        <w:t>7</w:t>
      </w:r>
      <w:r w:rsidRPr="002B42EE">
        <w:t>" est un tableau de barèmes utilisé pour le calcul des impôts sur le revenu dans le canton de Genève. Voici les composantes typiques d'un tel programme :</w:t>
      </w:r>
    </w:p>
    <w:p w14:paraId="797EE6C6" w14:textId="77777777" w:rsidR="00030BD4" w:rsidRPr="002B42EE" w:rsidRDefault="00030BD4" w:rsidP="00030BD4">
      <w:pPr>
        <w:numPr>
          <w:ilvl w:val="0"/>
          <w:numId w:val="207"/>
        </w:numPr>
      </w:pPr>
      <w:r w:rsidRPr="002B42EE">
        <w:rPr>
          <w:b/>
          <w:bCs/>
        </w:rPr>
        <w:t>Barèmes d'Impôt :</w:t>
      </w:r>
    </w:p>
    <w:p w14:paraId="14684560" w14:textId="77777777" w:rsidR="00030BD4" w:rsidRPr="002B42EE" w:rsidRDefault="00030BD4" w:rsidP="00030BD4">
      <w:pPr>
        <w:numPr>
          <w:ilvl w:val="1"/>
          <w:numId w:val="207"/>
        </w:numPr>
      </w:pPr>
      <w:r w:rsidRPr="002B42EE">
        <w:t>Le tableau affiche différents niveaux de revenu et les taux d'imposition correspondants, probablement organisés par colonne pour chaque catégorie fiscale ou situation.</w:t>
      </w:r>
    </w:p>
    <w:p w14:paraId="7F3A28B2" w14:textId="77777777" w:rsidR="00030BD4" w:rsidRPr="002B42EE" w:rsidRDefault="00030BD4" w:rsidP="00030BD4">
      <w:pPr>
        <w:numPr>
          <w:ilvl w:val="0"/>
          <w:numId w:val="207"/>
        </w:numPr>
      </w:pPr>
      <w:r w:rsidRPr="002B42EE">
        <w:rPr>
          <w:b/>
          <w:bCs/>
        </w:rPr>
        <w:t>Année et Périodicité :</w:t>
      </w:r>
    </w:p>
    <w:p w14:paraId="75383709" w14:textId="77777777" w:rsidR="00030BD4" w:rsidRPr="002B42EE" w:rsidRDefault="00030BD4" w:rsidP="00030BD4">
      <w:pPr>
        <w:numPr>
          <w:ilvl w:val="1"/>
          <w:numId w:val="207"/>
        </w:numPr>
      </w:pPr>
      <w:r w:rsidRPr="002B42EE">
        <w:t>Le programme permet de sélectionner l'année concernée pour le calcul des impôts et peut-être la périodicité (mensuelle, dans ce cas).</w:t>
      </w:r>
    </w:p>
    <w:p w14:paraId="08A45693" w14:textId="77777777" w:rsidR="00030BD4" w:rsidRPr="002B42EE" w:rsidRDefault="00030BD4" w:rsidP="00030BD4">
      <w:pPr>
        <w:numPr>
          <w:ilvl w:val="0"/>
          <w:numId w:val="207"/>
        </w:numPr>
      </w:pPr>
      <w:r w:rsidRPr="002B42EE">
        <w:rPr>
          <w:b/>
          <w:bCs/>
        </w:rPr>
        <w:t>Calculs Progressifs :</w:t>
      </w:r>
    </w:p>
    <w:p w14:paraId="2399F416" w14:textId="77777777" w:rsidR="00030BD4" w:rsidRPr="002B42EE" w:rsidRDefault="00030BD4" w:rsidP="00030BD4">
      <w:pPr>
        <w:numPr>
          <w:ilvl w:val="1"/>
          <w:numId w:val="207"/>
        </w:numPr>
      </w:pPr>
      <w:r w:rsidRPr="002B42EE">
        <w:t>Les taux progressifs en fonction des tranches de revenu permettent de calculer le montant de l'impôt dû selon le système fiscal progressif.</w:t>
      </w:r>
    </w:p>
    <w:p w14:paraId="6435A9AF" w14:textId="77777777" w:rsidR="00030BD4" w:rsidRPr="002B42EE" w:rsidRDefault="00030BD4" w:rsidP="00030BD4">
      <w:pPr>
        <w:numPr>
          <w:ilvl w:val="0"/>
          <w:numId w:val="207"/>
        </w:numPr>
      </w:pPr>
      <w:r w:rsidRPr="002B42EE">
        <w:rPr>
          <w:b/>
          <w:bCs/>
        </w:rPr>
        <w:t>Contribution Écclésiastique :</w:t>
      </w:r>
    </w:p>
    <w:p w14:paraId="79BB9987" w14:textId="77777777" w:rsidR="00030BD4" w:rsidRPr="002B42EE" w:rsidRDefault="00030BD4" w:rsidP="00030BD4">
      <w:pPr>
        <w:numPr>
          <w:ilvl w:val="1"/>
          <w:numId w:val="207"/>
        </w:numPr>
      </w:pPr>
      <w:r w:rsidRPr="002B42EE">
        <w:t>Une case à cocher indique que le programme peut également calculer la contribution ecclésiastique pour ceux qui y sont assujettis.</w:t>
      </w:r>
    </w:p>
    <w:p w14:paraId="2CFDD305" w14:textId="77777777" w:rsidR="00030BD4" w:rsidRPr="002B42EE" w:rsidRDefault="00030BD4" w:rsidP="00030BD4">
      <w:pPr>
        <w:numPr>
          <w:ilvl w:val="0"/>
          <w:numId w:val="207"/>
        </w:numPr>
      </w:pPr>
      <w:r w:rsidRPr="002B42EE">
        <w:rPr>
          <w:b/>
          <w:bCs/>
        </w:rPr>
        <w:t>Saisie et Mise à Jour :</w:t>
      </w:r>
    </w:p>
    <w:p w14:paraId="20952DC7" w14:textId="77777777" w:rsidR="00030BD4" w:rsidRPr="002B42EE" w:rsidRDefault="00030BD4" w:rsidP="00030BD4">
      <w:pPr>
        <w:numPr>
          <w:ilvl w:val="1"/>
          <w:numId w:val="207"/>
        </w:numPr>
      </w:pPr>
      <w:r w:rsidRPr="002B42EE">
        <w:t>Le programme offre probablement des fonctionnalités pour saisir ou mettre à jour les revenus et appliquer les barèmes pour obtenir le calcul de l'impôt correspondant.</w:t>
      </w:r>
    </w:p>
    <w:p w14:paraId="1609DF4C" w14:textId="77777777" w:rsidR="00030BD4" w:rsidRPr="002B42EE" w:rsidRDefault="00030BD4" w:rsidP="00030BD4">
      <w:pPr>
        <w:numPr>
          <w:ilvl w:val="0"/>
          <w:numId w:val="207"/>
        </w:numPr>
      </w:pPr>
      <w:r w:rsidRPr="002B42EE">
        <w:rPr>
          <w:b/>
          <w:bCs/>
        </w:rPr>
        <w:t>Options de Rapport et d'Exportation :</w:t>
      </w:r>
    </w:p>
    <w:p w14:paraId="13C81C56" w14:textId="77777777" w:rsidR="00030BD4" w:rsidRPr="002B42EE" w:rsidRDefault="00030BD4" w:rsidP="00030BD4">
      <w:pPr>
        <w:numPr>
          <w:ilvl w:val="1"/>
          <w:numId w:val="207"/>
        </w:numPr>
      </w:pPr>
      <w:r w:rsidRPr="002B42EE">
        <w:t>Des outils pour générer des rapports ou exporter les données pour d'autres utilisations, comme la déclaration fiscale ou l'analyse interne.</w:t>
      </w:r>
    </w:p>
    <w:p w14:paraId="7EF3CBC8" w14:textId="77777777" w:rsidR="00030BD4" w:rsidRPr="002B42EE" w:rsidRDefault="00030BD4" w:rsidP="00030BD4">
      <w:r w:rsidRPr="002B42EE">
        <w:t>En résumé, "bi96</w:t>
      </w:r>
      <w:r>
        <w:t>7</w:t>
      </w:r>
      <w:r w:rsidRPr="002B42EE">
        <w:t>" est un outil clé pour la gestion fiscale au sein de l'ERP, permettant aux utilisateurs de calculer précisément les obligations fiscales des employés ou de l'entreprise en fonction des revenus et des barèmes établis par l'autorité fiscale.</w:t>
      </w:r>
    </w:p>
    <w:p w14:paraId="69DDAEDD" w14:textId="77777777" w:rsidR="00030BD4" w:rsidRPr="00B17C94" w:rsidRDefault="00030BD4" w:rsidP="00030BD4"/>
    <w:p w14:paraId="788A542F" w14:textId="77777777" w:rsidR="00030BD4" w:rsidRDefault="00030BD4" w:rsidP="00030BD4">
      <w:pPr>
        <w:rPr>
          <w:b/>
          <w:bCs/>
          <w:u w:val="single"/>
        </w:rPr>
      </w:pPr>
    </w:p>
    <w:p w14:paraId="6DCC9199" w14:textId="77777777" w:rsidR="00030BD4" w:rsidRDefault="00030BD4" w:rsidP="00030BD4">
      <w:pPr>
        <w:rPr>
          <w:b/>
          <w:bCs/>
          <w:u w:val="single"/>
        </w:rPr>
      </w:pPr>
    </w:p>
    <w:p w14:paraId="5BFA849B" w14:textId="77777777" w:rsidR="00030BD4" w:rsidRDefault="00030BD4" w:rsidP="00030BD4"/>
    <w:p w14:paraId="34BE090C" w14:textId="77777777" w:rsidR="00030BD4" w:rsidRDefault="00030BD4" w:rsidP="00030BD4"/>
    <w:p w14:paraId="796DE9EC" w14:textId="77777777" w:rsidR="00030BD4" w:rsidRDefault="00030BD4" w:rsidP="00030BD4">
      <w:pPr>
        <w:pStyle w:val="Titre3"/>
      </w:pPr>
      <w:bookmarkStart w:id="19" w:name="_Toc164865942"/>
      <w:r>
        <w:lastRenderedPageBreak/>
        <w:t>Formation :</w:t>
      </w:r>
      <w:bookmarkEnd w:id="19"/>
    </w:p>
    <w:p w14:paraId="08B3F767" w14:textId="77777777" w:rsidR="00030BD4" w:rsidRDefault="00030BD4" w:rsidP="00030BD4">
      <w:pPr>
        <w:pStyle w:val="Titre4"/>
      </w:pPr>
      <w:r>
        <w:t xml:space="preserve">Gestion de la formation sd109 : </w:t>
      </w:r>
    </w:p>
    <w:p w14:paraId="7B26D6D9" w14:textId="77777777" w:rsidR="00030BD4" w:rsidRDefault="00030BD4" w:rsidP="00030BD4">
      <w:r w:rsidRPr="00E34D46">
        <w:rPr>
          <w:noProof/>
        </w:rPr>
        <w:drawing>
          <wp:inline distT="0" distB="0" distL="0" distR="0" wp14:anchorId="2674DF50" wp14:editId="6CA7BE07">
            <wp:extent cx="8915400" cy="6062473"/>
            <wp:effectExtent l="0" t="0" r="0" b="0"/>
            <wp:docPr id="96250633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6339" name="Image 1" descr="Une image contenant texte, capture d’écran, affichage, logiciel&#10;&#10;Description générée automatiquement"/>
                    <pic:cNvPicPr/>
                  </pic:nvPicPr>
                  <pic:blipFill>
                    <a:blip r:embed="rId109"/>
                    <a:stretch>
                      <a:fillRect/>
                    </a:stretch>
                  </pic:blipFill>
                  <pic:spPr>
                    <a:xfrm>
                      <a:off x="0" y="0"/>
                      <a:ext cx="8926616" cy="6070100"/>
                    </a:xfrm>
                    <a:prstGeom prst="rect">
                      <a:avLst/>
                    </a:prstGeom>
                  </pic:spPr>
                </pic:pic>
              </a:graphicData>
            </a:graphic>
          </wp:inline>
        </w:drawing>
      </w:r>
    </w:p>
    <w:p w14:paraId="1C0D3806" w14:textId="77777777" w:rsidR="00030BD4" w:rsidRDefault="00030BD4" w:rsidP="00030BD4">
      <w:pPr>
        <w:rPr>
          <w:b/>
          <w:bCs/>
          <w:u w:val="single"/>
        </w:rPr>
      </w:pPr>
    </w:p>
    <w:p w14:paraId="422AF4F4" w14:textId="77777777" w:rsidR="00030BD4" w:rsidRDefault="00030BD4" w:rsidP="00030BD4">
      <w:pPr>
        <w:rPr>
          <w:b/>
          <w:bCs/>
          <w:u w:val="single"/>
        </w:rPr>
      </w:pPr>
      <w:r w:rsidRPr="00F64E49">
        <w:rPr>
          <w:b/>
          <w:bCs/>
          <w:u w:val="single"/>
        </w:rPr>
        <w:lastRenderedPageBreak/>
        <w:t xml:space="preserve">Note explicative de la formation programme « sd109 » : </w:t>
      </w:r>
    </w:p>
    <w:p w14:paraId="05040604" w14:textId="77777777" w:rsidR="00030BD4" w:rsidRPr="00D45442" w:rsidRDefault="00030BD4" w:rsidP="00030BD4">
      <w:r w:rsidRPr="00D45442">
        <w:t xml:space="preserve">Le programme "sd109" </w:t>
      </w:r>
      <w:r>
        <w:t>est</w:t>
      </w:r>
      <w:r w:rsidRPr="00D45442">
        <w:t xml:space="preserve"> une application ERP conçue pour la gestion de la formation des employés. Il est probablement utilisé pour saisir, suivre et gérer les informations relatives aux formations professionnelles des salariés. Voici comment il est composé, basé sur les éléments typiques d'un tel système :</w:t>
      </w:r>
    </w:p>
    <w:p w14:paraId="066784F9" w14:textId="77777777" w:rsidR="00030BD4" w:rsidRPr="00D45442" w:rsidRDefault="00030BD4" w:rsidP="00030BD4">
      <w:pPr>
        <w:numPr>
          <w:ilvl w:val="0"/>
          <w:numId w:val="208"/>
        </w:numPr>
      </w:pPr>
      <w:r w:rsidRPr="00D45442">
        <w:rPr>
          <w:b/>
          <w:bCs/>
        </w:rPr>
        <w:t>Tableau de Suivi :</w:t>
      </w:r>
    </w:p>
    <w:p w14:paraId="4C64FCCD" w14:textId="77777777" w:rsidR="00030BD4" w:rsidRPr="00D45442" w:rsidRDefault="00030BD4" w:rsidP="00030BD4">
      <w:pPr>
        <w:numPr>
          <w:ilvl w:val="1"/>
          <w:numId w:val="208"/>
        </w:numPr>
      </w:pPr>
      <w:r w:rsidRPr="00D45442">
        <w:t>Le tableau principal sert à répertorier toutes les formations avec des détails tels que le type de formation, la désignation, la date, l'institut de formation, la présence ou non d'un certificat, le prix, et le coût approuvé pour chaque formation.</w:t>
      </w:r>
    </w:p>
    <w:p w14:paraId="59433517" w14:textId="77777777" w:rsidR="00030BD4" w:rsidRPr="00D45442" w:rsidRDefault="00030BD4" w:rsidP="00030BD4">
      <w:pPr>
        <w:numPr>
          <w:ilvl w:val="0"/>
          <w:numId w:val="208"/>
        </w:numPr>
      </w:pPr>
      <w:r w:rsidRPr="00D45442">
        <w:rPr>
          <w:b/>
          <w:bCs/>
        </w:rPr>
        <w:t>Filtres de Recherche :</w:t>
      </w:r>
    </w:p>
    <w:p w14:paraId="02588D6C" w14:textId="77777777" w:rsidR="00030BD4" w:rsidRPr="00D45442" w:rsidRDefault="00030BD4" w:rsidP="00030BD4">
      <w:pPr>
        <w:numPr>
          <w:ilvl w:val="1"/>
          <w:numId w:val="208"/>
        </w:numPr>
      </w:pPr>
      <w:r w:rsidRPr="00D45442">
        <w:t>Des options pour filtrer les données par salarié, type de formation ou statut (ouverts, fermés) permettent une navigation et une recherche efficaces dans les dossiers de formation.</w:t>
      </w:r>
    </w:p>
    <w:p w14:paraId="1A362873" w14:textId="77777777" w:rsidR="00030BD4" w:rsidRPr="00D45442" w:rsidRDefault="00030BD4" w:rsidP="00030BD4">
      <w:pPr>
        <w:numPr>
          <w:ilvl w:val="0"/>
          <w:numId w:val="208"/>
        </w:numPr>
      </w:pPr>
      <w:r w:rsidRPr="00D45442">
        <w:rPr>
          <w:b/>
          <w:bCs/>
        </w:rPr>
        <w:t>Entrée de Données :</w:t>
      </w:r>
    </w:p>
    <w:p w14:paraId="2ABA90CF" w14:textId="77777777" w:rsidR="00030BD4" w:rsidRPr="00D45442" w:rsidRDefault="00030BD4" w:rsidP="00030BD4">
      <w:pPr>
        <w:numPr>
          <w:ilvl w:val="1"/>
          <w:numId w:val="208"/>
        </w:numPr>
      </w:pPr>
      <w:r w:rsidRPr="00D45442">
        <w:t>Des champs pour entrer de nouvelles informations de formation ou pour mettre à jour des dossiers existants. Cela comprend le budget alloué, le nom du salarié, les détails de la formation, les dates, l'institut de formation, et les commentaires associés.</w:t>
      </w:r>
    </w:p>
    <w:p w14:paraId="52521530" w14:textId="77777777" w:rsidR="00030BD4" w:rsidRPr="00D45442" w:rsidRDefault="00030BD4" w:rsidP="00030BD4">
      <w:pPr>
        <w:numPr>
          <w:ilvl w:val="0"/>
          <w:numId w:val="208"/>
        </w:numPr>
      </w:pPr>
      <w:r w:rsidRPr="00D45442">
        <w:rPr>
          <w:b/>
          <w:bCs/>
        </w:rPr>
        <w:t>Gestion des Dossiers :</w:t>
      </w:r>
    </w:p>
    <w:p w14:paraId="3203B0EC" w14:textId="77777777" w:rsidR="00030BD4" w:rsidRPr="00D45442" w:rsidRDefault="00030BD4" w:rsidP="00030BD4">
      <w:pPr>
        <w:numPr>
          <w:ilvl w:val="1"/>
          <w:numId w:val="208"/>
        </w:numPr>
      </w:pPr>
      <w:r w:rsidRPr="00D45442">
        <w:t>Des boutons fonctionnels comme "Modifier", "Rétablir", "Ajouter", "Copier", "Effacer", et "Annuler" pour la gestion complète des entrées.</w:t>
      </w:r>
    </w:p>
    <w:p w14:paraId="52A72972" w14:textId="77777777" w:rsidR="00030BD4" w:rsidRPr="00D45442" w:rsidRDefault="00030BD4" w:rsidP="00030BD4">
      <w:pPr>
        <w:numPr>
          <w:ilvl w:val="0"/>
          <w:numId w:val="208"/>
        </w:numPr>
      </w:pPr>
      <w:r w:rsidRPr="00D45442">
        <w:rPr>
          <w:b/>
          <w:bCs/>
        </w:rPr>
        <w:t>Répartition Budgétaire :</w:t>
      </w:r>
    </w:p>
    <w:p w14:paraId="71EDE0D7" w14:textId="77777777" w:rsidR="00030BD4" w:rsidRPr="00D45442" w:rsidRDefault="00030BD4" w:rsidP="00030BD4">
      <w:pPr>
        <w:numPr>
          <w:ilvl w:val="1"/>
          <w:numId w:val="208"/>
        </w:numPr>
      </w:pPr>
      <w:r w:rsidRPr="00D45442">
        <w:t>Il peut y avoir des fonctions pour allouer le budget de formation aux différents salariés ou départements, en indiquant le pourcentage du budget attribué à chaque formation.</w:t>
      </w:r>
    </w:p>
    <w:p w14:paraId="4DD77D8F" w14:textId="77777777" w:rsidR="00030BD4" w:rsidRPr="00D45442" w:rsidRDefault="00030BD4" w:rsidP="00030BD4">
      <w:r w:rsidRPr="00D45442">
        <w:t>En résumé, le programme "sd109" est un outil essentiel dans la gestion des compétences et du développement professionnel au sein d'une organisation, assurant que les employés reçoivent la formation nécessaire et que les coûts associés sont suivis et gérés de manière appropriée.</w:t>
      </w:r>
    </w:p>
    <w:p w14:paraId="5EF8AEB0" w14:textId="77777777" w:rsidR="00030BD4" w:rsidRPr="00D45442" w:rsidRDefault="00030BD4" w:rsidP="00030BD4"/>
    <w:p w14:paraId="05528AAE" w14:textId="77777777" w:rsidR="00030BD4" w:rsidRPr="00F77B29" w:rsidRDefault="00030BD4" w:rsidP="00030BD4"/>
    <w:p w14:paraId="4A9EE889" w14:textId="77777777" w:rsidR="00030BD4" w:rsidRDefault="00030BD4" w:rsidP="00030BD4"/>
    <w:p w14:paraId="4D4BB9DE" w14:textId="77777777" w:rsidR="00030BD4" w:rsidRDefault="00030BD4" w:rsidP="00030BD4"/>
    <w:p w14:paraId="6D265B47" w14:textId="77777777" w:rsidR="00030BD4" w:rsidRDefault="00030BD4" w:rsidP="00030BD4">
      <w:pPr>
        <w:pStyle w:val="Titre4"/>
      </w:pPr>
      <w:r>
        <w:lastRenderedPageBreak/>
        <w:t xml:space="preserve">Gestion des types de formation sd907 : </w:t>
      </w:r>
    </w:p>
    <w:p w14:paraId="7388A6A1" w14:textId="77777777" w:rsidR="00030BD4" w:rsidRDefault="00030BD4" w:rsidP="00030BD4">
      <w:r w:rsidRPr="003B5218">
        <w:rPr>
          <w:noProof/>
        </w:rPr>
        <w:drawing>
          <wp:inline distT="0" distB="0" distL="0" distR="0" wp14:anchorId="7A31F4B2" wp14:editId="69854F11">
            <wp:extent cx="9621593" cy="6392167"/>
            <wp:effectExtent l="0" t="0" r="0" b="8890"/>
            <wp:docPr id="537483526"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3526" name="Image 1" descr="Une image contenant texte, capture d’écran, affichage, nombre&#10;&#10;Description générée automatiquement"/>
                    <pic:cNvPicPr/>
                  </pic:nvPicPr>
                  <pic:blipFill>
                    <a:blip r:embed="rId110"/>
                    <a:stretch>
                      <a:fillRect/>
                    </a:stretch>
                  </pic:blipFill>
                  <pic:spPr>
                    <a:xfrm>
                      <a:off x="0" y="0"/>
                      <a:ext cx="9621593" cy="6392167"/>
                    </a:xfrm>
                    <a:prstGeom prst="rect">
                      <a:avLst/>
                    </a:prstGeom>
                  </pic:spPr>
                </pic:pic>
              </a:graphicData>
            </a:graphic>
          </wp:inline>
        </w:drawing>
      </w:r>
    </w:p>
    <w:p w14:paraId="5C6D67CC" w14:textId="77777777" w:rsidR="00030BD4" w:rsidRDefault="00030BD4" w:rsidP="00030BD4">
      <w:pPr>
        <w:rPr>
          <w:b/>
          <w:bCs/>
          <w:u w:val="single"/>
        </w:rPr>
      </w:pPr>
      <w:r w:rsidRPr="00711453">
        <w:rPr>
          <w:b/>
          <w:bCs/>
          <w:u w:val="single"/>
        </w:rPr>
        <w:lastRenderedPageBreak/>
        <w:t xml:space="preserve">Note explicative de la gestion des types de formations programme « sd907 » : </w:t>
      </w:r>
    </w:p>
    <w:p w14:paraId="6C33D9F1" w14:textId="77777777" w:rsidR="00030BD4" w:rsidRPr="008C78CE" w:rsidRDefault="00030BD4" w:rsidP="00030BD4">
      <w:r w:rsidRPr="008C78CE">
        <w:t>Le programme "sd907" est conçu pour gérer les types de formation au sein d'une organisation. Il permet aux utilisateurs d'ERP de cataloguer et de maintenir une base de données des différentes formations disponibles, des qualifications et des certifications que les employés peuvent obtenir. Voici les éléments principaux du programme :</w:t>
      </w:r>
    </w:p>
    <w:p w14:paraId="1C3CF4C7" w14:textId="77777777" w:rsidR="00030BD4" w:rsidRPr="008C78CE" w:rsidRDefault="00030BD4" w:rsidP="00030BD4">
      <w:pPr>
        <w:numPr>
          <w:ilvl w:val="0"/>
          <w:numId w:val="209"/>
        </w:numPr>
      </w:pPr>
      <w:r w:rsidRPr="008C78CE">
        <w:rPr>
          <w:b/>
          <w:bCs/>
        </w:rPr>
        <w:t>Liste des Formations :</w:t>
      </w:r>
    </w:p>
    <w:p w14:paraId="69874471" w14:textId="77777777" w:rsidR="00030BD4" w:rsidRPr="008C78CE" w:rsidRDefault="00030BD4" w:rsidP="00030BD4">
      <w:pPr>
        <w:numPr>
          <w:ilvl w:val="1"/>
          <w:numId w:val="209"/>
        </w:numPr>
      </w:pPr>
      <w:r w:rsidRPr="008C78CE">
        <w:t>Un tableau répertorie toutes les formations disponibles avec un code unique, leur désignation officielle, et d'autres détails pertinents tels que les éventuelles soumissions, la langue de la formation, et si elle est liée à des questions de sécurité.</w:t>
      </w:r>
    </w:p>
    <w:p w14:paraId="05598E34" w14:textId="77777777" w:rsidR="00030BD4" w:rsidRPr="008C78CE" w:rsidRDefault="00030BD4" w:rsidP="00030BD4">
      <w:pPr>
        <w:numPr>
          <w:ilvl w:val="0"/>
          <w:numId w:val="209"/>
        </w:numPr>
      </w:pPr>
      <w:r w:rsidRPr="008C78CE">
        <w:rPr>
          <w:b/>
          <w:bCs/>
        </w:rPr>
        <w:t>Détails des Formations :</w:t>
      </w:r>
    </w:p>
    <w:p w14:paraId="57B10AA0" w14:textId="77777777" w:rsidR="00030BD4" w:rsidRPr="008C78CE" w:rsidRDefault="00030BD4" w:rsidP="00030BD4">
      <w:pPr>
        <w:numPr>
          <w:ilvl w:val="1"/>
          <w:numId w:val="209"/>
        </w:numPr>
      </w:pPr>
      <w:r w:rsidRPr="008C78CE">
        <w:t>Les champs en bas permettent de saisir ou de modifier des informations sur une formation spécifique, y compris la désignation, le numéro de code, la langue, et si elle concerne la sécurité.</w:t>
      </w:r>
    </w:p>
    <w:p w14:paraId="3DF17CA2" w14:textId="77777777" w:rsidR="00030BD4" w:rsidRPr="008C78CE" w:rsidRDefault="00030BD4" w:rsidP="00030BD4">
      <w:pPr>
        <w:numPr>
          <w:ilvl w:val="0"/>
          <w:numId w:val="209"/>
        </w:numPr>
      </w:pPr>
      <w:r w:rsidRPr="008C78CE">
        <w:rPr>
          <w:b/>
          <w:bCs/>
        </w:rPr>
        <w:t>Gestion des Données :</w:t>
      </w:r>
    </w:p>
    <w:p w14:paraId="74472AE4" w14:textId="77777777" w:rsidR="00030BD4" w:rsidRPr="008C78CE" w:rsidRDefault="00030BD4" w:rsidP="00030BD4">
      <w:pPr>
        <w:numPr>
          <w:ilvl w:val="1"/>
          <w:numId w:val="209"/>
        </w:numPr>
      </w:pPr>
      <w:r w:rsidRPr="008C78CE">
        <w:t>Les boutons "Modifier", "Rétablir", "Ajouter", "Copier", "Effacer" et "Annuler" facilitent la mise à jour et la manipulation des données de formation.</w:t>
      </w:r>
    </w:p>
    <w:p w14:paraId="69455713" w14:textId="77777777" w:rsidR="00030BD4" w:rsidRPr="008C78CE" w:rsidRDefault="00030BD4" w:rsidP="00030BD4">
      <w:r w:rsidRPr="008C78CE">
        <w:t>Ce programme joue un rôle essentiel dans la planification du développement des compétences des employés et dans la gestion des ressources de formation. Il assure que toutes les formations suivies ou requises sont enregistrées de manière centralisée, facilitant l'accès et la récupération des informations pour la planification de carrière, la conformité aux exigences réglementaires, et les initiatives de développement personnel.</w:t>
      </w:r>
    </w:p>
    <w:p w14:paraId="242A639F" w14:textId="77777777" w:rsidR="00030BD4" w:rsidRPr="008C78CE" w:rsidRDefault="00030BD4" w:rsidP="00030BD4"/>
    <w:p w14:paraId="093C9DF0" w14:textId="77777777" w:rsidR="00030BD4" w:rsidRDefault="00030BD4" w:rsidP="00030BD4">
      <w:pPr>
        <w:pStyle w:val="Titre3"/>
      </w:pPr>
      <w:bookmarkStart w:id="20" w:name="_Toc164865943"/>
      <w:r>
        <w:lastRenderedPageBreak/>
        <w:t>Tables salaires :</w:t>
      </w:r>
      <w:bookmarkEnd w:id="20"/>
      <w:r>
        <w:t xml:space="preserve"> </w:t>
      </w:r>
    </w:p>
    <w:p w14:paraId="7583A520" w14:textId="77777777" w:rsidR="00030BD4" w:rsidRDefault="00030BD4" w:rsidP="00030BD4">
      <w:pPr>
        <w:pStyle w:val="Titre4"/>
      </w:pPr>
      <w:r>
        <w:t xml:space="preserve">Paramètres salaires sd001 : </w:t>
      </w:r>
    </w:p>
    <w:p w14:paraId="5662AB85" w14:textId="77777777" w:rsidR="00030BD4" w:rsidRDefault="00030BD4" w:rsidP="00030BD4">
      <w:pPr>
        <w:pStyle w:val="Titre5"/>
      </w:pPr>
      <w:r>
        <w:t xml:space="preserve">Onglet « Page 1 » : </w:t>
      </w:r>
    </w:p>
    <w:p w14:paraId="225AE090" w14:textId="77777777" w:rsidR="00030BD4" w:rsidRDefault="00030BD4" w:rsidP="00030BD4">
      <w:r w:rsidRPr="00985CE1">
        <w:rPr>
          <w:noProof/>
        </w:rPr>
        <w:drawing>
          <wp:inline distT="0" distB="0" distL="0" distR="0" wp14:anchorId="3A372980" wp14:editId="713FE3AC">
            <wp:extent cx="9128760" cy="6064625"/>
            <wp:effectExtent l="0" t="0" r="0" b="0"/>
            <wp:docPr id="154215930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59305" name="Image 1" descr="Une image contenant texte, capture d’écran, affichage, logiciel&#10;&#10;Description générée automatiquement"/>
                    <pic:cNvPicPr/>
                  </pic:nvPicPr>
                  <pic:blipFill>
                    <a:blip r:embed="rId111"/>
                    <a:stretch>
                      <a:fillRect/>
                    </a:stretch>
                  </pic:blipFill>
                  <pic:spPr>
                    <a:xfrm>
                      <a:off x="0" y="0"/>
                      <a:ext cx="9138966" cy="6071405"/>
                    </a:xfrm>
                    <a:prstGeom prst="rect">
                      <a:avLst/>
                    </a:prstGeom>
                  </pic:spPr>
                </pic:pic>
              </a:graphicData>
            </a:graphic>
          </wp:inline>
        </w:drawing>
      </w:r>
    </w:p>
    <w:p w14:paraId="1365C696" w14:textId="77777777" w:rsidR="00030BD4" w:rsidRDefault="00030BD4" w:rsidP="00030BD4">
      <w:r w:rsidRPr="007E2E28">
        <w:rPr>
          <w:b/>
          <w:bCs/>
          <w:u w:val="single"/>
        </w:rPr>
        <w:lastRenderedPageBreak/>
        <w:t>Note explicative de l’onglet « page1 » des paramètres de salaires programme « sd001 »</w:t>
      </w:r>
      <w:r>
        <w:t xml:space="preserve"> : </w:t>
      </w:r>
    </w:p>
    <w:p w14:paraId="42802CE7" w14:textId="77777777" w:rsidR="00030BD4" w:rsidRPr="002E7A54" w:rsidRDefault="00030BD4" w:rsidP="00030BD4">
      <w:r w:rsidRPr="002E7A54">
        <w:t>L'onglet "Page 1" du programme "sd001" est destiné à la configuration des paramètres de la paie pour une société donnée. Voici ce qu'il inclu</w:t>
      </w:r>
      <w:r>
        <w:t>t</w:t>
      </w:r>
      <w:r w:rsidRPr="002E7A54">
        <w:t xml:space="preserve"> :</w:t>
      </w:r>
    </w:p>
    <w:p w14:paraId="4A476D8A" w14:textId="77777777" w:rsidR="00030BD4" w:rsidRPr="002E7A54" w:rsidRDefault="00030BD4" w:rsidP="00030BD4">
      <w:pPr>
        <w:numPr>
          <w:ilvl w:val="0"/>
          <w:numId w:val="210"/>
        </w:numPr>
      </w:pPr>
      <w:r w:rsidRPr="002E7A54">
        <w:rPr>
          <w:b/>
          <w:bCs/>
        </w:rPr>
        <w:t>Sélection de l'Entité et de l'Exercice :</w:t>
      </w:r>
    </w:p>
    <w:p w14:paraId="314215E2" w14:textId="77777777" w:rsidR="00030BD4" w:rsidRPr="002E7A54" w:rsidRDefault="00030BD4" w:rsidP="00030BD4">
      <w:pPr>
        <w:numPr>
          <w:ilvl w:val="1"/>
          <w:numId w:val="210"/>
        </w:numPr>
      </w:pPr>
      <w:r w:rsidRPr="002E7A54">
        <w:t>L'utilisateur peut sélectionner l'entité pour laquelle il configure les paramètres de paie, ainsi que l'exercice fiscal ou l'année concernée.</w:t>
      </w:r>
    </w:p>
    <w:p w14:paraId="4F4E5545" w14:textId="77777777" w:rsidR="00030BD4" w:rsidRPr="002E7A54" w:rsidRDefault="00030BD4" w:rsidP="00030BD4">
      <w:pPr>
        <w:numPr>
          <w:ilvl w:val="0"/>
          <w:numId w:val="210"/>
        </w:numPr>
      </w:pPr>
      <w:r w:rsidRPr="002E7A54">
        <w:rPr>
          <w:b/>
          <w:bCs/>
        </w:rPr>
        <w:t>Configuration des Bulletins de Salaire :</w:t>
      </w:r>
    </w:p>
    <w:p w14:paraId="0B2A0D90" w14:textId="77777777" w:rsidR="00030BD4" w:rsidRPr="002E7A54" w:rsidRDefault="00030BD4" w:rsidP="00030BD4">
      <w:pPr>
        <w:numPr>
          <w:ilvl w:val="1"/>
          <w:numId w:val="210"/>
        </w:numPr>
      </w:pPr>
      <w:r w:rsidRPr="002E7A54">
        <w:t>Des options sont probablement disponibles pour configurer la façon dont les bulletins de salaire seront générés, y compris la possibilité de choisir entre une édition standard et une version PDF.</w:t>
      </w:r>
    </w:p>
    <w:p w14:paraId="67570A74" w14:textId="77777777" w:rsidR="00030BD4" w:rsidRPr="002E7A54" w:rsidRDefault="00030BD4" w:rsidP="00030BD4">
      <w:pPr>
        <w:numPr>
          <w:ilvl w:val="0"/>
          <w:numId w:val="210"/>
        </w:numPr>
      </w:pPr>
      <w:r w:rsidRPr="002E7A54">
        <w:rPr>
          <w:b/>
          <w:bCs/>
        </w:rPr>
        <w:t>Gestion des Mots de Passe :</w:t>
      </w:r>
    </w:p>
    <w:p w14:paraId="1138E660" w14:textId="77777777" w:rsidR="00030BD4" w:rsidRPr="002E7A54" w:rsidRDefault="00030BD4" w:rsidP="00030BD4">
      <w:pPr>
        <w:numPr>
          <w:ilvl w:val="1"/>
          <w:numId w:val="210"/>
        </w:numPr>
      </w:pPr>
      <w:r w:rsidRPr="002E7A54">
        <w:t>Une section pour définir si un mot de passe est nécessaire pour ouvrir les bulletins de salaire, ce qui est important pour la confidentialité des informations.</w:t>
      </w:r>
    </w:p>
    <w:p w14:paraId="4EEAA95F" w14:textId="77777777" w:rsidR="00030BD4" w:rsidRPr="002E7A54" w:rsidRDefault="00030BD4" w:rsidP="00030BD4">
      <w:pPr>
        <w:numPr>
          <w:ilvl w:val="0"/>
          <w:numId w:val="210"/>
        </w:numPr>
      </w:pPr>
      <w:r w:rsidRPr="002E7A54">
        <w:rPr>
          <w:b/>
          <w:bCs/>
        </w:rPr>
        <w:t>Envoi Automatisé des Bulletins :</w:t>
      </w:r>
    </w:p>
    <w:p w14:paraId="1B7079B4" w14:textId="77777777" w:rsidR="00030BD4" w:rsidRPr="002E7A54" w:rsidRDefault="00030BD4" w:rsidP="00030BD4">
      <w:pPr>
        <w:numPr>
          <w:ilvl w:val="1"/>
          <w:numId w:val="210"/>
        </w:numPr>
      </w:pPr>
      <w:r w:rsidRPr="002E7A54">
        <w:t>Des paramètres pour activer l'envoi automatique des bulletins par e-mail aux employés après la production des bulletins de salaire.</w:t>
      </w:r>
    </w:p>
    <w:p w14:paraId="44F9C036" w14:textId="77777777" w:rsidR="00030BD4" w:rsidRPr="002E7A54" w:rsidRDefault="00030BD4" w:rsidP="00030BD4">
      <w:pPr>
        <w:numPr>
          <w:ilvl w:val="0"/>
          <w:numId w:val="210"/>
        </w:numPr>
      </w:pPr>
      <w:r w:rsidRPr="002E7A54">
        <w:rPr>
          <w:b/>
          <w:bCs/>
        </w:rPr>
        <w:t>Personnalisation des Bulletins :</w:t>
      </w:r>
    </w:p>
    <w:p w14:paraId="3C4FBEF2" w14:textId="77777777" w:rsidR="00030BD4" w:rsidRPr="002E7A54" w:rsidRDefault="00030BD4" w:rsidP="00030BD4">
      <w:pPr>
        <w:numPr>
          <w:ilvl w:val="1"/>
          <w:numId w:val="210"/>
        </w:numPr>
      </w:pPr>
      <w:r w:rsidRPr="002E7A54">
        <w:t>Des options pour personnaliser le fond de page des bulletins de salaire, les marges, et d'autres aspects de mise en page.</w:t>
      </w:r>
    </w:p>
    <w:p w14:paraId="5A5D0FE5" w14:textId="77777777" w:rsidR="00030BD4" w:rsidRPr="002E7A54" w:rsidRDefault="00030BD4" w:rsidP="00030BD4">
      <w:pPr>
        <w:numPr>
          <w:ilvl w:val="0"/>
          <w:numId w:val="210"/>
        </w:numPr>
      </w:pPr>
      <w:r w:rsidRPr="002E7A54">
        <w:rPr>
          <w:b/>
          <w:bCs/>
        </w:rPr>
        <w:t>Options d'Impression :</w:t>
      </w:r>
    </w:p>
    <w:p w14:paraId="3F37B70F" w14:textId="77777777" w:rsidR="00030BD4" w:rsidRPr="002E7A54" w:rsidRDefault="00030BD4" w:rsidP="00030BD4">
      <w:pPr>
        <w:numPr>
          <w:ilvl w:val="1"/>
          <w:numId w:val="210"/>
        </w:numPr>
      </w:pPr>
      <w:r w:rsidRPr="002E7A54">
        <w:t>Des réglages pour l'impression des bulletins, y compris l'impression sur du papier à en-tête.</w:t>
      </w:r>
    </w:p>
    <w:p w14:paraId="57767F62" w14:textId="77777777" w:rsidR="00030BD4" w:rsidRPr="002E7A54" w:rsidRDefault="00030BD4" w:rsidP="00030BD4">
      <w:pPr>
        <w:numPr>
          <w:ilvl w:val="0"/>
          <w:numId w:val="210"/>
        </w:numPr>
      </w:pPr>
      <w:r w:rsidRPr="002E7A54">
        <w:rPr>
          <w:b/>
          <w:bCs/>
        </w:rPr>
        <w:t>Gestion des Certificats :</w:t>
      </w:r>
    </w:p>
    <w:p w14:paraId="7801B0A2" w14:textId="77777777" w:rsidR="00030BD4" w:rsidRPr="002E7A54" w:rsidRDefault="00030BD4" w:rsidP="00030BD4">
      <w:pPr>
        <w:numPr>
          <w:ilvl w:val="1"/>
          <w:numId w:val="210"/>
        </w:numPr>
      </w:pPr>
      <w:r w:rsidRPr="002E7A54">
        <w:t>Des options pour inclure ou non des certificats de travail ou de salaire avec les bulletins.</w:t>
      </w:r>
    </w:p>
    <w:p w14:paraId="73E2357A" w14:textId="77777777" w:rsidR="00030BD4" w:rsidRPr="002E7A54" w:rsidRDefault="00030BD4" w:rsidP="00030BD4">
      <w:r w:rsidRPr="002E7A54">
        <w:t>Ce programme aide les utilisateurs à gérer les diverses configurations et préférences associées aux bulletins de paie, garantissant que les documents produits sont en ligne avec les politiques internes de l'entreprise et les préférences des employés.</w:t>
      </w:r>
    </w:p>
    <w:p w14:paraId="482A88A0" w14:textId="77777777" w:rsidR="00030BD4" w:rsidRPr="002E7A54" w:rsidRDefault="00030BD4" w:rsidP="00030BD4">
      <w:pPr>
        <w:rPr>
          <w:vanish/>
        </w:rPr>
      </w:pPr>
      <w:r w:rsidRPr="002E7A54">
        <w:rPr>
          <w:vanish/>
        </w:rPr>
        <w:t>Haut du formulaire</w:t>
      </w:r>
    </w:p>
    <w:p w14:paraId="22C82CFB" w14:textId="77777777" w:rsidR="00030BD4" w:rsidRDefault="00030BD4" w:rsidP="00030BD4"/>
    <w:p w14:paraId="74725E44" w14:textId="77777777" w:rsidR="00030BD4" w:rsidRDefault="00030BD4" w:rsidP="00030BD4"/>
    <w:p w14:paraId="629742AC" w14:textId="77777777" w:rsidR="00030BD4" w:rsidRDefault="00030BD4" w:rsidP="00030BD4">
      <w:pPr>
        <w:pStyle w:val="Titre5"/>
      </w:pPr>
      <w:r>
        <w:lastRenderedPageBreak/>
        <w:t>Onglet « page 2 » :</w:t>
      </w:r>
    </w:p>
    <w:p w14:paraId="5FE5B6F2" w14:textId="77777777" w:rsidR="00030BD4" w:rsidRDefault="00030BD4" w:rsidP="00030BD4">
      <w:r w:rsidRPr="001E0B0D">
        <w:rPr>
          <w:noProof/>
        </w:rPr>
        <w:drawing>
          <wp:inline distT="0" distB="0" distL="0" distR="0" wp14:anchorId="3B0E24F6" wp14:editId="28ACC55D">
            <wp:extent cx="9583487" cy="6392167"/>
            <wp:effectExtent l="0" t="0" r="0" b="8890"/>
            <wp:docPr id="2033836669"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6669" name="Image 1" descr="Une image contenant texte, capture d’écran, affichage, nombre&#10;&#10;Description générée automatiquement"/>
                    <pic:cNvPicPr/>
                  </pic:nvPicPr>
                  <pic:blipFill>
                    <a:blip r:embed="rId112"/>
                    <a:stretch>
                      <a:fillRect/>
                    </a:stretch>
                  </pic:blipFill>
                  <pic:spPr>
                    <a:xfrm>
                      <a:off x="0" y="0"/>
                      <a:ext cx="9583487" cy="6392167"/>
                    </a:xfrm>
                    <a:prstGeom prst="rect">
                      <a:avLst/>
                    </a:prstGeom>
                  </pic:spPr>
                </pic:pic>
              </a:graphicData>
            </a:graphic>
          </wp:inline>
        </w:drawing>
      </w:r>
    </w:p>
    <w:p w14:paraId="0AA8426D" w14:textId="77777777" w:rsidR="00030BD4" w:rsidRDefault="00030BD4" w:rsidP="00030BD4">
      <w:r w:rsidRPr="007E2E28">
        <w:rPr>
          <w:b/>
          <w:bCs/>
          <w:u w:val="single"/>
        </w:rPr>
        <w:lastRenderedPageBreak/>
        <w:t>Note explicative de l’onglet « page</w:t>
      </w:r>
      <w:r>
        <w:rPr>
          <w:b/>
          <w:bCs/>
          <w:u w:val="single"/>
        </w:rPr>
        <w:t>2</w:t>
      </w:r>
      <w:r w:rsidRPr="007E2E28">
        <w:rPr>
          <w:b/>
          <w:bCs/>
          <w:u w:val="single"/>
        </w:rPr>
        <w:t> » des paramètres de salaires programme « sd001 »</w:t>
      </w:r>
      <w:r>
        <w:t> :</w:t>
      </w:r>
    </w:p>
    <w:p w14:paraId="74090146" w14:textId="77777777" w:rsidR="00030BD4" w:rsidRPr="0065660B" w:rsidRDefault="00030BD4" w:rsidP="00030BD4">
      <w:r w:rsidRPr="0065660B">
        <w:t>L'onglet "Page 2" du programme "sd001" est destiné à configurer des paramètres avancés de la paie. Ceux-ci inclu</w:t>
      </w:r>
      <w:r>
        <w:t>t</w:t>
      </w:r>
      <w:r w:rsidRPr="0065660B">
        <w:t xml:space="preserve"> :</w:t>
      </w:r>
    </w:p>
    <w:p w14:paraId="1882C4AE" w14:textId="77777777" w:rsidR="00030BD4" w:rsidRPr="0065660B" w:rsidRDefault="00030BD4" w:rsidP="00030BD4">
      <w:pPr>
        <w:numPr>
          <w:ilvl w:val="0"/>
          <w:numId w:val="211"/>
        </w:numPr>
      </w:pPr>
      <w:r w:rsidRPr="0065660B">
        <w:rPr>
          <w:b/>
          <w:bCs/>
        </w:rPr>
        <w:t>Gestion des Documents et des Rapports :</w:t>
      </w:r>
    </w:p>
    <w:p w14:paraId="6BC01090" w14:textId="77777777" w:rsidR="00030BD4" w:rsidRPr="0065660B" w:rsidRDefault="00030BD4" w:rsidP="00030BD4">
      <w:pPr>
        <w:numPr>
          <w:ilvl w:val="1"/>
          <w:numId w:val="211"/>
        </w:numPr>
      </w:pPr>
      <w:r w:rsidRPr="0065660B">
        <w:t>Paramètres pour gérer la génération de documents spécifiques et de rapports de travail liés à la paie.</w:t>
      </w:r>
    </w:p>
    <w:p w14:paraId="42485DD9" w14:textId="77777777" w:rsidR="00030BD4" w:rsidRPr="0065660B" w:rsidRDefault="00030BD4" w:rsidP="00030BD4">
      <w:pPr>
        <w:numPr>
          <w:ilvl w:val="0"/>
          <w:numId w:val="211"/>
        </w:numPr>
      </w:pPr>
      <w:r w:rsidRPr="0065660B">
        <w:rPr>
          <w:b/>
          <w:bCs/>
        </w:rPr>
        <w:t>Intégration avec d'autres Modules :</w:t>
      </w:r>
    </w:p>
    <w:p w14:paraId="6D451948" w14:textId="77777777" w:rsidR="00030BD4" w:rsidRPr="0065660B" w:rsidRDefault="00030BD4" w:rsidP="00030BD4">
      <w:pPr>
        <w:numPr>
          <w:ilvl w:val="1"/>
          <w:numId w:val="211"/>
        </w:numPr>
      </w:pPr>
      <w:r w:rsidRPr="0065660B">
        <w:t>Options pour intégrer les paramètres de paie avec d'autres systèmes comme MS2000 ou des modules pour les contributions à la caisse d'allocations familiales.</w:t>
      </w:r>
    </w:p>
    <w:p w14:paraId="0EE7DBFD" w14:textId="77777777" w:rsidR="00030BD4" w:rsidRPr="0065660B" w:rsidRDefault="00030BD4" w:rsidP="00030BD4">
      <w:pPr>
        <w:numPr>
          <w:ilvl w:val="0"/>
          <w:numId w:val="211"/>
        </w:numPr>
      </w:pPr>
      <w:r w:rsidRPr="0065660B">
        <w:rPr>
          <w:b/>
          <w:bCs/>
        </w:rPr>
        <w:t>Contrôles Avancés :</w:t>
      </w:r>
    </w:p>
    <w:p w14:paraId="6FEF4410" w14:textId="77777777" w:rsidR="00030BD4" w:rsidRPr="0065660B" w:rsidRDefault="00030BD4" w:rsidP="00030BD4">
      <w:pPr>
        <w:numPr>
          <w:ilvl w:val="1"/>
          <w:numId w:val="211"/>
        </w:numPr>
      </w:pPr>
      <w:r w:rsidRPr="0065660B">
        <w:t>Contrôles pour vérifier l'exactitude des comptes analytiques et des comptes généraux.</w:t>
      </w:r>
    </w:p>
    <w:p w14:paraId="4912FAC5" w14:textId="77777777" w:rsidR="00030BD4" w:rsidRPr="0065660B" w:rsidRDefault="00030BD4" w:rsidP="00030BD4">
      <w:pPr>
        <w:numPr>
          <w:ilvl w:val="0"/>
          <w:numId w:val="211"/>
        </w:numPr>
      </w:pPr>
      <w:r w:rsidRPr="0065660B">
        <w:rPr>
          <w:b/>
          <w:bCs/>
        </w:rPr>
        <w:t>Options d'Envoi et d'Impression :</w:t>
      </w:r>
    </w:p>
    <w:p w14:paraId="782B3333" w14:textId="77777777" w:rsidR="00030BD4" w:rsidRPr="0065660B" w:rsidRDefault="00030BD4" w:rsidP="00030BD4">
      <w:pPr>
        <w:numPr>
          <w:ilvl w:val="1"/>
          <w:numId w:val="211"/>
        </w:numPr>
      </w:pPr>
      <w:r w:rsidRPr="0065660B">
        <w:t>Configuration de l'envoi des bulletins de paie par e-mail et des détails concernant l'impression des bulletins.</w:t>
      </w:r>
    </w:p>
    <w:p w14:paraId="2C58315A" w14:textId="77777777" w:rsidR="00030BD4" w:rsidRPr="0065660B" w:rsidRDefault="00030BD4" w:rsidP="00030BD4">
      <w:pPr>
        <w:numPr>
          <w:ilvl w:val="0"/>
          <w:numId w:val="211"/>
        </w:numPr>
      </w:pPr>
      <w:r w:rsidRPr="0065660B">
        <w:rPr>
          <w:b/>
          <w:bCs/>
        </w:rPr>
        <w:t>Gestion des Calendriers et des Équipes :</w:t>
      </w:r>
    </w:p>
    <w:p w14:paraId="4E6A0D0E" w14:textId="77777777" w:rsidR="00030BD4" w:rsidRPr="0065660B" w:rsidRDefault="00030BD4" w:rsidP="00030BD4">
      <w:pPr>
        <w:numPr>
          <w:ilvl w:val="1"/>
          <w:numId w:val="211"/>
        </w:numPr>
      </w:pPr>
      <w:r w:rsidRPr="0065660B">
        <w:t>Paramètres pour gérer les calendriers et les équipes dans le cadre de la paie.</w:t>
      </w:r>
    </w:p>
    <w:p w14:paraId="5583B73D" w14:textId="77777777" w:rsidR="00030BD4" w:rsidRPr="0065660B" w:rsidRDefault="00030BD4" w:rsidP="00030BD4">
      <w:pPr>
        <w:numPr>
          <w:ilvl w:val="0"/>
          <w:numId w:val="211"/>
        </w:numPr>
      </w:pPr>
      <w:r w:rsidRPr="0065660B">
        <w:rPr>
          <w:b/>
          <w:bCs/>
        </w:rPr>
        <w:t>Réglages Fiscaux et de Sécurité Sociale :</w:t>
      </w:r>
    </w:p>
    <w:p w14:paraId="3919813E" w14:textId="77777777" w:rsidR="00030BD4" w:rsidRPr="0065660B" w:rsidRDefault="00030BD4" w:rsidP="00030BD4">
      <w:pPr>
        <w:numPr>
          <w:ilvl w:val="1"/>
          <w:numId w:val="211"/>
        </w:numPr>
      </w:pPr>
      <w:r w:rsidRPr="0065660B">
        <w:t>Réglages des détails fiscaux et des différences de contributions à la sécurité sociale.</w:t>
      </w:r>
    </w:p>
    <w:p w14:paraId="227FF873" w14:textId="77777777" w:rsidR="00030BD4" w:rsidRPr="0065660B" w:rsidRDefault="00030BD4" w:rsidP="00030BD4">
      <w:pPr>
        <w:numPr>
          <w:ilvl w:val="0"/>
          <w:numId w:val="211"/>
        </w:numPr>
      </w:pPr>
      <w:r w:rsidRPr="0065660B">
        <w:rPr>
          <w:b/>
          <w:bCs/>
        </w:rPr>
        <w:t>Rubriques Spécifiques :</w:t>
      </w:r>
    </w:p>
    <w:p w14:paraId="226B0DD9" w14:textId="77777777" w:rsidR="00030BD4" w:rsidRPr="0065660B" w:rsidRDefault="00030BD4" w:rsidP="00030BD4">
      <w:pPr>
        <w:numPr>
          <w:ilvl w:val="1"/>
          <w:numId w:val="211"/>
        </w:numPr>
      </w:pPr>
      <w:r w:rsidRPr="0065660B">
        <w:t>Configuration des rubriques pour les calculs avancés, comme les anciennetés ou les variations mensuelles.</w:t>
      </w:r>
    </w:p>
    <w:p w14:paraId="7FFF0EE7" w14:textId="77777777" w:rsidR="00030BD4" w:rsidRPr="0065660B" w:rsidRDefault="00030BD4" w:rsidP="00030BD4">
      <w:pPr>
        <w:numPr>
          <w:ilvl w:val="0"/>
          <w:numId w:val="211"/>
        </w:numPr>
      </w:pPr>
      <w:r w:rsidRPr="0065660B">
        <w:rPr>
          <w:b/>
          <w:bCs/>
        </w:rPr>
        <w:t>Format et Personnalisation :</w:t>
      </w:r>
    </w:p>
    <w:p w14:paraId="76EBA249" w14:textId="77777777" w:rsidR="00030BD4" w:rsidRPr="0065660B" w:rsidRDefault="00030BD4" w:rsidP="00030BD4">
      <w:pPr>
        <w:numPr>
          <w:ilvl w:val="1"/>
          <w:numId w:val="211"/>
        </w:numPr>
      </w:pPr>
      <w:r w:rsidRPr="0065660B">
        <w:t>Personnalisation des formats de sortie des données de paie et des rapports associés.</w:t>
      </w:r>
    </w:p>
    <w:p w14:paraId="48BDB9CA" w14:textId="77777777" w:rsidR="00030BD4" w:rsidRDefault="00030BD4" w:rsidP="00030BD4">
      <w:r w:rsidRPr="0065660B">
        <w:t>Ce serait l'équivalent d'un panneau de contrôle pour des réglages fins, permettant à l'utilisateur de configurer les processus de paie selon des exigences précises de l'entreprise, pour assurer la conformité et l'efficacité des opérations de paie.</w:t>
      </w:r>
    </w:p>
    <w:p w14:paraId="318D4A2F" w14:textId="77777777" w:rsidR="00030BD4" w:rsidRDefault="00030BD4" w:rsidP="00030BD4"/>
    <w:p w14:paraId="1463B1B6" w14:textId="77777777" w:rsidR="00030BD4" w:rsidRDefault="00030BD4" w:rsidP="00030BD4"/>
    <w:p w14:paraId="4FA55547" w14:textId="77777777" w:rsidR="00030BD4" w:rsidRDefault="00030BD4" w:rsidP="00030BD4"/>
    <w:p w14:paraId="14C56D8C" w14:textId="77777777" w:rsidR="00030BD4" w:rsidRDefault="00030BD4" w:rsidP="00030BD4"/>
    <w:p w14:paraId="750844C9" w14:textId="77777777" w:rsidR="00030BD4" w:rsidRPr="0065660B" w:rsidRDefault="00030BD4" w:rsidP="00030BD4">
      <w:pPr>
        <w:pStyle w:val="Paragraphedeliste"/>
        <w:numPr>
          <w:ilvl w:val="2"/>
          <w:numId w:val="211"/>
        </w:numPr>
      </w:pPr>
      <w:r>
        <w:rPr>
          <w:b/>
          <w:bCs/>
        </w:rPr>
        <w:lastRenderedPageBreak/>
        <w:t xml:space="preserve">La gestion des temporaires </w:t>
      </w:r>
      <w:r w:rsidRPr="00173387">
        <w:rPr>
          <w:b/>
          <w:bCs/>
        </w:rPr>
        <w:t>:</w:t>
      </w:r>
    </w:p>
    <w:p w14:paraId="5943C44F" w14:textId="77777777" w:rsidR="00030BD4" w:rsidRDefault="00030BD4" w:rsidP="00030BD4">
      <w:r>
        <w:t xml:space="preserve">C’est ici dans le sd001 que nous pouvons activer l’onglet « temporaire » qui apparaitra dans le sd100 </w:t>
      </w:r>
    </w:p>
    <w:p w14:paraId="17CEFD1E" w14:textId="77777777" w:rsidR="00030BD4" w:rsidRPr="0065660B" w:rsidRDefault="00030BD4" w:rsidP="00030BD4">
      <w:r>
        <w:rPr>
          <w:noProof/>
        </w:rPr>
        <w:drawing>
          <wp:inline distT="0" distB="0" distL="0" distR="0" wp14:anchorId="071C4C04" wp14:editId="639CF703">
            <wp:extent cx="6457950" cy="6133701"/>
            <wp:effectExtent l="0" t="0" r="0" b="635"/>
            <wp:docPr id="1538963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3991" cy="6139438"/>
                    </a:xfrm>
                    <a:prstGeom prst="rect">
                      <a:avLst/>
                    </a:prstGeom>
                    <a:noFill/>
                    <a:ln>
                      <a:noFill/>
                    </a:ln>
                  </pic:spPr>
                </pic:pic>
              </a:graphicData>
            </a:graphic>
          </wp:inline>
        </w:drawing>
      </w:r>
    </w:p>
    <w:p w14:paraId="7AD12962" w14:textId="77777777" w:rsidR="00030BD4" w:rsidRPr="0065660B" w:rsidRDefault="00030BD4" w:rsidP="00030BD4">
      <w:pPr>
        <w:rPr>
          <w:vanish/>
        </w:rPr>
      </w:pPr>
      <w:r w:rsidRPr="0065660B">
        <w:rPr>
          <w:vanish/>
        </w:rPr>
        <w:lastRenderedPageBreak/>
        <w:t>Haut du formulaire</w:t>
      </w:r>
    </w:p>
    <w:p w14:paraId="452D8B5D" w14:textId="77777777" w:rsidR="00030BD4" w:rsidRDefault="00030BD4" w:rsidP="00030BD4">
      <w:pPr>
        <w:pStyle w:val="Titre5"/>
      </w:pPr>
      <w:r>
        <w:t xml:space="preserve">Onglet « Certificat » : </w:t>
      </w:r>
    </w:p>
    <w:p w14:paraId="7F4844E0" w14:textId="77777777" w:rsidR="00030BD4" w:rsidRDefault="00030BD4" w:rsidP="00030BD4">
      <w:r w:rsidRPr="00AD7A4C">
        <w:rPr>
          <w:noProof/>
        </w:rPr>
        <w:drawing>
          <wp:inline distT="0" distB="0" distL="0" distR="0" wp14:anchorId="17BD2BD3" wp14:editId="4F46E92F">
            <wp:extent cx="9564435" cy="6439799"/>
            <wp:effectExtent l="0" t="0" r="0" b="0"/>
            <wp:docPr id="54272016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20165" name="Image 1" descr="Une image contenant texte, capture d’écran, affichage, logiciel&#10;&#10;Description générée automatiquement"/>
                    <pic:cNvPicPr/>
                  </pic:nvPicPr>
                  <pic:blipFill>
                    <a:blip r:embed="rId114"/>
                    <a:stretch>
                      <a:fillRect/>
                    </a:stretch>
                  </pic:blipFill>
                  <pic:spPr>
                    <a:xfrm>
                      <a:off x="0" y="0"/>
                      <a:ext cx="9564435" cy="6439799"/>
                    </a:xfrm>
                    <a:prstGeom prst="rect">
                      <a:avLst/>
                    </a:prstGeom>
                  </pic:spPr>
                </pic:pic>
              </a:graphicData>
            </a:graphic>
          </wp:inline>
        </w:drawing>
      </w:r>
    </w:p>
    <w:p w14:paraId="12873A44" w14:textId="77777777" w:rsidR="00030BD4" w:rsidRDefault="00030BD4" w:rsidP="00030BD4">
      <w:r w:rsidRPr="007E2E28">
        <w:rPr>
          <w:b/>
          <w:bCs/>
          <w:u w:val="single"/>
        </w:rPr>
        <w:lastRenderedPageBreak/>
        <w:t>Note explicative de l’onglet « </w:t>
      </w:r>
      <w:r>
        <w:rPr>
          <w:b/>
          <w:bCs/>
          <w:u w:val="single"/>
        </w:rPr>
        <w:t>Certificat</w:t>
      </w:r>
      <w:r w:rsidRPr="007E2E28">
        <w:rPr>
          <w:b/>
          <w:bCs/>
          <w:u w:val="single"/>
        </w:rPr>
        <w:t> » des paramètres de salaires programme « sd001 »</w:t>
      </w:r>
      <w:r>
        <w:t> :</w:t>
      </w:r>
    </w:p>
    <w:p w14:paraId="68D303F7" w14:textId="77777777" w:rsidR="00030BD4" w:rsidRPr="002638B2" w:rsidRDefault="00030BD4" w:rsidP="00030BD4">
      <w:r w:rsidRPr="002638B2">
        <w:t>L'onglet "Certificat" est typiquement utilisé pour configurer les paramètres relatifs à la génération et à la gestion des certificats de salaire. Voici ce qu'il inclu</w:t>
      </w:r>
      <w:r>
        <w:t>t</w:t>
      </w:r>
      <w:r w:rsidRPr="002638B2">
        <w:t xml:space="preserve"> :</w:t>
      </w:r>
    </w:p>
    <w:p w14:paraId="024BFC97" w14:textId="77777777" w:rsidR="00030BD4" w:rsidRPr="002638B2" w:rsidRDefault="00030BD4" w:rsidP="00030BD4">
      <w:pPr>
        <w:numPr>
          <w:ilvl w:val="0"/>
          <w:numId w:val="212"/>
        </w:numPr>
      </w:pPr>
      <w:r w:rsidRPr="002638B2">
        <w:rPr>
          <w:b/>
          <w:bCs/>
        </w:rPr>
        <w:t>Génération de Certificats :</w:t>
      </w:r>
    </w:p>
    <w:p w14:paraId="3825E8E0" w14:textId="77777777" w:rsidR="00030BD4" w:rsidRPr="002638B2" w:rsidRDefault="00030BD4" w:rsidP="00030BD4">
      <w:pPr>
        <w:numPr>
          <w:ilvl w:val="1"/>
          <w:numId w:val="212"/>
        </w:numPr>
      </w:pPr>
      <w:r w:rsidRPr="002638B2">
        <w:t>Options pour automatiser la création de certificats de salaire pour les employés, souvent pour des besoins spécifiques comme des prêts bancaires ou des vérifications de revenu.</w:t>
      </w:r>
    </w:p>
    <w:p w14:paraId="21639FD0" w14:textId="77777777" w:rsidR="00030BD4" w:rsidRPr="002638B2" w:rsidRDefault="00030BD4" w:rsidP="00030BD4">
      <w:pPr>
        <w:numPr>
          <w:ilvl w:val="0"/>
          <w:numId w:val="212"/>
        </w:numPr>
      </w:pPr>
      <w:r w:rsidRPr="002638B2">
        <w:rPr>
          <w:b/>
          <w:bCs/>
        </w:rPr>
        <w:t>Paramètres de Certificat :</w:t>
      </w:r>
    </w:p>
    <w:p w14:paraId="05F6AF28" w14:textId="77777777" w:rsidR="00030BD4" w:rsidRPr="002638B2" w:rsidRDefault="00030BD4" w:rsidP="00030BD4">
      <w:pPr>
        <w:numPr>
          <w:ilvl w:val="1"/>
          <w:numId w:val="212"/>
        </w:numPr>
      </w:pPr>
      <w:r w:rsidRPr="002638B2">
        <w:t>Configuration de l'information qui doit apparaître sur les certificats, tel que les revenus annuels, les déductions, et les informations personnelles de l'employé.</w:t>
      </w:r>
    </w:p>
    <w:p w14:paraId="63AA34AC" w14:textId="77777777" w:rsidR="00030BD4" w:rsidRPr="002638B2" w:rsidRDefault="00030BD4" w:rsidP="00030BD4">
      <w:pPr>
        <w:numPr>
          <w:ilvl w:val="0"/>
          <w:numId w:val="212"/>
        </w:numPr>
      </w:pPr>
      <w:r w:rsidRPr="002638B2">
        <w:rPr>
          <w:b/>
          <w:bCs/>
        </w:rPr>
        <w:t>Options de Sécurité :</w:t>
      </w:r>
    </w:p>
    <w:p w14:paraId="13B38B98" w14:textId="77777777" w:rsidR="00030BD4" w:rsidRPr="002638B2" w:rsidRDefault="00030BD4" w:rsidP="00030BD4">
      <w:pPr>
        <w:numPr>
          <w:ilvl w:val="1"/>
          <w:numId w:val="212"/>
        </w:numPr>
      </w:pPr>
      <w:r w:rsidRPr="002638B2">
        <w:t>Réglages liés à la confidentialité et à la sécurité des données qui apparaîtront sur le certificat.</w:t>
      </w:r>
    </w:p>
    <w:p w14:paraId="69FF0947" w14:textId="77777777" w:rsidR="00030BD4" w:rsidRPr="002638B2" w:rsidRDefault="00030BD4" w:rsidP="00030BD4">
      <w:pPr>
        <w:numPr>
          <w:ilvl w:val="0"/>
          <w:numId w:val="212"/>
        </w:numPr>
      </w:pPr>
      <w:r w:rsidRPr="002638B2">
        <w:rPr>
          <w:b/>
          <w:bCs/>
        </w:rPr>
        <w:t>Personnalisation :</w:t>
      </w:r>
    </w:p>
    <w:p w14:paraId="7813D86F" w14:textId="77777777" w:rsidR="00030BD4" w:rsidRPr="002638B2" w:rsidRDefault="00030BD4" w:rsidP="00030BD4">
      <w:pPr>
        <w:numPr>
          <w:ilvl w:val="1"/>
          <w:numId w:val="212"/>
        </w:numPr>
      </w:pPr>
      <w:r w:rsidRPr="002638B2">
        <w:t>Options pour personnaliser le format du certificat, y compris les logos de l'entreprise, l'entête, et le pied de page.</w:t>
      </w:r>
    </w:p>
    <w:p w14:paraId="2C630CE4" w14:textId="77777777" w:rsidR="00030BD4" w:rsidRPr="002638B2" w:rsidRDefault="00030BD4" w:rsidP="00030BD4">
      <w:pPr>
        <w:numPr>
          <w:ilvl w:val="0"/>
          <w:numId w:val="212"/>
        </w:numPr>
      </w:pPr>
      <w:r w:rsidRPr="002638B2">
        <w:rPr>
          <w:b/>
          <w:bCs/>
        </w:rPr>
        <w:t>Envoi et Distribution :</w:t>
      </w:r>
    </w:p>
    <w:p w14:paraId="6EF25653" w14:textId="77777777" w:rsidR="00030BD4" w:rsidRPr="002638B2" w:rsidRDefault="00030BD4" w:rsidP="00030BD4">
      <w:pPr>
        <w:numPr>
          <w:ilvl w:val="1"/>
          <w:numId w:val="212"/>
        </w:numPr>
      </w:pPr>
      <w:r w:rsidRPr="002638B2">
        <w:t>Paramètres pour l'envoi électronique des certificats aux employés ou à d'autres parties prenantes, comme les autorités fiscales.</w:t>
      </w:r>
    </w:p>
    <w:p w14:paraId="61E6A3A3" w14:textId="77777777" w:rsidR="00030BD4" w:rsidRPr="002638B2" w:rsidRDefault="00030BD4" w:rsidP="00030BD4">
      <w:pPr>
        <w:numPr>
          <w:ilvl w:val="0"/>
          <w:numId w:val="212"/>
        </w:numPr>
      </w:pPr>
      <w:r w:rsidRPr="002638B2">
        <w:rPr>
          <w:b/>
          <w:bCs/>
        </w:rPr>
        <w:t>Archivage :</w:t>
      </w:r>
    </w:p>
    <w:p w14:paraId="68209D39" w14:textId="77777777" w:rsidR="00030BD4" w:rsidRPr="002638B2" w:rsidRDefault="00030BD4" w:rsidP="00030BD4">
      <w:pPr>
        <w:numPr>
          <w:ilvl w:val="1"/>
          <w:numId w:val="212"/>
        </w:numPr>
      </w:pPr>
      <w:r w:rsidRPr="002638B2">
        <w:t>Mécanismes pour archiver les certificats générés de manière sécurisée pour la conformité réglementaire et les audits futurs.</w:t>
      </w:r>
    </w:p>
    <w:p w14:paraId="463C7AF5" w14:textId="77777777" w:rsidR="00030BD4" w:rsidRPr="002638B2" w:rsidRDefault="00030BD4" w:rsidP="00030BD4">
      <w:pPr>
        <w:numPr>
          <w:ilvl w:val="0"/>
          <w:numId w:val="212"/>
        </w:numPr>
      </w:pPr>
      <w:r w:rsidRPr="002638B2">
        <w:rPr>
          <w:b/>
          <w:bCs/>
        </w:rPr>
        <w:t>Intégration :</w:t>
      </w:r>
    </w:p>
    <w:p w14:paraId="1945EE62" w14:textId="77777777" w:rsidR="00030BD4" w:rsidRPr="002638B2" w:rsidRDefault="00030BD4" w:rsidP="00030BD4">
      <w:pPr>
        <w:numPr>
          <w:ilvl w:val="1"/>
          <w:numId w:val="212"/>
        </w:numPr>
      </w:pPr>
      <w:r w:rsidRPr="002638B2">
        <w:t>Assurer que les certificats sont intégrés avec les autres modules ERP, comme la paie et les ressources humaines, pour un transfert de données en temps réel.</w:t>
      </w:r>
    </w:p>
    <w:p w14:paraId="2AD6F63A" w14:textId="77777777" w:rsidR="00030BD4" w:rsidRPr="002638B2" w:rsidRDefault="00030BD4" w:rsidP="00030BD4">
      <w:pPr>
        <w:rPr>
          <w:vanish/>
        </w:rPr>
      </w:pPr>
      <w:r w:rsidRPr="002638B2">
        <w:rPr>
          <w:vanish/>
        </w:rPr>
        <w:t>Haut du formulaire</w:t>
      </w:r>
    </w:p>
    <w:p w14:paraId="13B0D3A2" w14:textId="77777777" w:rsidR="00030BD4" w:rsidRDefault="00030BD4" w:rsidP="00030BD4"/>
    <w:p w14:paraId="01B3A90D" w14:textId="77777777" w:rsidR="00030BD4" w:rsidRDefault="00030BD4" w:rsidP="00030BD4">
      <w:pPr>
        <w:pStyle w:val="Titre5"/>
      </w:pPr>
      <w:r>
        <w:lastRenderedPageBreak/>
        <w:t>Onglet « SwissDec » :</w:t>
      </w:r>
    </w:p>
    <w:p w14:paraId="6468F7DD" w14:textId="77777777" w:rsidR="00030BD4" w:rsidRDefault="00030BD4" w:rsidP="00030BD4">
      <w:r w:rsidRPr="00AD4129">
        <w:rPr>
          <w:noProof/>
        </w:rPr>
        <w:drawing>
          <wp:inline distT="0" distB="0" distL="0" distR="0" wp14:anchorId="6E6C9E5E" wp14:editId="5804645F">
            <wp:extent cx="9583487" cy="6392167"/>
            <wp:effectExtent l="0" t="0" r="0" b="8890"/>
            <wp:docPr id="151035520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5209" name="Image 1" descr="Une image contenant texte, capture d’écran, affichage, logiciel&#10;&#10;Description générée automatiquement"/>
                    <pic:cNvPicPr/>
                  </pic:nvPicPr>
                  <pic:blipFill>
                    <a:blip r:embed="rId115"/>
                    <a:stretch>
                      <a:fillRect/>
                    </a:stretch>
                  </pic:blipFill>
                  <pic:spPr>
                    <a:xfrm>
                      <a:off x="0" y="0"/>
                      <a:ext cx="9583487" cy="6392167"/>
                    </a:xfrm>
                    <a:prstGeom prst="rect">
                      <a:avLst/>
                    </a:prstGeom>
                  </pic:spPr>
                </pic:pic>
              </a:graphicData>
            </a:graphic>
          </wp:inline>
        </w:drawing>
      </w:r>
    </w:p>
    <w:p w14:paraId="29F9D692" w14:textId="77777777" w:rsidR="00030BD4" w:rsidRDefault="00030BD4" w:rsidP="00030BD4">
      <w:r w:rsidRPr="007E2E28">
        <w:rPr>
          <w:b/>
          <w:bCs/>
          <w:u w:val="single"/>
        </w:rPr>
        <w:lastRenderedPageBreak/>
        <w:t>Note explicative de l’onglet « </w:t>
      </w:r>
      <w:r>
        <w:rPr>
          <w:b/>
          <w:bCs/>
          <w:u w:val="single"/>
        </w:rPr>
        <w:t>SwissDec</w:t>
      </w:r>
      <w:r w:rsidRPr="007E2E28">
        <w:rPr>
          <w:b/>
          <w:bCs/>
          <w:u w:val="single"/>
        </w:rPr>
        <w:t> » des paramètres de salaires programme « sd001 »</w:t>
      </w:r>
      <w:r>
        <w:t> :</w:t>
      </w:r>
    </w:p>
    <w:p w14:paraId="70A95E20" w14:textId="77777777" w:rsidR="00030BD4" w:rsidRDefault="00030BD4" w:rsidP="00030BD4"/>
    <w:p w14:paraId="2C8CEF95" w14:textId="77777777" w:rsidR="00030BD4" w:rsidRPr="007F7D47" w:rsidRDefault="00030BD4" w:rsidP="00030BD4">
      <w:r w:rsidRPr="007F7D47">
        <w:t>L'onglet "SwissDec" dans un système de paramètres salariaux ERP est typiquement utilisé pour gérer les déclarations salariales et les certifications conformément aux normes et aux exigences suisses. Voici ce qu'il inclu</w:t>
      </w:r>
      <w:r>
        <w:t xml:space="preserve">t </w:t>
      </w:r>
      <w:r w:rsidRPr="007F7D47">
        <w:t xml:space="preserve"> :</w:t>
      </w:r>
    </w:p>
    <w:p w14:paraId="35CFE7A5" w14:textId="77777777" w:rsidR="00030BD4" w:rsidRPr="007F7D47" w:rsidRDefault="00030BD4" w:rsidP="00030BD4">
      <w:pPr>
        <w:numPr>
          <w:ilvl w:val="0"/>
          <w:numId w:val="213"/>
        </w:numPr>
      </w:pPr>
      <w:r w:rsidRPr="007F7D47">
        <w:rPr>
          <w:b/>
          <w:bCs/>
        </w:rPr>
        <w:t>Identification de l'Entreprise :</w:t>
      </w:r>
    </w:p>
    <w:p w14:paraId="03F6677B" w14:textId="77777777" w:rsidR="00030BD4" w:rsidRPr="007F7D47" w:rsidRDefault="00030BD4" w:rsidP="00030BD4">
      <w:pPr>
        <w:numPr>
          <w:ilvl w:val="1"/>
          <w:numId w:val="213"/>
        </w:numPr>
      </w:pPr>
      <w:r w:rsidRPr="007F7D47">
        <w:t>Numéros d'identification unique (UID) pour l'entreprise, qui sont nécessaires pour toutes les communications avec les autorités fiscales suisses.</w:t>
      </w:r>
    </w:p>
    <w:p w14:paraId="1EEC988D" w14:textId="77777777" w:rsidR="00030BD4" w:rsidRPr="007F7D47" w:rsidRDefault="00030BD4" w:rsidP="00030BD4">
      <w:pPr>
        <w:numPr>
          <w:ilvl w:val="0"/>
          <w:numId w:val="213"/>
        </w:numPr>
      </w:pPr>
      <w:r w:rsidRPr="007F7D47">
        <w:rPr>
          <w:b/>
          <w:bCs/>
        </w:rPr>
        <w:t>Réglages SwissDec :</w:t>
      </w:r>
    </w:p>
    <w:p w14:paraId="75A51BE8" w14:textId="77777777" w:rsidR="00030BD4" w:rsidRPr="007F7D47" w:rsidRDefault="00030BD4" w:rsidP="00030BD4">
      <w:pPr>
        <w:numPr>
          <w:ilvl w:val="1"/>
          <w:numId w:val="213"/>
        </w:numPr>
      </w:pPr>
      <w:r w:rsidRPr="007F7D47">
        <w:t>Paramètres spécifiques pour la déclaration des salaires selon les normes SwissDec, qui est un standard en Suisse pour la transmission électronique de données de salaires et sociales.</w:t>
      </w:r>
    </w:p>
    <w:p w14:paraId="5A2C8672" w14:textId="77777777" w:rsidR="00030BD4" w:rsidRPr="007F7D47" w:rsidRDefault="00030BD4" w:rsidP="00030BD4">
      <w:pPr>
        <w:numPr>
          <w:ilvl w:val="0"/>
          <w:numId w:val="213"/>
        </w:numPr>
      </w:pPr>
      <w:r w:rsidRPr="007F7D47">
        <w:rPr>
          <w:b/>
          <w:bCs/>
        </w:rPr>
        <w:t>Gestion des Accords et Contrats :</w:t>
      </w:r>
    </w:p>
    <w:p w14:paraId="792EA44B" w14:textId="77777777" w:rsidR="00030BD4" w:rsidRPr="007F7D47" w:rsidRDefault="00030BD4" w:rsidP="00030BD4">
      <w:pPr>
        <w:numPr>
          <w:ilvl w:val="1"/>
          <w:numId w:val="213"/>
        </w:numPr>
      </w:pPr>
      <w:r w:rsidRPr="007F7D47">
        <w:t>Options pour gérer les accords salariaux individuels et les contrats de travail dans le cadre de la déclaration des salaires.</w:t>
      </w:r>
    </w:p>
    <w:p w14:paraId="0D61CC22" w14:textId="77777777" w:rsidR="00030BD4" w:rsidRPr="007F7D47" w:rsidRDefault="00030BD4" w:rsidP="00030BD4">
      <w:pPr>
        <w:numPr>
          <w:ilvl w:val="0"/>
          <w:numId w:val="213"/>
        </w:numPr>
      </w:pPr>
      <w:r w:rsidRPr="007F7D47">
        <w:rPr>
          <w:b/>
          <w:bCs/>
        </w:rPr>
        <w:t>Conformité :</w:t>
      </w:r>
    </w:p>
    <w:p w14:paraId="7BE0E3A1" w14:textId="77777777" w:rsidR="00030BD4" w:rsidRPr="007F7D47" w:rsidRDefault="00030BD4" w:rsidP="00030BD4">
      <w:pPr>
        <w:numPr>
          <w:ilvl w:val="1"/>
          <w:numId w:val="213"/>
        </w:numPr>
      </w:pPr>
      <w:r w:rsidRPr="007F7D47">
        <w:t>Assurer que tous les paramètres de paie sont conformes avec la législation suisse et les exigences de SwissDec.</w:t>
      </w:r>
    </w:p>
    <w:p w14:paraId="7D8988ED" w14:textId="77777777" w:rsidR="00030BD4" w:rsidRPr="007F7D47" w:rsidRDefault="00030BD4" w:rsidP="00030BD4">
      <w:pPr>
        <w:numPr>
          <w:ilvl w:val="0"/>
          <w:numId w:val="213"/>
        </w:numPr>
      </w:pPr>
      <w:r w:rsidRPr="007F7D47">
        <w:rPr>
          <w:b/>
          <w:bCs/>
        </w:rPr>
        <w:t>Transmission des Données :</w:t>
      </w:r>
    </w:p>
    <w:p w14:paraId="2056EC9A" w14:textId="77777777" w:rsidR="00030BD4" w:rsidRPr="007F7D47" w:rsidRDefault="00030BD4" w:rsidP="00030BD4">
      <w:pPr>
        <w:numPr>
          <w:ilvl w:val="1"/>
          <w:numId w:val="213"/>
        </w:numPr>
      </w:pPr>
      <w:r w:rsidRPr="007F7D47">
        <w:t>Réglages pour la transmission sécurisée des données salariales aux autorités pertinentes.</w:t>
      </w:r>
    </w:p>
    <w:p w14:paraId="41BF9734" w14:textId="77777777" w:rsidR="00030BD4" w:rsidRPr="007F7D47" w:rsidRDefault="00030BD4" w:rsidP="00030BD4">
      <w:pPr>
        <w:numPr>
          <w:ilvl w:val="0"/>
          <w:numId w:val="213"/>
        </w:numPr>
      </w:pPr>
      <w:r w:rsidRPr="007F7D47">
        <w:rPr>
          <w:b/>
          <w:bCs/>
        </w:rPr>
        <w:t>Archivage et Rapports :</w:t>
      </w:r>
    </w:p>
    <w:p w14:paraId="6E1875C3" w14:textId="77777777" w:rsidR="00030BD4" w:rsidRPr="007F7D47" w:rsidRDefault="00030BD4" w:rsidP="00030BD4">
      <w:pPr>
        <w:numPr>
          <w:ilvl w:val="1"/>
          <w:numId w:val="213"/>
        </w:numPr>
      </w:pPr>
      <w:r w:rsidRPr="007F7D47">
        <w:t>Options pour archiver les déclarations et générer des rapports nécessaires pour la conformité et les audits.</w:t>
      </w:r>
    </w:p>
    <w:p w14:paraId="3B6AABCE" w14:textId="77777777" w:rsidR="00030BD4" w:rsidRPr="007F7D47" w:rsidRDefault="00030BD4" w:rsidP="00030BD4">
      <w:r w:rsidRPr="007F7D47">
        <w:t>Ces paramètres sont essentiels pour garantir que les processus de paie de l'entreprise respectent les exigences réglementaires et que les données sont transmises de manière précise et sécurisée aux autorités compétentes.</w:t>
      </w:r>
    </w:p>
    <w:p w14:paraId="064DE252" w14:textId="77777777" w:rsidR="00030BD4" w:rsidRDefault="00030BD4" w:rsidP="00030BD4"/>
    <w:p w14:paraId="74F00727" w14:textId="77777777" w:rsidR="00030BD4" w:rsidRDefault="00030BD4" w:rsidP="00030BD4"/>
    <w:p w14:paraId="374F592E" w14:textId="77777777" w:rsidR="00030BD4" w:rsidRDefault="00030BD4" w:rsidP="00030BD4">
      <w:pPr>
        <w:pStyle w:val="Titre4"/>
      </w:pPr>
      <w:r>
        <w:lastRenderedPageBreak/>
        <w:t>Paramètres transmetteur SwissDEC sd002 :</w:t>
      </w:r>
    </w:p>
    <w:p w14:paraId="7A1D16D8" w14:textId="77777777" w:rsidR="00030BD4" w:rsidRDefault="00030BD4" w:rsidP="00030BD4">
      <w:r w:rsidRPr="00A839ED">
        <w:rPr>
          <w:noProof/>
        </w:rPr>
        <w:drawing>
          <wp:inline distT="0" distB="0" distL="0" distR="0" wp14:anchorId="3B8B83D4" wp14:editId="724D2465">
            <wp:extent cx="9545382" cy="6354062"/>
            <wp:effectExtent l="0" t="0" r="0" b="8890"/>
            <wp:docPr id="183696900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9003" name="Image 1" descr="Une image contenant texte, capture d’écran, affichage, logiciel&#10;&#10;Description générée automatiquement"/>
                    <pic:cNvPicPr/>
                  </pic:nvPicPr>
                  <pic:blipFill>
                    <a:blip r:embed="rId116"/>
                    <a:stretch>
                      <a:fillRect/>
                    </a:stretch>
                  </pic:blipFill>
                  <pic:spPr>
                    <a:xfrm>
                      <a:off x="0" y="0"/>
                      <a:ext cx="9545382" cy="6354062"/>
                    </a:xfrm>
                    <a:prstGeom prst="rect">
                      <a:avLst/>
                    </a:prstGeom>
                  </pic:spPr>
                </pic:pic>
              </a:graphicData>
            </a:graphic>
          </wp:inline>
        </w:drawing>
      </w:r>
    </w:p>
    <w:p w14:paraId="49025434" w14:textId="77777777" w:rsidR="00030BD4" w:rsidRDefault="00030BD4" w:rsidP="00030BD4">
      <w:pPr>
        <w:rPr>
          <w:b/>
          <w:bCs/>
          <w:u w:val="single"/>
        </w:rPr>
      </w:pPr>
      <w:r w:rsidRPr="00522837">
        <w:rPr>
          <w:b/>
          <w:bCs/>
          <w:u w:val="single"/>
        </w:rPr>
        <w:lastRenderedPageBreak/>
        <w:t xml:space="preserve">Note explicative des paramètres transmetteur SwissDec programme « sd002 » : </w:t>
      </w:r>
    </w:p>
    <w:p w14:paraId="796532EB" w14:textId="77777777" w:rsidR="00030BD4" w:rsidRPr="00BA4D22" w:rsidRDefault="00030BD4" w:rsidP="00030BD4">
      <w:r w:rsidRPr="00BA4D22">
        <w:t>Le programme "sd002" est un module dans le système ERP qui gère la configuration des paramètres liés à la transmission des données salariales et sociales en utilisant le standard SwissDec. Voici ce que cela inclu</w:t>
      </w:r>
      <w:r>
        <w:t>t</w:t>
      </w:r>
      <w:r w:rsidRPr="00BA4D22">
        <w:t xml:space="preserve"> :</w:t>
      </w:r>
    </w:p>
    <w:p w14:paraId="3A5F4E05" w14:textId="77777777" w:rsidR="00030BD4" w:rsidRPr="00BA4D22" w:rsidRDefault="00030BD4" w:rsidP="00030BD4">
      <w:pPr>
        <w:numPr>
          <w:ilvl w:val="0"/>
          <w:numId w:val="214"/>
        </w:numPr>
      </w:pPr>
      <w:r w:rsidRPr="00BA4D22">
        <w:rPr>
          <w:b/>
          <w:bCs/>
        </w:rPr>
        <w:t>Configuration du Chemin d'Accès :</w:t>
      </w:r>
    </w:p>
    <w:p w14:paraId="7540D7FA" w14:textId="77777777" w:rsidR="00030BD4" w:rsidRPr="00BA4D22" w:rsidRDefault="00030BD4" w:rsidP="00030BD4">
      <w:pPr>
        <w:numPr>
          <w:ilvl w:val="1"/>
          <w:numId w:val="214"/>
        </w:numPr>
      </w:pPr>
      <w:r w:rsidRPr="00BA4D22">
        <w:t>Définir le chemin d'accès aux outils ou applications nécessaires à la transmission des données SwissDec.</w:t>
      </w:r>
    </w:p>
    <w:p w14:paraId="53AA7A92" w14:textId="77777777" w:rsidR="00030BD4" w:rsidRPr="00BA4D22" w:rsidRDefault="00030BD4" w:rsidP="00030BD4">
      <w:pPr>
        <w:numPr>
          <w:ilvl w:val="0"/>
          <w:numId w:val="214"/>
        </w:numPr>
      </w:pPr>
      <w:r w:rsidRPr="00BA4D22">
        <w:rPr>
          <w:b/>
          <w:bCs/>
        </w:rPr>
        <w:t>Répertoire des Journaux :</w:t>
      </w:r>
    </w:p>
    <w:p w14:paraId="4E2D0A7B" w14:textId="77777777" w:rsidR="00030BD4" w:rsidRPr="00BA4D22" w:rsidRDefault="00030BD4" w:rsidP="00030BD4">
      <w:pPr>
        <w:numPr>
          <w:ilvl w:val="1"/>
          <w:numId w:val="214"/>
        </w:numPr>
      </w:pPr>
      <w:r w:rsidRPr="00BA4D22">
        <w:t>Spécifier l'emplacement où les journaux de transmission et les rapports d'erreur seront enregistrés.</w:t>
      </w:r>
    </w:p>
    <w:p w14:paraId="30F7E98D" w14:textId="77777777" w:rsidR="00030BD4" w:rsidRPr="00BA4D22" w:rsidRDefault="00030BD4" w:rsidP="00030BD4">
      <w:pPr>
        <w:numPr>
          <w:ilvl w:val="0"/>
          <w:numId w:val="214"/>
        </w:numPr>
      </w:pPr>
      <w:r w:rsidRPr="00BA4D22">
        <w:rPr>
          <w:b/>
          <w:bCs/>
        </w:rPr>
        <w:t>Utilisation d'un Webservice :</w:t>
      </w:r>
    </w:p>
    <w:p w14:paraId="31C78A09" w14:textId="77777777" w:rsidR="00030BD4" w:rsidRPr="00BA4D22" w:rsidRDefault="00030BD4" w:rsidP="00030BD4">
      <w:pPr>
        <w:numPr>
          <w:ilvl w:val="1"/>
          <w:numId w:val="214"/>
        </w:numPr>
      </w:pPr>
      <w:r w:rsidRPr="00BA4D22">
        <w:t>Configurer l'utilisation d'un service web pour la transmission des données, si nécessaire.</w:t>
      </w:r>
    </w:p>
    <w:p w14:paraId="4F073D81" w14:textId="77777777" w:rsidR="00030BD4" w:rsidRPr="00BA4D22" w:rsidRDefault="00030BD4" w:rsidP="00030BD4">
      <w:pPr>
        <w:numPr>
          <w:ilvl w:val="0"/>
          <w:numId w:val="214"/>
        </w:numPr>
      </w:pPr>
      <w:r w:rsidRPr="00BA4D22">
        <w:rPr>
          <w:b/>
          <w:bCs/>
        </w:rPr>
        <w:t>Monitoring et Versions :</w:t>
      </w:r>
    </w:p>
    <w:p w14:paraId="63CF6D94" w14:textId="77777777" w:rsidR="00030BD4" w:rsidRPr="00BA4D22" w:rsidRDefault="00030BD4" w:rsidP="00030BD4">
      <w:pPr>
        <w:numPr>
          <w:ilvl w:val="1"/>
          <w:numId w:val="214"/>
        </w:numPr>
      </w:pPr>
      <w:r w:rsidRPr="00BA4D22">
        <w:t>Indiquer les identifiants de monitoring et gérer les versions du logiciel utilisé pour les transmissions SwissDec.</w:t>
      </w:r>
    </w:p>
    <w:p w14:paraId="27ABC04D" w14:textId="77777777" w:rsidR="00030BD4" w:rsidRPr="00BA4D22" w:rsidRDefault="00030BD4" w:rsidP="00030BD4">
      <w:pPr>
        <w:numPr>
          <w:ilvl w:val="0"/>
          <w:numId w:val="214"/>
        </w:numPr>
      </w:pPr>
      <w:r w:rsidRPr="00BA4D22">
        <w:rPr>
          <w:b/>
          <w:bCs/>
        </w:rPr>
        <w:t>Caractères Spéciaux et Opérateurs :</w:t>
      </w:r>
    </w:p>
    <w:p w14:paraId="02FD1548" w14:textId="77777777" w:rsidR="00030BD4" w:rsidRPr="00BA4D22" w:rsidRDefault="00030BD4" w:rsidP="00030BD4">
      <w:pPr>
        <w:numPr>
          <w:ilvl w:val="1"/>
          <w:numId w:val="214"/>
        </w:numPr>
      </w:pPr>
      <w:r w:rsidRPr="00BA4D22">
        <w:t>Configurer le système pour gérer les caractères spéciaux et établir les valeurs par défaut pour les opérateurs impliqués dans les calculs ou les transmissions de données.</w:t>
      </w:r>
    </w:p>
    <w:p w14:paraId="42260D53" w14:textId="77777777" w:rsidR="00030BD4" w:rsidRPr="00BA4D22" w:rsidRDefault="00030BD4" w:rsidP="00030BD4">
      <w:pPr>
        <w:numPr>
          <w:ilvl w:val="0"/>
          <w:numId w:val="214"/>
        </w:numPr>
      </w:pPr>
      <w:r w:rsidRPr="00BA4D22">
        <w:rPr>
          <w:b/>
          <w:bCs/>
        </w:rPr>
        <w:t>Conformité et Sécurité :</w:t>
      </w:r>
    </w:p>
    <w:p w14:paraId="48D9FC66" w14:textId="77777777" w:rsidR="00030BD4" w:rsidRPr="00BA4D22" w:rsidRDefault="00030BD4" w:rsidP="00030BD4">
      <w:pPr>
        <w:numPr>
          <w:ilvl w:val="1"/>
          <w:numId w:val="214"/>
        </w:numPr>
      </w:pPr>
      <w:r w:rsidRPr="00BA4D22">
        <w:t>Assurer que les paramètres répondent aux exigences de sécurité et de conformité du SwissDec.</w:t>
      </w:r>
    </w:p>
    <w:p w14:paraId="6DB4BE54" w14:textId="77777777" w:rsidR="00030BD4" w:rsidRPr="00BA4D22" w:rsidRDefault="00030BD4" w:rsidP="00030BD4">
      <w:pPr>
        <w:numPr>
          <w:ilvl w:val="0"/>
          <w:numId w:val="214"/>
        </w:numPr>
      </w:pPr>
      <w:r w:rsidRPr="00BA4D22">
        <w:rPr>
          <w:b/>
          <w:bCs/>
        </w:rPr>
        <w:t>Gestion des Erreurs :</w:t>
      </w:r>
    </w:p>
    <w:p w14:paraId="49F67E39" w14:textId="77777777" w:rsidR="00030BD4" w:rsidRPr="00BA4D22" w:rsidRDefault="00030BD4" w:rsidP="00030BD4">
      <w:pPr>
        <w:numPr>
          <w:ilvl w:val="1"/>
          <w:numId w:val="214"/>
        </w:numPr>
      </w:pPr>
      <w:r w:rsidRPr="00BA4D22">
        <w:t>Établir des mécanismes pour la détection, le rapport et la correction des erreurs dans le processus de transmission.</w:t>
      </w:r>
    </w:p>
    <w:p w14:paraId="10552528" w14:textId="77777777" w:rsidR="00030BD4" w:rsidRPr="00BA4D22" w:rsidRDefault="00030BD4" w:rsidP="00030BD4">
      <w:r w:rsidRPr="00BA4D22">
        <w:t>Encore une fois, sans l'image spécifique, cette description reste générique et basée sur les fonctions typiques associées à un module de transmission SwissDec dans un ERP. Si vous pouvez fournir plus de détails ou si vous avez besoin d'informations supplémentaires sur d'autres aspects du programme "sd002", n'hésitez pas à me le faire savoir.</w:t>
      </w:r>
    </w:p>
    <w:p w14:paraId="2D7F17D8" w14:textId="77777777" w:rsidR="00030BD4" w:rsidRPr="00BA4D22" w:rsidRDefault="00030BD4" w:rsidP="00030BD4"/>
    <w:p w14:paraId="7FC288AA" w14:textId="77777777" w:rsidR="00030BD4" w:rsidRPr="00522837" w:rsidRDefault="00030BD4" w:rsidP="00030BD4"/>
    <w:p w14:paraId="6501E1BC" w14:textId="77777777" w:rsidR="00030BD4" w:rsidRDefault="00030BD4" w:rsidP="00030BD4">
      <w:pPr>
        <w:pStyle w:val="Titre4"/>
      </w:pPr>
      <w:r>
        <w:lastRenderedPageBreak/>
        <w:t xml:space="preserve">Tables simples salaires sd900 : </w:t>
      </w:r>
    </w:p>
    <w:p w14:paraId="143DCC6E" w14:textId="77777777" w:rsidR="00030BD4" w:rsidRDefault="00030BD4" w:rsidP="00030BD4">
      <w:r w:rsidRPr="00DF0EA4">
        <w:rPr>
          <w:noProof/>
        </w:rPr>
        <w:drawing>
          <wp:inline distT="0" distB="0" distL="0" distR="0" wp14:anchorId="147A225E" wp14:editId="2C852460">
            <wp:extent cx="9593014" cy="6411220"/>
            <wp:effectExtent l="0" t="0" r="8255" b="8890"/>
            <wp:docPr id="84810604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6045" name="Image 1" descr="Une image contenant texte, capture d’écran, affichage, logiciel&#10;&#10;Description générée automatiquement"/>
                    <pic:cNvPicPr/>
                  </pic:nvPicPr>
                  <pic:blipFill>
                    <a:blip r:embed="rId117"/>
                    <a:stretch>
                      <a:fillRect/>
                    </a:stretch>
                  </pic:blipFill>
                  <pic:spPr>
                    <a:xfrm>
                      <a:off x="0" y="0"/>
                      <a:ext cx="9593014" cy="6411220"/>
                    </a:xfrm>
                    <a:prstGeom prst="rect">
                      <a:avLst/>
                    </a:prstGeom>
                  </pic:spPr>
                </pic:pic>
              </a:graphicData>
            </a:graphic>
          </wp:inline>
        </w:drawing>
      </w:r>
    </w:p>
    <w:p w14:paraId="21D8575A" w14:textId="77777777" w:rsidR="00030BD4" w:rsidRDefault="00030BD4" w:rsidP="00030BD4">
      <w:pPr>
        <w:rPr>
          <w:b/>
          <w:bCs/>
          <w:u w:val="single"/>
        </w:rPr>
      </w:pPr>
      <w:r w:rsidRPr="00C71F19">
        <w:rPr>
          <w:b/>
          <w:bCs/>
          <w:u w:val="single"/>
        </w:rPr>
        <w:lastRenderedPageBreak/>
        <w:t xml:space="preserve">Note explicative des tables simples salaires programme « sd900 » : </w:t>
      </w:r>
    </w:p>
    <w:p w14:paraId="039BE4CD" w14:textId="77777777" w:rsidR="00030BD4" w:rsidRPr="00FB22A9" w:rsidRDefault="00030BD4" w:rsidP="00030BD4">
      <w:r w:rsidRPr="00FB22A9">
        <w:t xml:space="preserve">Le programme "sd900" </w:t>
      </w:r>
      <w:r>
        <w:t>est</w:t>
      </w:r>
      <w:r w:rsidRPr="00FB22A9">
        <w:t xml:space="preserve"> une interface de gestion de diverses tables simples au sein d'un système ERP. Ces tables sont des référentiels de données utilisés pour classer et organiser l'information dans le système. Voici comment il peut être composé :</w:t>
      </w:r>
    </w:p>
    <w:p w14:paraId="0EA53C6E" w14:textId="77777777" w:rsidR="00030BD4" w:rsidRPr="00FB22A9" w:rsidRDefault="00030BD4" w:rsidP="00030BD4">
      <w:pPr>
        <w:numPr>
          <w:ilvl w:val="0"/>
          <w:numId w:val="215"/>
        </w:numPr>
      </w:pPr>
      <w:r w:rsidRPr="00FB22A9">
        <w:rPr>
          <w:b/>
          <w:bCs/>
        </w:rPr>
        <w:t>Liste des Types de Données :</w:t>
      </w:r>
    </w:p>
    <w:p w14:paraId="740C0506" w14:textId="77777777" w:rsidR="00030BD4" w:rsidRPr="00FB22A9" w:rsidRDefault="00030BD4" w:rsidP="00030BD4">
      <w:pPr>
        <w:numPr>
          <w:ilvl w:val="1"/>
          <w:numId w:val="215"/>
        </w:numPr>
      </w:pPr>
      <w:r w:rsidRPr="00FB22A9">
        <w:t>À gauche, nous voyons une liste de catégories ou types de données (comme des codes pour les allocations familiales, les annuités, les types d'arrêt de travail, etc.) qui servent à organiser l'information dans le système.</w:t>
      </w:r>
    </w:p>
    <w:p w14:paraId="0C29B8CF" w14:textId="77777777" w:rsidR="00030BD4" w:rsidRPr="00FB22A9" w:rsidRDefault="00030BD4" w:rsidP="00030BD4">
      <w:pPr>
        <w:numPr>
          <w:ilvl w:val="0"/>
          <w:numId w:val="215"/>
        </w:numPr>
      </w:pPr>
      <w:r w:rsidRPr="00FB22A9">
        <w:rPr>
          <w:b/>
          <w:bCs/>
        </w:rPr>
        <w:t>Table de Données :</w:t>
      </w:r>
    </w:p>
    <w:p w14:paraId="37A399F8" w14:textId="77777777" w:rsidR="00030BD4" w:rsidRPr="00FB22A9" w:rsidRDefault="00030BD4" w:rsidP="00030BD4">
      <w:pPr>
        <w:numPr>
          <w:ilvl w:val="1"/>
          <w:numId w:val="215"/>
        </w:numPr>
      </w:pPr>
      <w:r w:rsidRPr="00FB22A9">
        <w:t>Au centre, il y a la table principale qui affiche les enregistrements spécifiques pour le type sélectionné. Par exemple, si "Types d'adresse" est sélectionné, cette table afficherait toutes les adresses enregistrées dans le système.</w:t>
      </w:r>
    </w:p>
    <w:p w14:paraId="1A567E7C" w14:textId="77777777" w:rsidR="00030BD4" w:rsidRPr="00FB22A9" w:rsidRDefault="00030BD4" w:rsidP="00030BD4">
      <w:pPr>
        <w:numPr>
          <w:ilvl w:val="0"/>
          <w:numId w:val="215"/>
        </w:numPr>
      </w:pPr>
      <w:r w:rsidRPr="00FB22A9">
        <w:rPr>
          <w:b/>
          <w:bCs/>
        </w:rPr>
        <w:t>Détails et Actions :</w:t>
      </w:r>
    </w:p>
    <w:p w14:paraId="033F2827" w14:textId="77777777" w:rsidR="00030BD4" w:rsidRPr="00FB22A9" w:rsidRDefault="00030BD4" w:rsidP="00030BD4">
      <w:pPr>
        <w:numPr>
          <w:ilvl w:val="1"/>
          <w:numId w:val="215"/>
        </w:numPr>
      </w:pPr>
      <w:r w:rsidRPr="00FB22A9">
        <w:t>En bas, il y a une section pour ajouter ou modifier les détails des enregistrements. Par exemple, si un nouvel arrêt de travail doit être enregistré, cela peut être fait ici.</w:t>
      </w:r>
    </w:p>
    <w:p w14:paraId="28F41020" w14:textId="77777777" w:rsidR="00030BD4" w:rsidRPr="00FB22A9" w:rsidRDefault="00030BD4" w:rsidP="00030BD4">
      <w:pPr>
        <w:numPr>
          <w:ilvl w:val="0"/>
          <w:numId w:val="215"/>
        </w:numPr>
      </w:pPr>
      <w:r w:rsidRPr="00FB22A9">
        <w:rPr>
          <w:b/>
          <w:bCs/>
        </w:rPr>
        <w:t>Fonctionnalités de Recherche et de Filtrage :</w:t>
      </w:r>
    </w:p>
    <w:p w14:paraId="361B58B2" w14:textId="77777777" w:rsidR="00030BD4" w:rsidRPr="00FB22A9" w:rsidRDefault="00030BD4" w:rsidP="00030BD4">
      <w:pPr>
        <w:numPr>
          <w:ilvl w:val="1"/>
          <w:numId w:val="215"/>
        </w:numPr>
      </w:pPr>
      <w:r w:rsidRPr="00FB22A9">
        <w:t>Il y a des options pour filtrer la liste en fonction de la langue ou du code, ce qui simplifie la recherche d'enregistrements spécifiques.</w:t>
      </w:r>
    </w:p>
    <w:p w14:paraId="52267091" w14:textId="77777777" w:rsidR="00030BD4" w:rsidRPr="00FB22A9" w:rsidRDefault="00030BD4" w:rsidP="00030BD4">
      <w:pPr>
        <w:numPr>
          <w:ilvl w:val="0"/>
          <w:numId w:val="215"/>
        </w:numPr>
      </w:pPr>
      <w:r w:rsidRPr="00FB22A9">
        <w:rPr>
          <w:b/>
          <w:bCs/>
        </w:rPr>
        <w:t>Champs de Saisie :</w:t>
      </w:r>
    </w:p>
    <w:p w14:paraId="27B94497" w14:textId="77777777" w:rsidR="00030BD4" w:rsidRPr="00FB22A9" w:rsidRDefault="00030BD4" w:rsidP="00030BD4">
      <w:pPr>
        <w:numPr>
          <w:ilvl w:val="1"/>
          <w:numId w:val="215"/>
        </w:numPr>
      </w:pPr>
      <w:r w:rsidRPr="00FB22A9">
        <w:t>La zone inférieure comprend des champs de saisie pour entrer ou modifier des informations telles que le numéro de code, la désignation, et d'autres données pertinentes.</w:t>
      </w:r>
    </w:p>
    <w:p w14:paraId="09892D80" w14:textId="77777777" w:rsidR="00030BD4" w:rsidRPr="00FB22A9" w:rsidRDefault="00030BD4" w:rsidP="00030BD4">
      <w:pPr>
        <w:numPr>
          <w:ilvl w:val="0"/>
          <w:numId w:val="215"/>
        </w:numPr>
      </w:pPr>
      <w:r w:rsidRPr="00FB22A9">
        <w:rPr>
          <w:b/>
          <w:bCs/>
        </w:rPr>
        <w:t>Fonctionnalités Supplémentaires :</w:t>
      </w:r>
    </w:p>
    <w:p w14:paraId="6EA33667" w14:textId="77777777" w:rsidR="00030BD4" w:rsidRPr="00FB22A9" w:rsidRDefault="00030BD4" w:rsidP="00030BD4">
      <w:pPr>
        <w:numPr>
          <w:ilvl w:val="1"/>
          <w:numId w:val="215"/>
        </w:numPr>
      </w:pPr>
      <w:r w:rsidRPr="00FB22A9">
        <w:t>La fonction "Saisie horaire DigitalPen" indique que le système peut intégrer des données saisies via un stylet numérique, ce qui peut être utile pour la saisie de données en déplacement ou sur des appareils mobiles.</w:t>
      </w:r>
    </w:p>
    <w:p w14:paraId="066B0263" w14:textId="77777777" w:rsidR="00030BD4" w:rsidRPr="00FB22A9" w:rsidRDefault="00030BD4" w:rsidP="00030BD4">
      <w:pPr>
        <w:numPr>
          <w:ilvl w:val="0"/>
          <w:numId w:val="215"/>
        </w:numPr>
      </w:pPr>
      <w:r w:rsidRPr="00FB22A9">
        <w:rPr>
          <w:b/>
          <w:bCs/>
        </w:rPr>
        <w:t>Intégration et Exportation :</w:t>
      </w:r>
    </w:p>
    <w:p w14:paraId="524731E8" w14:textId="77777777" w:rsidR="00030BD4" w:rsidRPr="00FB22A9" w:rsidRDefault="00030BD4" w:rsidP="00030BD4">
      <w:pPr>
        <w:numPr>
          <w:ilvl w:val="1"/>
          <w:numId w:val="215"/>
        </w:numPr>
      </w:pPr>
      <w:r w:rsidRPr="00FB22A9">
        <w:t>Il y a probablement aussi des moyens d'exporter les données pour des utilisations externes, comme des rapports ou des analyses.</w:t>
      </w:r>
    </w:p>
    <w:p w14:paraId="105275FD" w14:textId="77777777" w:rsidR="00030BD4" w:rsidRPr="00FB22A9" w:rsidRDefault="00030BD4" w:rsidP="00030BD4">
      <w:r w:rsidRPr="00FB22A9">
        <w:t>En résumé, "sd900" est une interface fonctionnelle conçue pour gérer de manière centralisée des enregistrements et des références qui sont utilisés à travers le système ERP pour diverses fonctions et analyses. C'est un outil important pour garantir que les informations clés sont accessibles et maintenues à jour.</w:t>
      </w:r>
    </w:p>
    <w:p w14:paraId="4685232E" w14:textId="77777777" w:rsidR="00030BD4" w:rsidRPr="00FB22A9" w:rsidRDefault="00030BD4" w:rsidP="00030BD4">
      <w:pPr>
        <w:rPr>
          <w:vanish/>
        </w:rPr>
      </w:pPr>
      <w:r w:rsidRPr="00FB22A9">
        <w:rPr>
          <w:vanish/>
        </w:rPr>
        <w:t>Haut du formulaire</w:t>
      </w:r>
    </w:p>
    <w:p w14:paraId="7CA3855B" w14:textId="77777777" w:rsidR="00030BD4" w:rsidRPr="007455ED" w:rsidRDefault="00030BD4" w:rsidP="00030BD4"/>
    <w:p w14:paraId="283FF89C" w14:textId="77777777" w:rsidR="00030BD4" w:rsidRDefault="00030BD4" w:rsidP="00030BD4">
      <w:pPr>
        <w:pStyle w:val="Titre4"/>
      </w:pPr>
      <w:r>
        <w:lastRenderedPageBreak/>
        <w:t>Constantes salaire sd901 :</w:t>
      </w:r>
    </w:p>
    <w:p w14:paraId="39313896" w14:textId="77777777" w:rsidR="00030BD4" w:rsidRPr="00A640C3" w:rsidRDefault="00030BD4" w:rsidP="00030BD4">
      <w:pPr>
        <w:pStyle w:val="Titre5"/>
      </w:pPr>
      <w:r>
        <w:t>Onglet « Avs »</w:t>
      </w:r>
    </w:p>
    <w:p w14:paraId="3054AA02" w14:textId="77777777" w:rsidR="00030BD4" w:rsidRDefault="00030BD4" w:rsidP="00030BD4">
      <w:r w:rsidRPr="00486DCB">
        <w:rPr>
          <w:noProof/>
        </w:rPr>
        <w:drawing>
          <wp:inline distT="0" distB="0" distL="0" distR="0" wp14:anchorId="0AD14182" wp14:editId="18CAC868">
            <wp:extent cx="9479280" cy="6325815"/>
            <wp:effectExtent l="0" t="0" r="7620" b="0"/>
            <wp:docPr id="187499821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8216" name="Image 1" descr="Une image contenant texte, capture d’écran, affichage, logiciel&#10;&#10;Description générée automatiquement"/>
                    <pic:cNvPicPr/>
                  </pic:nvPicPr>
                  <pic:blipFill>
                    <a:blip r:embed="rId118"/>
                    <a:stretch>
                      <a:fillRect/>
                    </a:stretch>
                  </pic:blipFill>
                  <pic:spPr>
                    <a:xfrm>
                      <a:off x="0" y="0"/>
                      <a:ext cx="9499353" cy="6339210"/>
                    </a:xfrm>
                    <a:prstGeom prst="rect">
                      <a:avLst/>
                    </a:prstGeom>
                  </pic:spPr>
                </pic:pic>
              </a:graphicData>
            </a:graphic>
          </wp:inline>
        </w:drawing>
      </w:r>
    </w:p>
    <w:p w14:paraId="3B0AEE8F" w14:textId="77777777" w:rsidR="00030BD4" w:rsidRDefault="00030BD4" w:rsidP="00030BD4">
      <w:pPr>
        <w:rPr>
          <w:b/>
          <w:bCs/>
          <w:u w:val="single"/>
        </w:rPr>
      </w:pPr>
      <w:r w:rsidRPr="00D9045B">
        <w:rPr>
          <w:b/>
          <w:bCs/>
          <w:u w:val="single"/>
        </w:rPr>
        <w:lastRenderedPageBreak/>
        <w:t>Note explicative</w:t>
      </w:r>
      <w:r>
        <w:rPr>
          <w:b/>
          <w:bCs/>
          <w:u w:val="single"/>
        </w:rPr>
        <w:t xml:space="preserve"> de l’onglet « Avs » </w:t>
      </w:r>
      <w:r w:rsidRPr="00D9045B">
        <w:rPr>
          <w:b/>
          <w:bCs/>
          <w:u w:val="single"/>
        </w:rPr>
        <w:t xml:space="preserve">des constantes salaires programme « sd901 » : </w:t>
      </w:r>
    </w:p>
    <w:p w14:paraId="2D6ECA01" w14:textId="77777777" w:rsidR="00030BD4" w:rsidRPr="008B2DA5" w:rsidRDefault="00030BD4" w:rsidP="00030BD4">
      <w:r w:rsidRPr="008B2DA5">
        <w:t>Le programme "sd901" sous l'onglet "AVS" est une composante d'un système ERP qui gère les constantes relatives aux contributions de sécurité sociale pour les employés en Suisse, spécifiquement pour l'Assurance Vieillesse et Survivants (AVS), l'Assurance Chômage (AC), l'Allocation pour Perte de Gain (APG), l'Assurance Invalidité (AI), et les Caisses de compensation familiales (CAF).</w:t>
      </w:r>
    </w:p>
    <w:p w14:paraId="0E484AFA" w14:textId="77777777" w:rsidR="00030BD4" w:rsidRPr="008B2DA5" w:rsidRDefault="00030BD4" w:rsidP="00030BD4">
      <w:r w:rsidRPr="008B2DA5">
        <w:t>Voici les éléments clés de cet onglet :</w:t>
      </w:r>
    </w:p>
    <w:p w14:paraId="06711EA8" w14:textId="77777777" w:rsidR="00030BD4" w:rsidRPr="008B2DA5" w:rsidRDefault="00030BD4" w:rsidP="00030BD4">
      <w:pPr>
        <w:numPr>
          <w:ilvl w:val="0"/>
          <w:numId w:val="216"/>
        </w:numPr>
      </w:pPr>
      <w:r w:rsidRPr="008B2DA5">
        <w:rPr>
          <w:b/>
          <w:bCs/>
        </w:rPr>
        <w:t>Dates de validité et taux de cotisation</w:t>
      </w:r>
      <w:r w:rsidRPr="008B2DA5">
        <w:t xml:space="preserve"> : Chaque ligne représente une période de validité spécifique avec les taux de cotisation AVS correspondants pour l'employé et l'employeur.</w:t>
      </w:r>
    </w:p>
    <w:p w14:paraId="3CB1D199" w14:textId="77777777" w:rsidR="00030BD4" w:rsidRPr="008B2DA5" w:rsidRDefault="00030BD4" w:rsidP="00030BD4">
      <w:pPr>
        <w:numPr>
          <w:ilvl w:val="0"/>
          <w:numId w:val="216"/>
        </w:numPr>
      </w:pPr>
      <w:r w:rsidRPr="008B2DA5">
        <w:rPr>
          <w:b/>
          <w:bCs/>
        </w:rPr>
        <w:t>Abattement AVS</w:t>
      </w:r>
      <w:r w:rsidRPr="008B2DA5">
        <w:t xml:space="preserve"> : Le montant spécifié comme abattement AVS mensuel et annuel indique le plafond avant lequel les cotisations AVS ne sont pas dues.</w:t>
      </w:r>
    </w:p>
    <w:p w14:paraId="0CC2A7C3" w14:textId="77777777" w:rsidR="00030BD4" w:rsidRPr="008B2DA5" w:rsidRDefault="00030BD4" w:rsidP="00030BD4">
      <w:pPr>
        <w:numPr>
          <w:ilvl w:val="0"/>
          <w:numId w:val="216"/>
        </w:numPr>
      </w:pPr>
      <w:r w:rsidRPr="008B2DA5">
        <w:rPr>
          <w:b/>
          <w:bCs/>
        </w:rPr>
        <w:t>Cotisations AVS</w:t>
      </w:r>
      <w:r w:rsidRPr="008B2DA5">
        <w:t xml:space="preserve"> : Les pourcentages indiquent la part de cotisation qui est prélevée sur le salaire de l'employé et la part équivalente payée par l'employeur.</w:t>
      </w:r>
    </w:p>
    <w:p w14:paraId="22AA9AC4" w14:textId="77777777" w:rsidR="00030BD4" w:rsidRPr="008B2DA5" w:rsidRDefault="00030BD4" w:rsidP="00030BD4">
      <w:pPr>
        <w:numPr>
          <w:ilvl w:val="0"/>
          <w:numId w:val="216"/>
        </w:numPr>
      </w:pPr>
      <w:r w:rsidRPr="008B2DA5">
        <w:rPr>
          <w:b/>
          <w:bCs/>
        </w:rPr>
        <w:t>Âge de retraite</w:t>
      </w:r>
      <w:r w:rsidRPr="008B2DA5">
        <w:t xml:space="preserve"> : Il y a des champs pour l'âge standard de début d'obligation de cotiser ainsi que pour l'âge de la retraite pour les femmes et les hommes, qui peuvent varier en fonction des règlementations et pratiques de l'entreprise.</w:t>
      </w:r>
    </w:p>
    <w:p w14:paraId="06000A27" w14:textId="77777777" w:rsidR="00030BD4" w:rsidRPr="008B2DA5" w:rsidRDefault="00030BD4" w:rsidP="00030BD4">
      <w:pPr>
        <w:numPr>
          <w:ilvl w:val="0"/>
          <w:numId w:val="216"/>
        </w:numPr>
      </w:pPr>
      <w:r w:rsidRPr="008B2DA5">
        <w:rPr>
          <w:b/>
          <w:bCs/>
        </w:rPr>
        <w:t>Base annuelle minimum</w:t>
      </w:r>
      <w:r w:rsidRPr="008B2DA5">
        <w:t xml:space="preserve"> : Un champ où l'on peut entrer la base de calcul minimale pour l'année pour les cotisations.</w:t>
      </w:r>
    </w:p>
    <w:p w14:paraId="4A922F71" w14:textId="77777777" w:rsidR="00030BD4" w:rsidRPr="008B2DA5" w:rsidRDefault="00030BD4" w:rsidP="00030BD4">
      <w:pPr>
        <w:numPr>
          <w:ilvl w:val="0"/>
          <w:numId w:val="216"/>
        </w:numPr>
      </w:pPr>
      <w:r w:rsidRPr="008B2DA5">
        <w:rPr>
          <w:b/>
          <w:bCs/>
        </w:rPr>
        <w:t>Historique des modifications</w:t>
      </w:r>
      <w:r w:rsidRPr="008B2DA5">
        <w:t xml:space="preserve"> : Avec un numéro historique, ce qui permet de suivre les changements dans le temps pour les audits ou les clarifications nécessaires.</w:t>
      </w:r>
    </w:p>
    <w:p w14:paraId="6532E182" w14:textId="77777777" w:rsidR="00030BD4" w:rsidRPr="008B2DA5" w:rsidRDefault="00030BD4" w:rsidP="00030BD4">
      <w:r w:rsidRPr="008B2DA5">
        <w:t>Cette interface est cruciale pour s'assurer que les données relatives aux contributions sociales sont précises et conformes aux réglementations en vigueur. Elle facilite également la gestion des contributions pour les ressources humaines et la comptabilité.</w:t>
      </w:r>
    </w:p>
    <w:p w14:paraId="6C0221CC" w14:textId="77777777" w:rsidR="00030BD4" w:rsidRPr="008B2DA5" w:rsidRDefault="00030BD4" w:rsidP="00030BD4"/>
    <w:p w14:paraId="28D78CB1" w14:textId="77777777" w:rsidR="00030BD4" w:rsidRPr="00AE496A" w:rsidRDefault="00030BD4" w:rsidP="00030BD4">
      <w:pPr>
        <w:pStyle w:val="Titre5"/>
      </w:pPr>
      <w:r>
        <w:lastRenderedPageBreak/>
        <w:t>Onglet « AC » :</w:t>
      </w:r>
    </w:p>
    <w:p w14:paraId="703D2642" w14:textId="77777777" w:rsidR="00030BD4" w:rsidRDefault="00030BD4" w:rsidP="00030BD4">
      <w:r w:rsidRPr="00B94197">
        <w:rPr>
          <w:noProof/>
        </w:rPr>
        <w:drawing>
          <wp:inline distT="0" distB="0" distL="0" distR="0" wp14:anchorId="36770FC1" wp14:editId="10A42E04">
            <wp:extent cx="9516803" cy="6315956"/>
            <wp:effectExtent l="0" t="0" r="8255" b="8890"/>
            <wp:docPr id="1852545810" name="Image 1" descr="Une image contenant texte, Appareils électroniques, afficha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5810" name="Image 1" descr="Une image contenant texte, Appareils électroniques, affichage, capture d’écran&#10;&#10;Description générée automatiquement"/>
                    <pic:cNvPicPr/>
                  </pic:nvPicPr>
                  <pic:blipFill>
                    <a:blip r:embed="rId119"/>
                    <a:stretch>
                      <a:fillRect/>
                    </a:stretch>
                  </pic:blipFill>
                  <pic:spPr>
                    <a:xfrm>
                      <a:off x="0" y="0"/>
                      <a:ext cx="9516803" cy="6315956"/>
                    </a:xfrm>
                    <a:prstGeom prst="rect">
                      <a:avLst/>
                    </a:prstGeom>
                  </pic:spPr>
                </pic:pic>
              </a:graphicData>
            </a:graphic>
          </wp:inline>
        </w:drawing>
      </w:r>
    </w:p>
    <w:p w14:paraId="74F1A883" w14:textId="77777777" w:rsidR="00030BD4" w:rsidRDefault="00030BD4" w:rsidP="00030BD4"/>
    <w:p w14:paraId="75DA9136" w14:textId="77777777" w:rsidR="00030BD4" w:rsidRDefault="00030BD4" w:rsidP="00030BD4">
      <w:pPr>
        <w:rPr>
          <w:b/>
          <w:bCs/>
          <w:u w:val="single"/>
        </w:rPr>
      </w:pPr>
      <w:r w:rsidRPr="00D9045B">
        <w:rPr>
          <w:b/>
          <w:bCs/>
          <w:u w:val="single"/>
        </w:rPr>
        <w:lastRenderedPageBreak/>
        <w:t>Note explicative</w:t>
      </w:r>
      <w:r>
        <w:rPr>
          <w:b/>
          <w:bCs/>
          <w:u w:val="single"/>
        </w:rPr>
        <w:t xml:space="preserve"> de l’onglet « AC » </w:t>
      </w:r>
      <w:r w:rsidRPr="00D9045B">
        <w:rPr>
          <w:b/>
          <w:bCs/>
          <w:u w:val="single"/>
        </w:rPr>
        <w:t xml:space="preserve">des constantes salaires programme « sd901 » : </w:t>
      </w:r>
    </w:p>
    <w:p w14:paraId="5D01CCE9" w14:textId="77777777" w:rsidR="00030BD4" w:rsidRPr="00807FCA" w:rsidRDefault="00030BD4" w:rsidP="00030BD4">
      <w:r w:rsidRPr="00807FCA">
        <w:t>L'onglet "AC" du programme "sd901" dans un système ERP gère les constantes relatives à l'Assurance Chômage en Suisse.</w:t>
      </w:r>
    </w:p>
    <w:p w14:paraId="291EF012" w14:textId="77777777" w:rsidR="00030BD4" w:rsidRPr="00807FCA" w:rsidRDefault="00030BD4" w:rsidP="00030BD4">
      <w:r w:rsidRPr="00807FCA">
        <w:t>Dans cet onglet, les éléments clés sont :</w:t>
      </w:r>
    </w:p>
    <w:p w14:paraId="22ECABD2" w14:textId="77777777" w:rsidR="00030BD4" w:rsidRPr="00807FCA" w:rsidRDefault="00030BD4" w:rsidP="00030BD4">
      <w:pPr>
        <w:numPr>
          <w:ilvl w:val="0"/>
          <w:numId w:val="217"/>
        </w:numPr>
      </w:pPr>
      <w:r w:rsidRPr="00807FCA">
        <w:rPr>
          <w:b/>
          <w:bCs/>
        </w:rPr>
        <w:t>Date de validité</w:t>
      </w:r>
      <w:r w:rsidRPr="00807FCA">
        <w:t>: Cela indique depuis quand les taux de cotisation sont en vigueur.</w:t>
      </w:r>
    </w:p>
    <w:p w14:paraId="6C88637D" w14:textId="77777777" w:rsidR="00030BD4" w:rsidRPr="00807FCA" w:rsidRDefault="00030BD4" w:rsidP="00030BD4">
      <w:pPr>
        <w:numPr>
          <w:ilvl w:val="0"/>
          <w:numId w:val="217"/>
        </w:numPr>
      </w:pPr>
      <w:r w:rsidRPr="00807FCA">
        <w:rPr>
          <w:b/>
          <w:bCs/>
        </w:rPr>
        <w:t>Salaire maximum mensuel pour la cotisation</w:t>
      </w:r>
      <w:r w:rsidRPr="00807FCA">
        <w:t>: Il s'agit du plafond de salaire sur lequel les cotisations sont calculées.</w:t>
      </w:r>
    </w:p>
    <w:p w14:paraId="475DA833" w14:textId="77777777" w:rsidR="00030BD4" w:rsidRPr="00807FCA" w:rsidRDefault="00030BD4" w:rsidP="00030BD4">
      <w:pPr>
        <w:numPr>
          <w:ilvl w:val="0"/>
          <w:numId w:val="217"/>
        </w:numPr>
      </w:pPr>
      <w:r w:rsidRPr="00807FCA">
        <w:rPr>
          <w:b/>
          <w:bCs/>
        </w:rPr>
        <w:t>Cotisation employé et employeur</w:t>
      </w:r>
      <w:r w:rsidRPr="00807FCA">
        <w:t>: Pourcentage de cotisation à l'assurance chômage qui est prélevé sur le salaire de l'employé et la contribution correspondante de l'employeur.</w:t>
      </w:r>
    </w:p>
    <w:p w14:paraId="6F0A74AE" w14:textId="77777777" w:rsidR="00030BD4" w:rsidRPr="00807FCA" w:rsidRDefault="00030BD4" w:rsidP="00030BD4">
      <w:pPr>
        <w:numPr>
          <w:ilvl w:val="0"/>
          <w:numId w:val="217"/>
        </w:numPr>
      </w:pPr>
      <w:r w:rsidRPr="00807FCA">
        <w:rPr>
          <w:b/>
          <w:bCs/>
        </w:rPr>
        <w:t>Salaire annuel complémentaire maximum</w:t>
      </w:r>
      <w:r w:rsidRPr="00807FCA">
        <w:t>: C'est un plafond supplémentaire qui pourrait être appliqué pour des revenus spécifiques ou des bonus.</w:t>
      </w:r>
    </w:p>
    <w:p w14:paraId="7F2B3456" w14:textId="77777777" w:rsidR="00030BD4" w:rsidRPr="00807FCA" w:rsidRDefault="00030BD4" w:rsidP="00030BD4">
      <w:pPr>
        <w:numPr>
          <w:ilvl w:val="0"/>
          <w:numId w:val="217"/>
        </w:numPr>
      </w:pPr>
      <w:r w:rsidRPr="00807FCA">
        <w:rPr>
          <w:b/>
          <w:bCs/>
        </w:rPr>
        <w:t>Cotisation complémentaire employé et employeur</w:t>
      </w:r>
      <w:r w:rsidRPr="00807FCA">
        <w:t>: Ces champs sont destinés aux cotisations complémentaires pour l'assurance chômage, s'il y a lieu.</w:t>
      </w:r>
    </w:p>
    <w:p w14:paraId="3783D4A2" w14:textId="77777777" w:rsidR="00030BD4" w:rsidRPr="00807FCA" w:rsidRDefault="00030BD4" w:rsidP="00030BD4">
      <w:pPr>
        <w:numPr>
          <w:ilvl w:val="0"/>
          <w:numId w:val="217"/>
        </w:numPr>
      </w:pPr>
      <w:r w:rsidRPr="00807FCA">
        <w:rPr>
          <w:b/>
          <w:bCs/>
        </w:rPr>
        <w:t>N° historique</w:t>
      </w:r>
      <w:r w:rsidRPr="00807FCA">
        <w:t>: Un enregistrement des changements effectués dans cet onglet pour référence future et audit.</w:t>
      </w:r>
    </w:p>
    <w:p w14:paraId="57811B66" w14:textId="77777777" w:rsidR="00030BD4" w:rsidRPr="00807FCA" w:rsidRDefault="00030BD4" w:rsidP="00030BD4">
      <w:r w:rsidRPr="00807FCA">
        <w:t>Cette section est essentielle pour le calcul précis des cotisations à l'assurance chômage et pour garantir la conformité avec les réglementations de l'assurance chômage suisse. Elle est utilisée par les départements RH et comptabilité pour s'assurer que toutes les contributions sont correctement calculées et versées.</w:t>
      </w:r>
    </w:p>
    <w:p w14:paraId="0F04FC03" w14:textId="77777777" w:rsidR="00030BD4" w:rsidRPr="00807FCA" w:rsidRDefault="00030BD4" w:rsidP="00030BD4">
      <w:pPr>
        <w:rPr>
          <w:vanish/>
        </w:rPr>
      </w:pPr>
      <w:r w:rsidRPr="00807FCA">
        <w:rPr>
          <w:vanish/>
        </w:rPr>
        <w:t>Haut du formulaire</w:t>
      </w:r>
    </w:p>
    <w:p w14:paraId="4D44BE67" w14:textId="77777777" w:rsidR="00030BD4" w:rsidRPr="00807FCA" w:rsidRDefault="00030BD4" w:rsidP="00030BD4"/>
    <w:p w14:paraId="614961EA" w14:textId="77777777" w:rsidR="00030BD4" w:rsidRPr="00900990" w:rsidRDefault="00030BD4" w:rsidP="00030BD4"/>
    <w:p w14:paraId="573E2872" w14:textId="77777777" w:rsidR="00030BD4" w:rsidRDefault="00030BD4" w:rsidP="00030BD4"/>
    <w:p w14:paraId="06A28079" w14:textId="77777777" w:rsidR="00030BD4" w:rsidRDefault="00030BD4" w:rsidP="00030BD4"/>
    <w:p w14:paraId="23275A61" w14:textId="77777777" w:rsidR="00030BD4" w:rsidRDefault="00030BD4" w:rsidP="00030BD4">
      <w:pPr>
        <w:pStyle w:val="Titre5"/>
      </w:pPr>
      <w:r>
        <w:lastRenderedPageBreak/>
        <w:t>Onglet « LAA » :</w:t>
      </w:r>
    </w:p>
    <w:p w14:paraId="37C30C76" w14:textId="77777777" w:rsidR="00030BD4" w:rsidRDefault="00030BD4" w:rsidP="00030BD4">
      <w:r w:rsidRPr="00203134">
        <w:rPr>
          <w:noProof/>
        </w:rPr>
        <w:drawing>
          <wp:inline distT="0" distB="0" distL="0" distR="0" wp14:anchorId="05860D33" wp14:editId="02B5046B">
            <wp:extent cx="9507277" cy="6363588"/>
            <wp:effectExtent l="0" t="0" r="0" b="0"/>
            <wp:docPr id="1988041963"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1963" name="Image 1" descr="Une image contenant texte, capture d’écran, affichage, nombre&#10;&#10;Description générée automatiquement"/>
                    <pic:cNvPicPr/>
                  </pic:nvPicPr>
                  <pic:blipFill>
                    <a:blip r:embed="rId120"/>
                    <a:stretch>
                      <a:fillRect/>
                    </a:stretch>
                  </pic:blipFill>
                  <pic:spPr>
                    <a:xfrm>
                      <a:off x="0" y="0"/>
                      <a:ext cx="9507277" cy="6363588"/>
                    </a:xfrm>
                    <a:prstGeom prst="rect">
                      <a:avLst/>
                    </a:prstGeom>
                  </pic:spPr>
                </pic:pic>
              </a:graphicData>
            </a:graphic>
          </wp:inline>
        </w:drawing>
      </w:r>
    </w:p>
    <w:p w14:paraId="50C1E0CF" w14:textId="77777777" w:rsidR="00030BD4" w:rsidRDefault="00030BD4" w:rsidP="00030BD4">
      <w:pPr>
        <w:rPr>
          <w:b/>
          <w:bCs/>
          <w:u w:val="single"/>
        </w:rPr>
      </w:pPr>
      <w:r w:rsidRPr="00D9045B">
        <w:rPr>
          <w:b/>
          <w:bCs/>
          <w:u w:val="single"/>
        </w:rPr>
        <w:lastRenderedPageBreak/>
        <w:t>Note explicative</w:t>
      </w:r>
      <w:r>
        <w:rPr>
          <w:b/>
          <w:bCs/>
          <w:u w:val="single"/>
        </w:rPr>
        <w:t xml:space="preserve"> de l’onglet « LAA » </w:t>
      </w:r>
      <w:r w:rsidRPr="00D9045B">
        <w:rPr>
          <w:b/>
          <w:bCs/>
          <w:u w:val="single"/>
        </w:rPr>
        <w:t xml:space="preserve">des constantes salaires programme « sd901 » : </w:t>
      </w:r>
    </w:p>
    <w:p w14:paraId="38DA4C27" w14:textId="77777777" w:rsidR="00030BD4" w:rsidRPr="00FA5B32" w:rsidRDefault="00030BD4" w:rsidP="00030BD4">
      <w:r w:rsidRPr="00FA5B32">
        <w:t>L'onglet "LAA" du programme "sd901" est dédié à la gestion des paramètres relatifs à la Loi sur l'Assurance Accident (LAA) suisse, aussi connue sous le nom de "UVG" en allemand ou "LAA" en italien.</w:t>
      </w:r>
    </w:p>
    <w:p w14:paraId="29A83DAD" w14:textId="77777777" w:rsidR="00030BD4" w:rsidRPr="00FA5B32" w:rsidRDefault="00030BD4" w:rsidP="00030BD4">
      <w:r w:rsidRPr="00FA5B32">
        <w:t>Voici les détails fonctionnels que vous trouverez dans cet onglet :</w:t>
      </w:r>
    </w:p>
    <w:p w14:paraId="3652D098" w14:textId="77777777" w:rsidR="00030BD4" w:rsidRPr="00FA5B32" w:rsidRDefault="00030BD4" w:rsidP="00030BD4">
      <w:pPr>
        <w:numPr>
          <w:ilvl w:val="0"/>
          <w:numId w:val="218"/>
        </w:numPr>
      </w:pPr>
      <w:r w:rsidRPr="00FA5B32">
        <w:rPr>
          <w:b/>
          <w:bCs/>
        </w:rPr>
        <w:t>Succursale</w:t>
      </w:r>
      <w:r w:rsidRPr="00FA5B32">
        <w:t>: Il s'agit de la succursale ou de la caisse d'assurance accident affiliée à l'entreprise, comme "SUVA Lausanne" dans ce cas.</w:t>
      </w:r>
    </w:p>
    <w:p w14:paraId="22191A48" w14:textId="77777777" w:rsidR="00030BD4" w:rsidRPr="00FA5B32" w:rsidRDefault="00030BD4" w:rsidP="00030BD4">
      <w:pPr>
        <w:numPr>
          <w:ilvl w:val="0"/>
          <w:numId w:val="218"/>
        </w:numPr>
      </w:pPr>
      <w:r w:rsidRPr="00FA5B32">
        <w:rPr>
          <w:b/>
          <w:bCs/>
        </w:rPr>
        <w:t>Date de validité</w:t>
      </w:r>
      <w:r w:rsidRPr="00FA5B32">
        <w:t>: C'est la date à partir de laquelle les taux et les plafonds spécifiés sont applicables.</w:t>
      </w:r>
    </w:p>
    <w:p w14:paraId="38120570" w14:textId="77777777" w:rsidR="00030BD4" w:rsidRPr="00FA5B32" w:rsidRDefault="00030BD4" w:rsidP="00030BD4">
      <w:pPr>
        <w:numPr>
          <w:ilvl w:val="0"/>
          <w:numId w:val="218"/>
        </w:numPr>
      </w:pPr>
      <w:r w:rsidRPr="00FA5B32">
        <w:rPr>
          <w:b/>
          <w:bCs/>
        </w:rPr>
        <w:t>Salaire annuel max.</w:t>
      </w:r>
      <w:r w:rsidRPr="00FA5B32">
        <w:t>: Il représente le salaire maximum annuel sujet aux cotisations LAA.</w:t>
      </w:r>
    </w:p>
    <w:p w14:paraId="266765E4" w14:textId="77777777" w:rsidR="00030BD4" w:rsidRPr="00FA5B32" w:rsidRDefault="00030BD4" w:rsidP="00030BD4">
      <w:pPr>
        <w:numPr>
          <w:ilvl w:val="0"/>
          <w:numId w:val="218"/>
        </w:numPr>
      </w:pPr>
      <w:r w:rsidRPr="00FA5B32">
        <w:rPr>
          <w:b/>
          <w:bCs/>
        </w:rPr>
        <w:t>Taux employé AAP (Assurance Accident Professionnelle)</w:t>
      </w:r>
      <w:r w:rsidRPr="00FA5B32">
        <w:t xml:space="preserve"> et </w:t>
      </w:r>
      <w:r w:rsidRPr="00FA5B32">
        <w:rPr>
          <w:b/>
          <w:bCs/>
        </w:rPr>
        <w:t>Taux employeur AAP</w:t>
      </w:r>
      <w:r w:rsidRPr="00FA5B32">
        <w:t>: Ces champs indiquent les pourcentages de cotisation pour l'assurance accident professionnelle qui sont déduits du salaire de l'employé et la part correspondante payée par l'employeur. "A" indique généralement le taux de base et d'autres lettres peuvent représenter des taux supplémentaires pour des situations spécifiques ou des catégories d'employés.</w:t>
      </w:r>
    </w:p>
    <w:p w14:paraId="67BCAB40" w14:textId="77777777" w:rsidR="00030BD4" w:rsidRPr="00FA5B32" w:rsidRDefault="00030BD4" w:rsidP="00030BD4">
      <w:pPr>
        <w:numPr>
          <w:ilvl w:val="0"/>
          <w:numId w:val="218"/>
        </w:numPr>
      </w:pPr>
      <w:r w:rsidRPr="00FA5B32">
        <w:rPr>
          <w:b/>
          <w:bCs/>
        </w:rPr>
        <w:t>Taux employé &amp; employeur AANP (Assurance Accident Non Professionnelle)</w:t>
      </w:r>
      <w:r w:rsidRPr="00FA5B32">
        <w:t>: Ces taux s'appliquent aux accidents non liés au travail et sont habituellement payés entièrement par l'employé.</w:t>
      </w:r>
    </w:p>
    <w:p w14:paraId="4C02A4C5" w14:textId="77777777" w:rsidR="00030BD4" w:rsidRPr="00FA5B32" w:rsidRDefault="00030BD4" w:rsidP="00030BD4">
      <w:r w:rsidRPr="00FA5B32">
        <w:t>Cet onglet est essentiel pour garantir que l'entreprise respecte les obligations légales liées à l'assurance accident en Suisse et pour calculer avec précision les cotisations dues pour chaque employé selon les taux en vigueur. Il est important pour les RH et le département comptabilité de maintenir ces informations à jour pour assurer la conformité et la gestion appropriée des risques liés aux accidents de travail.</w:t>
      </w:r>
    </w:p>
    <w:p w14:paraId="1C77F056" w14:textId="77777777" w:rsidR="00030BD4" w:rsidRPr="00FA5B32" w:rsidRDefault="00030BD4" w:rsidP="00030BD4"/>
    <w:p w14:paraId="404BD3C1" w14:textId="77777777" w:rsidR="00030BD4" w:rsidRDefault="00030BD4" w:rsidP="00030BD4">
      <w:pPr>
        <w:rPr>
          <w:b/>
          <w:bCs/>
          <w:u w:val="single"/>
        </w:rPr>
      </w:pPr>
    </w:p>
    <w:p w14:paraId="38077C04" w14:textId="77777777" w:rsidR="00030BD4" w:rsidRDefault="00030BD4" w:rsidP="00030BD4"/>
    <w:p w14:paraId="122D6452" w14:textId="77777777" w:rsidR="00030BD4" w:rsidRDefault="00030BD4" w:rsidP="00030BD4">
      <w:pPr>
        <w:pStyle w:val="Titre5"/>
      </w:pPr>
      <w:r>
        <w:lastRenderedPageBreak/>
        <w:t>Onglet « LAAC » :</w:t>
      </w:r>
    </w:p>
    <w:p w14:paraId="726E6079" w14:textId="77777777" w:rsidR="00030BD4" w:rsidRDefault="00030BD4" w:rsidP="00030BD4">
      <w:r w:rsidRPr="00621DDE">
        <w:rPr>
          <w:noProof/>
        </w:rPr>
        <w:drawing>
          <wp:inline distT="0" distB="0" distL="0" distR="0" wp14:anchorId="75773AC2" wp14:editId="7A162607">
            <wp:extent cx="9507277" cy="6382641"/>
            <wp:effectExtent l="0" t="0" r="0" b="0"/>
            <wp:docPr id="53170272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2721" name="Image 1" descr="Une image contenant texte, capture d’écran, affichage, logiciel&#10;&#10;Description générée automatiquement"/>
                    <pic:cNvPicPr/>
                  </pic:nvPicPr>
                  <pic:blipFill>
                    <a:blip r:embed="rId121"/>
                    <a:stretch>
                      <a:fillRect/>
                    </a:stretch>
                  </pic:blipFill>
                  <pic:spPr>
                    <a:xfrm>
                      <a:off x="0" y="0"/>
                      <a:ext cx="9507277" cy="6382641"/>
                    </a:xfrm>
                    <a:prstGeom prst="rect">
                      <a:avLst/>
                    </a:prstGeom>
                  </pic:spPr>
                </pic:pic>
              </a:graphicData>
            </a:graphic>
          </wp:inline>
        </w:drawing>
      </w:r>
    </w:p>
    <w:p w14:paraId="0F77F520" w14:textId="77777777" w:rsidR="00030BD4" w:rsidRDefault="00030BD4" w:rsidP="00030BD4">
      <w:pPr>
        <w:rPr>
          <w:b/>
          <w:bCs/>
          <w:u w:val="single"/>
        </w:rPr>
      </w:pPr>
      <w:r w:rsidRPr="00D9045B">
        <w:rPr>
          <w:b/>
          <w:bCs/>
          <w:u w:val="single"/>
        </w:rPr>
        <w:lastRenderedPageBreak/>
        <w:t>Note explicative</w:t>
      </w:r>
      <w:r>
        <w:rPr>
          <w:b/>
          <w:bCs/>
          <w:u w:val="single"/>
        </w:rPr>
        <w:t xml:space="preserve"> de l’onglet « LAAC » </w:t>
      </w:r>
      <w:r w:rsidRPr="00D9045B">
        <w:rPr>
          <w:b/>
          <w:bCs/>
          <w:u w:val="single"/>
        </w:rPr>
        <w:t xml:space="preserve">des constantes salaires programme « sd901 » : </w:t>
      </w:r>
    </w:p>
    <w:p w14:paraId="08038726" w14:textId="77777777" w:rsidR="00030BD4" w:rsidRPr="006D5A58" w:rsidRDefault="00030BD4" w:rsidP="00030BD4">
      <w:r w:rsidRPr="006D5A58">
        <w:t>L'onglet "LAAC" du programme "sd901" sert à configurer les paramètres relatifs à l'assurance contre les accidents non professionnels, ce qui est souvent une composante obligatoire de l'assurance accidents en Suisse.</w:t>
      </w:r>
    </w:p>
    <w:p w14:paraId="0A646AF7" w14:textId="77777777" w:rsidR="00030BD4" w:rsidRPr="006D5A58" w:rsidRDefault="00030BD4" w:rsidP="00030BD4">
      <w:r w:rsidRPr="006D5A58">
        <w:t>Voici ce que vous trouverez dans cet onglet :</w:t>
      </w:r>
    </w:p>
    <w:p w14:paraId="49683503" w14:textId="77777777" w:rsidR="00030BD4" w:rsidRPr="006D5A58" w:rsidRDefault="00030BD4" w:rsidP="00030BD4">
      <w:pPr>
        <w:numPr>
          <w:ilvl w:val="0"/>
          <w:numId w:val="219"/>
        </w:numPr>
      </w:pPr>
      <w:r w:rsidRPr="006D5A58">
        <w:rPr>
          <w:b/>
          <w:bCs/>
        </w:rPr>
        <w:t>Succursale</w:t>
      </w:r>
      <w:r w:rsidRPr="006D5A58">
        <w:t>: Désigne la caisse d'assurance spécifique ou la succursale associée à l'entreprise pour l'assurance contre les accidents non professionnels.</w:t>
      </w:r>
    </w:p>
    <w:p w14:paraId="3DC67F2B" w14:textId="77777777" w:rsidR="00030BD4" w:rsidRPr="006D5A58" w:rsidRDefault="00030BD4" w:rsidP="00030BD4">
      <w:pPr>
        <w:numPr>
          <w:ilvl w:val="0"/>
          <w:numId w:val="219"/>
        </w:numPr>
      </w:pPr>
      <w:r w:rsidRPr="006D5A58">
        <w:rPr>
          <w:b/>
          <w:bCs/>
        </w:rPr>
        <w:t>Date de validité</w:t>
      </w:r>
      <w:r w:rsidRPr="006D5A58">
        <w:t>: Indique la période de validité des informations renseignées. C'est à partir de cette date que les taux et conditions spécifiés seront appliqués.</w:t>
      </w:r>
    </w:p>
    <w:p w14:paraId="03096E9D" w14:textId="77777777" w:rsidR="00030BD4" w:rsidRPr="006D5A58" w:rsidRDefault="00030BD4" w:rsidP="00030BD4">
      <w:pPr>
        <w:numPr>
          <w:ilvl w:val="0"/>
          <w:numId w:val="219"/>
        </w:numPr>
      </w:pPr>
      <w:r w:rsidRPr="006D5A58">
        <w:rPr>
          <w:b/>
          <w:bCs/>
        </w:rPr>
        <w:t>Caisse</w:t>
      </w:r>
      <w:r w:rsidRPr="006D5A58">
        <w:t>: Le nom de la caisse d'assurance, par exemple "Vaudoise LAAC" dans cet exemple.</w:t>
      </w:r>
    </w:p>
    <w:p w14:paraId="1BE53648" w14:textId="77777777" w:rsidR="00030BD4" w:rsidRPr="006D5A58" w:rsidRDefault="00030BD4" w:rsidP="00030BD4">
      <w:pPr>
        <w:numPr>
          <w:ilvl w:val="0"/>
          <w:numId w:val="219"/>
        </w:numPr>
      </w:pPr>
      <w:r w:rsidRPr="006D5A58">
        <w:rPr>
          <w:b/>
          <w:bCs/>
        </w:rPr>
        <w:t>Code Solution d'assurance</w:t>
      </w:r>
      <w:r w:rsidRPr="006D5A58">
        <w:t>: Ces codes sont utilisés pour identifier différents régimes ou options d'assurance au sein de la caisse. Par exemple, "A1" pourrait désigner des employés avec un salaire inférieur à un certain montant, tandis que "A2" pour des salaires supérieurs.</w:t>
      </w:r>
    </w:p>
    <w:p w14:paraId="4360394E" w14:textId="77777777" w:rsidR="00030BD4" w:rsidRPr="006D5A58" w:rsidRDefault="00030BD4" w:rsidP="00030BD4">
      <w:pPr>
        <w:numPr>
          <w:ilvl w:val="0"/>
          <w:numId w:val="219"/>
        </w:numPr>
      </w:pPr>
      <w:r w:rsidRPr="006D5A58">
        <w:rPr>
          <w:b/>
          <w:bCs/>
        </w:rPr>
        <w:t>Sal. min. mens.</w:t>
      </w:r>
      <w:r w:rsidRPr="006D5A58">
        <w:t xml:space="preserve">, </w:t>
      </w:r>
      <w:r w:rsidRPr="006D5A58">
        <w:rPr>
          <w:b/>
          <w:bCs/>
        </w:rPr>
        <w:t>Sal. max. mens.</w:t>
      </w:r>
      <w:r w:rsidRPr="006D5A58">
        <w:t>: Représentent respectivement le salaire mensuel minimum et maximum sur lequel la cotisation est calculée.</w:t>
      </w:r>
    </w:p>
    <w:p w14:paraId="5D834B50" w14:textId="77777777" w:rsidR="00030BD4" w:rsidRPr="006D5A58" w:rsidRDefault="00030BD4" w:rsidP="00030BD4">
      <w:pPr>
        <w:numPr>
          <w:ilvl w:val="0"/>
          <w:numId w:val="219"/>
        </w:numPr>
      </w:pPr>
      <w:r w:rsidRPr="006D5A58">
        <w:rPr>
          <w:b/>
          <w:bCs/>
        </w:rPr>
        <w:t>Taux H/F</w:t>
      </w:r>
      <w:r w:rsidRPr="006D5A58">
        <w:t>: Ces champs indiquent les taux de cotisation pour l'assurance accidents non professionnelle, qui peuvent varier selon le genre.</w:t>
      </w:r>
    </w:p>
    <w:p w14:paraId="10ED1E12" w14:textId="77777777" w:rsidR="00030BD4" w:rsidRPr="006D5A58" w:rsidRDefault="00030BD4" w:rsidP="00030BD4">
      <w:r w:rsidRPr="006D5A58">
        <w:t>Ces configurations permettent de s'assurer que l'entreprise applique correctement les cotisations d'assurance pour tous les employés en fonction de leur salaire et des exigences de la caisse d'assurance. Il est crucial que les paramètres soient correctement configurés pour garantir la conformité avec la législation en vigueur et pour s'assurer que les employés soient couverts en cas d'accident hors du travail.</w:t>
      </w:r>
    </w:p>
    <w:p w14:paraId="73A7627E" w14:textId="77777777" w:rsidR="00030BD4" w:rsidRPr="006D5A58" w:rsidRDefault="00030BD4" w:rsidP="00030BD4"/>
    <w:p w14:paraId="777A6053" w14:textId="77777777" w:rsidR="00030BD4" w:rsidRDefault="00030BD4" w:rsidP="00030BD4"/>
    <w:p w14:paraId="2CCE475D" w14:textId="77777777" w:rsidR="00030BD4" w:rsidRDefault="00030BD4" w:rsidP="00030BD4">
      <w:pPr>
        <w:pStyle w:val="Titre5"/>
      </w:pPr>
      <w:r>
        <w:lastRenderedPageBreak/>
        <w:t>Onglet « IJM » :</w:t>
      </w:r>
    </w:p>
    <w:p w14:paraId="00949454" w14:textId="77777777" w:rsidR="00030BD4" w:rsidRDefault="00030BD4" w:rsidP="00030BD4">
      <w:r w:rsidRPr="00601559">
        <w:rPr>
          <w:noProof/>
        </w:rPr>
        <w:drawing>
          <wp:inline distT="0" distB="0" distL="0" distR="0" wp14:anchorId="3EBDCD8F" wp14:editId="1283B9E6">
            <wp:extent cx="9497750" cy="6335009"/>
            <wp:effectExtent l="0" t="0" r="8255" b="8890"/>
            <wp:docPr id="40050317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3171" name="Image 1" descr="Une image contenant texte, capture d’écran, affichage, logiciel&#10;&#10;Description générée automatiquement"/>
                    <pic:cNvPicPr/>
                  </pic:nvPicPr>
                  <pic:blipFill>
                    <a:blip r:embed="rId122"/>
                    <a:stretch>
                      <a:fillRect/>
                    </a:stretch>
                  </pic:blipFill>
                  <pic:spPr>
                    <a:xfrm>
                      <a:off x="0" y="0"/>
                      <a:ext cx="9497750" cy="6335009"/>
                    </a:xfrm>
                    <a:prstGeom prst="rect">
                      <a:avLst/>
                    </a:prstGeom>
                  </pic:spPr>
                </pic:pic>
              </a:graphicData>
            </a:graphic>
          </wp:inline>
        </w:drawing>
      </w:r>
    </w:p>
    <w:p w14:paraId="5F0B1050" w14:textId="77777777" w:rsidR="00030BD4" w:rsidRDefault="00030BD4" w:rsidP="00030BD4"/>
    <w:p w14:paraId="467DB6F0" w14:textId="77777777" w:rsidR="00030BD4" w:rsidRDefault="00030BD4" w:rsidP="00030BD4">
      <w:pPr>
        <w:rPr>
          <w:b/>
          <w:bCs/>
          <w:u w:val="single"/>
        </w:rPr>
      </w:pPr>
      <w:r w:rsidRPr="00D9045B">
        <w:rPr>
          <w:b/>
          <w:bCs/>
          <w:u w:val="single"/>
        </w:rPr>
        <w:lastRenderedPageBreak/>
        <w:t>Note explicative</w:t>
      </w:r>
      <w:r>
        <w:rPr>
          <w:b/>
          <w:bCs/>
          <w:u w:val="single"/>
        </w:rPr>
        <w:t xml:space="preserve"> de l’onglet « IJM » </w:t>
      </w:r>
      <w:r w:rsidRPr="00D9045B">
        <w:rPr>
          <w:b/>
          <w:bCs/>
          <w:u w:val="single"/>
        </w:rPr>
        <w:t xml:space="preserve">des constantes salaires programme « sd901 » : </w:t>
      </w:r>
    </w:p>
    <w:p w14:paraId="5FDFED60" w14:textId="77777777" w:rsidR="00030BD4" w:rsidRPr="00E164F2" w:rsidRDefault="00030BD4" w:rsidP="00030BD4">
      <w:r w:rsidRPr="00E164F2">
        <w:t>L'onglet "IJM" dans le programme "sd901" fait référence à l'Indemnité Journalière de Maladie. Voici un guide explicatif de cet onglet :</w:t>
      </w:r>
    </w:p>
    <w:p w14:paraId="2CA27410" w14:textId="77777777" w:rsidR="00030BD4" w:rsidRPr="00E164F2" w:rsidRDefault="00030BD4" w:rsidP="00030BD4">
      <w:pPr>
        <w:numPr>
          <w:ilvl w:val="0"/>
          <w:numId w:val="220"/>
        </w:numPr>
      </w:pPr>
      <w:r w:rsidRPr="00E164F2">
        <w:rPr>
          <w:b/>
          <w:bCs/>
        </w:rPr>
        <w:t>Succursale</w:t>
      </w:r>
      <w:r w:rsidRPr="00E164F2">
        <w:t>: Ce champ permet de sélectionner la caisse d'assurance maladie liée à la succursale de l'entreprise pour laquelle on définit les paramètres.</w:t>
      </w:r>
    </w:p>
    <w:p w14:paraId="6F4B4AC6" w14:textId="77777777" w:rsidR="00030BD4" w:rsidRPr="00E164F2" w:rsidRDefault="00030BD4" w:rsidP="00030BD4">
      <w:pPr>
        <w:numPr>
          <w:ilvl w:val="0"/>
          <w:numId w:val="220"/>
        </w:numPr>
      </w:pPr>
      <w:r w:rsidRPr="00E164F2">
        <w:rPr>
          <w:b/>
          <w:bCs/>
        </w:rPr>
        <w:t>Date de validité</w:t>
      </w:r>
      <w:r w:rsidRPr="00E164F2">
        <w:t>: Chaque ligne représente une période de validité pour les taux et les plafonds définis. Elle commence à partir de la date indiquée pour l'application de ces paramètres.</w:t>
      </w:r>
    </w:p>
    <w:p w14:paraId="36807A47" w14:textId="77777777" w:rsidR="00030BD4" w:rsidRPr="00E164F2" w:rsidRDefault="00030BD4" w:rsidP="00030BD4">
      <w:pPr>
        <w:numPr>
          <w:ilvl w:val="0"/>
          <w:numId w:val="220"/>
        </w:numPr>
      </w:pPr>
      <w:r w:rsidRPr="00E164F2">
        <w:rPr>
          <w:b/>
          <w:bCs/>
        </w:rPr>
        <w:t>Caisse</w:t>
      </w:r>
      <w:r w:rsidRPr="00E164F2">
        <w:t>: Nom de la caisse d'assurance maladie pour laquelle les paramètres sont définis, par exemple "Vaudoise IJM" dans ce cas.</w:t>
      </w:r>
    </w:p>
    <w:p w14:paraId="79DFC271" w14:textId="77777777" w:rsidR="00030BD4" w:rsidRPr="00E164F2" w:rsidRDefault="00030BD4" w:rsidP="00030BD4">
      <w:pPr>
        <w:numPr>
          <w:ilvl w:val="0"/>
          <w:numId w:val="220"/>
        </w:numPr>
      </w:pPr>
      <w:r w:rsidRPr="00E164F2">
        <w:rPr>
          <w:b/>
          <w:bCs/>
        </w:rPr>
        <w:t>Code Solution d'assurance</w:t>
      </w:r>
      <w:r w:rsidRPr="00E164F2">
        <w:t>: Ce code désigne le type de couverture offert par la caisse d'assurance. Des exemples pourraient inclure "A1-IJM Exploitation" ou "A2-IJM Contremaître", indiquant différents niveaux de couverture ou des plans spécifiques pour différents rôles au sein de l'entreprise.</w:t>
      </w:r>
    </w:p>
    <w:p w14:paraId="1833624A" w14:textId="77777777" w:rsidR="00030BD4" w:rsidRPr="00E164F2" w:rsidRDefault="00030BD4" w:rsidP="00030BD4">
      <w:pPr>
        <w:numPr>
          <w:ilvl w:val="0"/>
          <w:numId w:val="220"/>
        </w:numPr>
      </w:pPr>
      <w:r w:rsidRPr="00E164F2">
        <w:rPr>
          <w:b/>
          <w:bCs/>
        </w:rPr>
        <w:t>Sal. min. mens.</w:t>
      </w:r>
      <w:r w:rsidRPr="00E164F2">
        <w:t xml:space="preserve">, </w:t>
      </w:r>
      <w:r w:rsidRPr="00E164F2">
        <w:rPr>
          <w:b/>
          <w:bCs/>
        </w:rPr>
        <w:t>Sal. max. mens.</w:t>
      </w:r>
      <w:r w:rsidRPr="00E164F2">
        <w:t>: Indiquent respectivement le salaire mensuel minimum et maximum éligible pour l'indemnisation. Ce sont les plafonds en dessous et au-dessus desquels l'indemnité n'est pas calculée.</w:t>
      </w:r>
    </w:p>
    <w:p w14:paraId="064E6077" w14:textId="77777777" w:rsidR="00030BD4" w:rsidRPr="00E164F2" w:rsidRDefault="00030BD4" w:rsidP="00030BD4">
      <w:pPr>
        <w:numPr>
          <w:ilvl w:val="0"/>
          <w:numId w:val="220"/>
        </w:numPr>
      </w:pPr>
      <w:r w:rsidRPr="00E164F2">
        <w:rPr>
          <w:b/>
          <w:bCs/>
        </w:rPr>
        <w:t>Taux H/F</w:t>
      </w:r>
      <w:r w:rsidRPr="00E164F2">
        <w:t>: Taux de cotisation pour l'assurance indemnité journalière en cas de maladie, qui peuvent différer entre les hommes et les femmes.</w:t>
      </w:r>
    </w:p>
    <w:p w14:paraId="07D775D3" w14:textId="77777777" w:rsidR="00030BD4" w:rsidRPr="00E164F2" w:rsidRDefault="00030BD4" w:rsidP="00030BD4">
      <w:r w:rsidRPr="00E164F2">
        <w:t>Ces réglages sont essentiels pour assurer le paiement approprié des indemnités journalières en cas de maladie des employés et pour maintenir la conformité avec les exigences de l'assurance maladie. Les configurations incorrectes pourraient entraîner des paiements incorrects, soit en défaveur de l'employé soit en surcoût pour l'employeur.</w:t>
      </w:r>
    </w:p>
    <w:p w14:paraId="6FCFC2CB" w14:textId="77777777" w:rsidR="00030BD4" w:rsidRPr="00E164F2" w:rsidRDefault="00030BD4" w:rsidP="00030BD4"/>
    <w:p w14:paraId="1070C6DB" w14:textId="77777777" w:rsidR="00030BD4" w:rsidRDefault="00030BD4" w:rsidP="00030BD4"/>
    <w:p w14:paraId="5189829E" w14:textId="77777777" w:rsidR="00030BD4" w:rsidRDefault="00030BD4" w:rsidP="00030BD4"/>
    <w:p w14:paraId="2364D70B" w14:textId="77777777" w:rsidR="00030BD4" w:rsidRDefault="00030BD4" w:rsidP="00030BD4">
      <w:pPr>
        <w:pStyle w:val="Titre5"/>
      </w:pPr>
      <w:r>
        <w:lastRenderedPageBreak/>
        <w:t>Onglet « CAF » :</w:t>
      </w:r>
    </w:p>
    <w:p w14:paraId="6E9A8D32" w14:textId="77777777" w:rsidR="00030BD4" w:rsidRDefault="00030BD4" w:rsidP="00030BD4">
      <w:r w:rsidRPr="00B90F86">
        <w:rPr>
          <w:noProof/>
        </w:rPr>
        <w:drawing>
          <wp:inline distT="0" distB="0" distL="0" distR="0" wp14:anchorId="627F62F3" wp14:editId="4C03FF89">
            <wp:extent cx="9526329" cy="6335009"/>
            <wp:effectExtent l="0" t="0" r="0" b="8890"/>
            <wp:docPr id="1443907052"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7052" name="Image 1" descr="Une image contenant texte, capture d’écran, affichage, nombre&#10;&#10;Description générée automatiquement"/>
                    <pic:cNvPicPr/>
                  </pic:nvPicPr>
                  <pic:blipFill>
                    <a:blip r:embed="rId123"/>
                    <a:stretch>
                      <a:fillRect/>
                    </a:stretch>
                  </pic:blipFill>
                  <pic:spPr>
                    <a:xfrm>
                      <a:off x="0" y="0"/>
                      <a:ext cx="9526329" cy="6335009"/>
                    </a:xfrm>
                    <a:prstGeom prst="rect">
                      <a:avLst/>
                    </a:prstGeom>
                  </pic:spPr>
                </pic:pic>
              </a:graphicData>
            </a:graphic>
          </wp:inline>
        </w:drawing>
      </w:r>
    </w:p>
    <w:p w14:paraId="3A27ACF4" w14:textId="77777777" w:rsidR="00030BD4" w:rsidRDefault="00030BD4" w:rsidP="00030BD4"/>
    <w:p w14:paraId="1F22D4CD" w14:textId="77777777" w:rsidR="00030BD4" w:rsidRDefault="00030BD4" w:rsidP="00030BD4">
      <w:pPr>
        <w:rPr>
          <w:b/>
          <w:bCs/>
          <w:u w:val="single"/>
        </w:rPr>
      </w:pPr>
      <w:r w:rsidRPr="00D9045B">
        <w:rPr>
          <w:b/>
          <w:bCs/>
          <w:u w:val="single"/>
        </w:rPr>
        <w:lastRenderedPageBreak/>
        <w:t>Note explicative</w:t>
      </w:r>
      <w:r>
        <w:rPr>
          <w:b/>
          <w:bCs/>
          <w:u w:val="single"/>
        </w:rPr>
        <w:t xml:space="preserve"> de l’onglet « CAF » </w:t>
      </w:r>
      <w:r w:rsidRPr="00D9045B">
        <w:rPr>
          <w:b/>
          <w:bCs/>
          <w:u w:val="single"/>
        </w:rPr>
        <w:t xml:space="preserve">des constantes salaires programme « sd901 » : </w:t>
      </w:r>
    </w:p>
    <w:p w14:paraId="164A6CE1" w14:textId="77777777" w:rsidR="00030BD4" w:rsidRDefault="00030BD4" w:rsidP="00030BD4">
      <w:pPr>
        <w:rPr>
          <w:b/>
          <w:bCs/>
          <w:u w:val="single"/>
        </w:rPr>
      </w:pPr>
    </w:p>
    <w:p w14:paraId="403FB440" w14:textId="77777777" w:rsidR="00030BD4" w:rsidRPr="00CB09DA" w:rsidRDefault="00030BD4" w:rsidP="00030BD4">
      <w:r w:rsidRPr="00CB09DA">
        <w:t>L'onglet "CAF" du programme "sd901" se rapporte aux Caisses d'Allocations Familiales. Ce guide détaille sa composition :</w:t>
      </w:r>
    </w:p>
    <w:p w14:paraId="66F2E426" w14:textId="77777777" w:rsidR="00030BD4" w:rsidRPr="00CB09DA" w:rsidRDefault="00030BD4" w:rsidP="00030BD4">
      <w:pPr>
        <w:numPr>
          <w:ilvl w:val="0"/>
          <w:numId w:val="221"/>
        </w:numPr>
      </w:pPr>
      <w:r w:rsidRPr="00CB09DA">
        <w:rPr>
          <w:b/>
          <w:bCs/>
        </w:rPr>
        <w:t>Date de validité</w:t>
      </w:r>
      <w:r w:rsidRPr="00CB09DA">
        <w:t>: Ce champ définit la période de validité pour les informations renseignées dans l'onglet. Toutes les informations seront appliquées à compter de cette date.</w:t>
      </w:r>
    </w:p>
    <w:p w14:paraId="0F276B09" w14:textId="77777777" w:rsidR="00030BD4" w:rsidRPr="00CB09DA" w:rsidRDefault="00030BD4" w:rsidP="00030BD4">
      <w:pPr>
        <w:numPr>
          <w:ilvl w:val="0"/>
          <w:numId w:val="221"/>
        </w:numPr>
      </w:pPr>
      <w:r w:rsidRPr="00CB09DA">
        <w:rPr>
          <w:b/>
          <w:bCs/>
        </w:rPr>
        <w:t>Caisse d'allocations familiales</w:t>
      </w:r>
      <w:r w:rsidRPr="00CB09DA">
        <w:t>: Il s'agit de la caisse spécifique qui gère les allocations familiales pour l'employé, par exemple "FVE - CAF".</w:t>
      </w:r>
    </w:p>
    <w:p w14:paraId="7641FAF4" w14:textId="77777777" w:rsidR="00030BD4" w:rsidRPr="00CB09DA" w:rsidRDefault="00030BD4" w:rsidP="00030BD4">
      <w:pPr>
        <w:numPr>
          <w:ilvl w:val="0"/>
          <w:numId w:val="221"/>
        </w:numPr>
      </w:pPr>
      <w:r w:rsidRPr="00CB09DA">
        <w:rPr>
          <w:b/>
          <w:bCs/>
        </w:rPr>
        <w:t>Cotisation employé/employeur</w:t>
      </w:r>
      <w:r w:rsidRPr="00CB09DA">
        <w:t>: Indique les taux de cotisation aux allocations familiales que l'employé et l'employeur doivent payer. Par exemple, AMCG employé/employeur montre les pourcentages spécifiques de cotisation.</w:t>
      </w:r>
    </w:p>
    <w:p w14:paraId="5C4555CE" w14:textId="77777777" w:rsidR="00030BD4" w:rsidRPr="00CB09DA" w:rsidRDefault="00030BD4" w:rsidP="00030BD4">
      <w:pPr>
        <w:numPr>
          <w:ilvl w:val="0"/>
          <w:numId w:val="221"/>
        </w:numPr>
      </w:pPr>
      <w:r w:rsidRPr="00CB09DA">
        <w:rPr>
          <w:b/>
          <w:bCs/>
        </w:rPr>
        <w:t>Genre d'allocation</w:t>
      </w:r>
      <w:r w:rsidRPr="00CB09DA">
        <w:t>: Permet de sélectionner le type d'allocation familiale applicable.</w:t>
      </w:r>
    </w:p>
    <w:p w14:paraId="6AF9A0B7" w14:textId="77777777" w:rsidR="00030BD4" w:rsidRPr="00CB09DA" w:rsidRDefault="00030BD4" w:rsidP="00030BD4">
      <w:pPr>
        <w:numPr>
          <w:ilvl w:val="0"/>
          <w:numId w:val="221"/>
        </w:numPr>
      </w:pPr>
      <w:r w:rsidRPr="00CB09DA">
        <w:rPr>
          <w:b/>
          <w:bCs/>
        </w:rPr>
        <w:t>Montant</w:t>
      </w:r>
      <w:r w:rsidRPr="00CB09DA">
        <w:t>: Ce champ permet d'indiquer le montant des allocations familiales attribuées.</w:t>
      </w:r>
    </w:p>
    <w:p w14:paraId="0597875E" w14:textId="77777777" w:rsidR="00030BD4" w:rsidRPr="00CB09DA" w:rsidRDefault="00030BD4" w:rsidP="00030BD4">
      <w:r w:rsidRPr="00CB09DA">
        <w:t>Cet onglet est crucial pour s'assurer que les allocations familiales sont correctement calculées et versées conformément aux réglementations et aux taux spécifiques de la caisse d'allocations familiales. Des erreurs dans ces paramètres peuvent conduire à des paiements incorrects, impactant à la fois l'employeur en termes de coûts et l'employé en termes de bénéfices reçus.</w:t>
      </w:r>
    </w:p>
    <w:p w14:paraId="2130D06E" w14:textId="77777777" w:rsidR="00030BD4" w:rsidRPr="00334181" w:rsidRDefault="00030BD4" w:rsidP="00030BD4"/>
    <w:p w14:paraId="68B8D709" w14:textId="77777777" w:rsidR="00030BD4" w:rsidRDefault="00030BD4" w:rsidP="00030BD4"/>
    <w:p w14:paraId="161E74A0" w14:textId="77777777" w:rsidR="00030BD4" w:rsidRDefault="00030BD4" w:rsidP="00030BD4"/>
    <w:p w14:paraId="296CD75F" w14:textId="77777777" w:rsidR="00030BD4" w:rsidRPr="00B90F86" w:rsidRDefault="00030BD4" w:rsidP="00030BD4">
      <w:pPr>
        <w:pStyle w:val="Titre5"/>
      </w:pPr>
      <w:r>
        <w:lastRenderedPageBreak/>
        <w:t>Onglet « MS2000 » :</w:t>
      </w:r>
    </w:p>
    <w:p w14:paraId="4F8F28A9" w14:textId="77777777" w:rsidR="00030BD4" w:rsidRDefault="00030BD4" w:rsidP="00030BD4">
      <w:pPr>
        <w:tabs>
          <w:tab w:val="left" w:pos="6372"/>
        </w:tabs>
        <w:rPr>
          <w:rFonts w:ascii="Segoe UI" w:hAnsi="Segoe UI" w:cs="Segoe UI"/>
        </w:rPr>
      </w:pPr>
      <w:r w:rsidRPr="00B8535A">
        <w:rPr>
          <w:rFonts w:ascii="Segoe UI" w:hAnsi="Segoe UI" w:cs="Segoe UI"/>
          <w:noProof/>
        </w:rPr>
        <w:drawing>
          <wp:inline distT="0" distB="0" distL="0" distR="0" wp14:anchorId="506EFCE4" wp14:editId="4CE893AA">
            <wp:extent cx="9526329" cy="6382641"/>
            <wp:effectExtent l="0" t="0" r="0" b="0"/>
            <wp:docPr id="1856419515" name="Image 1" descr="Une image contenant texte, affichag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515" name="Image 1" descr="Une image contenant texte, affichage, capture d’écran, nombre&#10;&#10;Description générée automatiquement"/>
                    <pic:cNvPicPr/>
                  </pic:nvPicPr>
                  <pic:blipFill>
                    <a:blip r:embed="rId124"/>
                    <a:stretch>
                      <a:fillRect/>
                    </a:stretch>
                  </pic:blipFill>
                  <pic:spPr>
                    <a:xfrm>
                      <a:off x="0" y="0"/>
                      <a:ext cx="9526329" cy="6382641"/>
                    </a:xfrm>
                    <a:prstGeom prst="rect">
                      <a:avLst/>
                    </a:prstGeom>
                  </pic:spPr>
                </pic:pic>
              </a:graphicData>
            </a:graphic>
          </wp:inline>
        </w:drawing>
      </w:r>
    </w:p>
    <w:p w14:paraId="4217AA5F" w14:textId="77777777" w:rsidR="00030BD4" w:rsidRDefault="00030BD4" w:rsidP="00030BD4">
      <w:pPr>
        <w:rPr>
          <w:b/>
          <w:bCs/>
          <w:u w:val="single"/>
        </w:rPr>
      </w:pPr>
      <w:r w:rsidRPr="00D9045B">
        <w:rPr>
          <w:b/>
          <w:bCs/>
          <w:u w:val="single"/>
        </w:rPr>
        <w:lastRenderedPageBreak/>
        <w:t>Note explicative</w:t>
      </w:r>
      <w:r>
        <w:rPr>
          <w:b/>
          <w:bCs/>
          <w:u w:val="single"/>
        </w:rPr>
        <w:t xml:space="preserve"> de l’onglet « MS2000 » </w:t>
      </w:r>
      <w:r w:rsidRPr="00D9045B">
        <w:rPr>
          <w:b/>
          <w:bCs/>
          <w:u w:val="single"/>
        </w:rPr>
        <w:t xml:space="preserve">des constantes salaires programme « sd901 » : </w:t>
      </w:r>
    </w:p>
    <w:p w14:paraId="20EFC339" w14:textId="77777777" w:rsidR="00030BD4" w:rsidRPr="00EF6D1C" w:rsidRDefault="00030BD4" w:rsidP="00030BD4">
      <w:pPr>
        <w:tabs>
          <w:tab w:val="left" w:pos="6372"/>
        </w:tabs>
        <w:rPr>
          <w:rFonts w:ascii="Segoe UI" w:hAnsi="Segoe UI" w:cs="Segoe UI"/>
        </w:rPr>
      </w:pPr>
      <w:r w:rsidRPr="00EF6D1C">
        <w:rPr>
          <w:rFonts w:ascii="Segoe UI" w:hAnsi="Segoe UI" w:cs="Segoe UI"/>
        </w:rPr>
        <w:t>L'onglet "MS2000" du programme "sd901" sert à définir et gérer les constantes salariales dans l'ERP. Voici une explication de ses composantes :</w:t>
      </w:r>
    </w:p>
    <w:p w14:paraId="29212AD7"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Constante</w:t>
      </w:r>
      <w:r w:rsidRPr="00EF6D1C">
        <w:rPr>
          <w:rFonts w:ascii="Segoe UI" w:hAnsi="Segoe UI" w:cs="Segoe UI"/>
        </w:rPr>
        <w:t>: Un code unique est attribué à chaque constante pour faciliter leur identification et utilisation dans le système.</w:t>
      </w:r>
    </w:p>
    <w:p w14:paraId="7875385E"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Intitulé abrégé</w:t>
      </w:r>
      <w:r w:rsidRPr="00EF6D1C">
        <w:rPr>
          <w:rFonts w:ascii="Segoe UI" w:hAnsi="Segoe UI" w:cs="Segoe UI"/>
        </w:rPr>
        <w:t>: Il s'agit d'une description courte de la constante, utilisée pour des références rapides ou dans des espaces où la longueur du texte est limitée.</w:t>
      </w:r>
    </w:p>
    <w:p w14:paraId="44006C2E"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Intitulé</w:t>
      </w:r>
      <w:r w:rsidRPr="00EF6D1C">
        <w:rPr>
          <w:rFonts w:ascii="Segoe UI" w:hAnsi="Segoe UI" w:cs="Segoe UI"/>
        </w:rPr>
        <w:t>: C'est la description complète de la constante, offrant une compréhension claire de son but ou de son application.</w:t>
      </w:r>
    </w:p>
    <w:p w14:paraId="5F42E844"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Date de validité</w:t>
      </w:r>
      <w:r w:rsidRPr="00EF6D1C">
        <w:rPr>
          <w:rFonts w:ascii="Segoe UI" w:hAnsi="Segoe UI" w:cs="Segoe UI"/>
        </w:rPr>
        <w:t>: Indique à partir de quelle date les valeurs de la constante sont applicables.</w:t>
      </w:r>
    </w:p>
    <w:p w14:paraId="24D56474"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Nombre décimal/Nombe entier/Taux %</w:t>
      </w:r>
      <w:r w:rsidRPr="00EF6D1C">
        <w:rPr>
          <w:rFonts w:ascii="Segoe UI" w:hAnsi="Segoe UI" w:cs="Segoe UI"/>
        </w:rPr>
        <w:t>: Ces champs déterminent le format de la valeur de la constante, qu'elle soit en pourcentage, un nombre entier ou un nombre décimal.</w:t>
      </w:r>
    </w:p>
    <w:p w14:paraId="297B7143"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Compte</w:t>
      </w:r>
      <w:r w:rsidRPr="00EF6D1C">
        <w:rPr>
          <w:rFonts w:ascii="Segoe UI" w:hAnsi="Segoe UI" w:cs="Segoe UI"/>
        </w:rPr>
        <w:t>: Ce champ peut être utilisé pour associer la constante à un compte spécifique dans le plan comptable.</w:t>
      </w:r>
    </w:p>
    <w:p w14:paraId="7FB4D6E0" w14:textId="77777777" w:rsidR="00030BD4" w:rsidRPr="00EF6D1C" w:rsidRDefault="00030BD4" w:rsidP="00030BD4">
      <w:pPr>
        <w:numPr>
          <w:ilvl w:val="0"/>
          <w:numId w:val="222"/>
        </w:numPr>
        <w:tabs>
          <w:tab w:val="left" w:pos="6372"/>
        </w:tabs>
        <w:rPr>
          <w:rFonts w:ascii="Segoe UI" w:hAnsi="Segoe UI" w:cs="Segoe UI"/>
        </w:rPr>
      </w:pPr>
      <w:r w:rsidRPr="00EF6D1C">
        <w:rPr>
          <w:rFonts w:ascii="Segoe UI" w:hAnsi="Segoe UI" w:cs="Segoe UI"/>
          <w:b/>
          <w:bCs/>
        </w:rPr>
        <w:t>Divers</w:t>
      </w:r>
      <w:r w:rsidRPr="00EF6D1C">
        <w:rPr>
          <w:rFonts w:ascii="Segoe UI" w:hAnsi="Segoe UI" w:cs="Segoe UI"/>
        </w:rPr>
        <w:t>: Permet d'ajouter des informations complémentaires ou spécifiques liées à la constante.</w:t>
      </w:r>
    </w:p>
    <w:p w14:paraId="57A450C6" w14:textId="77777777" w:rsidR="00030BD4" w:rsidRPr="00EF6D1C" w:rsidRDefault="00030BD4" w:rsidP="00030BD4">
      <w:pPr>
        <w:tabs>
          <w:tab w:val="left" w:pos="6372"/>
        </w:tabs>
        <w:rPr>
          <w:rFonts w:ascii="Segoe UI" w:hAnsi="Segoe UI" w:cs="Segoe UI"/>
        </w:rPr>
      </w:pPr>
      <w:r w:rsidRPr="00EF6D1C">
        <w:rPr>
          <w:rFonts w:ascii="Segoe UI" w:hAnsi="Segoe UI" w:cs="Segoe UI"/>
        </w:rPr>
        <w:t>Cet onglet est crucial pour la précision des calculs de paie, car les constantes peuvent affecter des éléments tels que les heures supplémentaires, les primes, les contributions et les déductions. Changer une constante peut avoir un impact sur les calculs de paie de tous les employés pour lesquels elle est applicable.</w:t>
      </w:r>
    </w:p>
    <w:p w14:paraId="55BBB071" w14:textId="77777777" w:rsidR="00030BD4" w:rsidRDefault="00030BD4" w:rsidP="00030BD4">
      <w:pPr>
        <w:tabs>
          <w:tab w:val="left" w:pos="6372"/>
        </w:tabs>
        <w:rPr>
          <w:rFonts w:ascii="Segoe UI" w:hAnsi="Segoe UI" w:cs="Segoe UI"/>
        </w:rPr>
      </w:pPr>
    </w:p>
    <w:p w14:paraId="1C6CCA33" w14:textId="77777777" w:rsidR="00030BD4" w:rsidRPr="004E27EA" w:rsidRDefault="00030BD4" w:rsidP="00030BD4">
      <w:pPr>
        <w:tabs>
          <w:tab w:val="left" w:pos="6372"/>
        </w:tabs>
        <w:rPr>
          <w:rFonts w:cs="Segoe UI"/>
        </w:rPr>
      </w:pPr>
    </w:p>
    <w:p w14:paraId="1495D6A1" w14:textId="77777777" w:rsidR="00030BD4" w:rsidRDefault="00030BD4" w:rsidP="00030BD4">
      <w:pPr>
        <w:pStyle w:val="Titre4"/>
      </w:pPr>
      <w:r>
        <w:lastRenderedPageBreak/>
        <w:t xml:space="preserve">Taux standards RT/CA sd902 : </w:t>
      </w:r>
    </w:p>
    <w:p w14:paraId="535798A2" w14:textId="77777777" w:rsidR="00030BD4" w:rsidRDefault="00030BD4" w:rsidP="00030BD4">
      <w:r w:rsidRPr="006F2D9F">
        <w:rPr>
          <w:noProof/>
        </w:rPr>
        <w:drawing>
          <wp:inline distT="0" distB="0" distL="0" distR="0" wp14:anchorId="1175BCA0" wp14:editId="6CD1EDC2">
            <wp:extent cx="9583487" cy="6411220"/>
            <wp:effectExtent l="0" t="0" r="0" b="8890"/>
            <wp:docPr id="1026779438" name="Image 1" descr="Une image contenant texte, capture d’écran, affichag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9438" name="Image 1" descr="Une image contenant texte, capture d’écran, affichage, ligne&#10;&#10;Description générée automatiquement"/>
                    <pic:cNvPicPr/>
                  </pic:nvPicPr>
                  <pic:blipFill>
                    <a:blip r:embed="rId125"/>
                    <a:stretch>
                      <a:fillRect/>
                    </a:stretch>
                  </pic:blipFill>
                  <pic:spPr>
                    <a:xfrm>
                      <a:off x="0" y="0"/>
                      <a:ext cx="9583487" cy="6411220"/>
                    </a:xfrm>
                    <a:prstGeom prst="rect">
                      <a:avLst/>
                    </a:prstGeom>
                  </pic:spPr>
                </pic:pic>
              </a:graphicData>
            </a:graphic>
          </wp:inline>
        </w:drawing>
      </w:r>
    </w:p>
    <w:p w14:paraId="628756E4" w14:textId="77777777" w:rsidR="00030BD4" w:rsidRDefault="00030BD4" w:rsidP="00030BD4">
      <w:pPr>
        <w:rPr>
          <w:b/>
          <w:bCs/>
          <w:u w:val="single"/>
        </w:rPr>
      </w:pPr>
      <w:r w:rsidRPr="00FE7548">
        <w:rPr>
          <w:b/>
          <w:bCs/>
          <w:u w:val="single"/>
        </w:rPr>
        <w:lastRenderedPageBreak/>
        <w:t xml:space="preserve">Note explicative du taux standard RT/CA programme « sd902 » : </w:t>
      </w:r>
    </w:p>
    <w:p w14:paraId="7D1D5313" w14:textId="77777777" w:rsidR="00030BD4" w:rsidRDefault="00030BD4" w:rsidP="00030BD4">
      <w:pPr>
        <w:rPr>
          <w:b/>
          <w:bCs/>
          <w:u w:val="single"/>
        </w:rPr>
      </w:pPr>
    </w:p>
    <w:p w14:paraId="6908EF78" w14:textId="77777777" w:rsidR="00030BD4" w:rsidRPr="002072A4" w:rsidRDefault="00030BD4" w:rsidP="00030BD4">
      <w:r w:rsidRPr="002072A4">
        <w:t xml:space="preserve">Le programme "sd902" </w:t>
      </w:r>
      <w:r>
        <w:t>est</w:t>
      </w:r>
      <w:r w:rsidRPr="002072A4">
        <w:t xml:space="preserve"> un module utilisé pour configurer les taux standards pour les heures de travail ou les coûts associés. Voici comment il est structuré :</w:t>
      </w:r>
    </w:p>
    <w:p w14:paraId="16D7BA45" w14:textId="77777777" w:rsidR="00030BD4" w:rsidRPr="002072A4" w:rsidRDefault="00030BD4" w:rsidP="00030BD4">
      <w:pPr>
        <w:numPr>
          <w:ilvl w:val="0"/>
          <w:numId w:val="223"/>
        </w:numPr>
      </w:pPr>
      <w:r w:rsidRPr="002072A4">
        <w:rPr>
          <w:b/>
          <w:bCs/>
        </w:rPr>
        <w:t>No Code</w:t>
      </w:r>
      <w:r w:rsidRPr="002072A4">
        <w:t>: Un champ où chaque taux ou coût est identifié par un numéro unique pour un suivi et une référence aisés.</w:t>
      </w:r>
    </w:p>
    <w:p w14:paraId="6D119D37" w14:textId="77777777" w:rsidR="00030BD4" w:rsidRPr="002072A4" w:rsidRDefault="00030BD4" w:rsidP="00030BD4">
      <w:pPr>
        <w:numPr>
          <w:ilvl w:val="0"/>
          <w:numId w:val="223"/>
        </w:numPr>
      </w:pPr>
      <w:r w:rsidRPr="002072A4">
        <w:rPr>
          <w:b/>
          <w:bCs/>
        </w:rPr>
        <w:t>Intitulé court</w:t>
      </w:r>
      <w:r w:rsidRPr="002072A4">
        <w:t>: Une brève désignation pour chaque code, permettant de l'identifier rapidement.</w:t>
      </w:r>
    </w:p>
    <w:p w14:paraId="57C93101" w14:textId="77777777" w:rsidR="00030BD4" w:rsidRPr="002072A4" w:rsidRDefault="00030BD4" w:rsidP="00030BD4">
      <w:pPr>
        <w:numPr>
          <w:ilvl w:val="0"/>
          <w:numId w:val="223"/>
        </w:numPr>
      </w:pPr>
      <w:r w:rsidRPr="002072A4">
        <w:rPr>
          <w:b/>
          <w:bCs/>
        </w:rPr>
        <w:t>Intitulé</w:t>
      </w:r>
      <w:r w:rsidRPr="002072A4">
        <w:t>: Une description plus détaillée de ce que représente le code.</w:t>
      </w:r>
    </w:p>
    <w:p w14:paraId="5C69CE1A" w14:textId="77777777" w:rsidR="00030BD4" w:rsidRPr="002072A4" w:rsidRDefault="00030BD4" w:rsidP="00030BD4">
      <w:pPr>
        <w:numPr>
          <w:ilvl w:val="0"/>
          <w:numId w:val="223"/>
        </w:numPr>
      </w:pPr>
      <w:r w:rsidRPr="002072A4">
        <w:rPr>
          <w:b/>
          <w:bCs/>
        </w:rPr>
        <w:t>Taux horaire</w:t>
      </w:r>
      <w:r w:rsidRPr="002072A4">
        <w:t>: Le montant du taux horaire associé à chaque code, utilisé pour le calcul des coûts de main-d'œuvre ou d'autres dépenses liées au temps de travail.</w:t>
      </w:r>
    </w:p>
    <w:p w14:paraId="62149402" w14:textId="77777777" w:rsidR="00030BD4" w:rsidRPr="002072A4" w:rsidRDefault="00030BD4" w:rsidP="00030BD4">
      <w:pPr>
        <w:numPr>
          <w:ilvl w:val="0"/>
          <w:numId w:val="223"/>
        </w:numPr>
      </w:pPr>
      <w:r w:rsidRPr="002072A4">
        <w:rPr>
          <w:b/>
          <w:bCs/>
        </w:rPr>
        <w:t>Remarques</w:t>
      </w:r>
      <w:r w:rsidRPr="002072A4">
        <w:t>: Un espace pour des notes ou des informations supplémentaires sur chaque taux ou coût.</w:t>
      </w:r>
    </w:p>
    <w:p w14:paraId="4A7F0564" w14:textId="77777777" w:rsidR="00030BD4" w:rsidRPr="002072A4" w:rsidRDefault="00030BD4" w:rsidP="00030BD4">
      <w:r w:rsidRPr="002072A4">
        <w:t xml:space="preserve">Cet onglet </w:t>
      </w:r>
      <w:r>
        <w:t>est</w:t>
      </w:r>
      <w:r w:rsidRPr="002072A4">
        <w:t xml:space="preserve"> utilisé pour gérer divers coûts standards dans l'ERP, assurant que les calculs liés au temps de travail et les dépenses associées sont basés sur des données actualisées et précises. La modification de ces taux aura un impact direct sur les calculs financiers et les rapports.</w:t>
      </w:r>
    </w:p>
    <w:p w14:paraId="05FEA00E" w14:textId="77777777" w:rsidR="00030BD4" w:rsidRPr="002072A4" w:rsidRDefault="00030BD4" w:rsidP="00030BD4"/>
    <w:p w14:paraId="144EDA95" w14:textId="77777777" w:rsidR="00030BD4" w:rsidRDefault="00030BD4" w:rsidP="00030BD4">
      <w:pPr>
        <w:pStyle w:val="Titre4"/>
      </w:pPr>
      <w:r>
        <w:lastRenderedPageBreak/>
        <w:t xml:space="preserve">Catégories et classes de salaires sd903 : </w:t>
      </w:r>
    </w:p>
    <w:p w14:paraId="30244106" w14:textId="77777777" w:rsidR="00030BD4" w:rsidRDefault="00030BD4" w:rsidP="00030BD4">
      <w:r w:rsidRPr="009B4CC7">
        <w:rPr>
          <w:noProof/>
        </w:rPr>
        <w:drawing>
          <wp:inline distT="0" distB="0" distL="0" distR="0" wp14:anchorId="4C9B2F0D" wp14:editId="7868DE0F">
            <wp:extent cx="9593014" cy="6373114"/>
            <wp:effectExtent l="0" t="0" r="8255" b="8890"/>
            <wp:docPr id="76064908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9089" name="Image 1" descr="Une image contenant texte, capture d’écran, affichage, logiciel&#10;&#10;Description générée automatiquement"/>
                    <pic:cNvPicPr/>
                  </pic:nvPicPr>
                  <pic:blipFill>
                    <a:blip r:embed="rId126"/>
                    <a:stretch>
                      <a:fillRect/>
                    </a:stretch>
                  </pic:blipFill>
                  <pic:spPr>
                    <a:xfrm>
                      <a:off x="0" y="0"/>
                      <a:ext cx="9593014" cy="6373114"/>
                    </a:xfrm>
                    <a:prstGeom prst="rect">
                      <a:avLst/>
                    </a:prstGeom>
                  </pic:spPr>
                </pic:pic>
              </a:graphicData>
            </a:graphic>
          </wp:inline>
        </w:drawing>
      </w:r>
    </w:p>
    <w:p w14:paraId="79DF542D" w14:textId="77777777" w:rsidR="00030BD4" w:rsidRDefault="00030BD4" w:rsidP="00030BD4">
      <w:pPr>
        <w:rPr>
          <w:b/>
          <w:bCs/>
          <w:u w:val="single"/>
        </w:rPr>
      </w:pPr>
      <w:r w:rsidRPr="000D429D">
        <w:rPr>
          <w:b/>
          <w:bCs/>
          <w:u w:val="single"/>
        </w:rPr>
        <w:lastRenderedPageBreak/>
        <w:t xml:space="preserve">Note explicative des catégories et classes de salaires programme « sd903 » : </w:t>
      </w:r>
    </w:p>
    <w:p w14:paraId="07AD29C1" w14:textId="77777777" w:rsidR="00030BD4" w:rsidRPr="00B3791A" w:rsidRDefault="00030BD4" w:rsidP="00030BD4">
      <w:r w:rsidRPr="00B3791A">
        <w:t xml:space="preserve">Le programme "sd903" </w:t>
      </w:r>
      <w:r>
        <w:t>est</w:t>
      </w:r>
      <w:r w:rsidRPr="00B3791A">
        <w:t xml:space="preserve"> un outil de classification des emplois au sein de l'organisation. Il aide à organiser les emplois en catégories de salaires et classes professionnelles. Voici comment le programme est structuré :</w:t>
      </w:r>
    </w:p>
    <w:p w14:paraId="192777B4" w14:textId="77777777" w:rsidR="00030BD4" w:rsidRPr="00B3791A" w:rsidRDefault="00030BD4" w:rsidP="00030BD4">
      <w:pPr>
        <w:numPr>
          <w:ilvl w:val="0"/>
          <w:numId w:val="224"/>
        </w:numPr>
      </w:pPr>
      <w:r w:rsidRPr="00B3791A">
        <w:rPr>
          <w:b/>
          <w:bCs/>
        </w:rPr>
        <w:t>Type</w:t>
      </w:r>
      <w:r w:rsidRPr="00B3791A">
        <w:t>: Il y a deux types de classifications présentées ici, les "Classes de salaire" (cla) et les "Catégories professionnelles" (cpr). Cela permet une segmentation claire et une navigation facilitée entre les différentes classifications.</w:t>
      </w:r>
    </w:p>
    <w:p w14:paraId="1A27FCC6" w14:textId="77777777" w:rsidR="00030BD4" w:rsidRPr="00B3791A" w:rsidRDefault="00030BD4" w:rsidP="00030BD4">
      <w:pPr>
        <w:numPr>
          <w:ilvl w:val="0"/>
          <w:numId w:val="224"/>
        </w:numPr>
      </w:pPr>
      <w:r w:rsidRPr="00B3791A">
        <w:rPr>
          <w:b/>
          <w:bCs/>
        </w:rPr>
        <w:t>Désignation</w:t>
      </w:r>
      <w:r w:rsidRPr="00B3791A">
        <w:t>: Sous chaque type, différentes catégories ou classes sont énumérées. Par exemple, sous "Classes de salaire", on peut trouver des appellations comme "Contremaître", indiquant une certaine échelle de rémunération associée à ce poste.</w:t>
      </w:r>
    </w:p>
    <w:p w14:paraId="0B18FD3E" w14:textId="77777777" w:rsidR="00030BD4" w:rsidRPr="00B3791A" w:rsidRDefault="00030BD4" w:rsidP="00030BD4">
      <w:pPr>
        <w:numPr>
          <w:ilvl w:val="0"/>
          <w:numId w:val="224"/>
        </w:numPr>
      </w:pPr>
      <w:r w:rsidRPr="00B3791A">
        <w:rPr>
          <w:b/>
          <w:bCs/>
        </w:rPr>
        <w:t>No Code</w:t>
      </w:r>
      <w:r w:rsidRPr="00B3791A">
        <w:t>: Chaque poste ou catégorie est attribué un code numérique unique, permettant un référencement précis dans le système.</w:t>
      </w:r>
    </w:p>
    <w:p w14:paraId="58B7E7AC" w14:textId="77777777" w:rsidR="00030BD4" w:rsidRPr="00B3791A" w:rsidRDefault="00030BD4" w:rsidP="00030BD4">
      <w:pPr>
        <w:numPr>
          <w:ilvl w:val="0"/>
          <w:numId w:val="224"/>
        </w:numPr>
      </w:pPr>
      <w:r w:rsidRPr="00B3791A">
        <w:rPr>
          <w:b/>
          <w:bCs/>
        </w:rPr>
        <w:t>Rubrique</w:t>
      </w:r>
      <w:r w:rsidRPr="00B3791A">
        <w:t>: Cette colonne pourrait lier chaque classe de salaire ou catégorie professionnelle à une rubrique spécifique dans le système comptable ou de paie.</w:t>
      </w:r>
    </w:p>
    <w:p w14:paraId="223F9B83" w14:textId="77777777" w:rsidR="00030BD4" w:rsidRPr="00B3791A" w:rsidRDefault="00030BD4" w:rsidP="00030BD4">
      <w:pPr>
        <w:numPr>
          <w:ilvl w:val="0"/>
          <w:numId w:val="224"/>
        </w:numPr>
      </w:pPr>
      <w:r w:rsidRPr="00B3791A">
        <w:rPr>
          <w:b/>
          <w:bCs/>
        </w:rPr>
        <w:t>Langue</w:t>
      </w:r>
      <w:r w:rsidRPr="00B3791A">
        <w:t>: Permet de sélectionner la langue d'affichage, ce qui est particulièrement utile dans un environnement multilingue.</w:t>
      </w:r>
    </w:p>
    <w:p w14:paraId="7D3DA4E3" w14:textId="77777777" w:rsidR="00030BD4" w:rsidRPr="00B3791A" w:rsidRDefault="00030BD4" w:rsidP="00030BD4">
      <w:pPr>
        <w:numPr>
          <w:ilvl w:val="0"/>
          <w:numId w:val="224"/>
        </w:numPr>
      </w:pPr>
      <w:r w:rsidRPr="00B3791A">
        <w:rPr>
          <w:b/>
          <w:bCs/>
        </w:rPr>
        <w:t>No</w:t>
      </w:r>
      <w:r w:rsidRPr="00B3791A">
        <w:t>: Le numéro identifiant spécifiquement une entrée sélectionnée.</w:t>
      </w:r>
    </w:p>
    <w:p w14:paraId="40EB906D" w14:textId="77777777" w:rsidR="00030BD4" w:rsidRPr="00B3791A" w:rsidRDefault="00030BD4" w:rsidP="00030BD4">
      <w:pPr>
        <w:numPr>
          <w:ilvl w:val="0"/>
          <w:numId w:val="224"/>
        </w:numPr>
      </w:pPr>
      <w:r w:rsidRPr="00B3791A">
        <w:rPr>
          <w:b/>
          <w:bCs/>
        </w:rPr>
        <w:t>Code</w:t>
      </w:r>
      <w:r w:rsidRPr="00B3791A">
        <w:t>: La référence alphanumérique pour l'entrée sélectionnée.</w:t>
      </w:r>
    </w:p>
    <w:p w14:paraId="28107818" w14:textId="77777777" w:rsidR="00030BD4" w:rsidRPr="00B3791A" w:rsidRDefault="00030BD4" w:rsidP="00030BD4">
      <w:pPr>
        <w:numPr>
          <w:ilvl w:val="0"/>
          <w:numId w:val="224"/>
        </w:numPr>
      </w:pPr>
      <w:r w:rsidRPr="00B3791A">
        <w:rPr>
          <w:b/>
          <w:bCs/>
        </w:rPr>
        <w:t>Désignation</w:t>
      </w:r>
      <w:r w:rsidRPr="00B3791A">
        <w:t>: Le titre complet pour l'entrée sélectionnée, fournissant une compréhension claire de la catégorie ou de la classe.</w:t>
      </w:r>
    </w:p>
    <w:p w14:paraId="1ADC0A09" w14:textId="77777777" w:rsidR="00030BD4" w:rsidRPr="00B3791A" w:rsidRDefault="00030BD4" w:rsidP="00030BD4">
      <w:pPr>
        <w:numPr>
          <w:ilvl w:val="0"/>
          <w:numId w:val="224"/>
        </w:numPr>
      </w:pPr>
      <w:r w:rsidRPr="00B3791A">
        <w:rPr>
          <w:b/>
          <w:bCs/>
        </w:rPr>
        <w:t>Rubrique de base R.T.</w:t>
      </w:r>
      <w:r w:rsidRPr="00B3791A">
        <w:t>: Cela pourrait faire référence à la rubrique de temps réel associée, utilisée pour le suivi et la comptabilisation des heures de travail ou autres métriques pertinentes.</w:t>
      </w:r>
    </w:p>
    <w:p w14:paraId="0679C288" w14:textId="77777777" w:rsidR="00030BD4" w:rsidRPr="00B3791A" w:rsidRDefault="00030BD4" w:rsidP="00030BD4">
      <w:r w:rsidRPr="00B3791A">
        <w:t>Le programme "sd903" est donc un composant essentiel pour la gestion des ressources humaines et la paie, permettant de définir les structures salariales et les classifications professionnelles au sein de l'entreprise. C'est un élément crucial pour l'établissement des politiques salariales, le suivi des carrières, et l'analyse des coûts du personnel.</w:t>
      </w:r>
    </w:p>
    <w:p w14:paraId="082884EC" w14:textId="77777777" w:rsidR="00030BD4" w:rsidRPr="00B3791A" w:rsidRDefault="00030BD4" w:rsidP="00030BD4">
      <w:pPr>
        <w:rPr>
          <w:vanish/>
        </w:rPr>
      </w:pPr>
      <w:r w:rsidRPr="00B3791A">
        <w:rPr>
          <w:vanish/>
        </w:rPr>
        <w:t>Haut du formulaire</w:t>
      </w:r>
    </w:p>
    <w:p w14:paraId="157FF6FA" w14:textId="77777777" w:rsidR="00030BD4" w:rsidRPr="00B3791A" w:rsidRDefault="00030BD4" w:rsidP="00030BD4"/>
    <w:p w14:paraId="693292DC" w14:textId="77777777" w:rsidR="00030BD4" w:rsidRDefault="00030BD4" w:rsidP="00030BD4">
      <w:pPr>
        <w:pStyle w:val="Titre4"/>
      </w:pPr>
      <w:r>
        <w:lastRenderedPageBreak/>
        <w:t xml:space="preserve">Codes assurances / LPP sd904 : </w:t>
      </w:r>
    </w:p>
    <w:p w14:paraId="5438EB0C" w14:textId="77777777" w:rsidR="00030BD4" w:rsidRDefault="00030BD4" w:rsidP="00030BD4">
      <w:pPr>
        <w:pStyle w:val="Titre5"/>
      </w:pPr>
      <w:r>
        <w:t xml:space="preserve">Liste Codes LAA : </w:t>
      </w:r>
    </w:p>
    <w:p w14:paraId="269DFF22" w14:textId="77777777" w:rsidR="00030BD4" w:rsidRDefault="00030BD4" w:rsidP="00030BD4">
      <w:r w:rsidRPr="00A979CA">
        <w:rPr>
          <w:noProof/>
        </w:rPr>
        <w:drawing>
          <wp:inline distT="0" distB="0" distL="0" distR="0" wp14:anchorId="6A1BEB92" wp14:editId="4C291F46">
            <wp:extent cx="9517380" cy="6395377"/>
            <wp:effectExtent l="0" t="0" r="7620" b="5715"/>
            <wp:docPr id="1620681904"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81904" name="Image 1" descr="Une image contenant texte, capture d’écran, affichage, nombre&#10;&#10;Description générée automatiquement"/>
                    <pic:cNvPicPr/>
                  </pic:nvPicPr>
                  <pic:blipFill>
                    <a:blip r:embed="rId127"/>
                    <a:stretch>
                      <a:fillRect/>
                    </a:stretch>
                  </pic:blipFill>
                  <pic:spPr>
                    <a:xfrm>
                      <a:off x="0" y="0"/>
                      <a:ext cx="9527543" cy="6402206"/>
                    </a:xfrm>
                    <a:prstGeom prst="rect">
                      <a:avLst/>
                    </a:prstGeom>
                  </pic:spPr>
                </pic:pic>
              </a:graphicData>
            </a:graphic>
          </wp:inline>
        </w:drawing>
      </w:r>
    </w:p>
    <w:p w14:paraId="165171AD" w14:textId="77777777" w:rsidR="00030BD4" w:rsidRDefault="00030BD4" w:rsidP="00030BD4">
      <w:pPr>
        <w:rPr>
          <w:b/>
          <w:bCs/>
          <w:u w:val="single"/>
        </w:rPr>
      </w:pPr>
      <w:r w:rsidRPr="00D9045B">
        <w:rPr>
          <w:b/>
          <w:bCs/>
          <w:u w:val="single"/>
        </w:rPr>
        <w:lastRenderedPageBreak/>
        <w:t>Note explicative</w:t>
      </w:r>
      <w:r>
        <w:rPr>
          <w:b/>
          <w:bCs/>
          <w:u w:val="single"/>
        </w:rPr>
        <w:t xml:space="preserve"> de l’onglet « LAA » des codes d’assurances/LPP</w:t>
      </w:r>
      <w:r w:rsidRPr="00D9045B">
        <w:rPr>
          <w:b/>
          <w:bCs/>
          <w:u w:val="single"/>
        </w:rPr>
        <w:t xml:space="preserve"> programme « sd90</w:t>
      </w:r>
      <w:r>
        <w:rPr>
          <w:b/>
          <w:bCs/>
          <w:u w:val="single"/>
        </w:rPr>
        <w:t>4</w:t>
      </w:r>
      <w:r w:rsidRPr="00D9045B">
        <w:rPr>
          <w:b/>
          <w:bCs/>
          <w:u w:val="single"/>
        </w:rPr>
        <w:t xml:space="preserve"> » : </w:t>
      </w:r>
    </w:p>
    <w:p w14:paraId="4D82C7C6" w14:textId="77777777" w:rsidR="00030BD4" w:rsidRDefault="00030BD4" w:rsidP="00030BD4"/>
    <w:p w14:paraId="2D36CD2C" w14:textId="77777777" w:rsidR="00030BD4" w:rsidRPr="001A4CB2" w:rsidRDefault="00030BD4" w:rsidP="00030BD4">
      <w:r w:rsidRPr="001A4CB2">
        <w:t>Le programme "sd904" est un module conçu pour gérer et attribuer les codes spécifiques relatifs à l'assurance-accidents professionnelle (LAA) pour les employés au sein de l'entreprise. Voici un aperçu détaillé de son fonctionnement :</w:t>
      </w:r>
    </w:p>
    <w:p w14:paraId="2A69ED73" w14:textId="77777777" w:rsidR="00030BD4" w:rsidRPr="001A4CB2" w:rsidRDefault="00030BD4" w:rsidP="00030BD4">
      <w:pPr>
        <w:numPr>
          <w:ilvl w:val="0"/>
          <w:numId w:val="225"/>
        </w:numPr>
      </w:pPr>
      <w:r w:rsidRPr="001A4CB2">
        <w:rPr>
          <w:b/>
          <w:bCs/>
        </w:rPr>
        <w:t>Type Désignation</w:t>
      </w:r>
      <w:r w:rsidRPr="001A4CB2">
        <w:t xml:space="preserve"> : Il s'agit d'une liste qui classifie les différents types de codes d'assurance disponibles. Dans ce cas, nous regardons l'onglet spécifique pour les codes liés à la "LAA".</w:t>
      </w:r>
    </w:p>
    <w:p w14:paraId="3CC70DCC" w14:textId="77777777" w:rsidR="00030BD4" w:rsidRPr="001A4CB2" w:rsidRDefault="00030BD4" w:rsidP="00030BD4">
      <w:pPr>
        <w:numPr>
          <w:ilvl w:val="0"/>
          <w:numId w:val="225"/>
        </w:numPr>
      </w:pPr>
      <w:r w:rsidRPr="001A4CB2">
        <w:rPr>
          <w:b/>
          <w:bCs/>
        </w:rPr>
        <w:t>No Code</w:t>
      </w:r>
      <w:r w:rsidRPr="001A4CB2">
        <w:t xml:space="preserve"> : Chaque code est assigné un numéro unique, permettant de le distinguer facilement. Par exemple, le numéro 5 est attribué à la désignation "A0 Personnel, pas d'assurance".</w:t>
      </w:r>
    </w:p>
    <w:p w14:paraId="3B692DB7" w14:textId="77777777" w:rsidR="00030BD4" w:rsidRPr="001A4CB2" w:rsidRDefault="00030BD4" w:rsidP="00030BD4">
      <w:pPr>
        <w:numPr>
          <w:ilvl w:val="0"/>
          <w:numId w:val="225"/>
        </w:numPr>
      </w:pPr>
      <w:r w:rsidRPr="001A4CB2">
        <w:rPr>
          <w:b/>
          <w:bCs/>
        </w:rPr>
        <w:t>Désignation</w:t>
      </w:r>
      <w:r w:rsidRPr="001A4CB2">
        <w:t xml:space="preserve"> : C'est la description abrégée du code. "A0 Personnel, pas d'assurance" signifie que le personnel désigné par ce code n'est pas soumis à l'assurance LAA.</w:t>
      </w:r>
    </w:p>
    <w:p w14:paraId="4D0BA0D1" w14:textId="77777777" w:rsidR="00030BD4" w:rsidRPr="001A4CB2" w:rsidRDefault="00030BD4" w:rsidP="00030BD4">
      <w:pPr>
        <w:numPr>
          <w:ilvl w:val="0"/>
          <w:numId w:val="225"/>
        </w:numPr>
      </w:pPr>
      <w:r w:rsidRPr="001A4CB2">
        <w:rPr>
          <w:b/>
          <w:bCs/>
        </w:rPr>
        <w:t>Désignation 2</w:t>
      </w:r>
      <w:r w:rsidRPr="001A4CB2">
        <w:t xml:space="preserve"> : Cette colonne fournit des informations complémentaires sur la désignation. Dans l'exemple du code A0, elle précise que le personnel est "Non soumis LAA".</w:t>
      </w:r>
    </w:p>
    <w:p w14:paraId="52255BE0" w14:textId="77777777" w:rsidR="00030BD4" w:rsidRPr="001A4CB2" w:rsidRDefault="00030BD4" w:rsidP="00030BD4">
      <w:pPr>
        <w:numPr>
          <w:ilvl w:val="0"/>
          <w:numId w:val="225"/>
        </w:numPr>
      </w:pPr>
      <w:r w:rsidRPr="001A4CB2">
        <w:rPr>
          <w:b/>
          <w:bCs/>
        </w:rPr>
        <w:t>Langue</w:t>
      </w:r>
      <w:r w:rsidRPr="001A4CB2">
        <w:t xml:space="preserve"> : Cette fonction permet de choisir la langue dans laquelle les informations sont affichées.</w:t>
      </w:r>
    </w:p>
    <w:p w14:paraId="7E427411" w14:textId="77777777" w:rsidR="00030BD4" w:rsidRPr="001A4CB2" w:rsidRDefault="00030BD4" w:rsidP="00030BD4">
      <w:pPr>
        <w:numPr>
          <w:ilvl w:val="0"/>
          <w:numId w:val="225"/>
        </w:numPr>
      </w:pPr>
      <w:r w:rsidRPr="001A4CB2">
        <w:rPr>
          <w:b/>
          <w:bCs/>
        </w:rPr>
        <w:t>Numéro</w:t>
      </w:r>
      <w:r w:rsidRPr="001A4CB2">
        <w:t xml:space="preserve"> : Il s'agit d'une entrée spécifique choisie pour édition ou visualisation, qui correspond au numéro attribué dans la colonne "No Code".</w:t>
      </w:r>
    </w:p>
    <w:p w14:paraId="566BAC42" w14:textId="77777777" w:rsidR="00030BD4" w:rsidRPr="001A4CB2" w:rsidRDefault="00030BD4" w:rsidP="00030BD4">
      <w:pPr>
        <w:numPr>
          <w:ilvl w:val="0"/>
          <w:numId w:val="225"/>
        </w:numPr>
      </w:pPr>
      <w:r w:rsidRPr="001A4CB2">
        <w:rPr>
          <w:b/>
          <w:bCs/>
        </w:rPr>
        <w:t>Code</w:t>
      </w:r>
      <w:r w:rsidRPr="001A4CB2">
        <w:t xml:space="preserve"> : Le code attribué à l'entrée sélectionnée, qui est utilisé pour des références rapides dans le système.</w:t>
      </w:r>
    </w:p>
    <w:p w14:paraId="7BBC3205" w14:textId="77777777" w:rsidR="00030BD4" w:rsidRPr="001A4CB2" w:rsidRDefault="00030BD4" w:rsidP="00030BD4">
      <w:pPr>
        <w:numPr>
          <w:ilvl w:val="0"/>
          <w:numId w:val="225"/>
        </w:numPr>
      </w:pPr>
      <w:r w:rsidRPr="001A4CB2">
        <w:rPr>
          <w:b/>
          <w:bCs/>
        </w:rPr>
        <w:t>Désignation [1]</w:t>
      </w:r>
      <w:r w:rsidRPr="001A4CB2">
        <w:t xml:space="preserve"> et </w:t>
      </w:r>
      <w:r w:rsidRPr="001A4CB2">
        <w:rPr>
          <w:b/>
          <w:bCs/>
        </w:rPr>
        <w:t>[2]</w:t>
      </w:r>
      <w:r w:rsidRPr="001A4CB2">
        <w:t xml:space="preserve"> : Ces champs affichent les détails complets de la désignation sélectionnée pour clarification ou édition.</w:t>
      </w:r>
    </w:p>
    <w:p w14:paraId="7DD7E60B" w14:textId="77777777" w:rsidR="00030BD4" w:rsidRPr="001A4CB2" w:rsidRDefault="00030BD4" w:rsidP="00030BD4">
      <w:r w:rsidRPr="001A4CB2">
        <w:t>Le programme "sd904" est donc essentiel pour la gestion des données relatives aux assurances accidents professionnelles, permettant une classification précise des statuts d'assurance des employés pour la conformité, la gestion des risques et la comptabilité des coûts liés à la sécurité et à la santé au travail.</w:t>
      </w:r>
    </w:p>
    <w:p w14:paraId="5EA13A7E" w14:textId="77777777" w:rsidR="00030BD4" w:rsidRPr="001A4CB2" w:rsidRDefault="00030BD4" w:rsidP="00030BD4"/>
    <w:p w14:paraId="6A4DCF69" w14:textId="77777777" w:rsidR="00030BD4" w:rsidRDefault="00030BD4" w:rsidP="00030BD4">
      <w:pPr>
        <w:rPr>
          <w:b/>
          <w:bCs/>
          <w:u w:val="single"/>
        </w:rPr>
      </w:pPr>
    </w:p>
    <w:p w14:paraId="461ACE9A" w14:textId="77777777" w:rsidR="00030BD4" w:rsidRDefault="00030BD4" w:rsidP="00030BD4"/>
    <w:p w14:paraId="0D74D386" w14:textId="77777777" w:rsidR="00030BD4" w:rsidRDefault="00030BD4" w:rsidP="00030BD4">
      <w:pPr>
        <w:pStyle w:val="Titre5"/>
      </w:pPr>
      <w:r>
        <w:lastRenderedPageBreak/>
        <w:t xml:space="preserve">Liste codes IJM : </w:t>
      </w:r>
    </w:p>
    <w:p w14:paraId="55E36C88" w14:textId="77777777" w:rsidR="00030BD4" w:rsidRDefault="00030BD4" w:rsidP="00030BD4">
      <w:r w:rsidRPr="006278EE">
        <w:rPr>
          <w:noProof/>
        </w:rPr>
        <w:drawing>
          <wp:inline distT="0" distB="0" distL="0" distR="0" wp14:anchorId="60A19519" wp14:editId="31E1C3AA">
            <wp:extent cx="9564435" cy="6392167"/>
            <wp:effectExtent l="0" t="0" r="0" b="8890"/>
            <wp:docPr id="1606007013" name="Image 1"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7013" name="Image 1" descr="Une image contenant texte, affichage, capture d’écran, logiciel&#10;&#10;Description générée automatiquement"/>
                    <pic:cNvPicPr/>
                  </pic:nvPicPr>
                  <pic:blipFill>
                    <a:blip r:embed="rId128"/>
                    <a:stretch>
                      <a:fillRect/>
                    </a:stretch>
                  </pic:blipFill>
                  <pic:spPr>
                    <a:xfrm>
                      <a:off x="0" y="0"/>
                      <a:ext cx="9564435" cy="6392167"/>
                    </a:xfrm>
                    <a:prstGeom prst="rect">
                      <a:avLst/>
                    </a:prstGeom>
                  </pic:spPr>
                </pic:pic>
              </a:graphicData>
            </a:graphic>
          </wp:inline>
        </w:drawing>
      </w:r>
    </w:p>
    <w:p w14:paraId="10C787BC" w14:textId="77777777" w:rsidR="00030BD4" w:rsidRDefault="00030BD4" w:rsidP="00030BD4">
      <w:pPr>
        <w:rPr>
          <w:b/>
          <w:bCs/>
          <w:u w:val="single"/>
        </w:rPr>
      </w:pPr>
      <w:r w:rsidRPr="00D9045B">
        <w:rPr>
          <w:b/>
          <w:bCs/>
          <w:u w:val="single"/>
        </w:rPr>
        <w:lastRenderedPageBreak/>
        <w:t>Note explicative</w:t>
      </w:r>
      <w:r>
        <w:rPr>
          <w:b/>
          <w:bCs/>
          <w:u w:val="single"/>
        </w:rPr>
        <w:t xml:space="preserve"> de l’onglet « IJM » des codes d’assurances/LPP</w:t>
      </w:r>
      <w:r w:rsidRPr="00D9045B">
        <w:rPr>
          <w:b/>
          <w:bCs/>
          <w:u w:val="single"/>
        </w:rPr>
        <w:t xml:space="preserve"> programme « sd90</w:t>
      </w:r>
      <w:r>
        <w:rPr>
          <w:b/>
          <w:bCs/>
          <w:u w:val="single"/>
        </w:rPr>
        <w:t>4</w:t>
      </w:r>
      <w:r w:rsidRPr="00D9045B">
        <w:rPr>
          <w:b/>
          <w:bCs/>
          <w:u w:val="single"/>
        </w:rPr>
        <w:t xml:space="preserve"> » : </w:t>
      </w:r>
    </w:p>
    <w:p w14:paraId="51AEE11B" w14:textId="77777777" w:rsidR="00030BD4" w:rsidRDefault="00030BD4" w:rsidP="00030BD4">
      <w:pPr>
        <w:rPr>
          <w:b/>
          <w:bCs/>
          <w:u w:val="single"/>
        </w:rPr>
      </w:pPr>
    </w:p>
    <w:p w14:paraId="3CFEB049" w14:textId="77777777" w:rsidR="00030BD4" w:rsidRPr="00CB18AA" w:rsidRDefault="00030BD4" w:rsidP="00030BD4">
      <w:r w:rsidRPr="00CB18AA">
        <w:t>L'onglet "IJM" du programme "sd904" se concentre sur la gestion des codes relatifs à l'indemnité journalière maladie (IJM). Voici comment il est structuré et son utilisation :</w:t>
      </w:r>
    </w:p>
    <w:p w14:paraId="11BDB471" w14:textId="77777777" w:rsidR="00030BD4" w:rsidRPr="00CB18AA" w:rsidRDefault="00030BD4" w:rsidP="00030BD4">
      <w:pPr>
        <w:numPr>
          <w:ilvl w:val="0"/>
          <w:numId w:val="226"/>
        </w:numPr>
      </w:pPr>
      <w:r w:rsidRPr="00CB18AA">
        <w:rPr>
          <w:b/>
          <w:bCs/>
        </w:rPr>
        <w:t>Type Désignation</w:t>
      </w:r>
      <w:r w:rsidRPr="00CB18AA">
        <w:t xml:space="preserve"> : Ce volet liste les catégories des codes gérés dans ce programme. Ici, on se focalise sur les codes "IJM".</w:t>
      </w:r>
    </w:p>
    <w:p w14:paraId="35C01750" w14:textId="77777777" w:rsidR="00030BD4" w:rsidRPr="00CB18AA" w:rsidRDefault="00030BD4" w:rsidP="00030BD4">
      <w:pPr>
        <w:numPr>
          <w:ilvl w:val="0"/>
          <w:numId w:val="226"/>
        </w:numPr>
      </w:pPr>
      <w:r w:rsidRPr="00CB18AA">
        <w:rPr>
          <w:b/>
          <w:bCs/>
        </w:rPr>
        <w:t>No Code</w:t>
      </w:r>
      <w:r w:rsidRPr="00CB18AA">
        <w:t xml:space="preserve"> : C’est la numérotation spécifique attribuée à chaque code pour l'identifier aisément. Par exemple, "10 A0" correspond à "Non soumis IJM".</w:t>
      </w:r>
    </w:p>
    <w:p w14:paraId="254B1DBF" w14:textId="77777777" w:rsidR="00030BD4" w:rsidRPr="00CB18AA" w:rsidRDefault="00030BD4" w:rsidP="00030BD4">
      <w:pPr>
        <w:numPr>
          <w:ilvl w:val="0"/>
          <w:numId w:val="226"/>
        </w:numPr>
      </w:pPr>
      <w:r w:rsidRPr="00CB18AA">
        <w:rPr>
          <w:b/>
          <w:bCs/>
        </w:rPr>
        <w:t>Désignation</w:t>
      </w:r>
      <w:r w:rsidRPr="00CB18AA">
        <w:t xml:space="preserve"> : Il s'agit du libellé du code, qui explique la nature de l'indemnité ou de l'exemption. "A0-Non soumis IJM" signifie que le personnel concerné par ce code n'est pas éligible aux indemnités journalières maladie.</w:t>
      </w:r>
    </w:p>
    <w:p w14:paraId="4DC0FF61" w14:textId="77777777" w:rsidR="00030BD4" w:rsidRPr="00CB18AA" w:rsidRDefault="00030BD4" w:rsidP="00030BD4">
      <w:pPr>
        <w:numPr>
          <w:ilvl w:val="0"/>
          <w:numId w:val="226"/>
        </w:numPr>
      </w:pPr>
      <w:r w:rsidRPr="00CB18AA">
        <w:rPr>
          <w:b/>
          <w:bCs/>
        </w:rPr>
        <w:t>Désignation 2</w:t>
      </w:r>
      <w:r w:rsidRPr="00CB18AA">
        <w:t xml:space="preserve"> : Cette colonne fournit des détails supplémentaires. Dans notre cas, elle indique le pourcentage d’indemnisation applicable dès le premier jour de maladie, par exemple, "80 % à partir du 31e jour, 720".</w:t>
      </w:r>
    </w:p>
    <w:p w14:paraId="001201A9" w14:textId="77777777" w:rsidR="00030BD4" w:rsidRPr="00CB18AA" w:rsidRDefault="00030BD4" w:rsidP="00030BD4">
      <w:pPr>
        <w:numPr>
          <w:ilvl w:val="0"/>
          <w:numId w:val="226"/>
        </w:numPr>
      </w:pPr>
      <w:r w:rsidRPr="00CB18AA">
        <w:rPr>
          <w:b/>
          <w:bCs/>
        </w:rPr>
        <w:t>Langue</w:t>
      </w:r>
      <w:r w:rsidRPr="00CB18AA">
        <w:t xml:space="preserve"> : Cela permet de sélectionner la langue d'affichage des informations.</w:t>
      </w:r>
    </w:p>
    <w:p w14:paraId="4DD66691" w14:textId="77777777" w:rsidR="00030BD4" w:rsidRPr="00CB18AA" w:rsidRDefault="00030BD4" w:rsidP="00030BD4">
      <w:pPr>
        <w:numPr>
          <w:ilvl w:val="0"/>
          <w:numId w:val="226"/>
        </w:numPr>
      </w:pPr>
      <w:r w:rsidRPr="00CB18AA">
        <w:rPr>
          <w:b/>
          <w:bCs/>
        </w:rPr>
        <w:t>Numéro</w:t>
      </w:r>
      <w:r w:rsidRPr="00CB18AA">
        <w:t xml:space="preserve"> : Ce champ sert à entrer le numéro du code pour le consulter ou le modifier.</w:t>
      </w:r>
    </w:p>
    <w:p w14:paraId="3529AF08" w14:textId="77777777" w:rsidR="00030BD4" w:rsidRPr="00CB18AA" w:rsidRDefault="00030BD4" w:rsidP="00030BD4">
      <w:pPr>
        <w:numPr>
          <w:ilvl w:val="0"/>
          <w:numId w:val="226"/>
        </w:numPr>
      </w:pPr>
      <w:r w:rsidRPr="00CB18AA">
        <w:rPr>
          <w:b/>
          <w:bCs/>
        </w:rPr>
        <w:t>Code</w:t>
      </w:r>
      <w:r w:rsidRPr="00CB18AA">
        <w:t xml:space="preserve"> : C’est la référence abrégée de la désignation choisie.</w:t>
      </w:r>
    </w:p>
    <w:p w14:paraId="1B2C8BAB" w14:textId="77777777" w:rsidR="00030BD4" w:rsidRPr="00CB18AA" w:rsidRDefault="00030BD4" w:rsidP="00030BD4">
      <w:pPr>
        <w:numPr>
          <w:ilvl w:val="0"/>
          <w:numId w:val="226"/>
        </w:numPr>
      </w:pPr>
      <w:r w:rsidRPr="00CB18AA">
        <w:rPr>
          <w:b/>
          <w:bCs/>
        </w:rPr>
        <w:t>Désignation [1]</w:t>
      </w:r>
      <w:r w:rsidRPr="00CB18AA">
        <w:t xml:space="preserve"> et </w:t>
      </w:r>
      <w:r w:rsidRPr="00CB18AA">
        <w:rPr>
          <w:b/>
          <w:bCs/>
        </w:rPr>
        <w:t>[2]</w:t>
      </w:r>
      <w:r w:rsidRPr="00CB18AA">
        <w:t xml:space="preserve"> : Ces champs donnent un aperçu détaillé ou une explication complète de la désignation sélectionnée.</w:t>
      </w:r>
    </w:p>
    <w:p w14:paraId="16F6D6B9" w14:textId="77777777" w:rsidR="00030BD4" w:rsidRPr="00CB18AA" w:rsidRDefault="00030BD4" w:rsidP="00030BD4">
      <w:r w:rsidRPr="00CB18AA">
        <w:t>L'onglet "IJM" est donc crucial pour paramétrer et appliquer les règles de couverture d'indemnité journalière maladie pour les employés. Il permet d'assurer que les règlements internes de l'entreprise soient en accord avec les politiques d'indemnisation et que les données soient saisies de manière cohérente pour le traitement des salaires et des avantages sociaux en cas de maladie.</w:t>
      </w:r>
    </w:p>
    <w:p w14:paraId="16982225" w14:textId="77777777" w:rsidR="00030BD4" w:rsidRPr="00CB18AA" w:rsidRDefault="00030BD4" w:rsidP="00030BD4">
      <w:pPr>
        <w:rPr>
          <w:vanish/>
        </w:rPr>
      </w:pPr>
      <w:r w:rsidRPr="00CB18AA">
        <w:rPr>
          <w:vanish/>
        </w:rPr>
        <w:t>Haut du formulaire</w:t>
      </w:r>
    </w:p>
    <w:p w14:paraId="65629BFD" w14:textId="77777777" w:rsidR="00030BD4" w:rsidRPr="00CB18AA" w:rsidRDefault="00030BD4" w:rsidP="00030BD4"/>
    <w:p w14:paraId="13071BBE" w14:textId="77777777" w:rsidR="00030BD4" w:rsidRDefault="00030BD4" w:rsidP="00030BD4"/>
    <w:p w14:paraId="12C011E8" w14:textId="77777777" w:rsidR="00030BD4" w:rsidRDefault="00030BD4" w:rsidP="00030BD4">
      <w:pPr>
        <w:pStyle w:val="Titre5"/>
      </w:pPr>
      <w:r>
        <w:lastRenderedPageBreak/>
        <w:t>Liste codes LAAC :</w:t>
      </w:r>
    </w:p>
    <w:p w14:paraId="6D7BA880" w14:textId="77777777" w:rsidR="00030BD4" w:rsidRDefault="00030BD4" w:rsidP="00030BD4">
      <w:r w:rsidRPr="0081305C">
        <w:rPr>
          <w:noProof/>
        </w:rPr>
        <w:drawing>
          <wp:inline distT="0" distB="0" distL="0" distR="0" wp14:anchorId="3D1C1398" wp14:editId="792888F4">
            <wp:extent cx="9573961" cy="6401693"/>
            <wp:effectExtent l="0" t="0" r="8255" b="0"/>
            <wp:docPr id="743471647" name="Image 1"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1647" name="Image 1" descr="Une image contenant texte, affichage, capture d’écran, logiciel&#10;&#10;Description générée automatiquement"/>
                    <pic:cNvPicPr/>
                  </pic:nvPicPr>
                  <pic:blipFill>
                    <a:blip r:embed="rId129"/>
                    <a:stretch>
                      <a:fillRect/>
                    </a:stretch>
                  </pic:blipFill>
                  <pic:spPr>
                    <a:xfrm>
                      <a:off x="0" y="0"/>
                      <a:ext cx="9573961" cy="6401693"/>
                    </a:xfrm>
                    <a:prstGeom prst="rect">
                      <a:avLst/>
                    </a:prstGeom>
                  </pic:spPr>
                </pic:pic>
              </a:graphicData>
            </a:graphic>
          </wp:inline>
        </w:drawing>
      </w:r>
    </w:p>
    <w:p w14:paraId="3BFC31AF" w14:textId="77777777" w:rsidR="00030BD4" w:rsidRDefault="00030BD4" w:rsidP="00030BD4">
      <w:pPr>
        <w:rPr>
          <w:b/>
          <w:bCs/>
          <w:u w:val="single"/>
        </w:rPr>
      </w:pPr>
      <w:r w:rsidRPr="00D9045B">
        <w:rPr>
          <w:b/>
          <w:bCs/>
          <w:u w:val="single"/>
        </w:rPr>
        <w:lastRenderedPageBreak/>
        <w:t>Note explicative</w:t>
      </w:r>
      <w:r>
        <w:rPr>
          <w:b/>
          <w:bCs/>
          <w:u w:val="single"/>
        </w:rPr>
        <w:t xml:space="preserve"> de l’onglet « IJM » des codes d’assurances/LPP</w:t>
      </w:r>
      <w:r w:rsidRPr="00D9045B">
        <w:rPr>
          <w:b/>
          <w:bCs/>
          <w:u w:val="single"/>
        </w:rPr>
        <w:t xml:space="preserve"> programme « sd90</w:t>
      </w:r>
      <w:r>
        <w:rPr>
          <w:b/>
          <w:bCs/>
          <w:u w:val="single"/>
        </w:rPr>
        <w:t>4</w:t>
      </w:r>
      <w:r w:rsidRPr="00D9045B">
        <w:rPr>
          <w:b/>
          <w:bCs/>
          <w:u w:val="single"/>
        </w:rPr>
        <w:t xml:space="preserve"> » : </w:t>
      </w:r>
    </w:p>
    <w:p w14:paraId="550AD1BA" w14:textId="77777777" w:rsidR="00030BD4" w:rsidRDefault="00030BD4" w:rsidP="00030BD4"/>
    <w:p w14:paraId="1B1CAD88" w14:textId="77777777" w:rsidR="00030BD4" w:rsidRPr="009075DA" w:rsidRDefault="00030BD4" w:rsidP="00030BD4">
      <w:r w:rsidRPr="009075DA">
        <w:t>L'onglet "LAAC" du programme "sd904" est utilisé pour gérer et paramétrer les codes relatifs à l'assurance-accidents selon la loi sur l'assurance-accidents (LAA) en Suisse. Voici un guide explicatif de son contenu et de son utilisation :</w:t>
      </w:r>
    </w:p>
    <w:p w14:paraId="3639EF88" w14:textId="77777777" w:rsidR="00030BD4" w:rsidRPr="009075DA" w:rsidRDefault="00030BD4" w:rsidP="00030BD4">
      <w:pPr>
        <w:numPr>
          <w:ilvl w:val="0"/>
          <w:numId w:val="227"/>
        </w:numPr>
      </w:pPr>
      <w:r w:rsidRPr="009075DA">
        <w:rPr>
          <w:b/>
          <w:bCs/>
        </w:rPr>
        <w:t>Type Désignation</w:t>
      </w:r>
      <w:r w:rsidRPr="009075DA">
        <w:t xml:space="preserve"> : Cet espace liste les différents types de codes contenus dans le programme. "LAAC" fait référence spécifiquement aux codes liés à l'assurance-accidents.</w:t>
      </w:r>
    </w:p>
    <w:p w14:paraId="67A705ED" w14:textId="77777777" w:rsidR="00030BD4" w:rsidRPr="009075DA" w:rsidRDefault="00030BD4" w:rsidP="00030BD4">
      <w:pPr>
        <w:numPr>
          <w:ilvl w:val="0"/>
          <w:numId w:val="227"/>
        </w:numPr>
      </w:pPr>
      <w:r w:rsidRPr="009075DA">
        <w:rPr>
          <w:b/>
          <w:bCs/>
        </w:rPr>
        <w:t>No Code</w:t>
      </w:r>
      <w:r w:rsidRPr="009075DA">
        <w:t xml:space="preserve"> : Il s'agit d'une suite numérique assignée à chaque code pour une identification rapide et précise, par exemple, "10 A0".</w:t>
      </w:r>
    </w:p>
    <w:p w14:paraId="0D9B46EB" w14:textId="77777777" w:rsidR="00030BD4" w:rsidRPr="009075DA" w:rsidRDefault="00030BD4" w:rsidP="00030BD4">
      <w:pPr>
        <w:numPr>
          <w:ilvl w:val="0"/>
          <w:numId w:val="227"/>
        </w:numPr>
      </w:pPr>
      <w:r w:rsidRPr="009075DA">
        <w:rPr>
          <w:b/>
          <w:bCs/>
        </w:rPr>
        <w:t>Désignation</w:t>
      </w:r>
      <w:r w:rsidRPr="009075DA">
        <w:t xml:space="preserve"> : Cette colonne offre une description du code, expliquant la catégorie d'employé ou la situation spécifique qu'il représente. "A1-LAAC collaborateur &lt;148'200" indique qu'il s'agit d'un collaborateur avec un salaire en dessous d'un certain seuil, qui est sujet à la cotisation LAA.</w:t>
      </w:r>
    </w:p>
    <w:p w14:paraId="18FC557A" w14:textId="77777777" w:rsidR="00030BD4" w:rsidRPr="009075DA" w:rsidRDefault="00030BD4" w:rsidP="00030BD4">
      <w:pPr>
        <w:numPr>
          <w:ilvl w:val="0"/>
          <w:numId w:val="227"/>
        </w:numPr>
      </w:pPr>
      <w:r w:rsidRPr="009075DA">
        <w:rPr>
          <w:b/>
          <w:bCs/>
        </w:rPr>
        <w:t>Désignation 2</w:t>
      </w:r>
      <w:r w:rsidRPr="009075DA">
        <w:t xml:space="preserve"> : Cette section fournit des informations supplémentaires ou des spécifications liées au code. Par exemple, "Pas déduction à l'apprenti" clarifie que pour ce code, aucune déduction LAA n'est applicable aux apprentis.</w:t>
      </w:r>
    </w:p>
    <w:p w14:paraId="2367F453" w14:textId="77777777" w:rsidR="00030BD4" w:rsidRPr="009075DA" w:rsidRDefault="00030BD4" w:rsidP="00030BD4">
      <w:pPr>
        <w:numPr>
          <w:ilvl w:val="0"/>
          <w:numId w:val="227"/>
        </w:numPr>
      </w:pPr>
      <w:r w:rsidRPr="009075DA">
        <w:rPr>
          <w:b/>
          <w:bCs/>
        </w:rPr>
        <w:t>Langue</w:t>
      </w:r>
      <w:r w:rsidRPr="009075DA">
        <w:t xml:space="preserve"> : Permet de choisir la langue d'affichage des codes et des descriptions.</w:t>
      </w:r>
    </w:p>
    <w:p w14:paraId="6614E72C" w14:textId="77777777" w:rsidR="00030BD4" w:rsidRPr="009075DA" w:rsidRDefault="00030BD4" w:rsidP="00030BD4">
      <w:pPr>
        <w:numPr>
          <w:ilvl w:val="0"/>
          <w:numId w:val="227"/>
        </w:numPr>
      </w:pPr>
      <w:r w:rsidRPr="009075DA">
        <w:rPr>
          <w:b/>
          <w:bCs/>
        </w:rPr>
        <w:t>Numéro</w:t>
      </w:r>
      <w:r w:rsidRPr="009075DA">
        <w:t xml:space="preserve"> : C'est le champ où l’on peut entrer le numéro du code pour afficher ou modifier ses détails.</w:t>
      </w:r>
    </w:p>
    <w:p w14:paraId="4AF566B7" w14:textId="77777777" w:rsidR="00030BD4" w:rsidRPr="009075DA" w:rsidRDefault="00030BD4" w:rsidP="00030BD4">
      <w:pPr>
        <w:numPr>
          <w:ilvl w:val="0"/>
          <w:numId w:val="227"/>
        </w:numPr>
      </w:pPr>
      <w:r w:rsidRPr="009075DA">
        <w:rPr>
          <w:b/>
          <w:bCs/>
        </w:rPr>
        <w:t>Code</w:t>
      </w:r>
      <w:r w:rsidRPr="009075DA">
        <w:t xml:space="preserve"> : C’est l'abréviation du code utilisé pour les opérations rapides ou pour référencer dans d'autres parties du système ERP.</w:t>
      </w:r>
    </w:p>
    <w:p w14:paraId="43724B41" w14:textId="77777777" w:rsidR="00030BD4" w:rsidRPr="009075DA" w:rsidRDefault="00030BD4" w:rsidP="00030BD4">
      <w:pPr>
        <w:numPr>
          <w:ilvl w:val="0"/>
          <w:numId w:val="227"/>
        </w:numPr>
      </w:pPr>
      <w:r w:rsidRPr="009075DA">
        <w:rPr>
          <w:b/>
          <w:bCs/>
        </w:rPr>
        <w:t>Désignation [1]</w:t>
      </w:r>
      <w:r w:rsidRPr="009075DA">
        <w:t xml:space="preserve"> et </w:t>
      </w:r>
      <w:r w:rsidRPr="009075DA">
        <w:rPr>
          <w:b/>
          <w:bCs/>
        </w:rPr>
        <w:t>[2]</w:t>
      </w:r>
      <w:r w:rsidRPr="009075DA">
        <w:t xml:space="preserve"> : Fournit le texte complet de la désignation pour le code sélectionné, facilitant ainsi la compréhension de l'application de chaque code.</w:t>
      </w:r>
    </w:p>
    <w:p w14:paraId="12BDCF1D" w14:textId="77777777" w:rsidR="00030BD4" w:rsidRDefault="00030BD4" w:rsidP="00030BD4">
      <w:r w:rsidRPr="009075DA">
        <w:t>L'onglet "LAAC" du programme "sd904" joue un rôle essentiel dans la classification des employés pour l'assurance-accidents et assure que les cotisations et couvertures sont correctement attribuées selon la réglementation en vigueur. Il aide à la gestion précise des dossiers d'assurance-accidents et à la communication des informations pertinentes pour la paie et les déclarations d'accidents.</w:t>
      </w:r>
    </w:p>
    <w:p w14:paraId="16BF3E7D" w14:textId="77777777" w:rsidR="00030BD4" w:rsidRDefault="00030BD4" w:rsidP="00030BD4"/>
    <w:p w14:paraId="41CD08AB" w14:textId="77777777" w:rsidR="00030BD4" w:rsidRDefault="00030BD4" w:rsidP="00030BD4"/>
    <w:p w14:paraId="71D257FE" w14:textId="77777777" w:rsidR="00030BD4" w:rsidRDefault="00030BD4" w:rsidP="00030BD4"/>
    <w:p w14:paraId="2D869D3E" w14:textId="77777777" w:rsidR="00030BD4" w:rsidRDefault="00030BD4" w:rsidP="00030BD4"/>
    <w:p w14:paraId="204B11A4" w14:textId="77777777" w:rsidR="00030BD4" w:rsidRPr="009075DA" w:rsidRDefault="00030BD4" w:rsidP="00030BD4"/>
    <w:p w14:paraId="7AF08A4E" w14:textId="77777777" w:rsidR="00030BD4" w:rsidRPr="009075DA" w:rsidRDefault="00030BD4" w:rsidP="00030BD4">
      <w:pPr>
        <w:rPr>
          <w:vanish/>
        </w:rPr>
      </w:pPr>
      <w:r w:rsidRPr="009075DA">
        <w:rPr>
          <w:vanish/>
        </w:rPr>
        <w:t>Haut du formulaire</w:t>
      </w:r>
    </w:p>
    <w:p w14:paraId="78F6C858" w14:textId="77777777" w:rsidR="00030BD4" w:rsidRDefault="00030BD4" w:rsidP="00030BD4"/>
    <w:p w14:paraId="2E70DB78" w14:textId="77777777" w:rsidR="00030BD4" w:rsidRDefault="00030BD4" w:rsidP="00030BD4">
      <w:pPr>
        <w:pStyle w:val="Titre4"/>
      </w:pPr>
      <w:r>
        <w:lastRenderedPageBreak/>
        <w:t xml:space="preserve">Labels salaire sd905 : </w:t>
      </w:r>
    </w:p>
    <w:p w14:paraId="3AA05C0B" w14:textId="77777777" w:rsidR="00030BD4" w:rsidRDefault="00030BD4" w:rsidP="00030BD4">
      <w:r w:rsidRPr="006D689A">
        <w:rPr>
          <w:noProof/>
        </w:rPr>
        <w:drawing>
          <wp:inline distT="0" distB="0" distL="0" distR="0" wp14:anchorId="231AF792" wp14:editId="5C986A7D">
            <wp:extent cx="9612066" cy="6325483"/>
            <wp:effectExtent l="0" t="0" r="8255" b="0"/>
            <wp:docPr id="74796682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6829" name="Image 1" descr="Une image contenant texte, capture d’écran, affichage, logiciel&#10;&#10;Description générée automatiquement"/>
                    <pic:cNvPicPr/>
                  </pic:nvPicPr>
                  <pic:blipFill>
                    <a:blip r:embed="rId130"/>
                    <a:stretch>
                      <a:fillRect/>
                    </a:stretch>
                  </pic:blipFill>
                  <pic:spPr>
                    <a:xfrm>
                      <a:off x="0" y="0"/>
                      <a:ext cx="9612066" cy="6325483"/>
                    </a:xfrm>
                    <a:prstGeom prst="rect">
                      <a:avLst/>
                    </a:prstGeom>
                  </pic:spPr>
                </pic:pic>
              </a:graphicData>
            </a:graphic>
          </wp:inline>
        </w:drawing>
      </w:r>
    </w:p>
    <w:p w14:paraId="34F7D67B" w14:textId="77777777" w:rsidR="00030BD4" w:rsidRDefault="00030BD4" w:rsidP="00030BD4"/>
    <w:p w14:paraId="22EC0746" w14:textId="77777777" w:rsidR="00030BD4" w:rsidRPr="009F4BA0" w:rsidRDefault="00030BD4" w:rsidP="00030BD4">
      <w:pPr>
        <w:rPr>
          <w:b/>
          <w:bCs/>
          <w:u w:val="single"/>
        </w:rPr>
      </w:pPr>
      <w:r w:rsidRPr="009F4BA0">
        <w:rPr>
          <w:b/>
          <w:bCs/>
          <w:u w:val="single"/>
        </w:rPr>
        <w:lastRenderedPageBreak/>
        <w:t xml:space="preserve">Note explicative des labels salaire programme « sd905 » : </w:t>
      </w:r>
    </w:p>
    <w:p w14:paraId="53DFD30F" w14:textId="77777777" w:rsidR="00030BD4" w:rsidRPr="009F4BA0" w:rsidRDefault="00030BD4" w:rsidP="00030BD4">
      <w:r w:rsidRPr="009F4BA0">
        <w:t xml:space="preserve">Le programme "sd905" </w:t>
      </w:r>
      <w:r>
        <w:t>est</w:t>
      </w:r>
      <w:r w:rsidRPr="009F4BA0">
        <w:t xml:space="preserve"> une interface pour la gestion des étiquettes de bulletin de salaire (labels salaire). Voici comment il est structuré pour son utilisation :</w:t>
      </w:r>
    </w:p>
    <w:p w14:paraId="4CB0BCFE" w14:textId="77777777" w:rsidR="00030BD4" w:rsidRPr="009F4BA0" w:rsidRDefault="00030BD4" w:rsidP="00030BD4">
      <w:pPr>
        <w:numPr>
          <w:ilvl w:val="0"/>
          <w:numId w:val="228"/>
        </w:numPr>
      </w:pPr>
      <w:r w:rsidRPr="009F4BA0">
        <w:rPr>
          <w:b/>
          <w:bCs/>
        </w:rPr>
        <w:t>No Code</w:t>
      </w:r>
      <w:r w:rsidRPr="009F4BA0">
        <w:t>: Chaque étiquette est identifiée par un numéro unique qui sert de code de référence.</w:t>
      </w:r>
    </w:p>
    <w:p w14:paraId="334F2E3F" w14:textId="77777777" w:rsidR="00030BD4" w:rsidRPr="009F4BA0" w:rsidRDefault="00030BD4" w:rsidP="00030BD4">
      <w:pPr>
        <w:numPr>
          <w:ilvl w:val="0"/>
          <w:numId w:val="228"/>
        </w:numPr>
      </w:pPr>
      <w:r w:rsidRPr="009F4BA0">
        <w:rPr>
          <w:b/>
          <w:bCs/>
        </w:rPr>
        <w:t>Désignation</w:t>
      </w:r>
      <w:r w:rsidRPr="009F4BA0">
        <w:t>: Ici, on retrouve le libellé complet de chaque étiquette. Par exemple, "Abrechnungsdatum" pour la date de règlement.</w:t>
      </w:r>
    </w:p>
    <w:p w14:paraId="7FADF5C8" w14:textId="77777777" w:rsidR="00030BD4" w:rsidRPr="009F4BA0" w:rsidRDefault="00030BD4" w:rsidP="00030BD4">
      <w:pPr>
        <w:numPr>
          <w:ilvl w:val="0"/>
          <w:numId w:val="228"/>
        </w:numPr>
      </w:pPr>
      <w:r w:rsidRPr="009F4BA0">
        <w:rPr>
          <w:b/>
          <w:bCs/>
        </w:rPr>
        <w:t>Langue</w:t>
      </w:r>
      <w:r w:rsidRPr="009F4BA0">
        <w:t>: Vous pouvez sélectionner la langue d'affichage et d'édition des étiquettes, facilitant ainsi l'utilisation dans des environnements multilingues.</w:t>
      </w:r>
    </w:p>
    <w:p w14:paraId="4FBB0420" w14:textId="77777777" w:rsidR="00030BD4" w:rsidRPr="009F4BA0" w:rsidRDefault="00030BD4" w:rsidP="00030BD4">
      <w:pPr>
        <w:numPr>
          <w:ilvl w:val="0"/>
          <w:numId w:val="228"/>
        </w:numPr>
      </w:pPr>
      <w:r w:rsidRPr="009F4BA0">
        <w:rPr>
          <w:b/>
          <w:bCs/>
        </w:rPr>
        <w:t>Numéro</w:t>
      </w:r>
      <w:r w:rsidRPr="009F4BA0">
        <w:t>: C'est le champ où l'on saisit le numéro de l'étiquette pour la rechercher ou pour en ajouter de nouvelles.</w:t>
      </w:r>
    </w:p>
    <w:p w14:paraId="549A0CE0" w14:textId="77777777" w:rsidR="00030BD4" w:rsidRPr="009F4BA0" w:rsidRDefault="00030BD4" w:rsidP="00030BD4">
      <w:pPr>
        <w:numPr>
          <w:ilvl w:val="0"/>
          <w:numId w:val="228"/>
        </w:numPr>
      </w:pPr>
      <w:r w:rsidRPr="009F4BA0">
        <w:rPr>
          <w:b/>
          <w:bCs/>
        </w:rPr>
        <w:t>Code</w:t>
      </w:r>
      <w:r w:rsidRPr="009F4BA0">
        <w:t>: Correspond au code unique de l'étiquette qui sera utilisé dans le système pour une référence rapide.</w:t>
      </w:r>
    </w:p>
    <w:p w14:paraId="34ECD1A1" w14:textId="77777777" w:rsidR="00030BD4" w:rsidRPr="009F4BA0" w:rsidRDefault="00030BD4" w:rsidP="00030BD4">
      <w:pPr>
        <w:numPr>
          <w:ilvl w:val="0"/>
          <w:numId w:val="228"/>
        </w:numPr>
      </w:pPr>
      <w:r w:rsidRPr="009F4BA0">
        <w:rPr>
          <w:b/>
          <w:bCs/>
        </w:rPr>
        <w:t>Désignation [1]</w:t>
      </w:r>
      <w:r w:rsidRPr="009F4BA0">
        <w:t>: Offre une description détaillée ou le texte intégral de l'étiquette pour une compréhension claire.</w:t>
      </w:r>
    </w:p>
    <w:p w14:paraId="7C32E8AC" w14:textId="77777777" w:rsidR="00030BD4" w:rsidRDefault="00030BD4" w:rsidP="00030BD4">
      <w:r w:rsidRPr="009F4BA0">
        <w:t>Ce programme permet aux utilisateurs de personnaliser et de maintenir les étiquettes utilisées dans les bulletins de salaire, garantissant que les documents de paie sont précis et cohérents pour les employés et les audits. Cela inclut la personnalisation des descriptions des salaires, des dates, des types de paiement et d'autres informations pertinentes pour les bulletins de salaire.</w:t>
      </w:r>
    </w:p>
    <w:p w14:paraId="481510DC" w14:textId="77777777" w:rsidR="00030BD4" w:rsidRDefault="00030BD4" w:rsidP="00030BD4"/>
    <w:p w14:paraId="6B34A3DB" w14:textId="77777777" w:rsidR="00030BD4" w:rsidRPr="009F4BA0" w:rsidRDefault="00030BD4" w:rsidP="00030BD4"/>
    <w:p w14:paraId="5D7F03E4" w14:textId="77777777" w:rsidR="00030BD4" w:rsidRPr="009F4BA0" w:rsidRDefault="00030BD4" w:rsidP="00030BD4">
      <w:pPr>
        <w:rPr>
          <w:vanish/>
        </w:rPr>
      </w:pPr>
      <w:r w:rsidRPr="009F4BA0">
        <w:rPr>
          <w:vanish/>
        </w:rPr>
        <w:t>Haut du formulaire</w:t>
      </w:r>
    </w:p>
    <w:p w14:paraId="6CC51B11" w14:textId="77777777" w:rsidR="00030BD4" w:rsidRDefault="00030BD4" w:rsidP="00030BD4"/>
    <w:p w14:paraId="60AC41D3" w14:textId="77777777" w:rsidR="00030BD4" w:rsidRDefault="00030BD4" w:rsidP="00030BD4"/>
    <w:p w14:paraId="4B663629" w14:textId="77777777" w:rsidR="00030BD4" w:rsidRDefault="00030BD4" w:rsidP="00030BD4">
      <w:pPr>
        <w:pStyle w:val="Titre4"/>
      </w:pPr>
      <w:r w:rsidRPr="00E910E1">
        <w:rPr>
          <w:noProof/>
        </w:rPr>
        <w:lastRenderedPageBreak/>
        <w:drawing>
          <wp:anchor distT="0" distB="0" distL="114300" distR="114300" simplePos="0" relativeHeight="251663360" behindDoc="0" locked="0" layoutInCell="1" allowOverlap="1" wp14:anchorId="5E3A1E11" wp14:editId="76A05826">
            <wp:simplePos x="0" y="0"/>
            <wp:positionH relativeFrom="margin">
              <wp:align>left</wp:align>
            </wp:positionH>
            <wp:positionV relativeFrom="paragraph">
              <wp:posOffset>208915</wp:posOffset>
            </wp:positionV>
            <wp:extent cx="9554210" cy="6391910"/>
            <wp:effectExtent l="0" t="0" r="8890" b="8890"/>
            <wp:wrapSquare wrapText="bothSides"/>
            <wp:docPr id="3266531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3186" name=""/>
                    <pic:cNvPicPr/>
                  </pic:nvPicPr>
                  <pic:blipFill>
                    <a:blip r:embed="rId131">
                      <a:extLst>
                        <a:ext uri="{28A0092B-C50C-407E-A947-70E740481C1C}">
                          <a14:useLocalDpi xmlns:a14="http://schemas.microsoft.com/office/drawing/2010/main" val="0"/>
                        </a:ext>
                      </a:extLst>
                    </a:blip>
                    <a:stretch>
                      <a:fillRect/>
                    </a:stretch>
                  </pic:blipFill>
                  <pic:spPr>
                    <a:xfrm>
                      <a:off x="0" y="0"/>
                      <a:ext cx="9554210" cy="6391910"/>
                    </a:xfrm>
                    <a:prstGeom prst="rect">
                      <a:avLst/>
                    </a:prstGeom>
                  </pic:spPr>
                </pic:pic>
              </a:graphicData>
            </a:graphic>
            <wp14:sizeRelH relativeFrom="margin">
              <wp14:pctWidth>0</wp14:pctWidth>
            </wp14:sizeRelH>
            <wp14:sizeRelV relativeFrom="margin">
              <wp14:pctHeight>0</wp14:pctHeight>
            </wp14:sizeRelV>
          </wp:anchor>
        </w:drawing>
      </w:r>
      <w:r>
        <w:t xml:space="preserve">Gestion des décomptes salaires sd908 : </w:t>
      </w:r>
    </w:p>
    <w:p w14:paraId="2B389C10" w14:textId="77777777" w:rsidR="00030BD4" w:rsidRDefault="00030BD4" w:rsidP="00030BD4"/>
    <w:p w14:paraId="35C7CB22" w14:textId="77777777" w:rsidR="00030BD4" w:rsidRPr="004968F4" w:rsidRDefault="00030BD4" w:rsidP="00030BD4">
      <w:pPr>
        <w:rPr>
          <w:b/>
          <w:bCs/>
          <w:u w:val="single"/>
        </w:rPr>
      </w:pPr>
      <w:r w:rsidRPr="004968F4">
        <w:rPr>
          <w:b/>
          <w:bCs/>
          <w:u w:val="single"/>
        </w:rPr>
        <w:lastRenderedPageBreak/>
        <w:t>Note explicative des gestions des décomptes salaires programme « sd908 » :</w:t>
      </w:r>
    </w:p>
    <w:p w14:paraId="4CC8AF77" w14:textId="77777777" w:rsidR="00030BD4" w:rsidRPr="00655765" w:rsidRDefault="00030BD4" w:rsidP="00030BD4">
      <w:r w:rsidRPr="00655765">
        <w:t>Le programme "sd908" est conçu pour la gestion des décomptes salariaux au sein d'une organisation. Voici une explication détaillée de ses composants principaux :</w:t>
      </w:r>
    </w:p>
    <w:p w14:paraId="4A005972" w14:textId="77777777" w:rsidR="00030BD4" w:rsidRPr="00655765" w:rsidRDefault="00030BD4" w:rsidP="00030BD4">
      <w:pPr>
        <w:numPr>
          <w:ilvl w:val="0"/>
          <w:numId w:val="229"/>
        </w:numPr>
      </w:pPr>
      <w:r w:rsidRPr="00655765">
        <w:rPr>
          <w:b/>
          <w:bCs/>
        </w:rPr>
        <w:t>N° Genre</w:t>
      </w:r>
      <w:r w:rsidRPr="00655765">
        <w:t xml:space="preserve"> : Chaque type de décompte est identifié par un numéro unique, permettant un classement et une référence aisée.</w:t>
      </w:r>
    </w:p>
    <w:p w14:paraId="0A7455DD" w14:textId="77777777" w:rsidR="00030BD4" w:rsidRPr="00655765" w:rsidRDefault="00030BD4" w:rsidP="00030BD4">
      <w:pPr>
        <w:numPr>
          <w:ilvl w:val="0"/>
          <w:numId w:val="229"/>
        </w:numPr>
      </w:pPr>
      <w:r w:rsidRPr="00655765">
        <w:rPr>
          <w:b/>
          <w:bCs/>
        </w:rPr>
        <w:t>Désignation 1</w:t>
      </w:r>
      <w:r w:rsidRPr="00655765">
        <w:t xml:space="preserve"> et </w:t>
      </w:r>
      <w:r w:rsidRPr="00655765">
        <w:rPr>
          <w:b/>
          <w:bCs/>
        </w:rPr>
        <w:t>Désignation 2</w:t>
      </w:r>
      <w:r w:rsidRPr="00655765">
        <w:t xml:space="preserve"> : Ces champs fournissent des détails sur chaque décompte salarial. La première désignation peut correspondre à une description courte, tandis que la deuxième pourrait offrir des précisions supplémentaires ou être utilisée pour des notes internes.</w:t>
      </w:r>
    </w:p>
    <w:p w14:paraId="2C0EC4E5" w14:textId="77777777" w:rsidR="00030BD4" w:rsidRPr="00655765" w:rsidRDefault="00030BD4" w:rsidP="00030BD4">
      <w:pPr>
        <w:numPr>
          <w:ilvl w:val="0"/>
          <w:numId w:val="229"/>
        </w:numPr>
      </w:pPr>
      <w:r w:rsidRPr="00655765">
        <w:rPr>
          <w:b/>
          <w:bCs/>
        </w:rPr>
        <w:t>Web</w:t>
      </w:r>
      <w:r w:rsidRPr="00655765">
        <w:t xml:space="preserve"> : Cette colonne indique si le type de décompte est accessible ou utilisé via une interface web, ce qui pourrait être utile pour des systèmes de paie en ligne ou des portails employés.</w:t>
      </w:r>
    </w:p>
    <w:p w14:paraId="4DA45537" w14:textId="77777777" w:rsidR="00030BD4" w:rsidRPr="00655765" w:rsidRDefault="00030BD4" w:rsidP="00030BD4">
      <w:pPr>
        <w:numPr>
          <w:ilvl w:val="0"/>
          <w:numId w:val="229"/>
        </w:numPr>
      </w:pPr>
      <w:r w:rsidRPr="00655765">
        <w:rPr>
          <w:b/>
          <w:bCs/>
        </w:rPr>
        <w:t>Langue</w:t>
      </w:r>
      <w:r w:rsidRPr="00655765">
        <w:t xml:space="preserve"> : Il est possible de sélectionner la langue pour afficher et modifier les informations du décompte, ce qui est crucial dans un environnement multilingue.</w:t>
      </w:r>
    </w:p>
    <w:p w14:paraId="3465F885" w14:textId="77777777" w:rsidR="00030BD4" w:rsidRPr="00655765" w:rsidRDefault="00030BD4" w:rsidP="00030BD4">
      <w:pPr>
        <w:numPr>
          <w:ilvl w:val="0"/>
          <w:numId w:val="229"/>
        </w:numPr>
      </w:pPr>
      <w:r w:rsidRPr="00655765">
        <w:rPr>
          <w:b/>
          <w:bCs/>
        </w:rPr>
        <w:t>Numéro</w:t>
      </w:r>
      <w:r w:rsidRPr="00655765">
        <w:t xml:space="preserve"> : Sert à entrer le numéro spécifique d'un décompte pour le rechercher ou le modifier.</w:t>
      </w:r>
    </w:p>
    <w:p w14:paraId="46FBE27A" w14:textId="77777777" w:rsidR="00030BD4" w:rsidRPr="00655765" w:rsidRDefault="00030BD4" w:rsidP="00030BD4">
      <w:pPr>
        <w:numPr>
          <w:ilvl w:val="0"/>
          <w:numId w:val="229"/>
        </w:numPr>
      </w:pPr>
      <w:r w:rsidRPr="00655765">
        <w:rPr>
          <w:b/>
          <w:bCs/>
        </w:rPr>
        <w:t>Code</w:t>
      </w:r>
      <w:r w:rsidRPr="00655765">
        <w:t xml:space="preserve"> : Il s'agit du code attribué au décompte pour une identification rapide au sein du système ERP.</w:t>
      </w:r>
    </w:p>
    <w:p w14:paraId="482C4C32" w14:textId="77777777" w:rsidR="00030BD4" w:rsidRPr="00655765" w:rsidRDefault="00030BD4" w:rsidP="00030BD4">
      <w:pPr>
        <w:numPr>
          <w:ilvl w:val="0"/>
          <w:numId w:val="229"/>
        </w:numPr>
      </w:pPr>
      <w:r w:rsidRPr="00655765">
        <w:rPr>
          <w:b/>
          <w:bCs/>
        </w:rPr>
        <w:t>Désignation [1] et [2]</w:t>
      </w:r>
      <w:r w:rsidRPr="00655765">
        <w:t xml:space="preserve"> : Ces champs sont destinés à entrer la désignation complète du décompte, offrant plus de détails que le titre abrégé.</w:t>
      </w:r>
    </w:p>
    <w:p w14:paraId="6673E6E3" w14:textId="77777777" w:rsidR="00030BD4" w:rsidRPr="00655765" w:rsidRDefault="00030BD4" w:rsidP="00030BD4">
      <w:r w:rsidRPr="00655765">
        <w:t>Les options telles que "</w:t>
      </w:r>
      <w:r w:rsidRPr="00655765">
        <w:rPr>
          <w:b/>
          <w:bCs/>
        </w:rPr>
        <w:t>WEB - Liste utilisateurs et visas</w:t>
      </w:r>
      <w:r w:rsidRPr="00655765">
        <w:t>", "</w:t>
      </w:r>
      <w:r w:rsidRPr="00655765">
        <w:rPr>
          <w:b/>
          <w:bCs/>
        </w:rPr>
        <w:t>Afficher dans le planning chantier</w:t>
      </w:r>
      <w:r w:rsidRPr="00655765">
        <w:t>", et "</w:t>
      </w:r>
      <w:r w:rsidRPr="00655765">
        <w:rPr>
          <w:b/>
          <w:bCs/>
        </w:rPr>
        <w:t>Afficher dans le planning RH</w:t>
      </w:r>
      <w:r w:rsidRPr="00655765">
        <w:t xml:space="preserve">" </w:t>
      </w:r>
      <w:r>
        <w:t>sont</w:t>
      </w:r>
      <w:r w:rsidRPr="00655765">
        <w:t xml:space="preserve"> des paramètres de configuration qui permettent de personnaliser l'affichage et l'accès aux données des décomptes salariaux selon les besoins de l'entreprise. Cela pourrait inclure la gestion de l'accès aux données pour différents départements ou pour des raisons de conformité.</w:t>
      </w:r>
    </w:p>
    <w:p w14:paraId="076D92AC" w14:textId="77777777" w:rsidR="00030BD4" w:rsidRPr="00655765" w:rsidRDefault="00030BD4" w:rsidP="00030BD4">
      <w:r w:rsidRPr="00655765">
        <w:t>Ce programme est probablement utilisé par les départements des ressources humaines et de la comptabilité pour s'assurer que tous les aspects des décomptes salariaux sont correctement gérés et enregistrés. Il aide à maintenir l'ordre et la clarté dans la gestion des salaires et des diverses indemnités ou déductions qui y sont associées.</w:t>
      </w:r>
    </w:p>
    <w:p w14:paraId="11A07BCC" w14:textId="77777777" w:rsidR="00030BD4" w:rsidRDefault="00030BD4" w:rsidP="00030BD4">
      <w:r>
        <w:br w:type="textWrapping" w:clear="all"/>
      </w:r>
    </w:p>
    <w:p w14:paraId="54B9F422" w14:textId="77777777" w:rsidR="00030BD4" w:rsidRDefault="00030BD4" w:rsidP="00030BD4">
      <w:pPr>
        <w:pStyle w:val="Titre4"/>
      </w:pPr>
      <w:r>
        <w:lastRenderedPageBreak/>
        <w:t xml:space="preserve">Paramètres listes salaires sd910 : </w:t>
      </w:r>
    </w:p>
    <w:p w14:paraId="7CD7B0F0" w14:textId="77777777" w:rsidR="00030BD4" w:rsidRDefault="00030BD4" w:rsidP="00030BD4">
      <w:r w:rsidRPr="00052B27">
        <w:rPr>
          <w:noProof/>
        </w:rPr>
        <w:drawing>
          <wp:inline distT="0" distB="0" distL="0" distR="0" wp14:anchorId="0062B22E" wp14:editId="655A324D">
            <wp:extent cx="9583487" cy="6430272"/>
            <wp:effectExtent l="0" t="0" r="0" b="8890"/>
            <wp:docPr id="445898660"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8660" name="Image 1" descr="Une image contenant texte, capture d’écran, affichage, nombre&#10;&#10;Description générée automatiquement"/>
                    <pic:cNvPicPr/>
                  </pic:nvPicPr>
                  <pic:blipFill>
                    <a:blip r:embed="rId132"/>
                    <a:stretch>
                      <a:fillRect/>
                    </a:stretch>
                  </pic:blipFill>
                  <pic:spPr>
                    <a:xfrm>
                      <a:off x="0" y="0"/>
                      <a:ext cx="9583487" cy="6430272"/>
                    </a:xfrm>
                    <a:prstGeom prst="rect">
                      <a:avLst/>
                    </a:prstGeom>
                  </pic:spPr>
                </pic:pic>
              </a:graphicData>
            </a:graphic>
          </wp:inline>
        </w:drawing>
      </w:r>
    </w:p>
    <w:p w14:paraId="79ABD94D" w14:textId="77777777" w:rsidR="00030BD4" w:rsidRDefault="00030BD4" w:rsidP="00030BD4">
      <w:pPr>
        <w:rPr>
          <w:b/>
          <w:bCs/>
          <w:u w:val="single"/>
        </w:rPr>
      </w:pPr>
      <w:r w:rsidRPr="00C32C41">
        <w:rPr>
          <w:b/>
          <w:bCs/>
          <w:u w:val="single"/>
        </w:rPr>
        <w:lastRenderedPageBreak/>
        <w:t xml:space="preserve">Note explicative des paramètres des listes salaires programme « sd910 » : </w:t>
      </w:r>
    </w:p>
    <w:p w14:paraId="50BC5163" w14:textId="77777777" w:rsidR="00030BD4" w:rsidRDefault="00030BD4" w:rsidP="00030BD4">
      <w:pPr>
        <w:rPr>
          <w:b/>
          <w:bCs/>
          <w:u w:val="single"/>
        </w:rPr>
      </w:pPr>
    </w:p>
    <w:p w14:paraId="638B2AE3" w14:textId="77777777" w:rsidR="00030BD4" w:rsidRPr="00D04885" w:rsidRDefault="00030BD4" w:rsidP="00030BD4">
      <w:r w:rsidRPr="00D04885">
        <w:t xml:space="preserve">Le programme "sd910" </w:t>
      </w:r>
      <w:r>
        <w:t>est</w:t>
      </w:r>
      <w:r w:rsidRPr="00D04885">
        <w:t xml:space="preserve"> conçu pour gérer et configurer les paramètres des listes salariales. Voici une explication fonctionnelle de ses composants principaux :</w:t>
      </w:r>
    </w:p>
    <w:p w14:paraId="6CF94431" w14:textId="77777777" w:rsidR="00030BD4" w:rsidRPr="00D04885" w:rsidRDefault="00030BD4" w:rsidP="00030BD4">
      <w:pPr>
        <w:numPr>
          <w:ilvl w:val="0"/>
          <w:numId w:val="230"/>
        </w:numPr>
      </w:pPr>
      <w:r w:rsidRPr="00D04885">
        <w:rPr>
          <w:b/>
          <w:bCs/>
        </w:rPr>
        <w:t>Programme</w:t>
      </w:r>
      <w:r w:rsidRPr="00D04885">
        <w:t xml:space="preserve"> : Il s'agit d'une liste de différents programmes ou modules, chacun étant identifié par un code unique, comme "FVE-100", "FVE-130", etc. Ces codes peuvent correspondre à des configurations ou des modèles spécifiques de bulletins de paie ou de rapports financiers.</w:t>
      </w:r>
    </w:p>
    <w:p w14:paraId="31BA0410" w14:textId="77777777" w:rsidR="00030BD4" w:rsidRPr="00D04885" w:rsidRDefault="00030BD4" w:rsidP="00030BD4">
      <w:pPr>
        <w:numPr>
          <w:ilvl w:val="0"/>
          <w:numId w:val="230"/>
        </w:numPr>
      </w:pPr>
      <w:r w:rsidRPr="00D04885">
        <w:rPr>
          <w:b/>
          <w:bCs/>
        </w:rPr>
        <w:t>Colonne</w:t>
      </w:r>
      <w:r w:rsidRPr="00D04885">
        <w:t xml:space="preserve"> : Ce champ permet de sélectionner ou d'indiquer une colonne spécifique à configurer ou à examiner dans le cadre du programme choisi. Par exemple, la colonne "100" peut correspondre à une colonne particulière dans un modèle de liste salariale.</w:t>
      </w:r>
    </w:p>
    <w:p w14:paraId="483AA1D2" w14:textId="77777777" w:rsidR="00030BD4" w:rsidRPr="00D04885" w:rsidRDefault="00030BD4" w:rsidP="00030BD4">
      <w:pPr>
        <w:numPr>
          <w:ilvl w:val="0"/>
          <w:numId w:val="230"/>
        </w:numPr>
      </w:pPr>
      <w:r w:rsidRPr="00D04885">
        <w:rPr>
          <w:b/>
          <w:bCs/>
        </w:rPr>
        <w:t>Type</w:t>
      </w:r>
      <w:r w:rsidRPr="00D04885">
        <w:t xml:space="preserve"> : Cette section permet de sélectionner le type de donnée ou de format à appliquer à la colonne sélectionnée, comme des pourcentages, des montants fixes, des codes spéciaux, etc.</w:t>
      </w:r>
    </w:p>
    <w:p w14:paraId="0C5EBE1F" w14:textId="77777777" w:rsidR="00030BD4" w:rsidRPr="00D04885" w:rsidRDefault="00030BD4" w:rsidP="00030BD4">
      <w:pPr>
        <w:numPr>
          <w:ilvl w:val="0"/>
          <w:numId w:val="230"/>
        </w:numPr>
      </w:pPr>
      <w:r w:rsidRPr="00D04885">
        <w:rPr>
          <w:b/>
          <w:bCs/>
        </w:rPr>
        <w:t>Texte</w:t>
      </w:r>
      <w:r w:rsidRPr="00D04885">
        <w:t xml:space="preserve"> : Il semble y avoir plusieurs champs "Texte" où vous pouvez saisir des informations descriptives ou des valeurs qui seront affichées dans la colonne sélectionnée du bulletin de paie ou du rapport financier.</w:t>
      </w:r>
    </w:p>
    <w:p w14:paraId="29B07405" w14:textId="77777777" w:rsidR="00030BD4" w:rsidRPr="00D04885" w:rsidRDefault="00030BD4" w:rsidP="00030BD4">
      <w:r w:rsidRPr="00D04885">
        <w:t xml:space="preserve">En dessous, on voit une série de champs numérotés de "1" à "60", qui </w:t>
      </w:r>
      <w:r>
        <w:t>sont</w:t>
      </w:r>
      <w:r w:rsidRPr="00D04885">
        <w:t xml:space="preserve"> utilisés pour entrer des valeurs ou des paramètres spécifiques qui seront appliqués à la liste salariale selon le programme et la colonne sélectionnés. Ces valeurs peuvent représenter des montants, des pourcentages, des codes d'identification, etc., qui sont nécessaires pour calculer et générer correctement les bulletins de paie.</w:t>
      </w:r>
    </w:p>
    <w:p w14:paraId="715FA59A" w14:textId="77777777" w:rsidR="00030BD4" w:rsidRPr="00D04885" w:rsidRDefault="00030BD4" w:rsidP="00030BD4">
      <w:r w:rsidRPr="00D04885">
        <w:t>Ce programme aide les utilisateurs à personnaliser et à contrôler finement la façon dont les données salariales sont organisées et affichées, garantissant que les bulletins de paie ou les rapports financiers générés répondent aux besoins spécifiques de l'entreprise et aux exigences réglementaires.</w:t>
      </w:r>
    </w:p>
    <w:p w14:paraId="7D60F137" w14:textId="77777777" w:rsidR="00030BD4" w:rsidRPr="00C32C41" w:rsidRDefault="00030BD4" w:rsidP="00030BD4"/>
    <w:p w14:paraId="0B12B6F5" w14:textId="77777777" w:rsidR="00030BD4" w:rsidRDefault="00030BD4" w:rsidP="00030BD4">
      <w:pPr>
        <w:pStyle w:val="Titre4"/>
      </w:pPr>
      <w:r>
        <w:lastRenderedPageBreak/>
        <w:t xml:space="preserve">Etats civils sd912 : </w:t>
      </w:r>
    </w:p>
    <w:p w14:paraId="68017EBD" w14:textId="77777777" w:rsidR="00030BD4" w:rsidRDefault="00030BD4" w:rsidP="00030BD4">
      <w:r w:rsidRPr="00AA0756">
        <w:rPr>
          <w:noProof/>
        </w:rPr>
        <w:drawing>
          <wp:inline distT="0" distB="0" distL="0" distR="0" wp14:anchorId="50489887" wp14:editId="0C105221">
            <wp:extent cx="9564435" cy="6392167"/>
            <wp:effectExtent l="0" t="0" r="0" b="8890"/>
            <wp:docPr id="1074621485"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1485" name="Image 1" descr="Une image contenant texte, capture d’écran, affichage, nombre&#10;&#10;Description générée automatiquement"/>
                    <pic:cNvPicPr/>
                  </pic:nvPicPr>
                  <pic:blipFill>
                    <a:blip r:embed="rId133"/>
                    <a:stretch>
                      <a:fillRect/>
                    </a:stretch>
                  </pic:blipFill>
                  <pic:spPr>
                    <a:xfrm>
                      <a:off x="0" y="0"/>
                      <a:ext cx="9564435" cy="6392167"/>
                    </a:xfrm>
                    <a:prstGeom prst="rect">
                      <a:avLst/>
                    </a:prstGeom>
                  </pic:spPr>
                </pic:pic>
              </a:graphicData>
            </a:graphic>
          </wp:inline>
        </w:drawing>
      </w:r>
    </w:p>
    <w:p w14:paraId="1C67F92C" w14:textId="77777777" w:rsidR="00030BD4" w:rsidRDefault="00030BD4" w:rsidP="00030BD4">
      <w:pPr>
        <w:rPr>
          <w:b/>
          <w:bCs/>
          <w:u w:val="single"/>
        </w:rPr>
      </w:pPr>
      <w:r w:rsidRPr="00145A71">
        <w:rPr>
          <w:b/>
          <w:bCs/>
          <w:u w:val="single"/>
        </w:rPr>
        <w:lastRenderedPageBreak/>
        <w:t xml:space="preserve">Note explicative des Etats civils programme « sd912 » : </w:t>
      </w:r>
    </w:p>
    <w:p w14:paraId="5BCEBEA9" w14:textId="77777777" w:rsidR="00030BD4" w:rsidRPr="00145A71" w:rsidRDefault="00030BD4" w:rsidP="00030BD4">
      <w:r w:rsidRPr="00145A71">
        <w:t xml:space="preserve">Le programme "sd912" </w:t>
      </w:r>
      <w:r>
        <w:t>est</w:t>
      </w:r>
      <w:r w:rsidRPr="00145A71">
        <w:t xml:space="preserve"> un système de gestion des états civils au sein d'une plateforme de ressources humaines ou de paie. Voici une explication de ses éléments :</w:t>
      </w:r>
    </w:p>
    <w:p w14:paraId="257543A5" w14:textId="77777777" w:rsidR="00030BD4" w:rsidRPr="00145A71" w:rsidRDefault="00030BD4" w:rsidP="00030BD4">
      <w:pPr>
        <w:numPr>
          <w:ilvl w:val="0"/>
          <w:numId w:val="231"/>
        </w:numPr>
      </w:pPr>
      <w:r w:rsidRPr="00145A71">
        <w:rPr>
          <w:b/>
          <w:bCs/>
        </w:rPr>
        <w:t>No Code</w:t>
      </w:r>
      <w:r w:rsidRPr="00145A71">
        <w:t xml:space="preserve"> : Chaque état civil est associé à un code numérique unique pour faciliter le traitement et la catégorisation des données. Par exemple, "10" pour célibataire, "20" pour partenaire enregistré, etc.</w:t>
      </w:r>
    </w:p>
    <w:p w14:paraId="1EB0DA26" w14:textId="77777777" w:rsidR="00030BD4" w:rsidRPr="00145A71" w:rsidRDefault="00030BD4" w:rsidP="00030BD4">
      <w:pPr>
        <w:numPr>
          <w:ilvl w:val="0"/>
          <w:numId w:val="231"/>
        </w:numPr>
      </w:pPr>
      <w:r w:rsidRPr="00145A71">
        <w:rPr>
          <w:b/>
          <w:bCs/>
        </w:rPr>
        <w:t>Désignation</w:t>
      </w:r>
      <w:r w:rsidRPr="00145A71">
        <w:t xml:space="preserve"> : Ceci décrit l'état civil correspondant au code. Il s'agit d'étiquettes textuelles utilisées dans l'interface utilisateur de la plateforme ERP, telles que "Célibataire", "Marié(e)", "Divorcé(e)", etc.</w:t>
      </w:r>
    </w:p>
    <w:p w14:paraId="01ADA90B" w14:textId="77777777" w:rsidR="00030BD4" w:rsidRPr="00145A71" w:rsidRDefault="00030BD4" w:rsidP="00030BD4">
      <w:pPr>
        <w:numPr>
          <w:ilvl w:val="0"/>
          <w:numId w:val="231"/>
        </w:numPr>
      </w:pPr>
      <w:r w:rsidRPr="00145A71">
        <w:rPr>
          <w:b/>
          <w:bCs/>
        </w:rPr>
        <w:t>Texte Swissdec</w:t>
      </w:r>
      <w:r w:rsidRPr="00145A71">
        <w:t xml:space="preserve"> : Correspond aux traductions anglaises des états civils utilisés pour les communications et les rapports en anglais, tels que "single", "married", "divorced". Ceci est probablement utilisé pour des normes de reporting comme Swissdec qui est un standard de communication de données en Suisse.</w:t>
      </w:r>
    </w:p>
    <w:p w14:paraId="7E3AB82D" w14:textId="77777777" w:rsidR="00030BD4" w:rsidRPr="00145A71" w:rsidRDefault="00030BD4" w:rsidP="00030BD4">
      <w:r w:rsidRPr="00145A71">
        <w:t>Le programme permet donc de saisir et de gérer des informations relatives à l'état civil des employés, informations qui peuvent être cruciales pour la gestion des salaires, des taxes, des avantages sociaux, et d'autres processus RH. Il assure une classification claire et un rapport précis pour le traitement des données personnelles dans diverses situations administratives et légales.</w:t>
      </w:r>
    </w:p>
    <w:p w14:paraId="2DB8847F" w14:textId="77777777" w:rsidR="00030BD4" w:rsidRPr="00145A71" w:rsidRDefault="00030BD4" w:rsidP="00030BD4"/>
    <w:p w14:paraId="1ABFC724" w14:textId="77777777" w:rsidR="00030BD4" w:rsidRDefault="00030BD4" w:rsidP="00030BD4">
      <w:pPr>
        <w:pStyle w:val="Titre4"/>
      </w:pPr>
      <w:r>
        <w:lastRenderedPageBreak/>
        <w:t>Permis de séjour sd913 :</w:t>
      </w:r>
    </w:p>
    <w:p w14:paraId="4A478319" w14:textId="77777777" w:rsidR="00030BD4" w:rsidRDefault="00030BD4" w:rsidP="00030BD4">
      <w:r w:rsidRPr="00486A37">
        <w:rPr>
          <w:noProof/>
        </w:rPr>
        <w:drawing>
          <wp:inline distT="0" distB="0" distL="0" distR="0" wp14:anchorId="692B82B8" wp14:editId="4542B8AA">
            <wp:extent cx="9612066" cy="6401693"/>
            <wp:effectExtent l="0" t="0" r="8255" b="0"/>
            <wp:docPr id="1795173118"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3118" name="Image 1" descr="Une image contenant texte, capture d’écran, affichage, nombre&#10;&#10;Description générée automatiquement"/>
                    <pic:cNvPicPr/>
                  </pic:nvPicPr>
                  <pic:blipFill>
                    <a:blip r:embed="rId134"/>
                    <a:stretch>
                      <a:fillRect/>
                    </a:stretch>
                  </pic:blipFill>
                  <pic:spPr>
                    <a:xfrm>
                      <a:off x="0" y="0"/>
                      <a:ext cx="9612066" cy="6401693"/>
                    </a:xfrm>
                    <a:prstGeom prst="rect">
                      <a:avLst/>
                    </a:prstGeom>
                  </pic:spPr>
                </pic:pic>
              </a:graphicData>
            </a:graphic>
          </wp:inline>
        </w:drawing>
      </w:r>
    </w:p>
    <w:p w14:paraId="347D39D0" w14:textId="77777777" w:rsidR="00030BD4" w:rsidRDefault="00030BD4" w:rsidP="00030BD4">
      <w:pPr>
        <w:rPr>
          <w:b/>
          <w:bCs/>
          <w:u w:val="single"/>
        </w:rPr>
      </w:pPr>
      <w:r w:rsidRPr="00B60F56">
        <w:rPr>
          <w:b/>
          <w:bCs/>
          <w:u w:val="single"/>
        </w:rPr>
        <w:lastRenderedPageBreak/>
        <w:t xml:space="preserve">Note explicative du permis de séjour programme « sd913 » : </w:t>
      </w:r>
    </w:p>
    <w:p w14:paraId="431FB156" w14:textId="77777777" w:rsidR="00030BD4" w:rsidRPr="00AB477B" w:rsidRDefault="00030BD4" w:rsidP="00030BD4">
      <w:r w:rsidRPr="00AB477B">
        <w:t xml:space="preserve">Le programme "sd913" </w:t>
      </w:r>
      <w:r>
        <w:t>est</w:t>
      </w:r>
      <w:r w:rsidRPr="00AB477B">
        <w:t xml:space="preserve"> dédié à la gestion des différents types de permis de séjour dans un contexte de ressources humaines, probablement au sein d'une entreprise en Suisse. Voici les composantes de ce programme :</w:t>
      </w:r>
    </w:p>
    <w:p w14:paraId="31E302BD" w14:textId="77777777" w:rsidR="00030BD4" w:rsidRPr="00AB477B" w:rsidRDefault="00030BD4" w:rsidP="00030BD4">
      <w:pPr>
        <w:numPr>
          <w:ilvl w:val="0"/>
          <w:numId w:val="232"/>
        </w:numPr>
      </w:pPr>
      <w:r w:rsidRPr="00AB477B">
        <w:rPr>
          <w:b/>
          <w:bCs/>
        </w:rPr>
        <w:t>No Code</w:t>
      </w:r>
      <w:r w:rsidRPr="00AB477B">
        <w:t>: Chaque type de permis de séjour a un code numérique associé. Par exemple, "10" pour le permis annuel de catégorie B.</w:t>
      </w:r>
    </w:p>
    <w:p w14:paraId="6CECE5F9" w14:textId="77777777" w:rsidR="00030BD4" w:rsidRPr="00AB477B" w:rsidRDefault="00030BD4" w:rsidP="00030BD4">
      <w:pPr>
        <w:numPr>
          <w:ilvl w:val="0"/>
          <w:numId w:val="232"/>
        </w:numPr>
      </w:pPr>
      <w:r w:rsidRPr="00AB477B">
        <w:rPr>
          <w:b/>
          <w:bCs/>
        </w:rPr>
        <w:t>Désignation</w:t>
      </w:r>
      <w:r w:rsidRPr="00AB477B">
        <w:t>: Cette colonne décrit le type de permis de séjour. Il est probablement utilisé pour classifier les employés selon leur statut de résidence en Suisse, avec des désignations telles que "Permis annuel (cat. B)" ou "Frontaliers (cat. G)".</w:t>
      </w:r>
    </w:p>
    <w:p w14:paraId="573F6F13" w14:textId="77777777" w:rsidR="00030BD4" w:rsidRPr="00AB477B" w:rsidRDefault="00030BD4" w:rsidP="00030BD4">
      <w:pPr>
        <w:numPr>
          <w:ilvl w:val="0"/>
          <w:numId w:val="232"/>
        </w:numPr>
      </w:pPr>
      <w:r w:rsidRPr="00AB477B">
        <w:rPr>
          <w:b/>
          <w:bCs/>
        </w:rPr>
        <w:t>Libellé</w:t>
      </w:r>
      <w:r w:rsidRPr="00AB477B">
        <w:t>: Correspond à un libellé abrégé du statut de séjour, comme "B" pour les permis annuels, "C" pour les permis d'établissement, ce qui facilite l'identification rapide dans les processus administratifs.</w:t>
      </w:r>
    </w:p>
    <w:p w14:paraId="37952237" w14:textId="77777777" w:rsidR="00030BD4" w:rsidRPr="00AB477B" w:rsidRDefault="00030BD4" w:rsidP="00030BD4">
      <w:pPr>
        <w:numPr>
          <w:ilvl w:val="0"/>
          <w:numId w:val="232"/>
        </w:numPr>
      </w:pPr>
      <w:r w:rsidRPr="00AB477B">
        <w:rPr>
          <w:b/>
          <w:bCs/>
        </w:rPr>
        <w:t>Texte Swissdec</w:t>
      </w:r>
      <w:r w:rsidRPr="00AB477B">
        <w:t>: Il s'agit des traductions en anglais des termes utilisés pour les permis de séjour, vraisemblablement pour la conformité avec les standards Swissdec, un protocole suisse de transmission électronique des données salariales.</w:t>
      </w:r>
    </w:p>
    <w:p w14:paraId="6F4E6A8D" w14:textId="77777777" w:rsidR="00030BD4" w:rsidRPr="00AB477B" w:rsidRDefault="00030BD4" w:rsidP="00030BD4">
      <w:r w:rsidRPr="00AB477B">
        <w:t>Ce programme permet donc aux gestionnaires RH de suivre le statut de séjour de leurs employés, de s'assurer de leur conformité avec les réglementations d'immigration et de produire des rapports précis pour les organismes gouvernementaux ou les audits internes.</w:t>
      </w:r>
    </w:p>
    <w:p w14:paraId="2E5A8382" w14:textId="77777777" w:rsidR="00030BD4" w:rsidRPr="00AB477B" w:rsidRDefault="00030BD4" w:rsidP="00030BD4"/>
    <w:p w14:paraId="6173D56F" w14:textId="77777777" w:rsidR="00030BD4" w:rsidRDefault="00030BD4" w:rsidP="00030BD4">
      <w:pPr>
        <w:pStyle w:val="Titre4"/>
      </w:pPr>
      <w:r>
        <w:lastRenderedPageBreak/>
        <w:t xml:space="preserve">Contrats de travail sd914 : </w:t>
      </w:r>
    </w:p>
    <w:p w14:paraId="33D000E8" w14:textId="77777777" w:rsidR="00030BD4" w:rsidRDefault="00030BD4" w:rsidP="00030BD4">
      <w:r w:rsidRPr="00ED6914">
        <w:rPr>
          <w:noProof/>
        </w:rPr>
        <w:drawing>
          <wp:inline distT="0" distB="0" distL="0" distR="0" wp14:anchorId="2BB33A36" wp14:editId="15CCE50A">
            <wp:extent cx="9593014" cy="6382641"/>
            <wp:effectExtent l="0" t="0" r="8255" b="0"/>
            <wp:docPr id="133772971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9713" name="Image 1" descr="Une image contenant texte, capture d’écran, affichage, logiciel&#10;&#10;Description générée automatiquement"/>
                    <pic:cNvPicPr/>
                  </pic:nvPicPr>
                  <pic:blipFill>
                    <a:blip r:embed="rId135"/>
                    <a:stretch>
                      <a:fillRect/>
                    </a:stretch>
                  </pic:blipFill>
                  <pic:spPr>
                    <a:xfrm>
                      <a:off x="0" y="0"/>
                      <a:ext cx="9593014" cy="6382641"/>
                    </a:xfrm>
                    <a:prstGeom prst="rect">
                      <a:avLst/>
                    </a:prstGeom>
                  </pic:spPr>
                </pic:pic>
              </a:graphicData>
            </a:graphic>
          </wp:inline>
        </w:drawing>
      </w:r>
    </w:p>
    <w:p w14:paraId="4DBF883E" w14:textId="77777777" w:rsidR="00030BD4" w:rsidRDefault="00030BD4" w:rsidP="00030BD4">
      <w:pPr>
        <w:rPr>
          <w:b/>
          <w:bCs/>
          <w:u w:val="single"/>
        </w:rPr>
      </w:pPr>
      <w:r w:rsidRPr="00A430FC">
        <w:rPr>
          <w:b/>
          <w:bCs/>
          <w:u w:val="single"/>
        </w:rPr>
        <w:lastRenderedPageBreak/>
        <w:t xml:space="preserve">Note explicative des contrats de travail programme « sd914 » : </w:t>
      </w:r>
    </w:p>
    <w:p w14:paraId="47DA82B2" w14:textId="77777777" w:rsidR="00030BD4" w:rsidRPr="00BD5D23" w:rsidRDefault="00030BD4" w:rsidP="00030BD4">
      <w:r w:rsidRPr="00BD5D23">
        <w:t xml:space="preserve">Le programme "sd914" </w:t>
      </w:r>
      <w:r>
        <w:t>gère</w:t>
      </w:r>
      <w:r w:rsidRPr="00BD5D23">
        <w:t xml:space="preserve"> les contrats de travail au sein d'une entreprise ou organisation. Les détails sur les éléments du programme sont les suivants :</w:t>
      </w:r>
    </w:p>
    <w:p w14:paraId="24D4CE24" w14:textId="77777777" w:rsidR="00030BD4" w:rsidRPr="00BD5D23" w:rsidRDefault="00030BD4" w:rsidP="00030BD4">
      <w:pPr>
        <w:numPr>
          <w:ilvl w:val="0"/>
          <w:numId w:val="233"/>
        </w:numPr>
      </w:pPr>
      <w:r w:rsidRPr="00BD5D23">
        <w:rPr>
          <w:b/>
          <w:bCs/>
        </w:rPr>
        <w:t>No Code</w:t>
      </w:r>
      <w:r w:rsidRPr="00BD5D23">
        <w:t xml:space="preserve"> : Il semble s'agir d'un code numérique attribué à chaque type de contrat de travail. Par exemple, le code "5" correspond à un contrat à durée indéterminée avec salaire mensuel.</w:t>
      </w:r>
    </w:p>
    <w:p w14:paraId="12F50F00" w14:textId="77777777" w:rsidR="00030BD4" w:rsidRPr="00BD5D23" w:rsidRDefault="00030BD4" w:rsidP="00030BD4">
      <w:pPr>
        <w:numPr>
          <w:ilvl w:val="0"/>
          <w:numId w:val="233"/>
        </w:numPr>
      </w:pPr>
      <w:r w:rsidRPr="00BD5D23">
        <w:rPr>
          <w:b/>
          <w:bCs/>
        </w:rPr>
        <w:t>Désignation</w:t>
      </w:r>
      <w:r w:rsidRPr="00BD5D23">
        <w:t xml:space="preserve"> : Cette colonne fournit une description du type de contrat. On y trouve des désignations comme "Contrat à durée indéterminée avec salaire mensuel" ou "Contrat d'apprentissage", ce qui indique la nature et les termes du contrat de travail.</w:t>
      </w:r>
    </w:p>
    <w:p w14:paraId="5E4D3742" w14:textId="77777777" w:rsidR="00030BD4" w:rsidRPr="00BD5D23" w:rsidRDefault="00030BD4" w:rsidP="00030BD4">
      <w:pPr>
        <w:numPr>
          <w:ilvl w:val="0"/>
          <w:numId w:val="233"/>
        </w:numPr>
      </w:pPr>
      <w:r w:rsidRPr="00BD5D23">
        <w:rPr>
          <w:b/>
          <w:bCs/>
        </w:rPr>
        <w:t>Texte Swissdec</w:t>
      </w:r>
      <w:r w:rsidRPr="00BD5D23">
        <w:t xml:space="preserve"> : Il s'agit probablement de la terminologie standard utilisée pour les communications et les déclarations auprès des autorités suisses, telle que la déclaration des salaires. Par exemple, "indefiniteSalaryMth" pour les contrats à durée indéterminée avec salaire mensuel.</w:t>
      </w:r>
    </w:p>
    <w:p w14:paraId="534DCB06" w14:textId="77777777" w:rsidR="00030BD4" w:rsidRPr="00BD5D23" w:rsidRDefault="00030BD4" w:rsidP="00030BD4">
      <w:r w:rsidRPr="00BD5D23">
        <w:t>Ce programme est donc un outil important pour la gestion des ressources humaines, permettant de catégoriser et de suivre les différents contrats de travail pour s'assurer que les termes de chaque contrat sont correctement enregistrés et communiqués en interne ainsi qu'aux autorités compétentes.</w:t>
      </w:r>
    </w:p>
    <w:p w14:paraId="6A727C2B" w14:textId="77777777" w:rsidR="00030BD4" w:rsidRPr="00A430FC" w:rsidRDefault="00030BD4" w:rsidP="00030BD4"/>
    <w:p w14:paraId="45127967" w14:textId="77777777" w:rsidR="00030BD4" w:rsidRDefault="00030BD4" w:rsidP="00030BD4">
      <w:pPr>
        <w:pStyle w:val="Titre4"/>
      </w:pPr>
      <w:r>
        <w:lastRenderedPageBreak/>
        <w:t>Texte de la statistique ESS sd915 :</w:t>
      </w:r>
    </w:p>
    <w:p w14:paraId="70C840F4" w14:textId="77777777" w:rsidR="00030BD4" w:rsidRDefault="00030BD4" w:rsidP="00030BD4">
      <w:r w:rsidRPr="007B363D">
        <w:rPr>
          <w:noProof/>
        </w:rPr>
        <w:drawing>
          <wp:inline distT="0" distB="0" distL="0" distR="0" wp14:anchorId="707B65AE" wp14:editId="48F8B521">
            <wp:extent cx="9583487" cy="6401693"/>
            <wp:effectExtent l="0" t="0" r="0" b="0"/>
            <wp:docPr id="61165956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9565" name="Image 1" descr="Une image contenant texte, capture d’écran, affichage, logiciel&#10;&#10;Description générée automatiquement"/>
                    <pic:cNvPicPr/>
                  </pic:nvPicPr>
                  <pic:blipFill>
                    <a:blip r:embed="rId136"/>
                    <a:stretch>
                      <a:fillRect/>
                    </a:stretch>
                  </pic:blipFill>
                  <pic:spPr>
                    <a:xfrm>
                      <a:off x="0" y="0"/>
                      <a:ext cx="9583487" cy="6401693"/>
                    </a:xfrm>
                    <a:prstGeom prst="rect">
                      <a:avLst/>
                    </a:prstGeom>
                  </pic:spPr>
                </pic:pic>
              </a:graphicData>
            </a:graphic>
          </wp:inline>
        </w:drawing>
      </w:r>
    </w:p>
    <w:p w14:paraId="4D70B6FE" w14:textId="77777777" w:rsidR="00030BD4" w:rsidRPr="0092507C" w:rsidRDefault="00030BD4" w:rsidP="00030BD4">
      <w:pPr>
        <w:rPr>
          <w:b/>
          <w:bCs/>
          <w:u w:val="single"/>
        </w:rPr>
      </w:pPr>
      <w:r w:rsidRPr="0092507C">
        <w:rPr>
          <w:b/>
          <w:bCs/>
          <w:u w:val="single"/>
        </w:rPr>
        <w:lastRenderedPageBreak/>
        <w:t xml:space="preserve">Note explicative des textes de la statistiques ESS programme « sd915 » : </w:t>
      </w:r>
    </w:p>
    <w:p w14:paraId="78290CE8" w14:textId="77777777" w:rsidR="00030BD4" w:rsidRDefault="00030BD4" w:rsidP="00030BD4"/>
    <w:p w14:paraId="59E109EE" w14:textId="77777777" w:rsidR="00030BD4" w:rsidRPr="0092507C" w:rsidRDefault="00030BD4" w:rsidP="00030BD4">
      <w:r w:rsidRPr="0092507C">
        <w:t xml:space="preserve">Le programme "sd915" </w:t>
      </w:r>
      <w:r>
        <w:t>est</w:t>
      </w:r>
      <w:r w:rsidRPr="0092507C">
        <w:t xml:space="preserve"> dédié à la catégorisation des niveaux de formation au sein d'une entreprise ou d'une organisation. Voici les détails de sa composition :</w:t>
      </w:r>
    </w:p>
    <w:p w14:paraId="2946CDCC" w14:textId="77777777" w:rsidR="00030BD4" w:rsidRPr="0092507C" w:rsidRDefault="00030BD4" w:rsidP="00030BD4">
      <w:pPr>
        <w:numPr>
          <w:ilvl w:val="0"/>
          <w:numId w:val="234"/>
        </w:numPr>
      </w:pPr>
      <w:r w:rsidRPr="0092507C">
        <w:rPr>
          <w:b/>
          <w:bCs/>
        </w:rPr>
        <w:t>No Code</w:t>
      </w:r>
      <w:r w:rsidRPr="0092507C">
        <w:t xml:space="preserve"> : Chaque niveau de formation se voit attribuer un code unique, probablement utilisé pour faciliter la saisie et l'analyse des données relatives à l'éducation des employés.</w:t>
      </w:r>
    </w:p>
    <w:p w14:paraId="1C51D8E3" w14:textId="77777777" w:rsidR="00030BD4" w:rsidRPr="0092507C" w:rsidRDefault="00030BD4" w:rsidP="00030BD4">
      <w:pPr>
        <w:numPr>
          <w:ilvl w:val="0"/>
          <w:numId w:val="234"/>
        </w:numPr>
      </w:pPr>
      <w:r w:rsidRPr="0092507C">
        <w:rPr>
          <w:b/>
          <w:bCs/>
        </w:rPr>
        <w:t>Désignation</w:t>
      </w:r>
      <w:r w:rsidRPr="0092507C">
        <w:t xml:space="preserve"> : Cette colonne décrit le niveau de formation, allant de diplômes universitaires comme "Université, EPF, Master" à des qualifications professionnelles telles que "Formation professionnelle supérieure, écoles supérieures".</w:t>
      </w:r>
    </w:p>
    <w:p w14:paraId="0AFA44C6" w14:textId="77777777" w:rsidR="00030BD4" w:rsidRPr="0092507C" w:rsidRDefault="00030BD4" w:rsidP="00030BD4">
      <w:pPr>
        <w:numPr>
          <w:ilvl w:val="0"/>
          <w:numId w:val="234"/>
        </w:numPr>
      </w:pPr>
      <w:r w:rsidRPr="0092507C">
        <w:rPr>
          <w:b/>
          <w:bCs/>
        </w:rPr>
        <w:t>Texte Swissdec</w:t>
      </w:r>
      <w:r w:rsidRPr="0092507C">
        <w:t xml:space="preserve"> : Il s'agit vraisemblablement des termes standardisés correspondants aux niveaux de formation, utilisés pour des déclarations officielles ou pour des échanges de données avec Swissdec, un système de transmission électronique de données en Suisse.</w:t>
      </w:r>
    </w:p>
    <w:p w14:paraId="3E2D1E45" w14:textId="77777777" w:rsidR="00030BD4" w:rsidRPr="0092507C" w:rsidRDefault="00030BD4" w:rsidP="00030BD4">
      <w:r w:rsidRPr="0092507C">
        <w:t>Ce programme est donc un outil essentiel pour la gestion des ressources humaines, notamment dans la gestion des parcours de formation des employés, et sert à documenter, suivre et déclarer les qualifications des employés de manière standardisée et conforme aux exigences réglementaires.</w:t>
      </w:r>
    </w:p>
    <w:p w14:paraId="63EF1BB3" w14:textId="77777777" w:rsidR="00030BD4" w:rsidRDefault="00030BD4" w:rsidP="00030BD4"/>
    <w:p w14:paraId="67068BAD" w14:textId="77777777" w:rsidR="00030BD4" w:rsidRDefault="00030BD4" w:rsidP="00030BD4">
      <w:pPr>
        <w:pStyle w:val="Titre4"/>
      </w:pPr>
      <w:r>
        <w:lastRenderedPageBreak/>
        <w:t>Genre de rubrique pour ordre édition cpte sd916 :</w:t>
      </w:r>
    </w:p>
    <w:p w14:paraId="01294A09" w14:textId="77777777" w:rsidR="00030BD4" w:rsidRDefault="00030BD4" w:rsidP="00030BD4">
      <w:r w:rsidRPr="00891D60">
        <w:rPr>
          <w:noProof/>
        </w:rPr>
        <w:drawing>
          <wp:inline distT="0" distB="0" distL="0" distR="0" wp14:anchorId="084982A4" wp14:editId="07258448">
            <wp:extent cx="9573961" cy="6382641"/>
            <wp:effectExtent l="0" t="0" r="8255" b="0"/>
            <wp:docPr id="973663739"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739" name="Image 1" descr="Une image contenant texte, capture d’écran, affichage, nombre&#10;&#10;Description générée automatiquement"/>
                    <pic:cNvPicPr/>
                  </pic:nvPicPr>
                  <pic:blipFill>
                    <a:blip r:embed="rId137"/>
                    <a:stretch>
                      <a:fillRect/>
                    </a:stretch>
                  </pic:blipFill>
                  <pic:spPr>
                    <a:xfrm>
                      <a:off x="0" y="0"/>
                      <a:ext cx="9573961" cy="6382641"/>
                    </a:xfrm>
                    <a:prstGeom prst="rect">
                      <a:avLst/>
                    </a:prstGeom>
                  </pic:spPr>
                </pic:pic>
              </a:graphicData>
            </a:graphic>
          </wp:inline>
        </w:drawing>
      </w:r>
    </w:p>
    <w:p w14:paraId="2809FB1C" w14:textId="77777777" w:rsidR="00030BD4" w:rsidRPr="00B830BF" w:rsidRDefault="00030BD4" w:rsidP="00030BD4">
      <w:pPr>
        <w:rPr>
          <w:b/>
          <w:bCs/>
          <w:u w:val="single"/>
        </w:rPr>
      </w:pPr>
      <w:r w:rsidRPr="00B830BF">
        <w:rPr>
          <w:b/>
          <w:bCs/>
          <w:u w:val="single"/>
        </w:rPr>
        <w:lastRenderedPageBreak/>
        <w:t xml:space="preserve">Note explicative du genre de rubrique pour l’ordre l’édition cpte programme « sd916 » : </w:t>
      </w:r>
    </w:p>
    <w:p w14:paraId="21F331B9" w14:textId="77777777" w:rsidR="00030BD4" w:rsidRDefault="00030BD4" w:rsidP="00030BD4"/>
    <w:p w14:paraId="09C74F4E" w14:textId="77777777" w:rsidR="00030BD4" w:rsidRPr="000A25F3" w:rsidRDefault="00030BD4" w:rsidP="00030BD4">
      <w:r w:rsidRPr="000A25F3">
        <w:t>Le programme "sd916" permet aux utilisateurs de créer, de gérer et d'éditer ces rubriques. Les utilisateurs peuvent ajouter de nouvelles rubriques, modifier celles existantes, rétablir des modifications, copier ou effacer des rubriques inutiles. Cela facilite la personnalisation des états générés par le système pour répondre aux besoins spécifiques de l'entreprise. La gestion efficace des rubriques est essentielle pour assurer la précision des rapports financiers et la clarté des analyses opérationnelles.</w:t>
      </w:r>
    </w:p>
    <w:p w14:paraId="3E3A0AF0" w14:textId="77777777" w:rsidR="00030BD4" w:rsidRPr="000A25F3" w:rsidRDefault="00030BD4" w:rsidP="00030BD4">
      <w:r w:rsidRPr="000A25F3">
        <w:t>L'interface utilisateur présente dans l'image montre une liste de rubriques déjà créées avec leur code et leur désignation, telles que "hors" pour Hors compte salaire, "avantbrut" pour Avant brut, etc. Ces rubriques pourraient être liées à la paie ou à d'autres fonctions financières, comme indiqué par les exemples de désignation de rubrique.</w:t>
      </w:r>
    </w:p>
    <w:p w14:paraId="53C25FBB" w14:textId="77777777" w:rsidR="00030BD4" w:rsidRPr="000A25F3" w:rsidRDefault="00030BD4" w:rsidP="00030BD4">
      <w:r w:rsidRPr="000A25F3">
        <w:t>Pour les consultants ou les utilisateurs finaux, comprendre comment interagir avec le programme "sd916" serait crucial pour effectuer des tâches telles que :</w:t>
      </w:r>
    </w:p>
    <w:p w14:paraId="62DF767A" w14:textId="77777777" w:rsidR="00030BD4" w:rsidRPr="000A25F3" w:rsidRDefault="00030BD4" w:rsidP="00030BD4">
      <w:pPr>
        <w:numPr>
          <w:ilvl w:val="0"/>
          <w:numId w:val="235"/>
        </w:numPr>
      </w:pPr>
      <w:r w:rsidRPr="000A25F3">
        <w:rPr>
          <w:b/>
          <w:bCs/>
        </w:rPr>
        <w:t>Ajouter une nouvelle rubrique</w:t>
      </w:r>
      <w:r w:rsidRPr="000A25F3">
        <w:t xml:space="preserve"> : Cela pourrait être nécessaire lors de l'introduction de nouveaux types de rémunération ou de déductions dans la structure salariale de l'entreprise.</w:t>
      </w:r>
    </w:p>
    <w:p w14:paraId="31D11597" w14:textId="77777777" w:rsidR="00030BD4" w:rsidRPr="000A25F3" w:rsidRDefault="00030BD4" w:rsidP="00030BD4">
      <w:pPr>
        <w:numPr>
          <w:ilvl w:val="0"/>
          <w:numId w:val="235"/>
        </w:numPr>
      </w:pPr>
      <w:r w:rsidRPr="000A25F3">
        <w:rPr>
          <w:b/>
          <w:bCs/>
        </w:rPr>
        <w:t>Modifier une rubrique existante</w:t>
      </w:r>
      <w:r w:rsidRPr="000A25F3">
        <w:t xml:space="preserve"> : Par exemple, si la législation fiscale change ou si l'entreprise décide de modifier la manière dont certaines rémunérations ou déductions sont traitées.</w:t>
      </w:r>
    </w:p>
    <w:p w14:paraId="3D361194" w14:textId="77777777" w:rsidR="00030BD4" w:rsidRPr="000A25F3" w:rsidRDefault="00030BD4" w:rsidP="00030BD4">
      <w:pPr>
        <w:numPr>
          <w:ilvl w:val="0"/>
          <w:numId w:val="235"/>
        </w:numPr>
      </w:pPr>
      <w:r w:rsidRPr="000A25F3">
        <w:rPr>
          <w:b/>
          <w:bCs/>
        </w:rPr>
        <w:t>Supprimer une rubrique</w:t>
      </w:r>
      <w:r w:rsidRPr="000A25F3">
        <w:t xml:space="preserve"> : Si une certaine rubrique n'est plus nécessaire ou si elle a été créée par erreur.</w:t>
      </w:r>
    </w:p>
    <w:p w14:paraId="5E4D3ECB" w14:textId="77777777" w:rsidR="00030BD4" w:rsidRPr="000A25F3" w:rsidRDefault="00030BD4" w:rsidP="00030BD4">
      <w:pPr>
        <w:numPr>
          <w:ilvl w:val="0"/>
          <w:numId w:val="235"/>
        </w:numPr>
      </w:pPr>
      <w:r w:rsidRPr="000A25F3">
        <w:rPr>
          <w:b/>
          <w:bCs/>
        </w:rPr>
        <w:t>Copier une rubrique</w:t>
      </w:r>
      <w:r w:rsidRPr="000A25F3">
        <w:t xml:space="preserve"> : Pour faciliter la création de nouvelles rubriques qui sont similaires à celles existantes, ce qui économise du temps et réduit les erreurs potentielles.</w:t>
      </w:r>
    </w:p>
    <w:p w14:paraId="546EDE64" w14:textId="77777777" w:rsidR="00030BD4" w:rsidRPr="000A25F3" w:rsidRDefault="00030BD4" w:rsidP="00030BD4">
      <w:r w:rsidRPr="000A25F3">
        <w:t>En résumé, le programme "sd916" dans le contexte d'un ERP est un outil administratif pour la gestion des rubriques financières ou opérationnelles qui sont essentielles pour la personnalisation et l'édition de rapports financiers et la structuration des données au sein de l'entreprise. Il offre une interface pour la création, la modification, la gestion et l'édition de ces rubriques afin de répondre aux exigences de reporting de l'entreprise.</w:t>
      </w:r>
    </w:p>
    <w:p w14:paraId="3C568AB4" w14:textId="77777777" w:rsidR="00030BD4" w:rsidRDefault="00030BD4" w:rsidP="00030BD4"/>
    <w:p w14:paraId="5F13F634" w14:textId="77777777" w:rsidR="00030BD4" w:rsidRPr="00891D60" w:rsidRDefault="00030BD4" w:rsidP="00030BD4"/>
    <w:p w14:paraId="1BD9086D" w14:textId="77777777" w:rsidR="00030BD4" w:rsidRDefault="00030BD4" w:rsidP="00030BD4">
      <w:pPr>
        <w:pStyle w:val="Titre4"/>
      </w:pPr>
      <w:r>
        <w:lastRenderedPageBreak/>
        <w:t>Gestion des points de rassemblement sd917 :</w:t>
      </w:r>
    </w:p>
    <w:p w14:paraId="702507C6" w14:textId="77777777" w:rsidR="00030BD4" w:rsidRDefault="00030BD4" w:rsidP="00030BD4">
      <w:r w:rsidRPr="008A62A0">
        <w:rPr>
          <w:noProof/>
        </w:rPr>
        <w:drawing>
          <wp:inline distT="0" distB="0" distL="0" distR="0" wp14:anchorId="45506232" wp14:editId="37D4002A">
            <wp:extent cx="9602540" cy="6411220"/>
            <wp:effectExtent l="0" t="0" r="0" b="8890"/>
            <wp:docPr id="2000864158"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4158" name="Image 1" descr="Une image contenant texte, capture d’écran, affichage, nombre&#10;&#10;Description générée automatiquement"/>
                    <pic:cNvPicPr/>
                  </pic:nvPicPr>
                  <pic:blipFill>
                    <a:blip r:embed="rId138"/>
                    <a:stretch>
                      <a:fillRect/>
                    </a:stretch>
                  </pic:blipFill>
                  <pic:spPr>
                    <a:xfrm>
                      <a:off x="0" y="0"/>
                      <a:ext cx="9602540" cy="6411220"/>
                    </a:xfrm>
                    <a:prstGeom prst="rect">
                      <a:avLst/>
                    </a:prstGeom>
                  </pic:spPr>
                </pic:pic>
              </a:graphicData>
            </a:graphic>
          </wp:inline>
        </w:drawing>
      </w:r>
    </w:p>
    <w:p w14:paraId="57A83063" w14:textId="77777777" w:rsidR="00030BD4" w:rsidRPr="00DC55D0" w:rsidRDefault="00030BD4" w:rsidP="00030BD4">
      <w:pPr>
        <w:rPr>
          <w:b/>
          <w:bCs/>
          <w:u w:val="single"/>
        </w:rPr>
      </w:pPr>
      <w:r w:rsidRPr="00DC55D0">
        <w:rPr>
          <w:b/>
          <w:bCs/>
          <w:u w:val="single"/>
        </w:rPr>
        <w:lastRenderedPageBreak/>
        <w:t xml:space="preserve">Note explicative de la gestion des points de rassemblement programme « sd917 » : </w:t>
      </w:r>
    </w:p>
    <w:p w14:paraId="6A5530BC" w14:textId="77777777" w:rsidR="00030BD4" w:rsidRPr="00DC55D0" w:rsidRDefault="00030BD4" w:rsidP="00030BD4">
      <w:r w:rsidRPr="00DC55D0">
        <w:t xml:space="preserve">Le programme "sd917" dans l'ERP </w:t>
      </w:r>
      <w:r>
        <w:t>est</w:t>
      </w:r>
      <w:r w:rsidRPr="00DC55D0">
        <w:t xml:space="preserve"> destiné à la gestion des points de rassemblement, un élément important pour les entreprises qui coordonnent des opérations sur différents sites ou qui ont besoin de gérer les déplacements des collaborateurs. Voici une explication de la fonctionnalité de ce programme.</w:t>
      </w:r>
    </w:p>
    <w:p w14:paraId="613B9647" w14:textId="77777777" w:rsidR="00030BD4" w:rsidRPr="00DC55D0" w:rsidRDefault="00030BD4" w:rsidP="00030BD4">
      <w:r w:rsidRPr="00DC55D0">
        <w:rPr>
          <w:b/>
          <w:bCs/>
        </w:rPr>
        <w:t>Gestion des Points de Rassemblement (sd917) :</w:t>
      </w:r>
    </w:p>
    <w:p w14:paraId="460116E8" w14:textId="77777777" w:rsidR="00030BD4" w:rsidRPr="00DC55D0" w:rsidRDefault="00030BD4" w:rsidP="00030BD4">
      <w:pPr>
        <w:numPr>
          <w:ilvl w:val="0"/>
          <w:numId w:val="238"/>
        </w:numPr>
      </w:pPr>
      <w:r w:rsidRPr="00DC55D0">
        <w:rPr>
          <w:b/>
          <w:bCs/>
        </w:rPr>
        <w:t>Code</w:t>
      </w:r>
      <w:r w:rsidRPr="00DC55D0">
        <w:t xml:space="preserve"> :</w:t>
      </w:r>
    </w:p>
    <w:p w14:paraId="32D89873" w14:textId="77777777" w:rsidR="00030BD4" w:rsidRPr="00DC55D0" w:rsidRDefault="00030BD4" w:rsidP="00030BD4">
      <w:pPr>
        <w:numPr>
          <w:ilvl w:val="1"/>
          <w:numId w:val="238"/>
        </w:numPr>
      </w:pPr>
      <w:r w:rsidRPr="00DC55D0">
        <w:t>Un identifiant unique attribué à chaque point de rassemblement pour faciliter le repérage et la référence.</w:t>
      </w:r>
    </w:p>
    <w:p w14:paraId="3A5D4945" w14:textId="77777777" w:rsidR="00030BD4" w:rsidRPr="00DC55D0" w:rsidRDefault="00030BD4" w:rsidP="00030BD4">
      <w:pPr>
        <w:numPr>
          <w:ilvl w:val="0"/>
          <w:numId w:val="238"/>
        </w:numPr>
      </w:pPr>
      <w:r w:rsidRPr="00DC55D0">
        <w:rPr>
          <w:b/>
          <w:bCs/>
        </w:rPr>
        <w:t>Désignation</w:t>
      </w:r>
      <w:r w:rsidRPr="00DC55D0">
        <w:t xml:space="preserve"> :</w:t>
      </w:r>
    </w:p>
    <w:p w14:paraId="27D0BF93" w14:textId="77777777" w:rsidR="00030BD4" w:rsidRPr="00DC55D0" w:rsidRDefault="00030BD4" w:rsidP="00030BD4">
      <w:pPr>
        <w:numPr>
          <w:ilvl w:val="1"/>
          <w:numId w:val="238"/>
        </w:numPr>
      </w:pPr>
      <w:r w:rsidRPr="00DC55D0">
        <w:t>Le nom ou la désignation du point de rassemblement, qui pourrait inclure un nom de lieu, un bâtiment, ou toute autre désignation significative pour les employés.</w:t>
      </w:r>
    </w:p>
    <w:p w14:paraId="0E522646" w14:textId="77777777" w:rsidR="00030BD4" w:rsidRPr="00DC55D0" w:rsidRDefault="00030BD4" w:rsidP="00030BD4">
      <w:pPr>
        <w:numPr>
          <w:ilvl w:val="0"/>
          <w:numId w:val="238"/>
        </w:numPr>
      </w:pPr>
      <w:r w:rsidRPr="00DC55D0">
        <w:rPr>
          <w:b/>
          <w:bCs/>
        </w:rPr>
        <w:t>Libellé</w:t>
      </w:r>
      <w:r w:rsidRPr="00DC55D0">
        <w:t xml:space="preserve"> :</w:t>
      </w:r>
    </w:p>
    <w:p w14:paraId="009303EE" w14:textId="77777777" w:rsidR="00030BD4" w:rsidRPr="00DC55D0" w:rsidRDefault="00030BD4" w:rsidP="00030BD4">
      <w:pPr>
        <w:numPr>
          <w:ilvl w:val="1"/>
          <w:numId w:val="238"/>
        </w:numPr>
      </w:pPr>
      <w:r w:rsidRPr="00DC55D0">
        <w:t>Une description plus détaillée du point de rassemblement, fournissant des informations supplémentaires comme l'étage, le département, ou d'autres détails pertinents.</w:t>
      </w:r>
    </w:p>
    <w:p w14:paraId="230A734A" w14:textId="77777777" w:rsidR="00030BD4" w:rsidRPr="00DC55D0" w:rsidRDefault="00030BD4" w:rsidP="00030BD4">
      <w:pPr>
        <w:numPr>
          <w:ilvl w:val="0"/>
          <w:numId w:val="238"/>
        </w:numPr>
      </w:pPr>
      <w:r w:rsidRPr="00DC55D0">
        <w:rPr>
          <w:b/>
          <w:bCs/>
        </w:rPr>
        <w:t>Texte Swissdec</w:t>
      </w:r>
      <w:r w:rsidRPr="00DC55D0">
        <w:t xml:space="preserve"> :</w:t>
      </w:r>
    </w:p>
    <w:p w14:paraId="62F5AFB4" w14:textId="77777777" w:rsidR="00030BD4" w:rsidRPr="00DC55D0" w:rsidRDefault="00030BD4" w:rsidP="00030BD4">
      <w:pPr>
        <w:numPr>
          <w:ilvl w:val="1"/>
          <w:numId w:val="238"/>
        </w:numPr>
      </w:pPr>
      <w:r w:rsidRPr="00DC55D0">
        <w:t>Information ou commentaire spécifique qui pourrait être requis par Swissdec, un système suisse pour la transmission électronique des données salariales et sociales.</w:t>
      </w:r>
    </w:p>
    <w:p w14:paraId="06627F39" w14:textId="77777777" w:rsidR="00030BD4" w:rsidRPr="00DC55D0" w:rsidRDefault="00030BD4" w:rsidP="00030BD4">
      <w:r w:rsidRPr="00DC55D0">
        <w:t>La section inférieure de l'interface serait utilisée pour saisir ou modifier les détails d'un point de rassemblement :</w:t>
      </w:r>
    </w:p>
    <w:p w14:paraId="0BB75C04" w14:textId="77777777" w:rsidR="00030BD4" w:rsidRPr="00DC55D0" w:rsidRDefault="00030BD4" w:rsidP="00030BD4">
      <w:pPr>
        <w:numPr>
          <w:ilvl w:val="0"/>
          <w:numId w:val="239"/>
        </w:numPr>
      </w:pPr>
      <w:r w:rsidRPr="00DC55D0">
        <w:rPr>
          <w:b/>
          <w:bCs/>
        </w:rPr>
        <w:t>Point de rassemblement</w:t>
      </w:r>
      <w:r w:rsidRPr="00DC55D0">
        <w:t xml:space="preserve"> : Le champ principal pour entrer ou modifier le nom du point de rassemblement.</w:t>
      </w:r>
    </w:p>
    <w:p w14:paraId="1451C2AC" w14:textId="77777777" w:rsidR="00030BD4" w:rsidRPr="00DC55D0" w:rsidRDefault="00030BD4" w:rsidP="00030BD4">
      <w:pPr>
        <w:numPr>
          <w:ilvl w:val="0"/>
          <w:numId w:val="239"/>
        </w:numPr>
      </w:pPr>
      <w:r w:rsidRPr="00DC55D0">
        <w:rPr>
          <w:b/>
          <w:bCs/>
        </w:rPr>
        <w:t>Rue 1 &amp; Rue 2</w:t>
      </w:r>
      <w:r w:rsidRPr="00DC55D0">
        <w:t xml:space="preserve"> : Adresses précises du point de rassemblement, permettant aux employés de trouver le lieu.</w:t>
      </w:r>
    </w:p>
    <w:p w14:paraId="1FA60353" w14:textId="77777777" w:rsidR="00030BD4" w:rsidRPr="00DC55D0" w:rsidRDefault="00030BD4" w:rsidP="00030BD4">
      <w:pPr>
        <w:numPr>
          <w:ilvl w:val="0"/>
          <w:numId w:val="239"/>
        </w:numPr>
      </w:pPr>
      <w:r w:rsidRPr="00DC55D0">
        <w:rPr>
          <w:b/>
          <w:bCs/>
        </w:rPr>
        <w:t>NPA/Localité</w:t>
      </w:r>
      <w:r w:rsidRPr="00DC55D0">
        <w:t xml:space="preserve"> : Code postal et localité, pour des instructions de localisation encore plus précises.</w:t>
      </w:r>
    </w:p>
    <w:p w14:paraId="3EDA3B87" w14:textId="77777777" w:rsidR="00030BD4" w:rsidRPr="00DC55D0" w:rsidRDefault="00030BD4" w:rsidP="00030BD4">
      <w:pPr>
        <w:numPr>
          <w:ilvl w:val="0"/>
          <w:numId w:val="239"/>
        </w:numPr>
      </w:pPr>
      <w:r w:rsidRPr="00DC55D0">
        <w:rPr>
          <w:b/>
          <w:bCs/>
        </w:rPr>
        <w:t>GPS</w:t>
      </w:r>
      <w:r w:rsidRPr="00DC55D0">
        <w:t xml:space="preserve"> : Coordonnées GPS, qui pourraient être utilisées pour la navigation ou l'intégration avec des dispositifs de suivi GPS.</w:t>
      </w:r>
    </w:p>
    <w:p w14:paraId="552A829B" w14:textId="77777777" w:rsidR="00030BD4" w:rsidRDefault="00030BD4" w:rsidP="00030BD4"/>
    <w:p w14:paraId="5AE168F8" w14:textId="77777777" w:rsidR="00030BD4" w:rsidRPr="00DC55D0" w:rsidRDefault="00030BD4" w:rsidP="00030BD4">
      <w:r w:rsidRPr="00DC55D0">
        <w:t>Le programme "sd917" est essentiel pour les entreprises qui organisent des déplacements fréquents de leurs employés ou qui ont plusieurs chantiers ou sites d'activité. En gérant efficacement les points de rassemblement, l'entreprise peut s'assurer que les collaborateurs se retrouvent au bon endroit et à l'heure prévue, ce qui est crucial pour l'efficacité opérationnelle et la logistique.</w:t>
      </w:r>
    </w:p>
    <w:p w14:paraId="1484EB2E" w14:textId="77777777" w:rsidR="00030BD4" w:rsidRDefault="00030BD4" w:rsidP="00030BD4"/>
    <w:p w14:paraId="4A3F0B91" w14:textId="77777777" w:rsidR="00030BD4" w:rsidRDefault="00030BD4" w:rsidP="00030BD4"/>
    <w:p w14:paraId="6FAB9AEE" w14:textId="77777777" w:rsidR="00030BD4" w:rsidRDefault="00030BD4" w:rsidP="00030BD4">
      <w:pPr>
        <w:pStyle w:val="Titre4"/>
      </w:pPr>
      <w:r>
        <w:lastRenderedPageBreak/>
        <w:t xml:space="preserve">Heures par mois sd925 : </w:t>
      </w:r>
    </w:p>
    <w:p w14:paraId="256393D3" w14:textId="77777777" w:rsidR="00030BD4" w:rsidRPr="005C221B" w:rsidRDefault="00030BD4" w:rsidP="00030BD4">
      <w:pPr>
        <w:pStyle w:val="Titre5"/>
      </w:pPr>
      <w:r>
        <w:t>Onglet « Liste » :</w:t>
      </w:r>
    </w:p>
    <w:p w14:paraId="782AC6C3" w14:textId="77777777" w:rsidR="00030BD4" w:rsidRDefault="00030BD4" w:rsidP="00030BD4">
      <w:r w:rsidRPr="005C221B">
        <w:rPr>
          <w:noProof/>
        </w:rPr>
        <w:drawing>
          <wp:inline distT="0" distB="0" distL="0" distR="0" wp14:anchorId="5B172997" wp14:editId="22A379FF">
            <wp:extent cx="9517380" cy="6344921"/>
            <wp:effectExtent l="0" t="0" r="7620" b="0"/>
            <wp:docPr id="122415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404" name=""/>
                    <pic:cNvPicPr/>
                  </pic:nvPicPr>
                  <pic:blipFill>
                    <a:blip r:embed="rId139"/>
                    <a:stretch>
                      <a:fillRect/>
                    </a:stretch>
                  </pic:blipFill>
                  <pic:spPr>
                    <a:xfrm>
                      <a:off x="0" y="0"/>
                      <a:ext cx="9518501" cy="6345668"/>
                    </a:xfrm>
                    <a:prstGeom prst="rect">
                      <a:avLst/>
                    </a:prstGeom>
                  </pic:spPr>
                </pic:pic>
              </a:graphicData>
            </a:graphic>
          </wp:inline>
        </w:drawing>
      </w:r>
    </w:p>
    <w:p w14:paraId="1C182120" w14:textId="77777777" w:rsidR="00030BD4" w:rsidRPr="00C140EA" w:rsidRDefault="00030BD4" w:rsidP="00030BD4">
      <w:pPr>
        <w:rPr>
          <w:b/>
          <w:bCs/>
          <w:u w:val="single"/>
        </w:rPr>
      </w:pPr>
      <w:r w:rsidRPr="00C140EA">
        <w:rPr>
          <w:b/>
          <w:bCs/>
          <w:u w:val="single"/>
        </w:rPr>
        <w:lastRenderedPageBreak/>
        <w:t>Note explicative</w:t>
      </w:r>
      <w:r>
        <w:rPr>
          <w:b/>
          <w:bCs/>
          <w:u w:val="single"/>
        </w:rPr>
        <w:t xml:space="preserve"> de l’onglet « Liste »</w:t>
      </w:r>
      <w:r w:rsidRPr="00C140EA">
        <w:rPr>
          <w:b/>
          <w:bCs/>
          <w:u w:val="single"/>
        </w:rPr>
        <w:t xml:space="preserve"> des heures par mois programme « sd925 » : </w:t>
      </w:r>
    </w:p>
    <w:p w14:paraId="64BB8CE2" w14:textId="77777777" w:rsidR="00030BD4" w:rsidRPr="00C140EA" w:rsidRDefault="00030BD4" w:rsidP="00030BD4">
      <w:r w:rsidRPr="00C140EA">
        <w:t xml:space="preserve">Le programme "sd925" dans le système ERP </w:t>
      </w:r>
      <w:r>
        <w:t>est</w:t>
      </w:r>
      <w:r w:rsidRPr="00C140EA">
        <w:t xml:space="preserve"> conçu pour gérer et suivre les heures travaillées par mois. L'onglet "Liste" présent dans cette interface sert à lister différentes catégories d'activités ou de départements au sein d'une entreprise pour un exercice donné, dans ce cas, 2024. Voici une explication détaillée des composants de cet onglet.</w:t>
      </w:r>
    </w:p>
    <w:p w14:paraId="0A18A627" w14:textId="77777777" w:rsidR="00030BD4" w:rsidRPr="00C140EA" w:rsidRDefault="00030BD4" w:rsidP="00030BD4">
      <w:r w:rsidRPr="00C140EA">
        <w:rPr>
          <w:b/>
          <w:bCs/>
        </w:rPr>
        <w:t>Onglet "Liste" du Programme "sd925" :</w:t>
      </w:r>
    </w:p>
    <w:p w14:paraId="6EAAD6CB" w14:textId="77777777" w:rsidR="00030BD4" w:rsidRPr="00C140EA" w:rsidRDefault="00030BD4" w:rsidP="00030BD4">
      <w:pPr>
        <w:numPr>
          <w:ilvl w:val="0"/>
          <w:numId w:val="240"/>
        </w:numPr>
      </w:pPr>
      <w:r w:rsidRPr="00C140EA">
        <w:rPr>
          <w:b/>
          <w:bCs/>
        </w:rPr>
        <w:t>Sélection de l'Exercice</w:t>
      </w:r>
      <w:r w:rsidRPr="00C140EA">
        <w:t xml:space="preserve"> :</w:t>
      </w:r>
    </w:p>
    <w:p w14:paraId="2AFF2587" w14:textId="77777777" w:rsidR="00030BD4" w:rsidRPr="00C140EA" w:rsidRDefault="00030BD4" w:rsidP="00030BD4">
      <w:pPr>
        <w:numPr>
          <w:ilvl w:val="1"/>
          <w:numId w:val="240"/>
        </w:numPr>
      </w:pPr>
      <w:r w:rsidRPr="00C140EA">
        <w:t>En haut de la liste, il y a une option pour sélectionner l'exercice, permettant à l'utilisateur de filtrer les informations par année. Ici, l'exercice sélectionné est 2024.</w:t>
      </w:r>
    </w:p>
    <w:p w14:paraId="194F8895" w14:textId="77777777" w:rsidR="00030BD4" w:rsidRPr="00C140EA" w:rsidRDefault="00030BD4" w:rsidP="00030BD4">
      <w:pPr>
        <w:numPr>
          <w:ilvl w:val="0"/>
          <w:numId w:val="240"/>
        </w:numPr>
      </w:pPr>
      <w:r w:rsidRPr="00C140EA">
        <w:rPr>
          <w:b/>
          <w:bCs/>
        </w:rPr>
        <w:t>Colonnes de la Liste</w:t>
      </w:r>
      <w:r w:rsidRPr="00C140EA">
        <w:t xml:space="preserve"> :</w:t>
      </w:r>
    </w:p>
    <w:p w14:paraId="1B377C1F" w14:textId="77777777" w:rsidR="00030BD4" w:rsidRPr="00C140EA" w:rsidRDefault="00030BD4" w:rsidP="00030BD4">
      <w:pPr>
        <w:numPr>
          <w:ilvl w:val="1"/>
          <w:numId w:val="240"/>
        </w:numPr>
      </w:pPr>
      <w:r w:rsidRPr="00C140EA">
        <w:rPr>
          <w:b/>
          <w:bCs/>
        </w:rPr>
        <w:t>Exercice Code</w:t>
      </w:r>
      <w:r w:rsidRPr="00C140EA">
        <w:t xml:space="preserve"> : Il s'agit d'un code unique identifiant une catégorie spécifique d'heures ou un département pour l'année en cours.</w:t>
      </w:r>
    </w:p>
    <w:p w14:paraId="3AA16962" w14:textId="77777777" w:rsidR="00030BD4" w:rsidRPr="00C140EA" w:rsidRDefault="00030BD4" w:rsidP="00030BD4">
      <w:pPr>
        <w:numPr>
          <w:ilvl w:val="1"/>
          <w:numId w:val="240"/>
        </w:numPr>
      </w:pPr>
      <w:r w:rsidRPr="00C140EA">
        <w:rPr>
          <w:b/>
          <w:bCs/>
        </w:rPr>
        <w:t>Désignation</w:t>
      </w:r>
      <w:r w:rsidRPr="00C140EA">
        <w:t xml:space="preserve"> : Cette colonne donne le nom ou la désignation associée au code de l'exercice. Par exemple, "Administration0", "Personnel TECH/DIR" (technique/direction), ou "Exploitation - 160".</w:t>
      </w:r>
    </w:p>
    <w:p w14:paraId="5D54B050" w14:textId="77777777" w:rsidR="00030BD4" w:rsidRPr="00C140EA" w:rsidRDefault="00030BD4" w:rsidP="00030BD4">
      <w:pPr>
        <w:numPr>
          <w:ilvl w:val="0"/>
          <w:numId w:val="240"/>
        </w:numPr>
      </w:pPr>
      <w:r w:rsidRPr="00C140EA">
        <w:rPr>
          <w:b/>
          <w:bCs/>
        </w:rPr>
        <w:t>Fonctionnalités de Gestion</w:t>
      </w:r>
      <w:r w:rsidRPr="00C140EA">
        <w:t xml:space="preserve"> :</w:t>
      </w:r>
    </w:p>
    <w:p w14:paraId="14FCD37E" w14:textId="77777777" w:rsidR="00030BD4" w:rsidRPr="00C140EA" w:rsidRDefault="00030BD4" w:rsidP="00030BD4">
      <w:pPr>
        <w:numPr>
          <w:ilvl w:val="1"/>
          <w:numId w:val="240"/>
        </w:numPr>
      </w:pPr>
      <w:r w:rsidRPr="00C140EA">
        <w:t>Des boutons en bas de la fenêtre permettent à l'utilisateur de gérer les entrées :</w:t>
      </w:r>
    </w:p>
    <w:p w14:paraId="424A47DD" w14:textId="77777777" w:rsidR="00030BD4" w:rsidRPr="00C140EA" w:rsidRDefault="00030BD4" w:rsidP="00030BD4">
      <w:pPr>
        <w:numPr>
          <w:ilvl w:val="2"/>
          <w:numId w:val="240"/>
        </w:numPr>
      </w:pPr>
      <w:r w:rsidRPr="00C140EA">
        <w:rPr>
          <w:b/>
          <w:bCs/>
        </w:rPr>
        <w:t>Modifier</w:t>
      </w:r>
      <w:r w:rsidRPr="00C140EA">
        <w:t xml:space="preserve"> : Pour changer les détails d'une entrée sélectionnée.</w:t>
      </w:r>
    </w:p>
    <w:p w14:paraId="36B3C0E1" w14:textId="77777777" w:rsidR="00030BD4" w:rsidRPr="00C140EA" w:rsidRDefault="00030BD4" w:rsidP="00030BD4">
      <w:pPr>
        <w:numPr>
          <w:ilvl w:val="2"/>
          <w:numId w:val="240"/>
        </w:numPr>
      </w:pPr>
      <w:r w:rsidRPr="00C140EA">
        <w:rPr>
          <w:b/>
          <w:bCs/>
        </w:rPr>
        <w:t>Ajouter</w:t>
      </w:r>
      <w:r w:rsidRPr="00C140EA">
        <w:t xml:space="preserve"> : Pour créer une nouvelle catégorie d'heures ou un nouveau département.</w:t>
      </w:r>
    </w:p>
    <w:p w14:paraId="28FB382E" w14:textId="77777777" w:rsidR="00030BD4" w:rsidRPr="00C140EA" w:rsidRDefault="00030BD4" w:rsidP="00030BD4">
      <w:pPr>
        <w:numPr>
          <w:ilvl w:val="2"/>
          <w:numId w:val="240"/>
        </w:numPr>
      </w:pPr>
      <w:r w:rsidRPr="00C140EA">
        <w:rPr>
          <w:b/>
          <w:bCs/>
        </w:rPr>
        <w:t>Copier</w:t>
      </w:r>
      <w:r w:rsidRPr="00C140EA">
        <w:t xml:space="preserve"> : Pour dupliquer les informations d'une entrée existante, ce qui est utile pour créer rapidement de nouvelles entrées similaires.</w:t>
      </w:r>
    </w:p>
    <w:p w14:paraId="48A6F847" w14:textId="77777777" w:rsidR="00030BD4" w:rsidRPr="00C140EA" w:rsidRDefault="00030BD4" w:rsidP="00030BD4">
      <w:pPr>
        <w:numPr>
          <w:ilvl w:val="2"/>
          <w:numId w:val="240"/>
        </w:numPr>
      </w:pPr>
      <w:r w:rsidRPr="00C140EA">
        <w:rPr>
          <w:b/>
          <w:bCs/>
        </w:rPr>
        <w:t>Effacer</w:t>
      </w:r>
      <w:r w:rsidRPr="00C140EA">
        <w:t xml:space="preserve"> : Pour supprimer une entrée de la liste.</w:t>
      </w:r>
    </w:p>
    <w:p w14:paraId="488FA524" w14:textId="77777777" w:rsidR="00030BD4" w:rsidRPr="00C140EA" w:rsidRDefault="00030BD4" w:rsidP="00030BD4">
      <w:pPr>
        <w:numPr>
          <w:ilvl w:val="2"/>
          <w:numId w:val="240"/>
        </w:numPr>
      </w:pPr>
      <w:r w:rsidRPr="00C140EA">
        <w:rPr>
          <w:b/>
          <w:bCs/>
        </w:rPr>
        <w:t>Annuler</w:t>
      </w:r>
      <w:r w:rsidRPr="00C140EA">
        <w:t xml:space="preserve"> : Pour annuler l'action en cours.</w:t>
      </w:r>
    </w:p>
    <w:p w14:paraId="49BF3EC1" w14:textId="77777777" w:rsidR="00030BD4" w:rsidRPr="00C140EA" w:rsidRDefault="00030BD4" w:rsidP="00030BD4">
      <w:pPr>
        <w:numPr>
          <w:ilvl w:val="0"/>
          <w:numId w:val="240"/>
        </w:numPr>
      </w:pPr>
      <w:r w:rsidRPr="00C140EA">
        <w:rPr>
          <w:b/>
          <w:bCs/>
        </w:rPr>
        <w:t>Utilisation de l'Onglet</w:t>
      </w:r>
      <w:r w:rsidRPr="00C140EA">
        <w:t xml:space="preserve"> :</w:t>
      </w:r>
    </w:p>
    <w:p w14:paraId="48D74270" w14:textId="77777777" w:rsidR="00030BD4" w:rsidRPr="00C140EA" w:rsidRDefault="00030BD4" w:rsidP="00030BD4">
      <w:pPr>
        <w:numPr>
          <w:ilvl w:val="1"/>
          <w:numId w:val="240"/>
        </w:numPr>
      </w:pPr>
      <w:r w:rsidRPr="00C140EA">
        <w:t>Cet onglet sert à consulter et à gérer les différentes catégories d'heures par département ou activité au sein de l'entreprise.</w:t>
      </w:r>
    </w:p>
    <w:p w14:paraId="051C91BE" w14:textId="77777777" w:rsidR="00030BD4" w:rsidRPr="00C140EA" w:rsidRDefault="00030BD4" w:rsidP="00030BD4">
      <w:pPr>
        <w:numPr>
          <w:ilvl w:val="1"/>
          <w:numId w:val="240"/>
        </w:numPr>
      </w:pPr>
      <w:r w:rsidRPr="00C140EA">
        <w:t>Les gestionnaires peuvent l'utiliser pour suivre et analyser les heures travaillées dans différents secteurs, faciliter la planification du personnel, et assurer un suivi administratif précis des heures pour la comptabilité et la gestion des ressources humaines.</w:t>
      </w:r>
    </w:p>
    <w:p w14:paraId="340FCB57" w14:textId="77777777" w:rsidR="00030BD4" w:rsidRPr="00C140EA" w:rsidRDefault="00030BD4" w:rsidP="00030BD4">
      <w:r w:rsidRPr="00C140EA">
        <w:t>En résumé, l'onglet "Liste" du programme "sd925" est un outil de gestion des ressources humaines qui aide à organiser et à analyser les heures travaillées par catégorie pour un exercice spécifique. Il contribue à la planification et au suivi précis des ressources, essentiel pour la prise de décision stratégique dans la gestion opérationnelle de l'entreprise.</w:t>
      </w:r>
      <w:r w:rsidRPr="00C140EA">
        <w:rPr>
          <w:vanish/>
        </w:rPr>
        <w:t>Haut du formulaire</w:t>
      </w:r>
    </w:p>
    <w:p w14:paraId="5CF88D9D" w14:textId="77777777" w:rsidR="00030BD4" w:rsidRPr="005C221B" w:rsidRDefault="00030BD4" w:rsidP="00030BD4">
      <w:pPr>
        <w:pStyle w:val="Titre5"/>
      </w:pPr>
      <w:r>
        <w:lastRenderedPageBreak/>
        <w:t>Onglet « Calendrier » :</w:t>
      </w:r>
    </w:p>
    <w:p w14:paraId="465DA50A" w14:textId="77777777" w:rsidR="00030BD4" w:rsidRDefault="00030BD4" w:rsidP="00030BD4">
      <w:r w:rsidRPr="00153C06">
        <w:rPr>
          <w:noProof/>
        </w:rPr>
        <w:drawing>
          <wp:inline distT="0" distB="0" distL="0" distR="0" wp14:anchorId="748BF3F1" wp14:editId="381A4941">
            <wp:extent cx="9625723" cy="6429983"/>
            <wp:effectExtent l="0" t="0" r="0" b="9525"/>
            <wp:docPr id="118996788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888" name="Image 1" descr="Une image contenant texte, capture d’écran, affichage, logiciel&#10;&#10;Description générée automatiquement"/>
                    <pic:cNvPicPr/>
                  </pic:nvPicPr>
                  <pic:blipFill>
                    <a:blip r:embed="rId140"/>
                    <a:stretch>
                      <a:fillRect/>
                    </a:stretch>
                  </pic:blipFill>
                  <pic:spPr>
                    <a:xfrm>
                      <a:off x="0" y="0"/>
                      <a:ext cx="9632195" cy="6434306"/>
                    </a:xfrm>
                    <a:prstGeom prst="rect">
                      <a:avLst/>
                    </a:prstGeom>
                  </pic:spPr>
                </pic:pic>
              </a:graphicData>
            </a:graphic>
          </wp:inline>
        </w:drawing>
      </w:r>
    </w:p>
    <w:p w14:paraId="119144C8" w14:textId="77777777" w:rsidR="00030BD4" w:rsidRDefault="00030BD4" w:rsidP="00030BD4">
      <w:pPr>
        <w:rPr>
          <w:b/>
          <w:bCs/>
          <w:u w:val="single"/>
        </w:rPr>
      </w:pPr>
      <w:r w:rsidRPr="00C140EA">
        <w:rPr>
          <w:b/>
          <w:bCs/>
          <w:u w:val="single"/>
        </w:rPr>
        <w:lastRenderedPageBreak/>
        <w:t>Note explicative</w:t>
      </w:r>
      <w:r>
        <w:rPr>
          <w:b/>
          <w:bCs/>
          <w:u w:val="single"/>
        </w:rPr>
        <w:t xml:space="preserve"> de l’onglet « Calendrier »</w:t>
      </w:r>
      <w:r w:rsidRPr="00C140EA">
        <w:rPr>
          <w:b/>
          <w:bCs/>
          <w:u w:val="single"/>
        </w:rPr>
        <w:t xml:space="preserve"> des heures par mois programme « sd925 » : </w:t>
      </w:r>
    </w:p>
    <w:p w14:paraId="0D085F76" w14:textId="77777777" w:rsidR="00030BD4" w:rsidRPr="00C8662F" w:rsidRDefault="00030BD4" w:rsidP="00030BD4">
      <w:r w:rsidRPr="00C8662F">
        <w:t>L'onglet "Calendrier" du programme "sd925" dans un système ERP semble servir à la gestion et à la planification des heures de travail sur une base mensuelle et annuelle. Voici une explication fonctionnelle de cet onglet pour servir de guide explicatif.</w:t>
      </w:r>
    </w:p>
    <w:p w14:paraId="1542EB31" w14:textId="77777777" w:rsidR="00030BD4" w:rsidRPr="00C8662F" w:rsidRDefault="00030BD4" w:rsidP="00030BD4">
      <w:r w:rsidRPr="00C8662F">
        <w:rPr>
          <w:b/>
          <w:bCs/>
        </w:rPr>
        <w:t>Onglet "Calendrier" du Programme "sd925" :</w:t>
      </w:r>
    </w:p>
    <w:p w14:paraId="4345688E" w14:textId="77777777" w:rsidR="00030BD4" w:rsidRPr="00C8662F" w:rsidRDefault="00030BD4" w:rsidP="00030BD4">
      <w:pPr>
        <w:numPr>
          <w:ilvl w:val="0"/>
          <w:numId w:val="241"/>
        </w:numPr>
      </w:pPr>
      <w:r w:rsidRPr="00C8662F">
        <w:rPr>
          <w:b/>
          <w:bCs/>
        </w:rPr>
        <w:t>Informations de Base</w:t>
      </w:r>
      <w:r w:rsidRPr="00C8662F">
        <w:t xml:space="preserve"> :</w:t>
      </w:r>
    </w:p>
    <w:p w14:paraId="58C8DA70" w14:textId="77777777" w:rsidR="00030BD4" w:rsidRPr="00C8662F" w:rsidRDefault="00030BD4" w:rsidP="00030BD4">
      <w:pPr>
        <w:numPr>
          <w:ilvl w:val="1"/>
          <w:numId w:val="241"/>
        </w:numPr>
      </w:pPr>
      <w:r w:rsidRPr="00C8662F">
        <w:rPr>
          <w:b/>
          <w:bCs/>
        </w:rPr>
        <w:t>Exercice</w:t>
      </w:r>
      <w:r w:rsidRPr="00C8662F">
        <w:t xml:space="preserve"> : Affiche l'année concernée, ici 2024, pour laquelle le calendrier est établi.</w:t>
      </w:r>
    </w:p>
    <w:p w14:paraId="2C70E623" w14:textId="77777777" w:rsidR="00030BD4" w:rsidRPr="00C8662F" w:rsidRDefault="00030BD4" w:rsidP="00030BD4">
      <w:pPr>
        <w:numPr>
          <w:ilvl w:val="1"/>
          <w:numId w:val="241"/>
        </w:numPr>
      </w:pPr>
      <w:r w:rsidRPr="00C8662F">
        <w:rPr>
          <w:b/>
          <w:bCs/>
        </w:rPr>
        <w:t>Code et Désignation</w:t>
      </w:r>
      <w:r w:rsidRPr="00C8662F">
        <w:t xml:space="preserve"> : Identifient la catégorie ou le département spécifique, ici "ADM0" pour "Administration0".</w:t>
      </w:r>
    </w:p>
    <w:p w14:paraId="02399254" w14:textId="77777777" w:rsidR="00030BD4" w:rsidRPr="00C8662F" w:rsidRDefault="00030BD4" w:rsidP="00030BD4">
      <w:pPr>
        <w:numPr>
          <w:ilvl w:val="1"/>
          <w:numId w:val="241"/>
        </w:numPr>
      </w:pPr>
      <w:r w:rsidRPr="00C8662F">
        <w:rPr>
          <w:b/>
          <w:bCs/>
        </w:rPr>
        <w:t>Canton</w:t>
      </w:r>
      <w:r w:rsidRPr="00C8662F">
        <w:t xml:space="preserve"> : Un champ optionnel qui pourrait être utilisé pour spécifier un canton si les heures de travail varient selon la localisation.</w:t>
      </w:r>
    </w:p>
    <w:p w14:paraId="75AF4A2C" w14:textId="77777777" w:rsidR="00030BD4" w:rsidRPr="00C8662F" w:rsidRDefault="00030BD4" w:rsidP="00030BD4">
      <w:pPr>
        <w:numPr>
          <w:ilvl w:val="0"/>
          <w:numId w:val="241"/>
        </w:numPr>
      </w:pPr>
      <w:r w:rsidRPr="00C8662F">
        <w:rPr>
          <w:b/>
          <w:bCs/>
        </w:rPr>
        <w:t>Planification Mensuelle</w:t>
      </w:r>
      <w:r w:rsidRPr="00C8662F">
        <w:t xml:space="preserve"> :</w:t>
      </w:r>
    </w:p>
    <w:p w14:paraId="60BD79E3" w14:textId="77777777" w:rsidR="00030BD4" w:rsidRPr="00C8662F" w:rsidRDefault="00030BD4" w:rsidP="00030BD4">
      <w:pPr>
        <w:numPr>
          <w:ilvl w:val="1"/>
          <w:numId w:val="241"/>
        </w:numPr>
      </w:pPr>
      <w:r w:rsidRPr="00C8662F">
        <w:rPr>
          <w:b/>
          <w:bCs/>
        </w:rPr>
        <w:t>Début et Fin de Période</w:t>
      </w:r>
      <w:r w:rsidRPr="00C8662F">
        <w:t xml:space="preserve"> : Chaque ligne représente un mois avec la date de début et de fin, permettant un suivi précis des heures travaillées durant ce mois.</w:t>
      </w:r>
    </w:p>
    <w:p w14:paraId="5FF9ECA1" w14:textId="77777777" w:rsidR="00030BD4" w:rsidRPr="00C8662F" w:rsidRDefault="00030BD4" w:rsidP="00030BD4">
      <w:pPr>
        <w:numPr>
          <w:ilvl w:val="1"/>
          <w:numId w:val="241"/>
        </w:numPr>
      </w:pPr>
      <w:r w:rsidRPr="00C8662F">
        <w:rPr>
          <w:b/>
          <w:bCs/>
        </w:rPr>
        <w:t>Jours et Heures Officiels</w:t>
      </w:r>
      <w:r w:rsidRPr="00C8662F">
        <w:t xml:space="preserve"> : Indique le nombre de jours de travail prévus dans le mois ainsi que les heures officielles correspondantes.</w:t>
      </w:r>
    </w:p>
    <w:p w14:paraId="11F7BD4C" w14:textId="77777777" w:rsidR="00030BD4" w:rsidRPr="00C8662F" w:rsidRDefault="00030BD4" w:rsidP="00030BD4">
      <w:pPr>
        <w:numPr>
          <w:ilvl w:val="0"/>
          <w:numId w:val="241"/>
        </w:numPr>
      </w:pPr>
      <w:r w:rsidRPr="00C8662F">
        <w:rPr>
          <w:b/>
          <w:bCs/>
        </w:rPr>
        <w:t>Gestion des Succursales</w:t>
      </w:r>
      <w:r w:rsidRPr="00C8662F">
        <w:t xml:space="preserve"> :</w:t>
      </w:r>
    </w:p>
    <w:p w14:paraId="6825DA28" w14:textId="77777777" w:rsidR="00030BD4" w:rsidRPr="00C8662F" w:rsidRDefault="00030BD4" w:rsidP="00030BD4">
      <w:pPr>
        <w:numPr>
          <w:ilvl w:val="1"/>
          <w:numId w:val="241"/>
        </w:numPr>
      </w:pPr>
      <w:r w:rsidRPr="00C8662F">
        <w:t>La liste déroulante permet de sélectionner parmi différentes succursales ou sites de l'entreprise pour lesquels le calendrier s'applique.</w:t>
      </w:r>
    </w:p>
    <w:p w14:paraId="0F2F30A9" w14:textId="77777777" w:rsidR="00030BD4" w:rsidRPr="00C8662F" w:rsidRDefault="00030BD4" w:rsidP="00030BD4">
      <w:pPr>
        <w:numPr>
          <w:ilvl w:val="0"/>
          <w:numId w:val="241"/>
        </w:numPr>
      </w:pPr>
      <w:r w:rsidRPr="00C8662F">
        <w:rPr>
          <w:b/>
          <w:bCs/>
        </w:rPr>
        <w:t>Heures Moyennes</w:t>
      </w:r>
      <w:r w:rsidRPr="00C8662F">
        <w:t xml:space="preserve"> :</w:t>
      </w:r>
    </w:p>
    <w:p w14:paraId="206A8E1A" w14:textId="77777777" w:rsidR="00030BD4" w:rsidRPr="00C8662F" w:rsidRDefault="00030BD4" w:rsidP="00030BD4">
      <w:pPr>
        <w:numPr>
          <w:ilvl w:val="1"/>
          <w:numId w:val="241"/>
        </w:numPr>
      </w:pPr>
      <w:r w:rsidRPr="00C8662F">
        <w:rPr>
          <w:b/>
          <w:bCs/>
        </w:rPr>
        <w:t>Horaire Journalier</w:t>
      </w:r>
      <w:r w:rsidRPr="00C8662F">
        <w:t xml:space="preserve"> : L'horaire moyen de travail prévu par jour.</w:t>
      </w:r>
    </w:p>
    <w:p w14:paraId="32DA3298" w14:textId="77777777" w:rsidR="00030BD4" w:rsidRPr="00C8662F" w:rsidRDefault="00030BD4" w:rsidP="00030BD4">
      <w:pPr>
        <w:numPr>
          <w:ilvl w:val="1"/>
          <w:numId w:val="241"/>
        </w:numPr>
      </w:pPr>
      <w:r w:rsidRPr="00C8662F">
        <w:rPr>
          <w:b/>
          <w:bCs/>
        </w:rPr>
        <w:t>Horaire Hebdomadaire</w:t>
      </w:r>
      <w:r w:rsidRPr="00C8662F">
        <w:t xml:space="preserve"> : Le total des heures travaillées en moyenne par semaine.</w:t>
      </w:r>
    </w:p>
    <w:p w14:paraId="77D3BF11" w14:textId="77777777" w:rsidR="00030BD4" w:rsidRPr="00C8662F" w:rsidRDefault="00030BD4" w:rsidP="00030BD4">
      <w:pPr>
        <w:numPr>
          <w:ilvl w:val="1"/>
          <w:numId w:val="241"/>
        </w:numPr>
      </w:pPr>
      <w:r w:rsidRPr="00C8662F">
        <w:rPr>
          <w:b/>
          <w:bCs/>
        </w:rPr>
        <w:t>Horaire Mensuel</w:t>
      </w:r>
      <w:r w:rsidRPr="00C8662F">
        <w:t xml:space="preserve"> : Le total des heures travaillées en moyenne par mois.</w:t>
      </w:r>
    </w:p>
    <w:p w14:paraId="1155E4D1" w14:textId="77777777" w:rsidR="00030BD4" w:rsidRPr="00C8662F" w:rsidRDefault="00030BD4" w:rsidP="00030BD4">
      <w:pPr>
        <w:numPr>
          <w:ilvl w:val="0"/>
          <w:numId w:val="241"/>
        </w:numPr>
      </w:pPr>
      <w:r w:rsidRPr="00C8662F">
        <w:rPr>
          <w:b/>
          <w:bCs/>
        </w:rPr>
        <w:t>Gestion des Horaires</w:t>
      </w:r>
      <w:r w:rsidRPr="00C8662F">
        <w:t xml:space="preserve"> :</w:t>
      </w:r>
    </w:p>
    <w:p w14:paraId="2737E04C" w14:textId="77777777" w:rsidR="00030BD4" w:rsidRPr="00C8662F" w:rsidRDefault="00030BD4" w:rsidP="00030BD4">
      <w:pPr>
        <w:numPr>
          <w:ilvl w:val="1"/>
          <w:numId w:val="241"/>
        </w:numPr>
      </w:pPr>
      <w:r w:rsidRPr="00C8662F">
        <w:t>Permet de définir des horaires spécifiques pour les demi-journées de travail, ainsi que pour les périodes d'été et d'hiver si applicable.</w:t>
      </w:r>
    </w:p>
    <w:p w14:paraId="25A48A32" w14:textId="77777777" w:rsidR="00030BD4" w:rsidRPr="00C8662F" w:rsidRDefault="00030BD4" w:rsidP="00030BD4">
      <w:pPr>
        <w:numPr>
          <w:ilvl w:val="0"/>
          <w:numId w:val="241"/>
        </w:numPr>
      </w:pPr>
      <w:r w:rsidRPr="00C8662F">
        <w:rPr>
          <w:b/>
          <w:bCs/>
        </w:rPr>
        <w:t>Horaires d'Été et d'Hiver</w:t>
      </w:r>
      <w:r w:rsidRPr="00C8662F">
        <w:t xml:space="preserve"> :</w:t>
      </w:r>
    </w:p>
    <w:p w14:paraId="345657B0" w14:textId="77777777" w:rsidR="00030BD4" w:rsidRPr="00C8662F" w:rsidRDefault="00030BD4" w:rsidP="00030BD4">
      <w:pPr>
        <w:numPr>
          <w:ilvl w:val="1"/>
          <w:numId w:val="241"/>
        </w:numPr>
      </w:pPr>
      <w:r w:rsidRPr="00C8662F">
        <w:t>Ces champs permettent d'ajuster les horaires de travail selon la saison, avec la possibilité de définir des périodes spécifiques et des heures de début pour chaque saison.</w:t>
      </w:r>
    </w:p>
    <w:p w14:paraId="6F6EC544" w14:textId="77777777" w:rsidR="00030BD4" w:rsidRPr="00C8662F" w:rsidRDefault="00030BD4" w:rsidP="00030BD4">
      <w:r w:rsidRPr="00C8662F">
        <w:t>Cet onglet est donc un outil essentiel pour les responsables des ressources humaines et les gestionnaires de planning, qui doivent établir et suivre les horaires de travail des employés tout au long de l'année. Il permet une visualisation claire de la répartition du temps de travail, aide à anticiper les besoins en personnel et contribue à la conformité avec les réglementations relatives au temps de travail.</w:t>
      </w:r>
    </w:p>
    <w:p w14:paraId="0792A2BD" w14:textId="77777777" w:rsidR="00030BD4" w:rsidRDefault="00030BD4" w:rsidP="00030BD4">
      <w:pPr>
        <w:pStyle w:val="Titre5"/>
      </w:pPr>
      <w:r>
        <w:lastRenderedPageBreak/>
        <w:t>Onglet « Détail » :</w:t>
      </w:r>
    </w:p>
    <w:p w14:paraId="1F79E8D4" w14:textId="77777777" w:rsidR="00030BD4" w:rsidRDefault="00030BD4" w:rsidP="00030BD4">
      <w:r w:rsidRPr="0097441F">
        <w:rPr>
          <w:noProof/>
        </w:rPr>
        <w:drawing>
          <wp:inline distT="0" distB="0" distL="0" distR="0" wp14:anchorId="6379213F" wp14:editId="38FD5789">
            <wp:extent cx="9526329" cy="6420746"/>
            <wp:effectExtent l="0" t="0" r="0" b="0"/>
            <wp:docPr id="183666098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0981" name="Image 1" descr="Une image contenant texte, capture d’écran, affichage, logiciel&#10;&#10;Description générée automatiquement"/>
                    <pic:cNvPicPr/>
                  </pic:nvPicPr>
                  <pic:blipFill>
                    <a:blip r:embed="rId141"/>
                    <a:stretch>
                      <a:fillRect/>
                    </a:stretch>
                  </pic:blipFill>
                  <pic:spPr>
                    <a:xfrm>
                      <a:off x="0" y="0"/>
                      <a:ext cx="9526329" cy="6420746"/>
                    </a:xfrm>
                    <a:prstGeom prst="rect">
                      <a:avLst/>
                    </a:prstGeom>
                  </pic:spPr>
                </pic:pic>
              </a:graphicData>
            </a:graphic>
          </wp:inline>
        </w:drawing>
      </w:r>
    </w:p>
    <w:p w14:paraId="22E5E163" w14:textId="77777777" w:rsidR="00030BD4" w:rsidRDefault="00030BD4" w:rsidP="00030BD4">
      <w:pPr>
        <w:rPr>
          <w:b/>
          <w:bCs/>
          <w:u w:val="single"/>
        </w:rPr>
      </w:pPr>
      <w:r w:rsidRPr="00C140EA">
        <w:rPr>
          <w:b/>
          <w:bCs/>
          <w:u w:val="single"/>
        </w:rPr>
        <w:lastRenderedPageBreak/>
        <w:t>Note explicative</w:t>
      </w:r>
      <w:r>
        <w:rPr>
          <w:b/>
          <w:bCs/>
          <w:u w:val="single"/>
        </w:rPr>
        <w:t xml:space="preserve"> de l’onglet « Détail »</w:t>
      </w:r>
      <w:r w:rsidRPr="00C140EA">
        <w:rPr>
          <w:b/>
          <w:bCs/>
          <w:u w:val="single"/>
        </w:rPr>
        <w:t xml:space="preserve"> des heures par mois programme « sd925 » : </w:t>
      </w:r>
    </w:p>
    <w:p w14:paraId="68045AAB" w14:textId="77777777" w:rsidR="00030BD4" w:rsidRPr="00552BD2" w:rsidRDefault="00030BD4" w:rsidP="00030BD4">
      <w:r w:rsidRPr="00552BD2">
        <w:t xml:space="preserve">L'onglet "Détail" du programme "sd925" </w:t>
      </w:r>
      <w:r>
        <w:t>est</w:t>
      </w:r>
      <w:r w:rsidRPr="00552BD2">
        <w:t xml:space="preserve"> conçu pour fournir une vue détaillée et quotidienne des horaires de travail. Voici une explication fonctionnelle de cet onglet :</w:t>
      </w:r>
    </w:p>
    <w:p w14:paraId="0A174BCF" w14:textId="77777777" w:rsidR="00030BD4" w:rsidRPr="00552BD2" w:rsidRDefault="00030BD4" w:rsidP="00030BD4">
      <w:r w:rsidRPr="00552BD2">
        <w:rPr>
          <w:b/>
          <w:bCs/>
        </w:rPr>
        <w:t>Onglet "Détail" du Programme "sd925" :</w:t>
      </w:r>
    </w:p>
    <w:p w14:paraId="3AC3F714" w14:textId="77777777" w:rsidR="00030BD4" w:rsidRPr="00552BD2" w:rsidRDefault="00030BD4" w:rsidP="00030BD4">
      <w:pPr>
        <w:numPr>
          <w:ilvl w:val="0"/>
          <w:numId w:val="242"/>
        </w:numPr>
      </w:pPr>
      <w:r w:rsidRPr="00552BD2">
        <w:rPr>
          <w:b/>
          <w:bCs/>
        </w:rPr>
        <w:t>Vue d'Ensemble</w:t>
      </w:r>
      <w:r w:rsidRPr="00552BD2">
        <w:t xml:space="preserve"> :</w:t>
      </w:r>
    </w:p>
    <w:p w14:paraId="0AEA7A8F" w14:textId="77777777" w:rsidR="00030BD4" w:rsidRPr="00552BD2" w:rsidRDefault="00030BD4" w:rsidP="00030BD4">
      <w:pPr>
        <w:numPr>
          <w:ilvl w:val="1"/>
          <w:numId w:val="242"/>
        </w:numPr>
      </w:pPr>
      <w:r w:rsidRPr="00552BD2">
        <w:t>Il offre une vue détaillée des jours travaillés, jour par jour, incluant les week-ends et jours fériés.</w:t>
      </w:r>
    </w:p>
    <w:p w14:paraId="606C6D94" w14:textId="77777777" w:rsidR="00030BD4" w:rsidRPr="00552BD2" w:rsidRDefault="00030BD4" w:rsidP="00030BD4">
      <w:pPr>
        <w:numPr>
          <w:ilvl w:val="0"/>
          <w:numId w:val="242"/>
        </w:numPr>
      </w:pPr>
      <w:r w:rsidRPr="00552BD2">
        <w:rPr>
          <w:b/>
          <w:bCs/>
        </w:rPr>
        <w:t>Colonnage et Données</w:t>
      </w:r>
      <w:r w:rsidRPr="00552BD2">
        <w:t xml:space="preserve"> :</w:t>
      </w:r>
    </w:p>
    <w:p w14:paraId="3AB4B85C" w14:textId="77777777" w:rsidR="00030BD4" w:rsidRPr="00552BD2" w:rsidRDefault="00030BD4" w:rsidP="00030BD4">
      <w:pPr>
        <w:numPr>
          <w:ilvl w:val="1"/>
          <w:numId w:val="242"/>
        </w:numPr>
      </w:pPr>
      <w:r w:rsidRPr="00552BD2">
        <w:rPr>
          <w:b/>
          <w:bCs/>
        </w:rPr>
        <w:t>Semaine</w:t>
      </w:r>
      <w:r w:rsidRPr="00552BD2">
        <w:t xml:space="preserve"> : Indique le numéro de la semaine dans l'année.</w:t>
      </w:r>
    </w:p>
    <w:p w14:paraId="421162FC" w14:textId="77777777" w:rsidR="00030BD4" w:rsidRPr="00552BD2" w:rsidRDefault="00030BD4" w:rsidP="00030BD4">
      <w:pPr>
        <w:numPr>
          <w:ilvl w:val="1"/>
          <w:numId w:val="242"/>
        </w:numPr>
      </w:pPr>
      <w:r w:rsidRPr="00552BD2">
        <w:rPr>
          <w:b/>
          <w:bCs/>
        </w:rPr>
        <w:t>Jour</w:t>
      </w:r>
      <w:r w:rsidRPr="00552BD2">
        <w:t xml:space="preserve"> : Affiche le jour de la semaine.</w:t>
      </w:r>
    </w:p>
    <w:p w14:paraId="300F34EA" w14:textId="77777777" w:rsidR="00030BD4" w:rsidRPr="00552BD2" w:rsidRDefault="00030BD4" w:rsidP="00030BD4">
      <w:pPr>
        <w:numPr>
          <w:ilvl w:val="1"/>
          <w:numId w:val="242"/>
        </w:numPr>
      </w:pPr>
      <w:r w:rsidRPr="00552BD2">
        <w:rPr>
          <w:b/>
          <w:bCs/>
        </w:rPr>
        <w:t>Date</w:t>
      </w:r>
      <w:r w:rsidRPr="00552BD2">
        <w:t xml:space="preserve"> : Montre la date précise du jour concerné.</w:t>
      </w:r>
    </w:p>
    <w:p w14:paraId="526DC6E7" w14:textId="77777777" w:rsidR="00030BD4" w:rsidRPr="00552BD2" w:rsidRDefault="00030BD4" w:rsidP="00030BD4">
      <w:pPr>
        <w:numPr>
          <w:ilvl w:val="1"/>
          <w:numId w:val="242"/>
        </w:numPr>
      </w:pPr>
      <w:r w:rsidRPr="00552BD2">
        <w:rPr>
          <w:b/>
          <w:bCs/>
        </w:rPr>
        <w:t>Horaire Officiel</w:t>
      </w:r>
      <w:r w:rsidRPr="00552BD2">
        <w:t xml:space="preserve"> : Répertorie l'horaire de travail officiel pour chaque jour.</w:t>
      </w:r>
    </w:p>
    <w:p w14:paraId="58747A36" w14:textId="77777777" w:rsidR="00030BD4" w:rsidRPr="00552BD2" w:rsidRDefault="00030BD4" w:rsidP="00030BD4">
      <w:pPr>
        <w:numPr>
          <w:ilvl w:val="1"/>
          <w:numId w:val="242"/>
        </w:numPr>
      </w:pPr>
      <w:r w:rsidRPr="00552BD2">
        <w:rPr>
          <w:b/>
          <w:bCs/>
        </w:rPr>
        <w:t>Horaire de Travail Matin/De</w:t>
      </w:r>
      <w:r w:rsidRPr="00552BD2">
        <w:t xml:space="preserve"> : Indique l'heure de début du travail le matin.</w:t>
      </w:r>
    </w:p>
    <w:p w14:paraId="078151D9" w14:textId="77777777" w:rsidR="00030BD4" w:rsidRPr="00552BD2" w:rsidRDefault="00030BD4" w:rsidP="00030BD4">
      <w:pPr>
        <w:numPr>
          <w:ilvl w:val="1"/>
          <w:numId w:val="242"/>
        </w:numPr>
      </w:pPr>
      <w:r w:rsidRPr="00552BD2">
        <w:rPr>
          <w:b/>
          <w:bCs/>
        </w:rPr>
        <w:t>Après-midi de/à</w:t>
      </w:r>
      <w:r w:rsidRPr="00552BD2">
        <w:t xml:space="preserve"> : Indique les heures de travail de l'après-midi.</w:t>
      </w:r>
    </w:p>
    <w:p w14:paraId="072D9859" w14:textId="77777777" w:rsidR="00030BD4" w:rsidRPr="00552BD2" w:rsidRDefault="00030BD4" w:rsidP="00030BD4">
      <w:pPr>
        <w:numPr>
          <w:ilvl w:val="1"/>
          <w:numId w:val="242"/>
        </w:numPr>
      </w:pPr>
      <w:r w:rsidRPr="00552BD2">
        <w:rPr>
          <w:b/>
          <w:bCs/>
        </w:rPr>
        <w:t>Férié Chômé</w:t>
      </w:r>
      <w:r w:rsidRPr="00552BD2">
        <w:t xml:space="preserve"> : Un champ pour marquer les jours fériés non travaillés.</w:t>
      </w:r>
    </w:p>
    <w:p w14:paraId="7B3A4FBE" w14:textId="77777777" w:rsidR="00030BD4" w:rsidRPr="00552BD2" w:rsidRDefault="00030BD4" w:rsidP="00030BD4">
      <w:pPr>
        <w:numPr>
          <w:ilvl w:val="1"/>
          <w:numId w:val="242"/>
        </w:numPr>
      </w:pPr>
      <w:r w:rsidRPr="00552BD2">
        <w:rPr>
          <w:b/>
          <w:bCs/>
        </w:rPr>
        <w:t>Vacances AM/PM</w:t>
      </w:r>
      <w:r w:rsidRPr="00552BD2">
        <w:t xml:space="preserve"> : Permet d'indiquer si le salarié prend des demi-journées de vacances.</w:t>
      </w:r>
    </w:p>
    <w:p w14:paraId="07121BD2" w14:textId="77777777" w:rsidR="00030BD4" w:rsidRPr="00552BD2" w:rsidRDefault="00030BD4" w:rsidP="00030BD4">
      <w:pPr>
        <w:numPr>
          <w:ilvl w:val="0"/>
          <w:numId w:val="242"/>
        </w:numPr>
      </w:pPr>
      <w:r w:rsidRPr="00552BD2">
        <w:rPr>
          <w:b/>
          <w:bCs/>
        </w:rPr>
        <w:t>Récapitulatif Mensuel et Annuel</w:t>
      </w:r>
      <w:r w:rsidRPr="00552BD2">
        <w:t xml:space="preserve"> :</w:t>
      </w:r>
    </w:p>
    <w:p w14:paraId="5CC1FB10" w14:textId="77777777" w:rsidR="00030BD4" w:rsidRPr="00552BD2" w:rsidRDefault="00030BD4" w:rsidP="00030BD4">
      <w:pPr>
        <w:numPr>
          <w:ilvl w:val="1"/>
          <w:numId w:val="242"/>
        </w:numPr>
      </w:pPr>
      <w:r w:rsidRPr="00552BD2">
        <w:t>Sur le côté droit, un tableau récapitule les heures de travail pour le mois et pour l'année entière, y compris les jours fériés et de vacances.</w:t>
      </w:r>
    </w:p>
    <w:p w14:paraId="18C9825C" w14:textId="77777777" w:rsidR="00030BD4" w:rsidRPr="00552BD2" w:rsidRDefault="00030BD4" w:rsidP="00030BD4">
      <w:pPr>
        <w:numPr>
          <w:ilvl w:val="0"/>
          <w:numId w:val="242"/>
        </w:numPr>
      </w:pPr>
      <w:r w:rsidRPr="00552BD2">
        <w:rPr>
          <w:b/>
          <w:bCs/>
        </w:rPr>
        <w:t>Gestion des Heures</w:t>
      </w:r>
      <w:r w:rsidRPr="00552BD2">
        <w:t xml:space="preserve"> :</w:t>
      </w:r>
    </w:p>
    <w:p w14:paraId="059ACC55" w14:textId="77777777" w:rsidR="00030BD4" w:rsidRPr="00552BD2" w:rsidRDefault="00030BD4" w:rsidP="00030BD4">
      <w:pPr>
        <w:numPr>
          <w:ilvl w:val="1"/>
          <w:numId w:val="242"/>
        </w:numPr>
      </w:pPr>
      <w:r w:rsidRPr="00552BD2">
        <w:rPr>
          <w:b/>
          <w:bCs/>
        </w:rPr>
        <w:t>Heures Officielles</w:t>
      </w:r>
      <w:r w:rsidRPr="00552BD2">
        <w:t xml:space="preserve"> : Total des heures officielles prévues pour la période.</w:t>
      </w:r>
    </w:p>
    <w:p w14:paraId="1E9D823E" w14:textId="77777777" w:rsidR="00030BD4" w:rsidRPr="00552BD2" w:rsidRDefault="00030BD4" w:rsidP="00030BD4">
      <w:pPr>
        <w:numPr>
          <w:ilvl w:val="1"/>
          <w:numId w:val="242"/>
        </w:numPr>
      </w:pPr>
      <w:r w:rsidRPr="00552BD2">
        <w:rPr>
          <w:b/>
          <w:bCs/>
        </w:rPr>
        <w:t>Heures de Travail</w:t>
      </w:r>
      <w:r w:rsidRPr="00552BD2">
        <w:t xml:space="preserve"> : Nombre réel d'heures travaillées.</w:t>
      </w:r>
    </w:p>
    <w:p w14:paraId="1B9A4231" w14:textId="77777777" w:rsidR="00030BD4" w:rsidRPr="00552BD2" w:rsidRDefault="00030BD4" w:rsidP="00030BD4">
      <w:pPr>
        <w:numPr>
          <w:ilvl w:val="1"/>
          <w:numId w:val="242"/>
        </w:numPr>
      </w:pPr>
      <w:r w:rsidRPr="00552BD2">
        <w:rPr>
          <w:b/>
          <w:bCs/>
        </w:rPr>
        <w:t>Heures fériées et vac.</w:t>
      </w:r>
      <w:r w:rsidRPr="00552BD2">
        <w:t xml:space="preserve"> : Heures déduites pour les jours fériés et les vacances.</w:t>
      </w:r>
    </w:p>
    <w:p w14:paraId="07EA1816" w14:textId="77777777" w:rsidR="00030BD4" w:rsidRPr="00552BD2" w:rsidRDefault="00030BD4" w:rsidP="00030BD4">
      <w:pPr>
        <w:numPr>
          <w:ilvl w:val="1"/>
          <w:numId w:val="242"/>
        </w:numPr>
      </w:pPr>
      <w:r w:rsidRPr="00552BD2">
        <w:rPr>
          <w:b/>
          <w:bCs/>
        </w:rPr>
        <w:t>Différence</w:t>
      </w:r>
      <w:r w:rsidRPr="00552BD2">
        <w:t xml:space="preserve"> : Calcul de la différence entre les heures prévues et les heures effectivement travaillées.</w:t>
      </w:r>
    </w:p>
    <w:p w14:paraId="3AAAC601" w14:textId="77777777" w:rsidR="00030BD4" w:rsidRPr="00552BD2" w:rsidRDefault="00030BD4" w:rsidP="00030BD4">
      <w:pPr>
        <w:numPr>
          <w:ilvl w:val="1"/>
          <w:numId w:val="242"/>
        </w:numPr>
      </w:pPr>
      <w:r w:rsidRPr="00552BD2">
        <w:rPr>
          <w:b/>
          <w:bCs/>
        </w:rPr>
        <w:t>Jours de Travail</w:t>
      </w:r>
      <w:r w:rsidRPr="00552BD2">
        <w:t xml:space="preserve"> : Nombre total de jours travaillés dans la période.</w:t>
      </w:r>
    </w:p>
    <w:p w14:paraId="447AEF2D" w14:textId="77777777" w:rsidR="00030BD4" w:rsidRPr="00552BD2" w:rsidRDefault="00030BD4" w:rsidP="00030BD4">
      <w:pPr>
        <w:numPr>
          <w:ilvl w:val="1"/>
          <w:numId w:val="242"/>
        </w:numPr>
      </w:pPr>
      <w:r w:rsidRPr="00552BD2">
        <w:rPr>
          <w:b/>
          <w:bCs/>
        </w:rPr>
        <w:t>Jours chômés</w:t>
      </w:r>
      <w:r w:rsidRPr="00552BD2">
        <w:t xml:space="preserve"> : Jours non travaillés mais non classifiés comme jours fériés ou vacances.</w:t>
      </w:r>
    </w:p>
    <w:p w14:paraId="3B3670E2" w14:textId="77777777" w:rsidR="00030BD4" w:rsidRPr="00552BD2" w:rsidRDefault="00030BD4" w:rsidP="00030BD4">
      <w:pPr>
        <w:numPr>
          <w:ilvl w:val="0"/>
          <w:numId w:val="242"/>
        </w:numPr>
      </w:pPr>
      <w:r w:rsidRPr="00552BD2">
        <w:rPr>
          <w:b/>
          <w:bCs/>
        </w:rPr>
        <w:lastRenderedPageBreak/>
        <w:t>Fonctionnalités Additionnelles</w:t>
      </w:r>
      <w:r w:rsidRPr="00552BD2">
        <w:t xml:space="preserve"> :</w:t>
      </w:r>
    </w:p>
    <w:p w14:paraId="32955848" w14:textId="77777777" w:rsidR="00030BD4" w:rsidRPr="00552BD2" w:rsidRDefault="00030BD4" w:rsidP="00030BD4">
      <w:pPr>
        <w:numPr>
          <w:ilvl w:val="1"/>
          <w:numId w:val="242"/>
        </w:numPr>
      </w:pPr>
      <w:r w:rsidRPr="00552BD2">
        <w:t xml:space="preserve">Des boutons tels que </w:t>
      </w:r>
      <w:r w:rsidRPr="00552BD2">
        <w:rPr>
          <w:b/>
          <w:bCs/>
        </w:rPr>
        <w:t>Sélectionner tous les jours de la période</w:t>
      </w:r>
      <w:r w:rsidRPr="00552BD2">
        <w:t xml:space="preserve"> ou </w:t>
      </w:r>
      <w:r w:rsidRPr="00552BD2">
        <w:rPr>
          <w:b/>
          <w:bCs/>
        </w:rPr>
        <w:t>Désélectionner tous les jours de la période</w:t>
      </w:r>
      <w:r w:rsidRPr="00552BD2">
        <w:t xml:space="preserve"> pour faciliter la modification en masse des jours travaillés.</w:t>
      </w:r>
    </w:p>
    <w:p w14:paraId="26689541" w14:textId="77777777" w:rsidR="00030BD4" w:rsidRPr="00552BD2" w:rsidRDefault="00030BD4" w:rsidP="00030BD4">
      <w:pPr>
        <w:numPr>
          <w:ilvl w:val="1"/>
          <w:numId w:val="242"/>
        </w:numPr>
      </w:pPr>
      <w:r w:rsidRPr="00552BD2">
        <w:rPr>
          <w:b/>
          <w:bCs/>
        </w:rPr>
        <w:t>Modification du calendrier</w:t>
      </w:r>
      <w:r w:rsidRPr="00552BD2">
        <w:t xml:space="preserve"> : Permet des ajustements au calendrier préétabli.</w:t>
      </w:r>
    </w:p>
    <w:p w14:paraId="1532A2F3" w14:textId="77777777" w:rsidR="00030BD4" w:rsidRPr="00552BD2" w:rsidRDefault="00030BD4" w:rsidP="00030BD4">
      <w:r w:rsidRPr="00552BD2">
        <w:t>L'onglet "Détail" est essentiel pour la gestion précise du temps de travail au quotidien. Il aide à suivre les heures de chaque employé, à ajuster les horaires selon les besoins, et à calculer les heures supplémentaires ou à récupérer. Cela est particulièrement utile pour la préparation de la paie et la conformité aux réglementations du travail.</w:t>
      </w:r>
    </w:p>
    <w:p w14:paraId="52A210EE" w14:textId="77777777" w:rsidR="00030BD4" w:rsidRPr="00314E6C" w:rsidRDefault="00030BD4" w:rsidP="00030BD4"/>
    <w:p w14:paraId="2E704D55" w14:textId="77777777" w:rsidR="00030BD4" w:rsidRDefault="00030BD4" w:rsidP="00030BD4"/>
    <w:p w14:paraId="25538BAC" w14:textId="77777777" w:rsidR="00030BD4" w:rsidRDefault="00030BD4" w:rsidP="00030BD4">
      <w:pPr>
        <w:pStyle w:val="Titre4"/>
      </w:pPr>
      <w:r>
        <w:lastRenderedPageBreak/>
        <w:t xml:space="preserve">Genre D’AF sd926 : </w:t>
      </w:r>
    </w:p>
    <w:p w14:paraId="11221E81" w14:textId="77777777" w:rsidR="00030BD4" w:rsidRDefault="00030BD4" w:rsidP="00030BD4">
      <w:r w:rsidRPr="006C13F2">
        <w:rPr>
          <w:noProof/>
        </w:rPr>
        <w:drawing>
          <wp:inline distT="0" distB="0" distL="0" distR="0" wp14:anchorId="6A1400F4" wp14:editId="1C7576D8">
            <wp:extent cx="9583487" cy="6373114"/>
            <wp:effectExtent l="0" t="0" r="0" b="8890"/>
            <wp:docPr id="161745931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9313" name="Image 1" descr="Une image contenant texte, capture d’écran, affichage, logiciel&#10;&#10;Description générée automatiquement"/>
                    <pic:cNvPicPr/>
                  </pic:nvPicPr>
                  <pic:blipFill>
                    <a:blip r:embed="rId142"/>
                    <a:stretch>
                      <a:fillRect/>
                    </a:stretch>
                  </pic:blipFill>
                  <pic:spPr>
                    <a:xfrm>
                      <a:off x="0" y="0"/>
                      <a:ext cx="9583487" cy="6373114"/>
                    </a:xfrm>
                    <a:prstGeom prst="rect">
                      <a:avLst/>
                    </a:prstGeom>
                  </pic:spPr>
                </pic:pic>
              </a:graphicData>
            </a:graphic>
          </wp:inline>
        </w:drawing>
      </w:r>
    </w:p>
    <w:p w14:paraId="64F8E63F" w14:textId="77777777" w:rsidR="00030BD4" w:rsidRDefault="00030BD4" w:rsidP="00030BD4">
      <w:pPr>
        <w:rPr>
          <w:b/>
          <w:bCs/>
          <w:u w:val="single"/>
        </w:rPr>
      </w:pPr>
      <w:r w:rsidRPr="00B80D0F">
        <w:rPr>
          <w:b/>
          <w:bCs/>
          <w:u w:val="single"/>
        </w:rPr>
        <w:lastRenderedPageBreak/>
        <w:t xml:space="preserve">Note explicative des genres d’AF programme « sd926 » : </w:t>
      </w:r>
    </w:p>
    <w:p w14:paraId="3BA5DF3F" w14:textId="77777777" w:rsidR="00030BD4" w:rsidRPr="001E46E5" w:rsidRDefault="00030BD4" w:rsidP="00030BD4">
      <w:r w:rsidRPr="001E46E5">
        <w:t xml:space="preserve">Le programme "sd926" </w:t>
      </w:r>
      <w:r>
        <w:t>est</w:t>
      </w:r>
      <w:r w:rsidRPr="001E46E5">
        <w:t xml:space="preserve"> une application au sein d'un système ERP pour gérer différents genres d'allocations familiales (AF) et de formation professionnelle (FP) selon les cantons suisses. Voici les détails fonctionnels de ce programme tels qu'ils apparaissent sur l'interface :</w:t>
      </w:r>
    </w:p>
    <w:p w14:paraId="65723DFD" w14:textId="77777777" w:rsidR="00030BD4" w:rsidRPr="001E46E5" w:rsidRDefault="00030BD4" w:rsidP="00030BD4">
      <w:r w:rsidRPr="001E46E5">
        <w:rPr>
          <w:b/>
          <w:bCs/>
        </w:rPr>
        <w:t>Programme "sd926" - Gestion des Genres d'Allocations Familiales :</w:t>
      </w:r>
    </w:p>
    <w:p w14:paraId="6AC10566" w14:textId="77777777" w:rsidR="00030BD4" w:rsidRPr="001E46E5" w:rsidRDefault="00030BD4" w:rsidP="00030BD4">
      <w:pPr>
        <w:numPr>
          <w:ilvl w:val="0"/>
          <w:numId w:val="243"/>
        </w:numPr>
      </w:pPr>
      <w:r w:rsidRPr="001E46E5">
        <w:rPr>
          <w:b/>
          <w:bCs/>
        </w:rPr>
        <w:t>Langue et Canton</w:t>
      </w:r>
      <w:r w:rsidRPr="001E46E5">
        <w:t xml:space="preserve"> :</w:t>
      </w:r>
    </w:p>
    <w:p w14:paraId="09F908E1" w14:textId="77777777" w:rsidR="00030BD4" w:rsidRPr="001E46E5" w:rsidRDefault="00030BD4" w:rsidP="00030BD4">
      <w:pPr>
        <w:numPr>
          <w:ilvl w:val="1"/>
          <w:numId w:val="243"/>
        </w:numPr>
      </w:pPr>
      <w:r w:rsidRPr="001E46E5">
        <w:t>La première colonne indique la langue (FR pour français, GE pour allemand, etc.), et la seconde colonne spécifie le canton concerné (FR pour Fribourg, VD pour Vaud, etc.).</w:t>
      </w:r>
    </w:p>
    <w:p w14:paraId="31D645A7" w14:textId="77777777" w:rsidR="00030BD4" w:rsidRPr="001E46E5" w:rsidRDefault="00030BD4" w:rsidP="00030BD4">
      <w:pPr>
        <w:numPr>
          <w:ilvl w:val="0"/>
          <w:numId w:val="243"/>
        </w:numPr>
      </w:pPr>
      <w:r w:rsidRPr="001E46E5">
        <w:rPr>
          <w:b/>
          <w:bCs/>
        </w:rPr>
        <w:t>Code et Désignation</w:t>
      </w:r>
      <w:r w:rsidRPr="001E46E5">
        <w:t xml:space="preserve"> :</w:t>
      </w:r>
    </w:p>
    <w:p w14:paraId="043AEE10" w14:textId="77777777" w:rsidR="00030BD4" w:rsidRPr="001E46E5" w:rsidRDefault="00030BD4" w:rsidP="00030BD4">
      <w:pPr>
        <w:numPr>
          <w:ilvl w:val="1"/>
          <w:numId w:val="243"/>
        </w:numPr>
      </w:pPr>
      <w:r w:rsidRPr="001E46E5">
        <w:rPr>
          <w:b/>
          <w:bCs/>
        </w:rPr>
        <w:t>Code</w:t>
      </w:r>
      <w:r w:rsidRPr="001E46E5">
        <w:t xml:space="preserve"> : Un identifiant unique est attribué à chaque type d'allocation ou de subvention. Par exemple, "AF1+2" pourrait désigner l'allocation pour le premier et deuxième enfant.</w:t>
      </w:r>
    </w:p>
    <w:p w14:paraId="63CB9FD8" w14:textId="77777777" w:rsidR="00030BD4" w:rsidRPr="001E46E5" w:rsidRDefault="00030BD4" w:rsidP="00030BD4">
      <w:pPr>
        <w:numPr>
          <w:ilvl w:val="1"/>
          <w:numId w:val="243"/>
        </w:numPr>
      </w:pPr>
      <w:r w:rsidRPr="001E46E5">
        <w:rPr>
          <w:b/>
          <w:bCs/>
        </w:rPr>
        <w:t>Désignation</w:t>
      </w:r>
      <w:r w:rsidRPr="001E46E5">
        <w:t xml:space="preserve"> : Cette colonne fournit une description textuelle de ce que le code représente, telle que "FR ALFA pour 1er &amp; 2ème enfant" ou "VD Formation professionnelle dès 3ème".</w:t>
      </w:r>
    </w:p>
    <w:p w14:paraId="15C01EFA" w14:textId="77777777" w:rsidR="00030BD4" w:rsidRPr="001E46E5" w:rsidRDefault="00030BD4" w:rsidP="00030BD4">
      <w:pPr>
        <w:numPr>
          <w:ilvl w:val="0"/>
          <w:numId w:val="243"/>
        </w:numPr>
      </w:pPr>
      <w:r w:rsidRPr="001E46E5">
        <w:rPr>
          <w:b/>
          <w:bCs/>
        </w:rPr>
        <w:t>Gestion et Modification des Données</w:t>
      </w:r>
      <w:r w:rsidRPr="001E46E5">
        <w:t xml:space="preserve"> :</w:t>
      </w:r>
    </w:p>
    <w:p w14:paraId="067119D1" w14:textId="77777777" w:rsidR="00030BD4" w:rsidRPr="001E46E5" w:rsidRDefault="00030BD4" w:rsidP="00030BD4">
      <w:pPr>
        <w:numPr>
          <w:ilvl w:val="1"/>
          <w:numId w:val="243"/>
        </w:numPr>
      </w:pPr>
      <w:r w:rsidRPr="001E46E5">
        <w:t xml:space="preserve">Les utilisateurs peuvent utiliser les boutons </w:t>
      </w:r>
      <w:r w:rsidRPr="001E46E5">
        <w:rPr>
          <w:b/>
          <w:bCs/>
        </w:rPr>
        <w:t>Modifier</w:t>
      </w:r>
      <w:r w:rsidRPr="001E46E5">
        <w:t xml:space="preserve">, </w:t>
      </w:r>
      <w:r w:rsidRPr="001E46E5">
        <w:rPr>
          <w:b/>
          <w:bCs/>
        </w:rPr>
        <w:t>Rétablir</w:t>
      </w:r>
      <w:r w:rsidRPr="001E46E5">
        <w:t xml:space="preserve">, </w:t>
      </w:r>
      <w:r w:rsidRPr="001E46E5">
        <w:rPr>
          <w:b/>
          <w:bCs/>
        </w:rPr>
        <w:t>Ajouter</w:t>
      </w:r>
      <w:r w:rsidRPr="001E46E5">
        <w:t xml:space="preserve">, </w:t>
      </w:r>
      <w:r w:rsidRPr="001E46E5">
        <w:rPr>
          <w:b/>
          <w:bCs/>
        </w:rPr>
        <w:t>Copier</w:t>
      </w:r>
      <w:r w:rsidRPr="001E46E5">
        <w:t xml:space="preserve">, </w:t>
      </w:r>
      <w:r w:rsidRPr="001E46E5">
        <w:rPr>
          <w:b/>
          <w:bCs/>
        </w:rPr>
        <w:t>Effacer</w:t>
      </w:r>
      <w:r w:rsidRPr="001E46E5">
        <w:t xml:space="preserve">, et </w:t>
      </w:r>
      <w:r w:rsidRPr="001E46E5">
        <w:rPr>
          <w:b/>
          <w:bCs/>
        </w:rPr>
        <w:t>Annuler</w:t>
      </w:r>
      <w:r w:rsidRPr="001E46E5">
        <w:t xml:space="preserve"> pour gérer les données relatives aux différents types d'allocations.</w:t>
      </w:r>
    </w:p>
    <w:p w14:paraId="3BF814DB" w14:textId="77777777" w:rsidR="00030BD4" w:rsidRPr="001E46E5" w:rsidRDefault="00030BD4" w:rsidP="00030BD4">
      <w:pPr>
        <w:numPr>
          <w:ilvl w:val="0"/>
          <w:numId w:val="243"/>
        </w:numPr>
      </w:pPr>
      <w:r w:rsidRPr="001E46E5">
        <w:rPr>
          <w:b/>
          <w:bCs/>
        </w:rPr>
        <w:t>Utilisation Pratique</w:t>
      </w:r>
      <w:r w:rsidRPr="001E46E5">
        <w:t xml:space="preserve"> :</w:t>
      </w:r>
    </w:p>
    <w:p w14:paraId="3744FCA9" w14:textId="77777777" w:rsidR="00030BD4" w:rsidRPr="001E46E5" w:rsidRDefault="00030BD4" w:rsidP="00030BD4">
      <w:pPr>
        <w:numPr>
          <w:ilvl w:val="1"/>
          <w:numId w:val="243"/>
        </w:numPr>
      </w:pPr>
      <w:r w:rsidRPr="001E46E5">
        <w:t>L'application est vraisemblablement utilisée par le personnel des ressources humaines pour suivre et gérer les allocations et subventions de formation professionnelle attribuées aux employés, en fonction des règlements spécifiques à chaque canton.</w:t>
      </w:r>
    </w:p>
    <w:p w14:paraId="6C9DB6D5" w14:textId="77777777" w:rsidR="00030BD4" w:rsidRPr="001E46E5" w:rsidRDefault="00030BD4" w:rsidP="00030BD4">
      <w:pPr>
        <w:numPr>
          <w:ilvl w:val="1"/>
          <w:numId w:val="243"/>
        </w:numPr>
      </w:pPr>
      <w:r w:rsidRPr="001E46E5">
        <w:t>Elle sert également à assurer que l'entreprise respecte les réglementations locales en matière de prestations sociales.</w:t>
      </w:r>
    </w:p>
    <w:p w14:paraId="797C089B" w14:textId="77777777" w:rsidR="00030BD4" w:rsidRPr="001E46E5" w:rsidRDefault="00030BD4" w:rsidP="00030BD4">
      <w:pPr>
        <w:numPr>
          <w:ilvl w:val="0"/>
          <w:numId w:val="243"/>
        </w:numPr>
      </w:pPr>
      <w:r w:rsidRPr="001E46E5">
        <w:rPr>
          <w:b/>
          <w:bCs/>
        </w:rPr>
        <w:t>Filtrage et Sélection</w:t>
      </w:r>
      <w:r w:rsidRPr="001E46E5">
        <w:t xml:space="preserve"> :</w:t>
      </w:r>
    </w:p>
    <w:p w14:paraId="26630CA2" w14:textId="77777777" w:rsidR="00030BD4" w:rsidRPr="001E46E5" w:rsidRDefault="00030BD4" w:rsidP="00030BD4">
      <w:pPr>
        <w:numPr>
          <w:ilvl w:val="1"/>
          <w:numId w:val="243"/>
        </w:numPr>
      </w:pPr>
      <w:r w:rsidRPr="001E46E5">
        <w:t>Le bas de l'écran semble offrir des options pour filtrer la liste par langue et canton, permettant ainsi aux utilisateurs de trouver rapidement les informations pertinentes pour une catégorie spécifique de prestations.</w:t>
      </w:r>
    </w:p>
    <w:p w14:paraId="40E8731A" w14:textId="77777777" w:rsidR="00030BD4" w:rsidRPr="001E46E5" w:rsidRDefault="00030BD4" w:rsidP="00030BD4">
      <w:r w:rsidRPr="001E46E5">
        <w:t>En résumé, le programme "sd926" est un outil administratif important dans l'ERP pour la gestion des prestations sociales au niveau local. Il permet aux entreprises de se conformer aux diverses réglementations cantonales en matière d'allocations familiales et de formation professionnelle, en facilitant une gestion structurée et précise de ces allocations.</w:t>
      </w:r>
    </w:p>
    <w:p w14:paraId="30947487" w14:textId="77777777" w:rsidR="00030BD4" w:rsidRPr="001E46E5" w:rsidRDefault="00030BD4" w:rsidP="00030BD4"/>
    <w:p w14:paraId="4A472ED7" w14:textId="77777777" w:rsidR="00030BD4" w:rsidRDefault="00030BD4" w:rsidP="00030BD4">
      <w:pPr>
        <w:pStyle w:val="Titre4"/>
      </w:pPr>
      <w:r>
        <w:lastRenderedPageBreak/>
        <w:t xml:space="preserve">Gestion des fonctions sd928 : </w:t>
      </w:r>
    </w:p>
    <w:p w14:paraId="27DCD91B" w14:textId="77777777" w:rsidR="00030BD4" w:rsidRDefault="00030BD4" w:rsidP="00030BD4">
      <w:r w:rsidRPr="00914B13">
        <w:rPr>
          <w:noProof/>
        </w:rPr>
        <w:drawing>
          <wp:inline distT="0" distB="0" distL="0" distR="0" wp14:anchorId="615D0D04" wp14:editId="49C93668">
            <wp:extent cx="9573961" cy="6373114"/>
            <wp:effectExtent l="0" t="0" r="8255" b="8890"/>
            <wp:docPr id="24545648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6481" name="Image 1" descr="Une image contenant texte, capture d’écran, affichage, logiciel&#10;&#10;Description générée automatiquement"/>
                    <pic:cNvPicPr/>
                  </pic:nvPicPr>
                  <pic:blipFill>
                    <a:blip r:embed="rId143"/>
                    <a:stretch>
                      <a:fillRect/>
                    </a:stretch>
                  </pic:blipFill>
                  <pic:spPr>
                    <a:xfrm>
                      <a:off x="0" y="0"/>
                      <a:ext cx="9573961" cy="6373114"/>
                    </a:xfrm>
                    <a:prstGeom prst="rect">
                      <a:avLst/>
                    </a:prstGeom>
                  </pic:spPr>
                </pic:pic>
              </a:graphicData>
            </a:graphic>
          </wp:inline>
        </w:drawing>
      </w:r>
    </w:p>
    <w:p w14:paraId="5E81A2F8" w14:textId="77777777" w:rsidR="00030BD4" w:rsidRDefault="00030BD4" w:rsidP="00030BD4">
      <w:r>
        <w:lastRenderedPageBreak/>
        <w:t xml:space="preserve">Note explicative de la gestion des fonctions programme « sd928 » : </w:t>
      </w:r>
    </w:p>
    <w:p w14:paraId="2E55ECD8" w14:textId="77777777" w:rsidR="00030BD4" w:rsidRPr="00B2162E" w:rsidRDefault="00030BD4" w:rsidP="00030BD4">
      <w:r w:rsidRPr="00B2162E">
        <w:t xml:space="preserve">Le programme "sd928" </w:t>
      </w:r>
      <w:r>
        <w:t>est</w:t>
      </w:r>
      <w:r w:rsidRPr="00B2162E">
        <w:t xml:space="preserve"> un système de gestion des fonctions au sein d'une organisation, telles que présentées dans un système ERP. Il offre une base de données pour le suivi et la classification des postes et fonctions de l'entreprise. Voici une explication détaillée :</w:t>
      </w:r>
    </w:p>
    <w:p w14:paraId="316BF1C3" w14:textId="77777777" w:rsidR="00030BD4" w:rsidRPr="00B2162E" w:rsidRDefault="00030BD4" w:rsidP="00030BD4">
      <w:r w:rsidRPr="00B2162E">
        <w:rPr>
          <w:b/>
          <w:bCs/>
        </w:rPr>
        <w:t>Programme "sd928" - Gestion des Fonctions :</w:t>
      </w:r>
    </w:p>
    <w:p w14:paraId="152690C5" w14:textId="77777777" w:rsidR="00030BD4" w:rsidRPr="00B2162E" w:rsidRDefault="00030BD4" w:rsidP="00030BD4">
      <w:pPr>
        <w:numPr>
          <w:ilvl w:val="0"/>
          <w:numId w:val="244"/>
        </w:numPr>
      </w:pPr>
      <w:r w:rsidRPr="00B2162E">
        <w:rPr>
          <w:b/>
          <w:bCs/>
        </w:rPr>
        <w:t>No Code</w:t>
      </w:r>
      <w:r w:rsidRPr="00B2162E">
        <w:t xml:space="preserve"> :</w:t>
      </w:r>
    </w:p>
    <w:p w14:paraId="038CA19F" w14:textId="77777777" w:rsidR="00030BD4" w:rsidRPr="00B2162E" w:rsidRDefault="00030BD4" w:rsidP="00030BD4">
      <w:pPr>
        <w:numPr>
          <w:ilvl w:val="1"/>
          <w:numId w:val="244"/>
        </w:numPr>
      </w:pPr>
      <w:r w:rsidRPr="00B2162E">
        <w:t>Un identifiant numérique unique attribué à chaque fonction pour faciliter le référencement et la gestion.</w:t>
      </w:r>
    </w:p>
    <w:p w14:paraId="45211240" w14:textId="77777777" w:rsidR="00030BD4" w:rsidRPr="00B2162E" w:rsidRDefault="00030BD4" w:rsidP="00030BD4">
      <w:pPr>
        <w:numPr>
          <w:ilvl w:val="0"/>
          <w:numId w:val="244"/>
        </w:numPr>
      </w:pPr>
      <w:r w:rsidRPr="00B2162E">
        <w:rPr>
          <w:b/>
          <w:bCs/>
        </w:rPr>
        <w:t>Désignation</w:t>
      </w:r>
      <w:r w:rsidRPr="00B2162E">
        <w:t xml:space="preserve"> :</w:t>
      </w:r>
    </w:p>
    <w:p w14:paraId="20C5F1A6" w14:textId="77777777" w:rsidR="00030BD4" w:rsidRPr="00B2162E" w:rsidRDefault="00030BD4" w:rsidP="00030BD4">
      <w:pPr>
        <w:numPr>
          <w:ilvl w:val="1"/>
          <w:numId w:val="244"/>
        </w:numPr>
      </w:pPr>
      <w:r w:rsidRPr="00B2162E">
        <w:t>Le titre ou la désignation de la fonction, qui décrit le rôle ou le poste occupé par un individu au sein de l'entreprise.</w:t>
      </w:r>
    </w:p>
    <w:p w14:paraId="64D44352" w14:textId="77777777" w:rsidR="00030BD4" w:rsidRPr="00B2162E" w:rsidRDefault="00030BD4" w:rsidP="00030BD4">
      <w:pPr>
        <w:numPr>
          <w:ilvl w:val="0"/>
          <w:numId w:val="244"/>
        </w:numPr>
      </w:pPr>
      <w:r w:rsidRPr="00B2162E">
        <w:rPr>
          <w:b/>
          <w:bCs/>
        </w:rPr>
        <w:t>Type</w:t>
      </w:r>
      <w:r w:rsidRPr="00B2162E">
        <w:t xml:space="preserve"> :</w:t>
      </w:r>
    </w:p>
    <w:p w14:paraId="3E278EB6" w14:textId="77777777" w:rsidR="00030BD4" w:rsidRPr="00B2162E" w:rsidRDefault="00030BD4" w:rsidP="00030BD4">
      <w:pPr>
        <w:numPr>
          <w:ilvl w:val="1"/>
          <w:numId w:val="244"/>
        </w:numPr>
      </w:pPr>
      <w:r w:rsidRPr="00B2162E">
        <w:t>Une catégorie qui peut être utilisée pour regrouper les fonctions similaires ou pour indiquer un niveau spécifique au sein d'une classification professionnelle.</w:t>
      </w:r>
    </w:p>
    <w:p w14:paraId="0E9AA181" w14:textId="77777777" w:rsidR="00030BD4" w:rsidRPr="00B2162E" w:rsidRDefault="00030BD4" w:rsidP="00030BD4">
      <w:pPr>
        <w:numPr>
          <w:ilvl w:val="0"/>
          <w:numId w:val="244"/>
        </w:numPr>
      </w:pPr>
      <w:r w:rsidRPr="00B2162E">
        <w:rPr>
          <w:b/>
          <w:bCs/>
        </w:rPr>
        <w:t>Gestion des Informations</w:t>
      </w:r>
      <w:r w:rsidRPr="00B2162E">
        <w:t xml:space="preserve"> :</w:t>
      </w:r>
    </w:p>
    <w:p w14:paraId="5D328CFB" w14:textId="77777777" w:rsidR="00030BD4" w:rsidRPr="00B2162E" w:rsidRDefault="00030BD4" w:rsidP="00030BD4">
      <w:pPr>
        <w:numPr>
          <w:ilvl w:val="1"/>
          <w:numId w:val="244"/>
        </w:numPr>
      </w:pPr>
      <w:r w:rsidRPr="00B2162E">
        <w:t>Des champs de saisie en bas permettent de filtrer ou d'ajouter des fonctions selon la langue et d'autres critères.</w:t>
      </w:r>
    </w:p>
    <w:p w14:paraId="77575F15" w14:textId="77777777" w:rsidR="00030BD4" w:rsidRPr="00B2162E" w:rsidRDefault="00030BD4" w:rsidP="00030BD4">
      <w:pPr>
        <w:numPr>
          <w:ilvl w:val="1"/>
          <w:numId w:val="244"/>
        </w:numPr>
      </w:pPr>
      <w:r w:rsidRPr="00B2162E">
        <w:rPr>
          <w:b/>
          <w:bCs/>
        </w:rPr>
        <w:t>Langue</w:t>
      </w:r>
      <w:r w:rsidRPr="00B2162E">
        <w:t xml:space="preserve"> : Permet de sélectionner la langue de la désignation, ce qui pourrait être pertinent dans un contexte multilingue.</w:t>
      </w:r>
    </w:p>
    <w:p w14:paraId="6DE7AA07" w14:textId="77777777" w:rsidR="00030BD4" w:rsidRPr="00B2162E" w:rsidRDefault="00030BD4" w:rsidP="00030BD4">
      <w:pPr>
        <w:numPr>
          <w:ilvl w:val="1"/>
          <w:numId w:val="244"/>
        </w:numPr>
      </w:pPr>
      <w:r w:rsidRPr="00B2162E">
        <w:rPr>
          <w:b/>
          <w:bCs/>
        </w:rPr>
        <w:t>No</w:t>
      </w:r>
      <w:r w:rsidRPr="00B2162E">
        <w:t xml:space="preserve"> : Un champ pour entrer ou rechercher le numéro de code spécifique d'une fonction.</w:t>
      </w:r>
    </w:p>
    <w:p w14:paraId="6B72C30E" w14:textId="77777777" w:rsidR="00030BD4" w:rsidRPr="00B2162E" w:rsidRDefault="00030BD4" w:rsidP="00030BD4">
      <w:pPr>
        <w:numPr>
          <w:ilvl w:val="1"/>
          <w:numId w:val="244"/>
        </w:numPr>
      </w:pPr>
      <w:r w:rsidRPr="00B2162E">
        <w:rPr>
          <w:b/>
          <w:bCs/>
        </w:rPr>
        <w:t>Code</w:t>
      </w:r>
      <w:r w:rsidRPr="00B2162E">
        <w:t xml:space="preserve"> : Le code textuel qui correspond au numéro de fonction, pour une identification rapide.</w:t>
      </w:r>
    </w:p>
    <w:p w14:paraId="2CB1DB4F" w14:textId="77777777" w:rsidR="00030BD4" w:rsidRPr="00B2162E" w:rsidRDefault="00030BD4" w:rsidP="00030BD4">
      <w:pPr>
        <w:numPr>
          <w:ilvl w:val="1"/>
          <w:numId w:val="244"/>
        </w:numPr>
      </w:pPr>
      <w:r w:rsidRPr="00B2162E">
        <w:rPr>
          <w:b/>
          <w:bCs/>
        </w:rPr>
        <w:t>Désignation</w:t>
      </w:r>
      <w:r w:rsidRPr="00B2162E">
        <w:t xml:space="preserve"> : La désignation exacte de la fonction telle qu'elle doit apparaître dans le système.</w:t>
      </w:r>
    </w:p>
    <w:p w14:paraId="3E373CD7" w14:textId="77777777" w:rsidR="00030BD4" w:rsidRPr="00B2162E" w:rsidRDefault="00030BD4" w:rsidP="00030BD4">
      <w:pPr>
        <w:numPr>
          <w:ilvl w:val="1"/>
          <w:numId w:val="244"/>
        </w:numPr>
      </w:pPr>
      <w:r w:rsidRPr="00B2162E">
        <w:rPr>
          <w:b/>
          <w:bCs/>
        </w:rPr>
        <w:t>Type</w:t>
      </w:r>
      <w:r w:rsidRPr="00B2162E">
        <w:t xml:space="preserve"> : Le type de fonction pour une classification plus détaillée au sein du système.</w:t>
      </w:r>
    </w:p>
    <w:p w14:paraId="6825E775" w14:textId="77777777" w:rsidR="00030BD4" w:rsidRDefault="00030BD4" w:rsidP="00030BD4">
      <w:pPr>
        <w:rPr>
          <w:b/>
          <w:bCs/>
        </w:rPr>
      </w:pPr>
    </w:p>
    <w:p w14:paraId="112D6E2A" w14:textId="77777777" w:rsidR="00030BD4" w:rsidRPr="00B2162E" w:rsidRDefault="00030BD4" w:rsidP="00030BD4">
      <w:r w:rsidRPr="00B2162E">
        <w:t>En somme, le programme "sd928" est un outil administratif qui permet de gérer de manière exhaustive et structurée les différentes fonctions professionnelles au sein de l'entreprise. Il aide à organiser les rôles des employés et à maintenir une hiérarchie claire des postes, ce qui est crucial pour les ressources humaines, la planification des effectifs et le suivi des compétences au sein de l'organisation.</w:t>
      </w:r>
    </w:p>
    <w:p w14:paraId="16E80200" w14:textId="77777777" w:rsidR="00030BD4" w:rsidRDefault="00030BD4" w:rsidP="00030BD4"/>
    <w:p w14:paraId="5DA16B14" w14:textId="77777777" w:rsidR="00030BD4" w:rsidRDefault="00030BD4" w:rsidP="00030BD4">
      <w:pPr>
        <w:pStyle w:val="Titre4"/>
      </w:pPr>
      <w:r>
        <w:lastRenderedPageBreak/>
        <w:t xml:space="preserve">Utilitaire caisses sd941 : </w:t>
      </w:r>
    </w:p>
    <w:p w14:paraId="1495B722" w14:textId="77777777" w:rsidR="00030BD4" w:rsidRDefault="00030BD4" w:rsidP="00030BD4">
      <w:r w:rsidRPr="00AE2061">
        <w:rPr>
          <w:noProof/>
        </w:rPr>
        <w:drawing>
          <wp:inline distT="0" distB="0" distL="0" distR="0" wp14:anchorId="47391975" wp14:editId="749289FF">
            <wp:extent cx="9526329" cy="6354062"/>
            <wp:effectExtent l="0" t="0" r="0" b="8890"/>
            <wp:docPr id="208481455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4557" name="Image 1" descr="Une image contenant texte, capture d’écran, logiciel, nombre&#10;&#10;Description générée automatiquement"/>
                    <pic:cNvPicPr/>
                  </pic:nvPicPr>
                  <pic:blipFill>
                    <a:blip r:embed="rId144"/>
                    <a:stretch>
                      <a:fillRect/>
                    </a:stretch>
                  </pic:blipFill>
                  <pic:spPr>
                    <a:xfrm>
                      <a:off x="0" y="0"/>
                      <a:ext cx="9526329" cy="6354062"/>
                    </a:xfrm>
                    <a:prstGeom prst="rect">
                      <a:avLst/>
                    </a:prstGeom>
                  </pic:spPr>
                </pic:pic>
              </a:graphicData>
            </a:graphic>
          </wp:inline>
        </w:drawing>
      </w:r>
    </w:p>
    <w:p w14:paraId="4E9F5729" w14:textId="77777777" w:rsidR="00030BD4" w:rsidRDefault="00030BD4" w:rsidP="00030BD4">
      <w:pPr>
        <w:rPr>
          <w:b/>
          <w:bCs/>
          <w:u w:val="single"/>
        </w:rPr>
      </w:pPr>
      <w:r w:rsidRPr="00C10E95">
        <w:rPr>
          <w:b/>
          <w:bCs/>
          <w:u w:val="single"/>
        </w:rPr>
        <w:lastRenderedPageBreak/>
        <w:t xml:space="preserve">Note explicative des utilitaires caisses programme </w:t>
      </w:r>
      <w:r>
        <w:rPr>
          <w:b/>
          <w:bCs/>
          <w:u w:val="single"/>
        </w:rPr>
        <w:t>« </w:t>
      </w:r>
      <w:r w:rsidRPr="00C10E95">
        <w:rPr>
          <w:b/>
          <w:bCs/>
          <w:u w:val="single"/>
        </w:rPr>
        <w:t>sd941</w:t>
      </w:r>
      <w:r>
        <w:rPr>
          <w:b/>
          <w:bCs/>
          <w:u w:val="single"/>
        </w:rPr>
        <w:t> »</w:t>
      </w:r>
      <w:r w:rsidRPr="00C10E95">
        <w:rPr>
          <w:b/>
          <w:bCs/>
          <w:u w:val="single"/>
        </w:rPr>
        <w:t xml:space="preserve"> : </w:t>
      </w:r>
    </w:p>
    <w:p w14:paraId="51DFA87E" w14:textId="77777777" w:rsidR="00030BD4" w:rsidRPr="00C87A3B" w:rsidRDefault="00030BD4" w:rsidP="00030BD4">
      <w:pPr>
        <w:rPr>
          <w:b/>
          <w:bCs/>
          <w:u w:val="single"/>
        </w:rPr>
      </w:pPr>
      <w:r w:rsidRPr="00C87A3B">
        <w:t xml:space="preserve">Le programme "sd941" </w:t>
      </w:r>
      <w:r>
        <w:t xml:space="preserve">est </w:t>
      </w:r>
      <w:r w:rsidRPr="00C87A3B">
        <w:t>un outil du système ERP dédié à l'administration des caisses de la sécurité sociale ou d'autres types de caisses d'allocations pour les employés. Voici un guide explicatif de sa composition et de son utilisation :</w:t>
      </w:r>
    </w:p>
    <w:p w14:paraId="0C4FD97F" w14:textId="77777777" w:rsidR="00030BD4" w:rsidRPr="00C87A3B" w:rsidRDefault="00030BD4" w:rsidP="00030BD4">
      <w:r w:rsidRPr="00C87A3B">
        <w:rPr>
          <w:b/>
          <w:bCs/>
        </w:rPr>
        <w:t>Programme "sd941" - Utilitaire Caisses :</w:t>
      </w:r>
    </w:p>
    <w:p w14:paraId="6E5789F1" w14:textId="77777777" w:rsidR="00030BD4" w:rsidRPr="00C87A3B" w:rsidRDefault="00030BD4" w:rsidP="00030BD4">
      <w:pPr>
        <w:numPr>
          <w:ilvl w:val="0"/>
          <w:numId w:val="245"/>
        </w:numPr>
      </w:pPr>
      <w:r w:rsidRPr="00C87A3B">
        <w:rPr>
          <w:b/>
          <w:bCs/>
        </w:rPr>
        <w:t>Sélection des Employés</w:t>
      </w:r>
      <w:r w:rsidRPr="00C87A3B">
        <w:t xml:space="preserve"> :</w:t>
      </w:r>
    </w:p>
    <w:p w14:paraId="2F53D438" w14:textId="77777777" w:rsidR="00030BD4" w:rsidRPr="00C87A3B" w:rsidRDefault="00030BD4" w:rsidP="00030BD4">
      <w:pPr>
        <w:numPr>
          <w:ilvl w:val="1"/>
          <w:numId w:val="245"/>
        </w:numPr>
      </w:pPr>
      <w:r w:rsidRPr="00C87A3B">
        <w:t>Trois options de sélection sont disponibles pour afficher les employés :</w:t>
      </w:r>
    </w:p>
    <w:p w14:paraId="3E0130F3" w14:textId="77777777" w:rsidR="00030BD4" w:rsidRPr="00C87A3B" w:rsidRDefault="00030BD4" w:rsidP="00030BD4">
      <w:pPr>
        <w:numPr>
          <w:ilvl w:val="2"/>
          <w:numId w:val="245"/>
        </w:numPr>
      </w:pPr>
      <w:r w:rsidRPr="00C87A3B">
        <w:rPr>
          <w:b/>
          <w:bCs/>
        </w:rPr>
        <w:t>Tous les salariés</w:t>
      </w:r>
      <w:r w:rsidRPr="00C87A3B">
        <w:t xml:space="preserve"> : pour afficher tous les employés.</w:t>
      </w:r>
    </w:p>
    <w:p w14:paraId="4EBFB47E" w14:textId="77777777" w:rsidR="00030BD4" w:rsidRPr="00C87A3B" w:rsidRDefault="00030BD4" w:rsidP="00030BD4">
      <w:pPr>
        <w:numPr>
          <w:ilvl w:val="2"/>
          <w:numId w:val="245"/>
        </w:numPr>
      </w:pPr>
      <w:r w:rsidRPr="00C87A3B">
        <w:rPr>
          <w:b/>
          <w:bCs/>
        </w:rPr>
        <w:t>Sélection alphabétique</w:t>
      </w:r>
      <w:r w:rsidRPr="00C87A3B">
        <w:t xml:space="preserve"> : pour filtrer les employés par ordre alphabétique.</w:t>
      </w:r>
    </w:p>
    <w:p w14:paraId="2B7C13ED" w14:textId="77777777" w:rsidR="00030BD4" w:rsidRPr="00C87A3B" w:rsidRDefault="00030BD4" w:rsidP="00030BD4">
      <w:pPr>
        <w:numPr>
          <w:ilvl w:val="2"/>
          <w:numId w:val="245"/>
        </w:numPr>
      </w:pPr>
      <w:r w:rsidRPr="00C87A3B">
        <w:rPr>
          <w:b/>
          <w:bCs/>
        </w:rPr>
        <w:t>Sélection numérique</w:t>
      </w:r>
      <w:r w:rsidRPr="00C87A3B">
        <w:t xml:space="preserve"> : pour filtrer les employés par leur numéro d'identification.</w:t>
      </w:r>
    </w:p>
    <w:p w14:paraId="52152FE2" w14:textId="77777777" w:rsidR="00030BD4" w:rsidRPr="00C87A3B" w:rsidRDefault="00030BD4" w:rsidP="00030BD4">
      <w:pPr>
        <w:numPr>
          <w:ilvl w:val="0"/>
          <w:numId w:val="245"/>
        </w:numPr>
      </w:pPr>
      <w:r w:rsidRPr="00C87A3B">
        <w:rPr>
          <w:b/>
          <w:bCs/>
        </w:rPr>
        <w:t>Liste des Employés</w:t>
      </w:r>
      <w:r w:rsidRPr="00C87A3B">
        <w:t xml:space="preserve"> :</w:t>
      </w:r>
    </w:p>
    <w:p w14:paraId="11DAC134" w14:textId="77777777" w:rsidR="00030BD4" w:rsidRPr="00C87A3B" w:rsidRDefault="00030BD4" w:rsidP="00030BD4">
      <w:pPr>
        <w:numPr>
          <w:ilvl w:val="1"/>
          <w:numId w:val="245"/>
        </w:numPr>
      </w:pPr>
      <w:r w:rsidRPr="00C87A3B">
        <w:t>Un tableau affiche les noms et les numéros d'identification des employés, permettant une sélection rapide pour l'administration des caisses.</w:t>
      </w:r>
    </w:p>
    <w:p w14:paraId="1032A20A" w14:textId="77777777" w:rsidR="00030BD4" w:rsidRPr="00C87A3B" w:rsidRDefault="00030BD4" w:rsidP="00030BD4">
      <w:pPr>
        <w:numPr>
          <w:ilvl w:val="0"/>
          <w:numId w:val="245"/>
        </w:numPr>
      </w:pPr>
      <w:r w:rsidRPr="00C87A3B">
        <w:rPr>
          <w:b/>
          <w:bCs/>
        </w:rPr>
        <w:t>Décomptes</w:t>
      </w:r>
      <w:r w:rsidRPr="00C87A3B">
        <w:t xml:space="preserve"> :</w:t>
      </w:r>
    </w:p>
    <w:p w14:paraId="017F0B50" w14:textId="77777777" w:rsidR="00030BD4" w:rsidRPr="00C87A3B" w:rsidRDefault="00030BD4" w:rsidP="00030BD4">
      <w:pPr>
        <w:numPr>
          <w:ilvl w:val="1"/>
          <w:numId w:val="245"/>
        </w:numPr>
      </w:pPr>
      <w:r w:rsidRPr="00C87A3B">
        <w:t>La section "Décompté(s)" semble permettre de sélectionner différents types de décomptes ou d'allocations par canton, par exemple, pour l'assurance-maladie ou l'assurance-vieillesse.</w:t>
      </w:r>
    </w:p>
    <w:p w14:paraId="01E1BFF4" w14:textId="77777777" w:rsidR="00030BD4" w:rsidRPr="00C87A3B" w:rsidRDefault="00030BD4" w:rsidP="00030BD4">
      <w:pPr>
        <w:numPr>
          <w:ilvl w:val="0"/>
          <w:numId w:val="245"/>
        </w:numPr>
      </w:pPr>
      <w:r w:rsidRPr="00C87A3B">
        <w:rPr>
          <w:b/>
          <w:bCs/>
        </w:rPr>
        <w:t>Succursales</w:t>
      </w:r>
      <w:r w:rsidRPr="00C87A3B">
        <w:t xml:space="preserve"> :</w:t>
      </w:r>
    </w:p>
    <w:p w14:paraId="4C8D967C" w14:textId="77777777" w:rsidR="00030BD4" w:rsidRPr="00C87A3B" w:rsidRDefault="00030BD4" w:rsidP="00030BD4">
      <w:pPr>
        <w:numPr>
          <w:ilvl w:val="1"/>
          <w:numId w:val="245"/>
        </w:numPr>
      </w:pPr>
      <w:r w:rsidRPr="00C87A3B">
        <w:t>Il est possible de sélectionner des succursales spécifiques, probablement pour afficher ou gérer les caisses attribuées à des sites spécifiques de l'entreprise.</w:t>
      </w:r>
    </w:p>
    <w:p w14:paraId="6ED2E3C7" w14:textId="77777777" w:rsidR="00030BD4" w:rsidRPr="00C87A3B" w:rsidRDefault="00030BD4" w:rsidP="00030BD4">
      <w:pPr>
        <w:numPr>
          <w:ilvl w:val="0"/>
          <w:numId w:val="245"/>
        </w:numPr>
      </w:pPr>
      <w:r w:rsidRPr="00C87A3B">
        <w:rPr>
          <w:b/>
          <w:bCs/>
        </w:rPr>
        <w:t>Départements</w:t>
      </w:r>
      <w:r w:rsidRPr="00C87A3B">
        <w:t xml:space="preserve"> :</w:t>
      </w:r>
    </w:p>
    <w:p w14:paraId="2B793AE3" w14:textId="77777777" w:rsidR="00030BD4" w:rsidRPr="00C87A3B" w:rsidRDefault="00030BD4" w:rsidP="00030BD4">
      <w:pPr>
        <w:numPr>
          <w:ilvl w:val="1"/>
          <w:numId w:val="245"/>
        </w:numPr>
      </w:pPr>
      <w:r w:rsidRPr="00C87A3B">
        <w:t>Cette fonctionnalité permet de filtrer les employés par département pour une gestion ciblée des caisses.</w:t>
      </w:r>
    </w:p>
    <w:p w14:paraId="64D4D806" w14:textId="77777777" w:rsidR="00030BD4" w:rsidRPr="00C87A3B" w:rsidRDefault="00030BD4" w:rsidP="00030BD4">
      <w:pPr>
        <w:numPr>
          <w:ilvl w:val="0"/>
          <w:numId w:val="245"/>
        </w:numPr>
      </w:pPr>
      <w:r w:rsidRPr="00C87A3B">
        <w:rPr>
          <w:b/>
          <w:bCs/>
        </w:rPr>
        <w:t>Fonctions</w:t>
      </w:r>
      <w:r w:rsidRPr="00C87A3B">
        <w:t xml:space="preserve"> :</w:t>
      </w:r>
    </w:p>
    <w:p w14:paraId="54705BE9" w14:textId="77777777" w:rsidR="00030BD4" w:rsidRPr="00C87A3B" w:rsidRDefault="00030BD4" w:rsidP="00030BD4">
      <w:pPr>
        <w:numPr>
          <w:ilvl w:val="1"/>
          <w:numId w:val="245"/>
        </w:numPr>
      </w:pPr>
      <w:r w:rsidRPr="00C87A3B">
        <w:t>De même, les employés peuvent être filtrés par fonction, ce qui peut être utile si les contributions aux caisses varient selon le poste occupé.</w:t>
      </w:r>
    </w:p>
    <w:p w14:paraId="7582CB8A" w14:textId="77777777" w:rsidR="00030BD4" w:rsidRPr="00C87A3B" w:rsidRDefault="00030BD4" w:rsidP="00030BD4">
      <w:pPr>
        <w:numPr>
          <w:ilvl w:val="0"/>
          <w:numId w:val="245"/>
        </w:numPr>
      </w:pPr>
      <w:r w:rsidRPr="00C87A3B">
        <w:rPr>
          <w:b/>
          <w:bCs/>
        </w:rPr>
        <w:t>Gestion des Caisses</w:t>
      </w:r>
      <w:r w:rsidRPr="00C87A3B">
        <w:t xml:space="preserve"> :</w:t>
      </w:r>
    </w:p>
    <w:p w14:paraId="35C75B6E" w14:textId="77777777" w:rsidR="00030BD4" w:rsidRPr="00C87A3B" w:rsidRDefault="00030BD4" w:rsidP="00030BD4">
      <w:pPr>
        <w:numPr>
          <w:ilvl w:val="1"/>
          <w:numId w:val="245"/>
        </w:numPr>
      </w:pPr>
      <w:r w:rsidRPr="00C87A3B">
        <w:t>À droite, des menus déroulants sont associés à divers types de caisses (AVS, AF, LAA, etc.), chacun avec un champ pour le code de la caisse et la date depuis laquelle l'employé y est affilié.</w:t>
      </w:r>
    </w:p>
    <w:p w14:paraId="3C0B4CD3" w14:textId="77777777" w:rsidR="00030BD4" w:rsidRPr="00C87A3B" w:rsidRDefault="00030BD4" w:rsidP="00030BD4">
      <w:r w:rsidRPr="00C87A3B">
        <w:t xml:space="preserve">Le programme "sd941" est donc un module de gestion des ressources humaines qui facilite l'administration des contributions des employés aux diverses caisses de prestations sociales. Il permet aux gestionnaires des ressources humaines de suivre, de mettre à jour et de gérer les informations relatives aux assurances </w:t>
      </w:r>
      <w:r w:rsidRPr="00C87A3B">
        <w:lastRenderedPageBreak/>
        <w:t>sociales et autres allocations des employés, garantissant ainsi la conformité aux réglementations légales et aux politiques internes de l'entreprise. Cet outil contribue à la simplification de processus administratifs complexes et assure l'exactitude des décomptes et des contributions pour l'ensemble du personnel.</w:t>
      </w:r>
    </w:p>
    <w:p w14:paraId="188F0788" w14:textId="77777777" w:rsidR="00030BD4" w:rsidRPr="00C10E95" w:rsidRDefault="00030BD4" w:rsidP="00030BD4"/>
    <w:p w14:paraId="4220ADD2" w14:textId="77777777" w:rsidR="00030BD4" w:rsidRDefault="00030BD4" w:rsidP="00030BD4">
      <w:pPr>
        <w:pStyle w:val="Titre4"/>
      </w:pPr>
      <w:r>
        <w:lastRenderedPageBreak/>
        <w:t xml:space="preserve">Gestion des évènements (EMA) sd970 : </w:t>
      </w:r>
    </w:p>
    <w:p w14:paraId="7AB91AB7" w14:textId="77777777" w:rsidR="00030BD4" w:rsidRDefault="00030BD4" w:rsidP="00030BD4">
      <w:r w:rsidRPr="000E10F2">
        <w:rPr>
          <w:noProof/>
        </w:rPr>
        <w:drawing>
          <wp:inline distT="0" distB="0" distL="0" distR="0" wp14:anchorId="34C4FC71" wp14:editId="041537D2">
            <wp:extent cx="9554908" cy="6325483"/>
            <wp:effectExtent l="0" t="0" r="8255" b="0"/>
            <wp:docPr id="43606082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60823" name="Image 1" descr="Une image contenant texte, capture d’écran, affichage, logiciel&#10;&#10;Description générée automatiquement"/>
                    <pic:cNvPicPr/>
                  </pic:nvPicPr>
                  <pic:blipFill>
                    <a:blip r:embed="rId145"/>
                    <a:stretch>
                      <a:fillRect/>
                    </a:stretch>
                  </pic:blipFill>
                  <pic:spPr>
                    <a:xfrm>
                      <a:off x="0" y="0"/>
                      <a:ext cx="9554908" cy="6325483"/>
                    </a:xfrm>
                    <a:prstGeom prst="rect">
                      <a:avLst/>
                    </a:prstGeom>
                  </pic:spPr>
                </pic:pic>
              </a:graphicData>
            </a:graphic>
          </wp:inline>
        </w:drawing>
      </w:r>
    </w:p>
    <w:p w14:paraId="2A42DEFC" w14:textId="77777777" w:rsidR="00030BD4" w:rsidRDefault="00030BD4" w:rsidP="00030BD4"/>
    <w:p w14:paraId="627130CD" w14:textId="77777777" w:rsidR="00030BD4" w:rsidRDefault="00030BD4" w:rsidP="00030BD4">
      <w:pPr>
        <w:rPr>
          <w:b/>
          <w:bCs/>
          <w:u w:val="single"/>
        </w:rPr>
      </w:pPr>
      <w:r w:rsidRPr="00373790">
        <w:rPr>
          <w:b/>
          <w:bCs/>
          <w:u w:val="single"/>
        </w:rPr>
        <w:lastRenderedPageBreak/>
        <w:t xml:space="preserve">Note explicative de la gestion des évènements (EMA) programme </w:t>
      </w:r>
      <w:r>
        <w:rPr>
          <w:b/>
          <w:bCs/>
          <w:u w:val="single"/>
        </w:rPr>
        <w:t>« </w:t>
      </w:r>
      <w:r w:rsidRPr="00373790">
        <w:rPr>
          <w:b/>
          <w:bCs/>
          <w:u w:val="single"/>
        </w:rPr>
        <w:t>sd970</w:t>
      </w:r>
      <w:r>
        <w:rPr>
          <w:b/>
          <w:bCs/>
          <w:u w:val="single"/>
        </w:rPr>
        <w:t> »</w:t>
      </w:r>
      <w:r w:rsidRPr="00373790">
        <w:rPr>
          <w:b/>
          <w:bCs/>
          <w:u w:val="single"/>
        </w:rPr>
        <w:t xml:space="preserve"> : </w:t>
      </w:r>
    </w:p>
    <w:p w14:paraId="2B6A1EB6" w14:textId="77777777" w:rsidR="00030BD4" w:rsidRPr="002003D6" w:rsidRDefault="00030BD4" w:rsidP="00030BD4">
      <w:r w:rsidRPr="002003D6">
        <w:t xml:space="preserve">Le programme "sd970" </w:t>
      </w:r>
      <w:r>
        <w:t>est</w:t>
      </w:r>
      <w:r w:rsidRPr="002003D6">
        <w:t xml:space="preserve"> un outil dans le système ERP destiné à la gestion des événements liés au personnel, tels que les entrées, les mutations, et les départs des employés. Voici un guide explicatif de ses composants :</w:t>
      </w:r>
    </w:p>
    <w:p w14:paraId="2128F7B9" w14:textId="77777777" w:rsidR="00030BD4" w:rsidRPr="002003D6" w:rsidRDefault="00030BD4" w:rsidP="00030BD4">
      <w:r w:rsidRPr="002003D6">
        <w:rPr>
          <w:b/>
          <w:bCs/>
        </w:rPr>
        <w:t>Programme "sd970" - Gestion des Événements (EMA) :</w:t>
      </w:r>
    </w:p>
    <w:p w14:paraId="3BB43240" w14:textId="77777777" w:rsidR="00030BD4" w:rsidRPr="002003D6" w:rsidRDefault="00030BD4" w:rsidP="00030BD4">
      <w:pPr>
        <w:numPr>
          <w:ilvl w:val="0"/>
          <w:numId w:val="246"/>
        </w:numPr>
      </w:pPr>
      <w:r w:rsidRPr="002003D6">
        <w:rPr>
          <w:b/>
          <w:bCs/>
        </w:rPr>
        <w:t>No Code</w:t>
      </w:r>
      <w:r w:rsidRPr="002003D6">
        <w:t xml:space="preserve"> :</w:t>
      </w:r>
    </w:p>
    <w:p w14:paraId="0AF88404" w14:textId="77777777" w:rsidR="00030BD4" w:rsidRPr="002003D6" w:rsidRDefault="00030BD4" w:rsidP="00030BD4">
      <w:pPr>
        <w:numPr>
          <w:ilvl w:val="1"/>
          <w:numId w:val="246"/>
        </w:numPr>
      </w:pPr>
      <w:r w:rsidRPr="002003D6">
        <w:t>Chaque type d'événement du personnel a un numéro de code unique, ce qui permet de catégoriser et de référencer facilement les événements.</w:t>
      </w:r>
    </w:p>
    <w:p w14:paraId="7AED3ADB" w14:textId="77777777" w:rsidR="00030BD4" w:rsidRPr="002003D6" w:rsidRDefault="00030BD4" w:rsidP="00030BD4">
      <w:pPr>
        <w:numPr>
          <w:ilvl w:val="0"/>
          <w:numId w:val="246"/>
        </w:numPr>
      </w:pPr>
      <w:r w:rsidRPr="002003D6">
        <w:rPr>
          <w:b/>
          <w:bCs/>
        </w:rPr>
        <w:t>Désignation</w:t>
      </w:r>
      <w:r w:rsidRPr="002003D6">
        <w:t xml:space="preserve"> :</w:t>
      </w:r>
    </w:p>
    <w:p w14:paraId="79F7E69B" w14:textId="77777777" w:rsidR="00030BD4" w:rsidRPr="002003D6" w:rsidRDefault="00030BD4" w:rsidP="00030BD4">
      <w:pPr>
        <w:numPr>
          <w:ilvl w:val="1"/>
          <w:numId w:val="246"/>
        </w:numPr>
      </w:pPr>
      <w:r w:rsidRPr="002003D6">
        <w:t>La désignation fournit une description de l'événement, par exemple "Entrée - entrée dans l'entreprise" ou "Mutation - activité annexe".</w:t>
      </w:r>
    </w:p>
    <w:p w14:paraId="3656BCAC" w14:textId="77777777" w:rsidR="00030BD4" w:rsidRPr="002003D6" w:rsidRDefault="00030BD4" w:rsidP="00030BD4">
      <w:pPr>
        <w:numPr>
          <w:ilvl w:val="0"/>
          <w:numId w:val="246"/>
        </w:numPr>
      </w:pPr>
      <w:r w:rsidRPr="002003D6">
        <w:rPr>
          <w:b/>
          <w:bCs/>
        </w:rPr>
        <w:t>Types d'Événements</w:t>
      </w:r>
      <w:r w:rsidRPr="002003D6">
        <w:t xml:space="preserve"> :</w:t>
      </w:r>
    </w:p>
    <w:p w14:paraId="3890EFC5" w14:textId="77777777" w:rsidR="00030BD4" w:rsidRPr="002003D6" w:rsidRDefault="00030BD4" w:rsidP="00030BD4">
      <w:pPr>
        <w:numPr>
          <w:ilvl w:val="1"/>
          <w:numId w:val="246"/>
        </w:numPr>
      </w:pPr>
      <w:r w:rsidRPr="002003D6">
        <w:t>Le système classe les événements en plusieurs catégories telles que les entrées (e1, e2, e3), les mutations (m1, m2, m3, etc.), et les départs (d1, d2, d3, etc.), couvrant diverses situations telles que les changements de poste, d'adresse, de statut familial, de taux d'occupation, et autres.</w:t>
      </w:r>
    </w:p>
    <w:p w14:paraId="2B4B37E0" w14:textId="77777777" w:rsidR="00030BD4" w:rsidRPr="002003D6" w:rsidRDefault="00030BD4" w:rsidP="00030BD4">
      <w:pPr>
        <w:numPr>
          <w:ilvl w:val="0"/>
          <w:numId w:val="246"/>
        </w:numPr>
      </w:pPr>
      <w:r w:rsidRPr="002003D6">
        <w:rPr>
          <w:b/>
          <w:bCs/>
        </w:rPr>
        <w:t>Gestion et Suivi</w:t>
      </w:r>
      <w:r w:rsidRPr="002003D6">
        <w:t xml:space="preserve"> :</w:t>
      </w:r>
    </w:p>
    <w:p w14:paraId="7FAB6802" w14:textId="77777777" w:rsidR="00030BD4" w:rsidRPr="002003D6" w:rsidRDefault="00030BD4" w:rsidP="00030BD4">
      <w:pPr>
        <w:numPr>
          <w:ilvl w:val="1"/>
          <w:numId w:val="246"/>
        </w:numPr>
      </w:pPr>
      <w:r w:rsidRPr="002003D6">
        <w:t>L'interface permet aux gestionnaires de ressources humaines de suivre et de gérer les changements liés aux employés, essentiels pour les dossiers personnels, la paie et la conformité réglementaire.</w:t>
      </w:r>
    </w:p>
    <w:p w14:paraId="6DC21A8C" w14:textId="77777777" w:rsidR="00030BD4" w:rsidRPr="002003D6" w:rsidRDefault="00030BD4" w:rsidP="00030BD4">
      <w:pPr>
        <w:numPr>
          <w:ilvl w:val="1"/>
          <w:numId w:val="246"/>
        </w:numPr>
      </w:pPr>
      <w:r w:rsidRPr="002003D6">
        <w:t>Les cases à cocher en bas à droite pourraient être des paramètres supplémentaires pour le traitement des événements, comme l'indication de la fin de l'imposition à la source ou des spécificités liées à la législation du travail.</w:t>
      </w:r>
    </w:p>
    <w:p w14:paraId="4A815695" w14:textId="77777777" w:rsidR="00030BD4" w:rsidRPr="002003D6" w:rsidRDefault="00030BD4" w:rsidP="00030BD4">
      <w:r w:rsidRPr="002003D6">
        <w:t>En résumé, le programme "sd970" est un composant clé du système ERP qui aide à la gestion efficace des transitions des employés au sein de l'entreprise. Il assure que chaque changement important dans la carrière d'un employé est enregistré, traité et suivi de manière structurée, contribuant ainsi à la bonne gestion des ressources humaines et à l'exactitude des données du personnel.</w:t>
      </w:r>
    </w:p>
    <w:p w14:paraId="5EE3775B" w14:textId="77777777" w:rsidR="00030BD4" w:rsidRPr="002003D6" w:rsidRDefault="00030BD4" w:rsidP="00030BD4"/>
    <w:p w14:paraId="5766C71B" w14:textId="77777777" w:rsidR="00030BD4" w:rsidRPr="00373790" w:rsidRDefault="00030BD4" w:rsidP="00030BD4">
      <w:pPr>
        <w:rPr>
          <w:b/>
          <w:bCs/>
          <w:u w:val="single"/>
        </w:rPr>
      </w:pPr>
    </w:p>
    <w:p w14:paraId="1CF149FA" w14:textId="77777777" w:rsidR="00030BD4" w:rsidRDefault="00030BD4" w:rsidP="00030BD4"/>
    <w:p w14:paraId="6FAFB643" w14:textId="77777777" w:rsidR="00030BD4" w:rsidRDefault="00030BD4" w:rsidP="00030BD4">
      <w:pPr>
        <w:pStyle w:val="Titre4"/>
      </w:pPr>
      <w:r>
        <w:lastRenderedPageBreak/>
        <w:t xml:space="preserve">Gestion des caisses d’assurance sd980 : </w:t>
      </w:r>
    </w:p>
    <w:p w14:paraId="42F01C41" w14:textId="77777777" w:rsidR="00030BD4" w:rsidRPr="008D6728" w:rsidRDefault="00030BD4" w:rsidP="00030BD4">
      <w:pPr>
        <w:pStyle w:val="Titre5"/>
      </w:pPr>
      <w:r>
        <w:t>Onglet « Caisse » :</w:t>
      </w:r>
    </w:p>
    <w:p w14:paraId="1078C375" w14:textId="77777777" w:rsidR="00030BD4" w:rsidRDefault="00030BD4" w:rsidP="00030BD4">
      <w:r w:rsidRPr="00E4290D">
        <w:rPr>
          <w:noProof/>
        </w:rPr>
        <w:drawing>
          <wp:inline distT="0" distB="0" distL="0" distR="0" wp14:anchorId="3D0B32AE" wp14:editId="71A40A4F">
            <wp:extent cx="9507277" cy="6344535"/>
            <wp:effectExtent l="0" t="0" r="0" b="0"/>
            <wp:docPr id="157110460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4609" name="Image 1" descr="Une image contenant texte, capture d’écran, nombre, logiciel&#10;&#10;Description générée automatiquement"/>
                    <pic:cNvPicPr/>
                  </pic:nvPicPr>
                  <pic:blipFill>
                    <a:blip r:embed="rId146"/>
                    <a:stretch>
                      <a:fillRect/>
                    </a:stretch>
                  </pic:blipFill>
                  <pic:spPr>
                    <a:xfrm>
                      <a:off x="0" y="0"/>
                      <a:ext cx="9507277" cy="6344535"/>
                    </a:xfrm>
                    <a:prstGeom prst="rect">
                      <a:avLst/>
                    </a:prstGeom>
                  </pic:spPr>
                </pic:pic>
              </a:graphicData>
            </a:graphic>
          </wp:inline>
        </w:drawing>
      </w:r>
    </w:p>
    <w:p w14:paraId="03EF0AD1" w14:textId="77777777" w:rsidR="00030BD4" w:rsidRDefault="00030BD4" w:rsidP="00030BD4">
      <w:r w:rsidRPr="00820C4D">
        <w:rPr>
          <w:b/>
          <w:bCs/>
          <w:u w:val="single"/>
        </w:rPr>
        <w:lastRenderedPageBreak/>
        <w:t>Note explicative de l’onglet « </w:t>
      </w:r>
      <w:r>
        <w:rPr>
          <w:b/>
          <w:bCs/>
          <w:u w:val="single"/>
        </w:rPr>
        <w:t>Caisse</w:t>
      </w:r>
      <w:r w:rsidRPr="00820C4D">
        <w:rPr>
          <w:b/>
          <w:bCs/>
          <w:u w:val="single"/>
        </w:rPr>
        <w:t> » de la gestion des caisses d’assurance programme « sd980 »</w:t>
      </w:r>
      <w:r>
        <w:t> </w:t>
      </w:r>
    </w:p>
    <w:p w14:paraId="047EA6F5" w14:textId="77777777" w:rsidR="00030BD4" w:rsidRPr="006F08AA" w:rsidRDefault="00030BD4" w:rsidP="00030BD4">
      <w:r w:rsidRPr="006F08AA">
        <w:t>Le programme "sd980" est conçu pour la gestion des caisses d'assurance dans le système ERP. Il permet de gérer les informations relatives aux diverses caisses de sécurité sociale auxquelles une entreprise est affiliée. Voici comment il est composé :</w:t>
      </w:r>
    </w:p>
    <w:p w14:paraId="09D7ACDF" w14:textId="77777777" w:rsidR="00030BD4" w:rsidRPr="006F08AA" w:rsidRDefault="00030BD4" w:rsidP="00030BD4">
      <w:r w:rsidRPr="006F08AA">
        <w:rPr>
          <w:b/>
          <w:bCs/>
        </w:rPr>
        <w:t>Onglet "Caisse" du Programme "sd980" :</w:t>
      </w:r>
    </w:p>
    <w:p w14:paraId="320F8C67" w14:textId="77777777" w:rsidR="00030BD4" w:rsidRPr="006F08AA" w:rsidRDefault="00030BD4" w:rsidP="00030BD4">
      <w:pPr>
        <w:numPr>
          <w:ilvl w:val="0"/>
          <w:numId w:val="247"/>
        </w:numPr>
      </w:pPr>
      <w:r w:rsidRPr="006F08AA">
        <w:rPr>
          <w:b/>
          <w:bCs/>
        </w:rPr>
        <w:t>Filtres de Sélection</w:t>
      </w:r>
      <w:r w:rsidRPr="006F08AA">
        <w:t xml:space="preserve"> :</w:t>
      </w:r>
    </w:p>
    <w:p w14:paraId="198A1766" w14:textId="77777777" w:rsidR="00030BD4" w:rsidRPr="006F08AA" w:rsidRDefault="00030BD4" w:rsidP="00030BD4">
      <w:pPr>
        <w:numPr>
          <w:ilvl w:val="1"/>
          <w:numId w:val="247"/>
        </w:numPr>
      </w:pPr>
      <w:r w:rsidRPr="006F08AA">
        <w:rPr>
          <w:b/>
          <w:bCs/>
        </w:rPr>
        <w:t>Toutes</w:t>
      </w:r>
      <w:r w:rsidRPr="006F08AA">
        <w:t xml:space="preserve"> : Pour afficher toutes les caisses d'assurance.</w:t>
      </w:r>
    </w:p>
    <w:p w14:paraId="61B05E92" w14:textId="77777777" w:rsidR="00030BD4" w:rsidRPr="006F08AA" w:rsidRDefault="00030BD4" w:rsidP="00030BD4">
      <w:pPr>
        <w:numPr>
          <w:ilvl w:val="1"/>
          <w:numId w:val="247"/>
        </w:numPr>
      </w:pPr>
      <w:r w:rsidRPr="006F08AA">
        <w:rPr>
          <w:b/>
          <w:bCs/>
        </w:rPr>
        <w:t>Inscrites au SwissDec</w:t>
      </w:r>
      <w:r w:rsidRPr="006F08AA">
        <w:t xml:space="preserve"> : Pour filtrer et afficher uniquement les caisses qui sont enregistrées auprès du système de déclaration suisse SwissDec.</w:t>
      </w:r>
    </w:p>
    <w:p w14:paraId="462901EC" w14:textId="77777777" w:rsidR="00030BD4" w:rsidRPr="006F08AA" w:rsidRDefault="00030BD4" w:rsidP="00030BD4">
      <w:pPr>
        <w:numPr>
          <w:ilvl w:val="1"/>
          <w:numId w:val="247"/>
        </w:numPr>
      </w:pPr>
      <w:r w:rsidRPr="006F08AA">
        <w:rPr>
          <w:b/>
          <w:bCs/>
        </w:rPr>
        <w:t>Non inscrites au SwissDec</w:t>
      </w:r>
      <w:r w:rsidRPr="006F08AA">
        <w:t xml:space="preserve"> : Pour afficher les caisses qui ne sont pas enregistrées auprès de SwissDec.</w:t>
      </w:r>
    </w:p>
    <w:p w14:paraId="2E3B9061" w14:textId="77777777" w:rsidR="00030BD4" w:rsidRPr="006F08AA" w:rsidRDefault="00030BD4" w:rsidP="00030BD4">
      <w:pPr>
        <w:numPr>
          <w:ilvl w:val="1"/>
          <w:numId w:val="247"/>
        </w:numPr>
      </w:pPr>
      <w:r w:rsidRPr="006F08AA">
        <w:t>Cases à cocher pour les types de caisses : AVS (assurance-vieillesse et survivants), LAA (assurance-accidents), LAAC, IJM, LPP (prévoyance professionnelle), etc., pour filtrer par type d'assurance.</w:t>
      </w:r>
    </w:p>
    <w:p w14:paraId="3E1EA451" w14:textId="77777777" w:rsidR="00030BD4" w:rsidRPr="006F08AA" w:rsidRDefault="00030BD4" w:rsidP="00030BD4">
      <w:pPr>
        <w:numPr>
          <w:ilvl w:val="0"/>
          <w:numId w:val="247"/>
        </w:numPr>
      </w:pPr>
      <w:r w:rsidRPr="006F08AA">
        <w:rPr>
          <w:b/>
          <w:bCs/>
        </w:rPr>
        <w:t>Liste des Caisses</w:t>
      </w:r>
      <w:r w:rsidRPr="006F08AA">
        <w:t xml:space="preserve"> :</w:t>
      </w:r>
    </w:p>
    <w:p w14:paraId="3892916A" w14:textId="77777777" w:rsidR="00030BD4" w:rsidRPr="006F08AA" w:rsidRDefault="00030BD4" w:rsidP="00030BD4">
      <w:pPr>
        <w:numPr>
          <w:ilvl w:val="1"/>
          <w:numId w:val="247"/>
        </w:numPr>
      </w:pPr>
      <w:r w:rsidRPr="006F08AA">
        <w:t>Affiche une liste des caisses d'assurance, telles que "FVE Caisse des entrepreneurs Vaud 66.1", "SUVA Lausanne", etc.</w:t>
      </w:r>
    </w:p>
    <w:p w14:paraId="69E16F1D" w14:textId="77777777" w:rsidR="00030BD4" w:rsidRPr="006F08AA" w:rsidRDefault="00030BD4" w:rsidP="00030BD4">
      <w:pPr>
        <w:numPr>
          <w:ilvl w:val="0"/>
          <w:numId w:val="247"/>
        </w:numPr>
      </w:pPr>
      <w:r w:rsidRPr="006F08AA">
        <w:rPr>
          <w:b/>
          <w:bCs/>
        </w:rPr>
        <w:t>Détails de la Caisse Sélectionnée</w:t>
      </w:r>
      <w:r w:rsidRPr="006F08AA">
        <w:t xml:space="preserve"> :</w:t>
      </w:r>
    </w:p>
    <w:p w14:paraId="0870A30D" w14:textId="77777777" w:rsidR="00030BD4" w:rsidRPr="006F08AA" w:rsidRDefault="00030BD4" w:rsidP="00030BD4">
      <w:pPr>
        <w:numPr>
          <w:ilvl w:val="1"/>
          <w:numId w:val="247"/>
        </w:numPr>
      </w:pPr>
      <w:r w:rsidRPr="006F08AA">
        <w:rPr>
          <w:b/>
          <w:bCs/>
        </w:rPr>
        <w:t>Caisse</w:t>
      </w:r>
      <w:r w:rsidRPr="006F08AA">
        <w:t xml:space="preserve"> : Nom de la caisse sélectionnée.</w:t>
      </w:r>
    </w:p>
    <w:p w14:paraId="642BD255" w14:textId="77777777" w:rsidR="00030BD4" w:rsidRPr="006F08AA" w:rsidRDefault="00030BD4" w:rsidP="00030BD4">
      <w:pPr>
        <w:numPr>
          <w:ilvl w:val="1"/>
          <w:numId w:val="247"/>
        </w:numPr>
      </w:pPr>
      <w:r w:rsidRPr="006F08AA">
        <w:rPr>
          <w:b/>
          <w:bCs/>
        </w:rPr>
        <w:t>Codes LPP</w:t>
      </w:r>
      <w:r w:rsidRPr="006F08AA">
        <w:t xml:space="preserve"> : Les codes spécifiques liés à la prévoyance professionnelle, si applicable.</w:t>
      </w:r>
    </w:p>
    <w:p w14:paraId="0030F1F5" w14:textId="77777777" w:rsidR="00030BD4" w:rsidRPr="006F08AA" w:rsidRDefault="00030BD4" w:rsidP="00030BD4">
      <w:pPr>
        <w:numPr>
          <w:ilvl w:val="1"/>
          <w:numId w:val="247"/>
        </w:numPr>
      </w:pPr>
      <w:r w:rsidRPr="006F08AA">
        <w:rPr>
          <w:b/>
          <w:bCs/>
        </w:rPr>
        <w:t>Code de la caisse</w:t>
      </w:r>
      <w:r w:rsidRPr="006F08AA">
        <w:t xml:space="preserve"> : Le code identifiant la caisse d'assurance.</w:t>
      </w:r>
    </w:p>
    <w:p w14:paraId="70BEE6C5" w14:textId="77777777" w:rsidR="00030BD4" w:rsidRPr="006F08AA" w:rsidRDefault="00030BD4" w:rsidP="00030BD4">
      <w:pPr>
        <w:numPr>
          <w:ilvl w:val="1"/>
          <w:numId w:val="247"/>
        </w:numPr>
      </w:pPr>
      <w:r w:rsidRPr="006F08AA">
        <w:rPr>
          <w:b/>
          <w:bCs/>
        </w:rPr>
        <w:t>Inscrite ou non à Swissdec</w:t>
      </w:r>
      <w:r w:rsidRPr="006F08AA">
        <w:t xml:space="preserve"> : Indique si la caisse est enregistrée dans le système SwissDec.</w:t>
      </w:r>
    </w:p>
    <w:p w14:paraId="66A7F832" w14:textId="77777777" w:rsidR="00030BD4" w:rsidRPr="006F08AA" w:rsidRDefault="00030BD4" w:rsidP="00030BD4">
      <w:pPr>
        <w:numPr>
          <w:ilvl w:val="0"/>
          <w:numId w:val="247"/>
        </w:numPr>
      </w:pPr>
      <w:r w:rsidRPr="006F08AA">
        <w:rPr>
          <w:b/>
          <w:bCs/>
        </w:rPr>
        <w:t>Informations sur l'Assurance</w:t>
      </w:r>
      <w:r w:rsidRPr="006F08AA">
        <w:t xml:space="preserve"> :</w:t>
      </w:r>
    </w:p>
    <w:p w14:paraId="54E97C4A" w14:textId="77777777" w:rsidR="00030BD4" w:rsidRPr="006F08AA" w:rsidRDefault="00030BD4" w:rsidP="00030BD4">
      <w:pPr>
        <w:numPr>
          <w:ilvl w:val="1"/>
          <w:numId w:val="247"/>
        </w:numPr>
      </w:pPr>
      <w:r w:rsidRPr="006F08AA">
        <w:rPr>
          <w:b/>
          <w:bCs/>
        </w:rPr>
        <w:t>N° d'assureur</w:t>
      </w:r>
      <w:r w:rsidRPr="006F08AA">
        <w:t xml:space="preserve"> : Le numéro d'identification de l'assureur.</w:t>
      </w:r>
    </w:p>
    <w:p w14:paraId="1C5212D4" w14:textId="77777777" w:rsidR="00030BD4" w:rsidRPr="006F08AA" w:rsidRDefault="00030BD4" w:rsidP="00030BD4">
      <w:pPr>
        <w:numPr>
          <w:ilvl w:val="1"/>
          <w:numId w:val="247"/>
        </w:numPr>
      </w:pPr>
      <w:r w:rsidRPr="006F08AA">
        <w:rPr>
          <w:b/>
          <w:bCs/>
        </w:rPr>
        <w:t>N° de client</w:t>
      </w:r>
      <w:r w:rsidRPr="006F08AA">
        <w:t xml:space="preserve"> : Numéro attribué à l'entreprise par l'assureur.</w:t>
      </w:r>
    </w:p>
    <w:p w14:paraId="13A910BB" w14:textId="77777777" w:rsidR="00030BD4" w:rsidRPr="006F08AA" w:rsidRDefault="00030BD4" w:rsidP="00030BD4">
      <w:pPr>
        <w:numPr>
          <w:ilvl w:val="1"/>
          <w:numId w:val="247"/>
        </w:numPr>
      </w:pPr>
      <w:r w:rsidRPr="006F08AA">
        <w:rPr>
          <w:b/>
          <w:bCs/>
        </w:rPr>
        <w:t>N° de contrat</w:t>
      </w:r>
      <w:r w:rsidRPr="006F08AA">
        <w:t xml:space="preserve"> : Référence du contrat d'assurance.</w:t>
      </w:r>
    </w:p>
    <w:p w14:paraId="57F394DF" w14:textId="77777777" w:rsidR="00030BD4" w:rsidRPr="006F08AA" w:rsidRDefault="00030BD4" w:rsidP="00030BD4">
      <w:pPr>
        <w:numPr>
          <w:ilvl w:val="1"/>
          <w:numId w:val="247"/>
        </w:numPr>
      </w:pPr>
      <w:r w:rsidRPr="006F08AA">
        <w:rPr>
          <w:b/>
          <w:bCs/>
        </w:rPr>
        <w:t>Entité comptable</w:t>
      </w:r>
      <w:r w:rsidRPr="006F08AA">
        <w:t xml:space="preserve"> : L'entité au sein de l'entreprise responsable de la comptabilité pour cette caisse.</w:t>
      </w:r>
    </w:p>
    <w:p w14:paraId="36A31F08" w14:textId="77777777" w:rsidR="00030BD4" w:rsidRPr="006F08AA" w:rsidRDefault="00030BD4" w:rsidP="00030BD4">
      <w:pPr>
        <w:numPr>
          <w:ilvl w:val="1"/>
          <w:numId w:val="247"/>
        </w:numPr>
      </w:pPr>
      <w:r w:rsidRPr="006F08AA">
        <w:rPr>
          <w:b/>
          <w:bCs/>
        </w:rPr>
        <w:t>Compte C.G.</w:t>
      </w:r>
      <w:r w:rsidRPr="006F08AA">
        <w:t xml:space="preserve"> : Numéro de compte comptable général.</w:t>
      </w:r>
    </w:p>
    <w:p w14:paraId="2AEA3E97" w14:textId="77777777" w:rsidR="00030BD4" w:rsidRPr="006F08AA" w:rsidRDefault="00030BD4" w:rsidP="00030BD4">
      <w:pPr>
        <w:numPr>
          <w:ilvl w:val="1"/>
          <w:numId w:val="247"/>
        </w:numPr>
      </w:pPr>
      <w:r w:rsidRPr="006F08AA">
        <w:rPr>
          <w:b/>
          <w:bCs/>
        </w:rPr>
        <w:t>Compte C.A.</w:t>
      </w:r>
      <w:r w:rsidRPr="006F08AA">
        <w:t xml:space="preserve"> : Numéro de compte comptable auxiliaire.</w:t>
      </w:r>
    </w:p>
    <w:p w14:paraId="776FE1AC" w14:textId="77777777" w:rsidR="00030BD4" w:rsidRPr="006F08AA" w:rsidRDefault="00030BD4" w:rsidP="00030BD4">
      <w:pPr>
        <w:numPr>
          <w:ilvl w:val="1"/>
          <w:numId w:val="247"/>
        </w:numPr>
      </w:pPr>
      <w:r w:rsidRPr="006F08AA">
        <w:rPr>
          <w:b/>
          <w:bCs/>
        </w:rPr>
        <w:t>Genre de frais</w:t>
      </w:r>
      <w:r w:rsidRPr="006F08AA">
        <w:t xml:space="preserve"> : Peut indiquer le type de frais administratifs ou de gestion associés à la caisse.</w:t>
      </w:r>
    </w:p>
    <w:p w14:paraId="1A3173E1" w14:textId="77777777" w:rsidR="00030BD4" w:rsidRPr="006F08AA" w:rsidRDefault="00030BD4" w:rsidP="00030BD4">
      <w:pPr>
        <w:numPr>
          <w:ilvl w:val="0"/>
          <w:numId w:val="247"/>
        </w:numPr>
      </w:pPr>
      <w:r w:rsidRPr="006F08AA">
        <w:rPr>
          <w:b/>
          <w:bCs/>
        </w:rPr>
        <w:lastRenderedPageBreak/>
        <w:t>Coordonnées de la Caisse</w:t>
      </w:r>
      <w:r w:rsidRPr="006F08AA">
        <w:t xml:space="preserve"> :</w:t>
      </w:r>
    </w:p>
    <w:p w14:paraId="763743E5" w14:textId="77777777" w:rsidR="00030BD4" w:rsidRPr="006F08AA" w:rsidRDefault="00030BD4" w:rsidP="00030BD4">
      <w:pPr>
        <w:numPr>
          <w:ilvl w:val="1"/>
          <w:numId w:val="247"/>
        </w:numPr>
      </w:pPr>
      <w:r w:rsidRPr="006F08AA">
        <w:rPr>
          <w:b/>
          <w:bCs/>
        </w:rPr>
        <w:t>Nom</w:t>
      </w:r>
      <w:r w:rsidRPr="006F08AA">
        <w:t xml:space="preserve"> : Le nom officiel de la caisse d'assurance.</w:t>
      </w:r>
    </w:p>
    <w:p w14:paraId="41349B22" w14:textId="77777777" w:rsidR="00030BD4" w:rsidRPr="006F08AA" w:rsidRDefault="00030BD4" w:rsidP="00030BD4">
      <w:pPr>
        <w:numPr>
          <w:ilvl w:val="1"/>
          <w:numId w:val="247"/>
        </w:numPr>
      </w:pPr>
      <w:r w:rsidRPr="006F08AA">
        <w:rPr>
          <w:b/>
          <w:bCs/>
        </w:rPr>
        <w:t>Adresse</w:t>
      </w:r>
      <w:r w:rsidRPr="006F08AA">
        <w:t xml:space="preserve"> : L'adresse postale de la caisse d'assurance.</w:t>
      </w:r>
    </w:p>
    <w:p w14:paraId="1A303368" w14:textId="77777777" w:rsidR="00030BD4" w:rsidRPr="006F08AA" w:rsidRDefault="00030BD4" w:rsidP="00030BD4">
      <w:pPr>
        <w:numPr>
          <w:ilvl w:val="1"/>
          <w:numId w:val="247"/>
        </w:numPr>
      </w:pPr>
      <w:r w:rsidRPr="006F08AA">
        <w:rPr>
          <w:b/>
          <w:bCs/>
        </w:rPr>
        <w:t>Localité et Canton</w:t>
      </w:r>
      <w:r w:rsidRPr="006F08AA">
        <w:t xml:space="preserve"> : Localisation de la caisse d'assurance.</w:t>
      </w:r>
    </w:p>
    <w:p w14:paraId="4630DE45" w14:textId="77777777" w:rsidR="00030BD4" w:rsidRPr="006F08AA" w:rsidRDefault="00030BD4" w:rsidP="00030BD4">
      <w:r w:rsidRPr="006F08AA">
        <w:t>Cet onglet du programme "sd980" est un outil de gestion des ressources humaines essentiel pour les entreprises, leur permettant de gérer avec précision les affiliations aux caisses d'assurance pour la conformité et l'administration efficaces des avantages sociaux des employés.</w:t>
      </w:r>
    </w:p>
    <w:p w14:paraId="5BCBCD77" w14:textId="77777777" w:rsidR="00030BD4" w:rsidRDefault="00030BD4" w:rsidP="00030BD4"/>
    <w:p w14:paraId="34962440" w14:textId="77777777" w:rsidR="00030BD4" w:rsidRDefault="00030BD4" w:rsidP="00030BD4">
      <w:pPr>
        <w:pStyle w:val="Titre5"/>
      </w:pPr>
      <w:r>
        <w:lastRenderedPageBreak/>
        <w:t xml:space="preserve">Onglet « Codes LPP » : </w:t>
      </w:r>
    </w:p>
    <w:p w14:paraId="7EF972CE" w14:textId="77777777" w:rsidR="00030BD4" w:rsidRDefault="00030BD4" w:rsidP="00030BD4">
      <w:r w:rsidRPr="00C67A89">
        <w:rPr>
          <w:noProof/>
        </w:rPr>
        <w:drawing>
          <wp:inline distT="0" distB="0" distL="0" distR="0" wp14:anchorId="3D2C7561" wp14:editId="6D9FEDAA">
            <wp:extent cx="9526329" cy="6430272"/>
            <wp:effectExtent l="0" t="0" r="0" b="8890"/>
            <wp:docPr id="1399986223"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6223" name="Image 1" descr="Une image contenant texte, capture d’écran, affichage, nombre&#10;&#10;Description générée automatiquement"/>
                    <pic:cNvPicPr/>
                  </pic:nvPicPr>
                  <pic:blipFill>
                    <a:blip r:embed="rId147"/>
                    <a:stretch>
                      <a:fillRect/>
                    </a:stretch>
                  </pic:blipFill>
                  <pic:spPr>
                    <a:xfrm>
                      <a:off x="0" y="0"/>
                      <a:ext cx="9526329" cy="6430272"/>
                    </a:xfrm>
                    <a:prstGeom prst="rect">
                      <a:avLst/>
                    </a:prstGeom>
                  </pic:spPr>
                </pic:pic>
              </a:graphicData>
            </a:graphic>
          </wp:inline>
        </w:drawing>
      </w:r>
    </w:p>
    <w:p w14:paraId="42B63495" w14:textId="77777777" w:rsidR="00030BD4" w:rsidRDefault="00030BD4" w:rsidP="00030BD4">
      <w:r w:rsidRPr="00820C4D">
        <w:rPr>
          <w:b/>
          <w:bCs/>
          <w:u w:val="single"/>
        </w:rPr>
        <w:lastRenderedPageBreak/>
        <w:t>Note explicative de l’onglet « codes LPP » de la gestion des caisses d’assurance programme « sd980 »</w:t>
      </w:r>
      <w:r>
        <w:t xml:space="preserve"> : </w:t>
      </w:r>
    </w:p>
    <w:p w14:paraId="630C19C2" w14:textId="77777777" w:rsidR="00030BD4" w:rsidRPr="00D23572" w:rsidRDefault="00030BD4" w:rsidP="00030BD4">
      <w:r w:rsidRPr="00D23572">
        <w:t>L’onglet "Codes LPP" du programme "sd980" est un composant du système ERP qui gère les codes relatifs à la Prévoyance Professionnelle, également connue sous le nom de Loi sur la Prévoyance Professionnelle (LPP) en Suisse. Cette interface permet de gérer les différents plans de pensions et les contributions associées aux employés.</w:t>
      </w:r>
    </w:p>
    <w:p w14:paraId="62451B50" w14:textId="77777777" w:rsidR="00030BD4" w:rsidRPr="00D23572" w:rsidRDefault="00030BD4" w:rsidP="00030BD4">
      <w:r w:rsidRPr="00D23572">
        <w:rPr>
          <w:b/>
          <w:bCs/>
        </w:rPr>
        <w:t>Programme "sd980" - Onglet "Codes LPP" :</w:t>
      </w:r>
    </w:p>
    <w:p w14:paraId="1035C53A" w14:textId="77777777" w:rsidR="00030BD4" w:rsidRPr="00D23572" w:rsidRDefault="00030BD4" w:rsidP="00030BD4">
      <w:pPr>
        <w:numPr>
          <w:ilvl w:val="0"/>
          <w:numId w:val="248"/>
        </w:numPr>
      </w:pPr>
      <w:r w:rsidRPr="00D23572">
        <w:rPr>
          <w:b/>
          <w:bCs/>
        </w:rPr>
        <w:t>Caisse</w:t>
      </w:r>
      <w:r w:rsidRPr="00D23572">
        <w:t xml:space="preserve"> :</w:t>
      </w:r>
    </w:p>
    <w:p w14:paraId="79DBEA87" w14:textId="77777777" w:rsidR="00030BD4" w:rsidRPr="00D23572" w:rsidRDefault="00030BD4" w:rsidP="00030BD4">
      <w:pPr>
        <w:numPr>
          <w:ilvl w:val="1"/>
          <w:numId w:val="248"/>
        </w:numPr>
      </w:pPr>
      <w:r w:rsidRPr="00D23572">
        <w:t>Liste des caisses d’assurance, chacune associée à un ou plusieurs codes LPP. Par exemple, la caisse "FVE Caisse des entrepreneurs Vaud 66.1" pourrait avoir plusieurs plans LPP pour différents groupes d'employés ou différents types de couverture.</w:t>
      </w:r>
    </w:p>
    <w:p w14:paraId="04C1408C" w14:textId="77777777" w:rsidR="00030BD4" w:rsidRPr="00D23572" w:rsidRDefault="00030BD4" w:rsidP="00030BD4">
      <w:pPr>
        <w:numPr>
          <w:ilvl w:val="0"/>
          <w:numId w:val="248"/>
        </w:numPr>
      </w:pPr>
      <w:r w:rsidRPr="00D23572">
        <w:rPr>
          <w:b/>
          <w:bCs/>
        </w:rPr>
        <w:t>Codes LPP et Désignation</w:t>
      </w:r>
      <w:r w:rsidRPr="00D23572">
        <w:t xml:space="preserve"> :</w:t>
      </w:r>
    </w:p>
    <w:p w14:paraId="04D5E5F2" w14:textId="77777777" w:rsidR="00030BD4" w:rsidRPr="00D23572" w:rsidRDefault="00030BD4" w:rsidP="00030BD4">
      <w:pPr>
        <w:numPr>
          <w:ilvl w:val="1"/>
          <w:numId w:val="248"/>
        </w:numPr>
      </w:pPr>
      <w:r w:rsidRPr="00D23572">
        <w:rPr>
          <w:b/>
          <w:bCs/>
        </w:rPr>
        <w:t>Code LPP</w:t>
      </w:r>
      <w:r w:rsidRPr="00D23572">
        <w:t xml:space="preserve"> : Un identifiant unique pour chaque plan de prévoyance professionnelle. Ces codes sont utilisés pour catégoriser les contributions et les prestations liées aux plans de retraite, d’invalidité et de survivants.</w:t>
      </w:r>
    </w:p>
    <w:p w14:paraId="1CE33967" w14:textId="77777777" w:rsidR="00030BD4" w:rsidRPr="00D23572" w:rsidRDefault="00030BD4" w:rsidP="00030BD4">
      <w:pPr>
        <w:numPr>
          <w:ilvl w:val="1"/>
          <w:numId w:val="248"/>
        </w:numPr>
      </w:pPr>
      <w:r w:rsidRPr="00D23572">
        <w:rPr>
          <w:b/>
          <w:bCs/>
        </w:rPr>
        <w:t>Désignation</w:t>
      </w:r>
      <w:r w:rsidRPr="00D23572">
        <w:t xml:space="preserve"> : La description du plan LPP. Par exemple, "P1- FVE Exploitation" pourrait se référer à un plan de base pour les employés dans le secteur de l’exploitation.</w:t>
      </w:r>
    </w:p>
    <w:p w14:paraId="541DD8A4" w14:textId="77777777" w:rsidR="00030BD4" w:rsidRPr="00D23572" w:rsidRDefault="00030BD4" w:rsidP="00030BD4">
      <w:pPr>
        <w:numPr>
          <w:ilvl w:val="0"/>
          <w:numId w:val="248"/>
        </w:numPr>
      </w:pPr>
      <w:r w:rsidRPr="00D23572">
        <w:rPr>
          <w:b/>
          <w:bCs/>
        </w:rPr>
        <w:t>Plan LPP</w:t>
      </w:r>
      <w:r w:rsidRPr="00D23572">
        <w:t xml:space="preserve"> :</w:t>
      </w:r>
    </w:p>
    <w:p w14:paraId="180CFC93" w14:textId="77777777" w:rsidR="00030BD4" w:rsidRPr="00D23572" w:rsidRDefault="00030BD4" w:rsidP="00030BD4">
      <w:pPr>
        <w:numPr>
          <w:ilvl w:val="1"/>
          <w:numId w:val="248"/>
        </w:numPr>
      </w:pPr>
      <w:r w:rsidRPr="00D23572">
        <w:t>Champ pour entrer ou modifier des informations spécifiques sur le plan LPP sélectionné.</w:t>
      </w:r>
    </w:p>
    <w:p w14:paraId="45424395" w14:textId="77777777" w:rsidR="00030BD4" w:rsidRPr="00D23572" w:rsidRDefault="00030BD4" w:rsidP="00030BD4">
      <w:pPr>
        <w:numPr>
          <w:ilvl w:val="0"/>
          <w:numId w:val="248"/>
        </w:numPr>
      </w:pPr>
      <w:r w:rsidRPr="00D23572">
        <w:rPr>
          <w:b/>
          <w:bCs/>
        </w:rPr>
        <w:t>Boutons de Commande</w:t>
      </w:r>
      <w:r w:rsidRPr="00D23572">
        <w:t xml:space="preserve"> :</w:t>
      </w:r>
    </w:p>
    <w:p w14:paraId="1A277D1A" w14:textId="77777777" w:rsidR="00030BD4" w:rsidRPr="00D23572" w:rsidRDefault="00030BD4" w:rsidP="00030BD4">
      <w:pPr>
        <w:numPr>
          <w:ilvl w:val="1"/>
          <w:numId w:val="248"/>
        </w:numPr>
      </w:pPr>
      <w:r w:rsidRPr="00D23572">
        <w:rPr>
          <w:b/>
          <w:bCs/>
        </w:rPr>
        <w:t>Modifier</w:t>
      </w:r>
      <w:r w:rsidRPr="00D23572">
        <w:t xml:space="preserve"> : Permet d’éditer les détails d’un code LPP existant.</w:t>
      </w:r>
    </w:p>
    <w:p w14:paraId="77F71D57" w14:textId="77777777" w:rsidR="00030BD4" w:rsidRPr="00D23572" w:rsidRDefault="00030BD4" w:rsidP="00030BD4">
      <w:pPr>
        <w:numPr>
          <w:ilvl w:val="1"/>
          <w:numId w:val="248"/>
        </w:numPr>
      </w:pPr>
      <w:r w:rsidRPr="00D23572">
        <w:rPr>
          <w:b/>
          <w:bCs/>
        </w:rPr>
        <w:t>Rétablir</w:t>
      </w:r>
      <w:r w:rsidRPr="00D23572">
        <w:t xml:space="preserve"> : Annule les modifications non enregistrées et revient aux informations précédemment saisies.</w:t>
      </w:r>
    </w:p>
    <w:p w14:paraId="5E2D9D12" w14:textId="77777777" w:rsidR="00030BD4" w:rsidRPr="00D23572" w:rsidRDefault="00030BD4" w:rsidP="00030BD4">
      <w:pPr>
        <w:numPr>
          <w:ilvl w:val="1"/>
          <w:numId w:val="248"/>
        </w:numPr>
      </w:pPr>
      <w:r w:rsidRPr="00D23572">
        <w:rPr>
          <w:b/>
          <w:bCs/>
        </w:rPr>
        <w:t>Ajouter</w:t>
      </w:r>
      <w:r w:rsidRPr="00D23572">
        <w:t xml:space="preserve"> : Crée un nouveau code LPP pour un nouveau plan de prévoyance.</w:t>
      </w:r>
    </w:p>
    <w:p w14:paraId="16EFAF28" w14:textId="77777777" w:rsidR="00030BD4" w:rsidRPr="00D23572" w:rsidRDefault="00030BD4" w:rsidP="00030BD4">
      <w:pPr>
        <w:numPr>
          <w:ilvl w:val="1"/>
          <w:numId w:val="248"/>
        </w:numPr>
      </w:pPr>
      <w:r w:rsidRPr="00D23572">
        <w:rPr>
          <w:b/>
          <w:bCs/>
        </w:rPr>
        <w:t>Copier</w:t>
      </w:r>
      <w:r w:rsidRPr="00D23572">
        <w:t xml:space="preserve"> : Duplique un code LPP existant pour en créer un nouveau avec des modifications minimales.</w:t>
      </w:r>
    </w:p>
    <w:p w14:paraId="041F4F6D" w14:textId="77777777" w:rsidR="00030BD4" w:rsidRPr="00D23572" w:rsidRDefault="00030BD4" w:rsidP="00030BD4">
      <w:pPr>
        <w:numPr>
          <w:ilvl w:val="1"/>
          <w:numId w:val="248"/>
        </w:numPr>
      </w:pPr>
      <w:r w:rsidRPr="00D23572">
        <w:rPr>
          <w:b/>
          <w:bCs/>
        </w:rPr>
        <w:t>Effacer</w:t>
      </w:r>
      <w:r w:rsidRPr="00D23572">
        <w:t xml:space="preserve"> : Supprime un code LPP de la base de données.</w:t>
      </w:r>
    </w:p>
    <w:p w14:paraId="4036BD6C" w14:textId="77777777" w:rsidR="00030BD4" w:rsidRPr="00D23572" w:rsidRDefault="00030BD4" w:rsidP="00030BD4">
      <w:pPr>
        <w:numPr>
          <w:ilvl w:val="1"/>
          <w:numId w:val="248"/>
        </w:numPr>
      </w:pPr>
      <w:r w:rsidRPr="00D23572">
        <w:rPr>
          <w:b/>
          <w:bCs/>
        </w:rPr>
        <w:t>Annuler</w:t>
      </w:r>
      <w:r w:rsidRPr="00D23572">
        <w:t xml:space="preserve"> : Annule l'opération en cours.</w:t>
      </w:r>
    </w:p>
    <w:p w14:paraId="0F0DB440" w14:textId="77777777" w:rsidR="00030BD4" w:rsidRPr="00D23572" w:rsidRDefault="00030BD4" w:rsidP="00030BD4">
      <w:r w:rsidRPr="00D23572">
        <w:t>Ce composant du système ERP est crucial pour la gestion des régimes de pensions et assure que toutes les contributions et les prestations sont correctement codifiées et suivies. Il aide à assurer que l'entreprise respecte la réglementation suisse en matière de prévoyance professionnelle et facilite l’administration des bénéfices liés à la retraite des employés.</w:t>
      </w:r>
    </w:p>
    <w:p w14:paraId="1BC8B0D4" w14:textId="77777777" w:rsidR="00030BD4" w:rsidRDefault="00030BD4" w:rsidP="00030BD4"/>
    <w:p w14:paraId="7D34639E" w14:textId="77777777" w:rsidR="00030BD4" w:rsidRDefault="00030BD4" w:rsidP="00030BD4">
      <w:pPr>
        <w:pStyle w:val="Titre4"/>
      </w:pPr>
      <w:r>
        <w:lastRenderedPageBreak/>
        <w:t xml:space="preserve">Gestion des caisses d’allocations familial sd981 : </w:t>
      </w:r>
    </w:p>
    <w:p w14:paraId="5DDEA3DA" w14:textId="77777777" w:rsidR="00030BD4" w:rsidRDefault="00030BD4" w:rsidP="00030BD4">
      <w:r w:rsidRPr="00700D8A">
        <w:rPr>
          <w:noProof/>
        </w:rPr>
        <w:drawing>
          <wp:inline distT="0" distB="0" distL="0" distR="0" wp14:anchorId="2B6D9463" wp14:editId="25E256BC">
            <wp:extent cx="9507277" cy="6296904"/>
            <wp:effectExtent l="0" t="0" r="0" b="8890"/>
            <wp:docPr id="88618600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6000" name="Image 1" descr="Une image contenant texte, capture d’écran, affichage, logiciel&#10;&#10;Description générée automatiquement"/>
                    <pic:cNvPicPr/>
                  </pic:nvPicPr>
                  <pic:blipFill>
                    <a:blip r:embed="rId148"/>
                    <a:stretch>
                      <a:fillRect/>
                    </a:stretch>
                  </pic:blipFill>
                  <pic:spPr>
                    <a:xfrm>
                      <a:off x="0" y="0"/>
                      <a:ext cx="9507277" cy="6296904"/>
                    </a:xfrm>
                    <a:prstGeom prst="rect">
                      <a:avLst/>
                    </a:prstGeom>
                  </pic:spPr>
                </pic:pic>
              </a:graphicData>
            </a:graphic>
          </wp:inline>
        </w:drawing>
      </w:r>
    </w:p>
    <w:p w14:paraId="4140BAFC" w14:textId="77777777" w:rsidR="00030BD4" w:rsidRDefault="00030BD4" w:rsidP="00030BD4"/>
    <w:p w14:paraId="6B5238C0" w14:textId="77777777" w:rsidR="00030BD4" w:rsidRDefault="00030BD4" w:rsidP="00030BD4">
      <w:r>
        <w:lastRenderedPageBreak/>
        <w:t xml:space="preserve">Note explicative de la gestion des caisses d’allocations familial programme « sd981 » : </w:t>
      </w:r>
    </w:p>
    <w:p w14:paraId="4C580A78" w14:textId="77777777" w:rsidR="00030BD4" w:rsidRDefault="00030BD4" w:rsidP="00030BD4"/>
    <w:p w14:paraId="68968D03" w14:textId="77777777" w:rsidR="00030BD4" w:rsidRDefault="00030BD4" w:rsidP="00030BD4"/>
    <w:p w14:paraId="72AC89BF" w14:textId="77777777" w:rsidR="00030BD4" w:rsidRDefault="00030BD4" w:rsidP="00030BD4"/>
    <w:p w14:paraId="602D6689" w14:textId="77777777" w:rsidR="00030BD4" w:rsidRDefault="00030BD4" w:rsidP="00030BD4">
      <w:pPr>
        <w:pStyle w:val="Titre4"/>
      </w:pPr>
      <w:r>
        <w:lastRenderedPageBreak/>
        <w:t xml:space="preserve">Gestion des cantons inscrits au Swissdec sd982 : </w:t>
      </w:r>
    </w:p>
    <w:p w14:paraId="48C3833D" w14:textId="77777777" w:rsidR="00030BD4" w:rsidRDefault="00030BD4" w:rsidP="00030BD4">
      <w:pPr>
        <w:pStyle w:val="Titre5"/>
      </w:pPr>
      <w:r>
        <w:t xml:space="preserve">Onglet « Canton » : </w:t>
      </w:r>
    </w:p>
    <w:p w14:paraId="0F8EA377" w14:textId="77777777" w:rsidR="00030BD4" w:rsidRDefault="00030BD4" w:rsidP="00030BD4">
      <w:r w:rsidRPr="00A725E1">
        <w:rPr>
          <w:noProof/>
        </w:rPr>
        <w:drawing>
          <wp:inline distT="0" distB="0" distL="0" distR="0" wp14:anchorId="772629AF" wp14:editId="0E1A120B">
            <wp:extent cx="9564435" cy="6363588"/>
            <wp:effectExtent l="0" t="0" r="0" b="0"/>
            <wp:docPr id="117766213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2138" name="Image 1" descr="Une image contenant texte, capture d’écran, affichage, logiciel&#10;&#10;Description générée automatiquement"/>
                    <pic:cNvPicPr/>
                  </pic:nvPicPr>
                  <pic:blipFill>
                    <a:blip r:embed="rId149"/>
                    <a:stretch>
                      <a:fillRect/>
                    </a:stretch>
                  </pic:blipFill>
                  <pic:spPr>
                    <a:xfrm>
                      <a:off x="0" y="0"/>
                      <a:ext cx="9564435" cy="6363588"/>
                    </a:xfrm>
                    <a:prstGeom prst="rect">
                      <a:avLst/>
                    </a:prstGeom>
                  </pic:spPr>
                </pic:pic>
              </a:graphicData>
            </a:graphic>
          </wp:inline>
        </w:drawing>
      </w:r>
    </w:p>
    <w:p w14:paraId="6E21B9B6" w14:textId="77777777" w:rsidR="00030BD4" w:rsidRDefault="00030BD4" w:rsidP="00030BD4">
      <w:pPr>
        <w:rPr>
          <w:b/>
          <w:bCs/>
          <w:u w:val="single"/>
        </w:rPr>
      </w:pPr>
      <w:r w:rsidRPr="001A01B2">
        <w:rPr>
          <w:b/>
          <w:bCs/>
          <w:u w:val="single"/>
        </w:rPr>
        <w:lastRenderedPageBreak/>
        <w:t>Note explicative</w:t>
      </w:r>
      <w:r>
        <w:rPr>
          <w:b/>
          <w:bCs/>
          <w:u w:val="single"/>
        </w:rPr>
        <w:t xml:space="preserve"> de l’onglet « Canton »</w:t>
      </w:r>
      <w:r w:rsidRPr="001A01B2">
        <w:rPr>
          <w:b/>
          <w:bCs/>
          <w:u w:val="single"/>
        </w:rPr>
        <w:t xml:space="preserve"> de la gestion des cantons inscrits au SwissDec programme « sd982 » : </w:t>
      </w:r>
    </w:p>
    <w:p w14:paraId="1EDE5EC6" w14:textId="77777777" w:rsidR="00030BD4" w:rsidRPr="00141C98" w:rsidRDefault="00030BD4" w:rsidP="00030BD4">
      <w:r w:rsidRPr="00141C98">
        <w:t xml:space="preserve">Le programme "sd982" </w:t>
      </w:r>
      <w:r>
        <w:t>est</w:t>
      </w:r>
      <w:r w:rsidRPr="00141C98">
        <w:t xml:space="preserve"> un module de gestion des inscriptions des cantons suisses à Swissdec, un standard pour l'échange électronique de données entre employeurs et autorités en Suisse. L'onglet "Canton" est probablement utilisé pour configurer les paramètres liés à chaque canton concernant les comptes et les modèles de calcul pour Swissdec. Voici une explication détaillée de cet onglet :</w:t>
      </w:r>
    </w:p>
    <w:p w14:paraId="53E69BE2" w14:textId="77777777" w:rsidR="00030BD4" w:rsidRPr="00141C98" w:rsidRDefault="00030BD4" w:rsidP="00030BD4">
      <w:r w:rsidRPr="00141C98">
        <w:rPr>
          <w:b/>
          <w:bCs/>
        </w:rPr>
        <w:t>Programme "sd982" - Onglet "Canton" :</w:t>
      </w:r>
    </w:p>
    <w:p w14:paraId="50F711A8" w14:textId="77777777" w:rsidR="00030BD4" w:rsidRPr="00141C98" w:rsidRDefault="00030BD4" w:rsidP="00030BD4">
      <w:pPr>
        <w:numPr>
          <w:ilvl w:val="0"/>
          <w:numId w:val="249"/>
        </w:numPr>
      </w:pPr>
      <w:r w:rsidRPr="00141C98">
        <w:rPr>
          <w:b/>
          <w:bCs/>
        </w:rPr>
        <w:t>Liste des Cantons</w:t>
      </w:r>
      <w:r w:rsidRPr="00141C98">
        <w:t xml:space="preserve"> :</w:t>
      </w:r>
    </w:p>
    <w:p w14:paraId="316D2ABB" w14:textId="77777777" w:rsidR="00030BD4" w:rsidRPr="00141C98" w:rsidRDefault="00030BD4" w:rsidP="00030BD4">
      <w:pPr>
        <w:numPr>
          <w:ilvl w:val="1"/>
          <w:numId w:val="249"/>
        </w:numPr>
      </w:pPr>
      <w:r w:rsidRPr="00141C98">
        <w:t>Affiche tous les cantons suisses, ce qui permet à l'utilisateur de sélectionner et de gérer les configurations spécifiques à chaque canton pour les déclarations et contributions à Swissdec.</w:t>
      </w:r>
    </w:p>
    <w:p w14:paraId="440D1376" w14:textId="77777777" w:rsidR="00030BD4" w:rsidRPr="00141C98" w:rsidRDefault="00030BD4" w:rsidP="00030BD4">
      <w:pPr>
        <w:numPr>
          <w:ilvl w:val="0"/>
          <w:numId w:val="249"/>
        </w:numPr>
      </w:pPr>
      <w:r w:rsidRPr="00141C98">
        <w:rPr>
          <w:b/>
          <w:bCs/>
        </w:rPr>
        <w:t>Compte C.G. et Modèle</w:t>
      </w:r>
      <w:r w:rsidRPr="00141C98">
        <w:t xml:space="preserve"> :</w:t>
      </w:r>
    </w:p>
    <w:p w14:paraId="44B0734E" w14:textId="77777777" w:rsidR="00030BD4" w:rsidRPr="00141C98" w:rsidRDefault="00030BD4" w:rsidP="00030BD4">
      <w:pPr>
        <w:numPr>
          <w:ilvl w:val="1"/>
          <w:numId w:val="249"/>
        </w:numPr>
      </w:pPr>
      <w:r w:rsidRPr="00141C98">
        <w:t>À côté de chaque canton figurent un numéro de compte de gestion (C.G.) et un modèle de calcul, "Mensuel" ou "Annuel", indiquant la fréquence de déclaration ou de paiement pour les cotisations liées à ce compte.</w:t>
      </w:r>
    </w:p>
    <w:p w14:paraId="40443E38" w14:textId="77777777" w:rsidR="00030BD4" w:rsidRPr="00141C98" w:rsidRDefault="00030BD4" w:rsidP="00030BD4">
      <w:pPr>
        <w:numPr>
          <w:ilvl w:val="0"/>
          <w:numId w:val="249"/>
        </w:numPr>
      </w:pPr>
      <w:r w:rsidRPr="00141C98">
        <w:rPr>
          <w:b/>
          <w:bCs/>
        </w:rPr>
        <w:t>Configuration Cantonale</w:t>
      </w:r>
      <w:r w:rsidRPr="00141C98">
        <w:t xml:space="preserve"> :</w:t>
      </w:r>
    </w:p>
    <w:p w14:paraId="1513BDBE" w14:textId="77777777" w:rsidR="00030BD4" w:rsidRPr="00141C98" w:rsidRDefault="00030BD4" w:rsidP="00030BD4">
      <w:pPr>
        <w:numPr>
          <w:ilvl w:val="1"/>
          <w:numId w:val="249"/>
        </w:numPr>
      </w:pPr>
      <w:r w:rsidRPr="00141C98">
        <w:t>Sur la droite, il y a une section où l'utilisateur peut sélectionner un canton spécifique et configurer les détails relatifs à ce canton.</w:t>
      </w:r>
    </w:p>
    <w:p w14:paraId="3162DBDF" w14:textId="77777777" w:rsidR="00030BD4" w:rsidRPr="00141C98" w:rsidRDefault="00030BD4" w:rsidP="00030BD4">
      <w:pPr>
        <w:numPr>
          <w:ilvl w:val="1"/>
          <w:numId w:val="249"/>
        </w:numPr>
      </w:pPr>
      <w:r w:rsidRPr="00141C98">
        <w:rPr>
          <w:b/>
          <w:bCs/>
        </w:rPr>
        <w:t>Canton</w:t>
      </w:r>
      <w:r w:rsidRPr="00141C98">
        <w:t xml:space="preserve"> : Permet de sélectionner le canton pour lequel configurer les détails.</w:t>
      </w:r>
    </w:p>
    <w:p w14:paraId="3899B62E" w14:textId="77777777" w:rsidR="00030BD4" w:rsidRPr="00141C98" w:rsidRDefault="00030BD4" w:rsidP="00030BD4">
      <w:pPr>
        <w:numPr>
          <w:ilvl w:val="1"/>
          <w:numId w:val="249"/>
        </w:numPr>
      </w:pPr>
      <w:r w:rsidRPr="00141C98">
        <w:rPr>
          <w:b/>
          <w:bCs/>
        </w:rPr>
        <w:t>Sociétés</w:t>
      </w:r>
      <w:r w:rsidRPr="00141C98">
        <w:t xml:space="preserve"> : Option pour associer des sociétés spécifiques au canton sélectionné.</w:t>
      </w:r>
    </w:p>
    <w:p w14:paraId="7BEED714" w14:textId="77777777" w:rsidR="00030BD4" w:rsidRPr="00141C98" w:rsidRDefault="00030BD4" w:rsidP="00030BD4">
      <w:pPr>
        <w:numPr>
          <w:ilvl w:val="0"/>
          <w:numId w:val="249"/>
        </w:numPr>
      </w:pPr>
      <w:r w:rsidRPr="00141C98">
        <w:rPr>
          <w:b/>
          <w:bCs/>
        </w:rPr>
        <w:t>Compte C.G. et Inscription à Swissdec</w:t>
      </w:r>
      <w:r w:rsidRPr="00141C98">
        <w:t xml:space="preserve"> :</w:t>
      </w:r>
    </w:p>
    <w:p w14:paraId="14BE0857" w14:textId="77777777" w:rsidR="00030BD4" w:rsidRPr="00141C98" w:rsidRDefault="00030BD4" w:rsidP="00030BD4">
      <w:pPr>
        <w:numPr>
          <w:ilvl w:val="1"/>
          <w:numId w:val="249"/>
        </w:numPr>
      </w:pPr>
      <w:r w:rsidRPr="00141C98">
        <w:t>Permet de saisir le numéro de compte et d'indiquer si le canton ou l'entreprise est inscrit à Swissdec.</w:t>
      </w:r>
    </w:p>
    <w:p w14:paraId="59529EA3" w14:textId="77777777" w:rsidR="00030BD4" w:rsidRPr="00141C98" w:rsidRDefault="00030BD4" w:rsidP="00030BD4">
      <w:pPr>
        <w:numPr>
          <w:ilvl w:val="1"/>
          <w:numId w:val="249"/>
        </w:numPr>
      </w:pPr>
      <w:r w:rsidRPr="00141C98">
        <w:t>Des cases à cocher pour spécifier le modèle de calcul des cotisations (annuel ou mensuel) et les options pour la régularisation mensuelle.</w:t>
      </w:r>
    </w:p>
    <w:p w14:paraId="519CB36C" w14:textId="77777777" w:rsidR="00030BD4" w:rsidRPr="00141C98" w:rsidRDefault="00030BD4" w:rsidP="00030BD4">
      <w:pPr>
        <w:numPr>
          <w:ilvl w:val="0"/>
          <w:numId w:val="249"/>
        </w:numPr>
      </w:pPr>
      <w:r w:rsidRPr="00141C98">
        <w:rPr>
          <w:b/>
          <w:bCs/>
        </w:rPr>
        <w:t>Détails du Calcul de Salaire</w:t>
      </w:r>
      <w:r w:rsidRPr="00141C98">
        <w:t xml:space="preserve"> :</w:t>
      </w:r>
    </w:p>
    <w:p w14:paraId="039C18C5" w14:textId="77777777" w:rsidR="00030BD4" w:rsidRPr="00141C98" w:rsidRDefault="00030BD4" w:rsidP="00030BD4">
      <w:pPr>
        <w:numPr>
          <w:ilvl w:val="1"/>
          <w:numId w:val="249"/>
        </w:numPr>
      </w:pPr>
      <w:r w:rsidRPr="00141C98">
        <w:t>Offre des options pour déterminer comment le salaire est calculé pour les déclarations à Swissdec, comme la prise en compte du 13ème salaire et des prestations régulières ou non régulières.</w:t>
      </w:r>
    </w:p>
    <w:p w14:paraId="166EEB93" w14:textId="77777777" w:rsidR="00030BD4" w:rsidRDefault="00030BD4" w:rsidP="00030BD4">
      <w:pPr>
        <w:rPr>
          <w:b/>
          <w:bCs/>
        </w:rPr>
      </w:pPr>
    </w:p>
    <w:p w14:paraId="38502E1C" w14:textId="77777777" w:rsidR="00030BD4" w:rsidRPr="00141C98" w:rsidRDefault="00030BD4" w:rsidP="00030BD4">
      <w:r w:rsidRPr="00141C98">
        <w:t>Cet onglet est donc crucial pour la gestion des cotisations sociales et fiscales de manière conforme aux spécificités cantonales suisses. Il assure l'exactitude des déclarations et des paiements effectués via Swissdec, facilitant ainsi la conformité avec les réglementations en vigueur et l'efficacité administrative.</w:t>
      </w:r>
    </w:p>
    <w:p w14:paraId="7705BB7D" w14:textId="77777777" w:rsidR="00030BD4" w:rsidRPr="00141C98" w:rsidRDefault="00030BD4" w:rsidP="00030BD4"/>
    <w:p w14:paraId="31F6AA04" w14:textId="77777777" w:rsidR="00030BD4" w:rsidRPr="00B34F7B" w:rsidRDefault="00030BD4" w:rsidP="00030BD4"/>
    <w:p w14:paraId="5EE51BD1" w14:textId="77777777" w:rsidR="00030BD4" w:rsidRDefault="00030BD4" w:rsidP="00030BD4">
      <w:pPr>
        <w:pStyle w:val="Titre5"/>
      </w:pPr>
      <w:r>
        <w:lastRenderedPageBreak/>
        <w:t xml:space="preserve">Onglet « Sociétés » : </w:t>
      </w:r>
    </w:p>
    <w:p w14:paraId="1668FBE4" w14:textId="77777777" w:rsidR="00030BD4" w:rsidRDefault="00030BD4" w:rsidP="00030BD4">
      <w:r w:rsidRPr="009E06D2">
        <w:rPr>
          <w:noProof/>
        </w:rPr>
        <w:drawing>
          <wp:inline distT="0" distB="0" distL="0" distR="0" wp14:anchorId="1932E007" wp14:editId="4FC93094">
            <wp:extent cx="9591402" cy="6391073"/>
            <wp:effectExtent l="0" t="0" r="0" b="0"/>
            <wp:docPr id="1423153051" name="Image 1"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3051" name="Image 1" descr="Une image contenant texte, capture d’écran, nombre, affichage&#10;&#10;Description générée automatiquement"/>
                    <pic:cNvPicPr/>
                  </pic:nvPicPr>
                  <pic:blipFill>
                    <a:blip r:embed="rId150"/>
                    <a:stretch>
                      <a:fillRect/>
                    </a:stretch>
                  </pic:blipFill>
                  <pic:spPr>
                    <a:xfrm>
                      <a:off x="0" y="0"/>
                      <a:ext cx="9608813" cy="6402675"/>
                    </a:xfrm>
                    <a:prstGeom prst="rect">
                      <a:avLst/>
                    </a:prstGeom>
                  </pic:spPr>
                </pic:pic>
              </a:graphicData>
            </a:graphic>
          </wp:inline>
        </w:drawing>
      </w:r>
    </w:p>
    <w:p w14:paraId="549420EF" w14:textId="77777777" w:rsidR="00030BD4" w:rsidRDefault="00030BD4" w:rsidP="00030BD4">
      <w:pPr>
        <w:rPr>
          <w:b/>
          <w:bCs/>
          <w:u w:val="single"/>
        </w:rPr>
      </w:pPr>
      <w:r w:rsidRPr="001A01B2">
        <w:rPr>
          <w:b/>
          <w:bCs/>
          <w:u w:val="single"/>
        </w:rPr>
        <w:lastRenderedPageBreak/>
        <w:t>Note explicative</w:t>
      </w:r>
      <w:r>
        <w:rPr>
          <w:b/>
          <w:bCs/>
          <w:u w:val="single"/>
        </w:rPr>
        <w:t xml:space="preserve"> de l’onglet « Sociétés »</w:t>
      </w:r>
      <w:r w:rsidRPr="001A01B2">
        <w:rPr>
          <w:b/>
          <w:bCs/>
          <w:u w:val="single"/>
        </w:rPr>
        <w:t xml:space="preserve"> de la gestion des cantons inscrits au SwissDec programme « sd982 » : </w:t>
      </w:r>
    </w:p>
    <w:p w14:paraId="51C05920" w14:textId="77777777" w:rsidR="00030BD4" w:rsidRDefault="00030BD4" w:rsidP="00030BD4"/>
    <w:p w14:paraId="5B27F478" w14:textId="77777777" w:rsidR="00030BD4" w:rsidRPr="00FE5D95" w:rsidRDefault="00030BD4" w:rsidP="00030BD4">
      <w:r w:rsidRPr="00FE5D95">
        <w:t>L'onglet "Sociétés" du programme "sd982" est conçu pour gérer les informations liées aux sociétés inscrites chez Swissdec. Il sert à centraliser et à gérer les données pour les déclarations sociales et fiscales en Suisse. Voici les détails de cet onglet :</w:t>
      </w:r>
    </w:p>
    <w:p w14:paraId="26DA8340" w14:textId="77777777" w:rsidR="00030BD4" w:rsidRPr="00FE5D95" w:rsidRDefault="00030BD4" w:rsidP="00030BD4">
      <w:r w:rsidRPr="00FE5D95">
        <w:rPr>
          <w:b/>
          <w:bCs/>
        </w:rPr>
        <w:t>Programme "sd982" - Onglet "Sociétés" :</w:t>
      </w:r>
    </w:p>
    <w:p w14:paraId="27E9F80E" w14:textId="77777777" w:rsidR="00030BD4" w:rsidRPr="00FE5D95" w:rsidRDefault="00030BD4" w:rsidP="00030BD4">
      <w:pPr>
        <w:numPr>
          <w:ilvl w:val="0"/>
          <w:numId w:val="250"/>
        </w:numPr>
      </w:pPr>
      <w:r w:rsidRPr="00FE5D95">
        <w:rPr>
          <w:b/>
          <w:bCs/>
        </w:rPr>
        <w:t>Sélection de Canton</w:t>
      </w:r>
      <w:r w:rsidRPr="00FE5D95">
        <w:t xml:space="preserve"> :</w:t>
      </w:r>
    </w:p>
    <w:p w14:paraId="55DE07B4" w14:textId="77777777" w:rsidR="00030BD4" w:rsidRPr="00FE5D95" w:rsidRDefault="00030BD4" w:rsidP="00030BD4">
      <w:pPr>
        <w:numPr>
          <w:ilvl w:val="1"/>
          <w:numId w:val="250"/>
        </w:numPr>
      </w:pPr>
      <w:r w:rsidRPr="00FE5D95">
        <w:t>La liste permet de sélectionner un canton spécifique pour afficher et gérer les sociétés situées dans ce canton.</w:t>
      </w:r>
    </w:p>
    <w:p w14:paraId="41DA5D55" w14:textId="77777777" w:rsidR="00030BD4" w:rsidRPr="00FE5D95" w:rsidRDefault="00030BD4" w:rsidP="00030BD4">
      <w:pPr>
        <w:numPr>
          <w:ilvl w:val="0"/>
          <w:numId w:val="250"/>
        </w:numPr>
      </w:pPr>
      <w:r w:rsidRPr="00FE5D95">
        <w:rPr>
          <w:b/>
          <w:bCs/>
        </w:rPr>
        <w:t>Liste des Sociétés</w:t>
      </w:r>
      <w:r w:rsidRPr="00FE5D95">
        <w:t xml:space="preserve"> :</w:t>
      </w:r>
    </w:p>
    <w:p w14:paraId="713B50A8" w14:textId="77777777" w:rsidR="00030BD4" w:rsidRPr="00FE5D95" w:rsidRDefault="00030BD4" w:rsidP="00030BD4">
      <w:pPr>
        <w:numPr>
          <w:ilvl w:val="1"/>
          <w:numId w:val="250"/>
        </w:numPr>
      </w:pPr>
      <w:r w:rsidRPr="00FE5D95">
        <w:t>Une liste des sociétés avec leur numéro d'identification unique et les informations associées aux déclarations Swissdec.</w:t>
      </w:r>
    </w:p>
    <w:p w14:paraId="0B922183" w14:textId="77777777" w:rsidR="00030BD4" w:rsidRPr="00FE5D95" w:rsidRDefault="00030BD4" w:rsidP="00030BD4">
      <w:pPr>
        <w:numPr>
          <w:ilvl w:val="0"/>
          <w:numId w:val="250"/>
        </w:numPr>
      </w:pPr>
      <w:r w:rsidRPr="00FE5D95">
        <w:rPr>
          <w:b/>
          <w:bCs/>
        </w:rPr>
        <w:t>Compte C.G. et Modèle</w:t>
      </w:r>
      <w:r w:rsidRPr="00FE5D95">
        <w:t xml:space="preserve"> :</w:t>
      </w:r>
    </w:p>
    <w:p w14:paraId="001C6866" w14:textId="77777777" w:rsidR="00030BD4" w:rsidRPr="00FE5D95" w:rsidRDefault="00030BD4" w:rsidP="00030BD4">
      <w:pPr>
        <w:numPr>
          <w:ilvl w:val="1"/>
          <w:numId w:val="250"/>
        </w:numPr>
      </w:pPr>
      <w:r w:rsidRPr="00FE5D95">
        <w:t>Pour chaque société, le numéro de compte de gestion (C.G.) est indiqué, ainsi que le modèle de calcul pour les déclarations (mensuel ou annuel).</w:t>
      </w:r>
    </w:p>
    <w:p w14:paraId="5CDDC14F" w14:textId="77777777" w:rsidR="00030BD4" w:rsidRPr="00FE5D95" w:rsidRDefault="00030BD4" w:rsidP="00030BD4">
      <w:pPr>
        <w:numPr>
          <w:ilvl w:val="0"/>
          <w:numId w:val="250"/>
        </w:numPr>
      </w:pPr>
      <w:r w:rsidRPr="00FE5D95">
        <w:rPr>
          <w:b/>
          <w:bCs/>
        </w:rPr>
        <w:t>Détails de la Société</w:t>
      </w:r>
      <w:r w:rsidRPr="00FE5D95">
        <w:t xml:space="preserve"> :</w:t>
      </w:r>
    </w:p>
    <w:p w14:paraId="424DCCA4" w14:textId="77777777" w:rsidR="00030BD4" w:rsidRPr="00FE5D95" w:rsidRDefault="00030BD4" w:rsidP="00030BD4">
      <w:pPr>
        <w:numPr>
          <w:ilvl w:val="1"/>
          <w:numId w:val="250"/>
        </w:numPr>
      </w:pPr>
      <w:r w:rsidRPr="00FE5D95">
        <w:rPr>
          <w:b/>
          <w:bCs/>
        </w:rPr>
        <w:t>Société</w:t>
      </w:r>
      <w:r w:rsidRPr="00FE5D95">
        <w:t xml:space="preserve"> : Nom de la société telle qu'elle est enregistrée pour les déclarations.</w:t>
      </w:r>
    </w:p>
    <w:p w14:paraId="3DB088BE" w14:textId="77777777" w:rsidR="00030BD4" w:rsidRPr="00FE5D95" w:rsidRDefault="00030BD4" w:rsidP="00030BD4">
      <w:pPr>
        <w:numPr>
          <w:ilvl w:val="1"/>
          <w:numId w:val="250"/>
        </w:numPr>
      </w:pPr>
      <w:r w:rsidRPr="00FE5D95">
        <w:rPr>
          <w:b/>
          <w:bCs/>
        </w:rPr>
        <w:t>N° IS</w:t>
      </w:r>
      <w:r w:rsidRPr="00FE5D95">
        <w:t xml:space="preserve"> : Le numéro d'identification de la société.</w:t>
      </w:r>
    </w:p>
    <w:p w14:paraId="387AC0B5" w14:textId="77777777" w:rsidR="00030BD4" w:rsidRPr="00FE5D95" w:rsidRDefault="00030BD4" w:rsidP="00030BD4">
      <w:pPr>
        <w:numPr>
          <w:ilvl w:val="1"/>
          <w:numId w:val="250"/>
        </w:numPr>
      </w:pPr>
      <w:r w:rsidRPr="00FE5D95">
        <w:rPr>
          <w:b/>
          <w:bCs/>
        </w:rPr>
        <w:t>% commission</w:t>
      </w:r>
      <w:r w:rsidRPr="00FE5D95">
        <w:t xml:space="preserve"> : Le pourcentage de commission ou de frais associés à la gestion des comptes ou des déclarations de cette société.</w:t>
      </w:r>
    </w:p>
    <w:p w14:paraId="583FB7DE" w14:textId="77777777" w:rsidR="00030BD4" w:rsidRPr="00FE5D95" w:rsidRDefault="00030BD4" w:rsidP="00030BD4">
      <w:pPr>
        <w:numPr>
          <w:ilvl w:val="1"/>
          <w:numId w:val="250"/>
        </w:numPr>
      </w:pPr>
      <w:r w:rsidRPr="00FE5D95">
        <w:rPr>
          <w:b/>
          <w:bCs/>
        </w:rPr>
        <w:t>Transfert</w:t>
      </w:r>
      <w:r w:rsidRPr="00FE5D95">
        <w:t xml:space="preserve"> : Une case à cocher pour indiquer si le transfert des données ou des fonds est activé pour la société.</w:t>
      </w:r>
    </w:p>
    <w:p w14:paraId="1F7DB0DE" w14:textId="77777777" w:rsidR="00030BD4" w:rsidRPr="00FE5D95" w:rsidRDefault="00030BD4" w:rsidP="00030BD4">
      <w:pPr>
        <w:numPr>
          <w:ilvl w:val="0"/>
          <w:numId w:val="250"/>
        </w:numPr>
      </w:pPr>
      <w:r w:rsidRPr="00FE5D95">
        <w:rPr>
          <w:b/>
          <w:bCs/>
        </w:rPr>
        <w:t>Gestion des Sociétés</w:t>
      </w:r>
      <w:r w:rsidRPr="00FE5D95">
        <w:t xml:space="preserve"> :</w:t>
      </w:r>
    </w:p>
    <w:p w14:paraId="33F6F9BC" w14:textId="77777777" w:rsidR="00030BD4" w:rsidRPr="00FE5D95" w:rsidRDefault="00030BD4" w:rsidP="00030BD4">
      <w:pPr>
        <w:numPr>
          <w:ilvl w:val="1"/>
          <w:numId w:val="250"/>
        </w:numPr>
      </w:pPr>
      <w:r w:rsidRPr="00FE5D95">
        <w:t>Des boutons de commande pour modifier, ajouter, copier, effacer ou annuler les informations relatives aux sociétés.</w:t>
      </w:r>
    </w:p>
    <w:p w14:paraId="24D766E8" w14:textId="77777777" w:rsidR="00030BD4" w:rsidRPr="00FE5D95" w:rsidRDefault="00030BD4" w:rsidP="00030BD4">
      <w:r w:rsidRPr="00FE5D95">
        <w:t>En résumé, l'onglet "Sociétés" du programme "sd982" permet aux utilisateurs de gérer de manière efficace et centralisée les informations relatives aux sociétés pour les besoins de déclaration et de comptabilité. Il facilite la conformité avec les processus Swissdec en automatisant et en structurant le traitement des données pour chaque société enregistrée dans le système ERP.</w:t>
      </w:r>
    </w:p>
    <w:p w14:paraId="7693A24D" w14:textId="77777777" w:rsidR="00030BD4" w:rsidRPr="00FE5D95" w:rsidRDefault="00030BD4" w:rsidP="00030BD4">
      <w:pPr>
        <w:rPr>
          <w:vanish/>
        </w:rPr>
      </w:pPr>
      <w:r w:rsidRPr="00FE5D95">
        <w:rPr>
          <w:vanish/>
        </w:rPr>
        <w:t>Haut du formulaire</w:t>
      </w:r>
    </w:p>
    <w:p w14:paraId="18C663E1" w14:textId="77777777" w:rsidR="00030BD4" w:rsidRDefault="00030BD4" w:rsidP="00030BD4"/>
    <w:p w14:paraId="0DF2649D" w14:textId="77777777" w:rsidR="00030BD4" w:rsidRDefault="00030BD4" w:rsidP="00030BD4"/>
    <w:p w14:paraId="270AA584" w14:textId="77777777" w:rsidR="00030BD4" w:rsidRDefault="00030BD4" w:rsidP="00030BD4">
      <w:pPr>
        <w:pStyle w:val="Titre4"/>
      </w:pPr>
      <w:r>
        <w:lastRenderedPageBreak/>
        <w:t xml:space="preserve">Gestion des formules de calcul sd998 : </w:t>
      </w:r>
    </w:p>
    <w:p w14:paraId="5E7C818F" w14:textId="77777777" w:rsidR="00030BD4" w:rsidRDefault="00030BD4" w:rsidP="00030BD4">
      <w:r w:rsidRPr="006E089A">
        <w:rPr>
          <w:noProof/>
        </w:rPr>
        <w:drawing>
          <wp:inline distT="0" distB="0" distL="0" distR="0" wp14:anchorId="745974E8" wp14:editId="26E6CBA3">
            <wp:extent cx="9583487" cy="6382641"/>
            <wp:effectExtent l="0" t="0" r="0" b="0"/>
            <wp:docPr id="149313317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3173" name="Image 1" descr="Une image contenant texte, capture d’écran, affichage, logiciel&#10;&#10;Description générée automatiquement"/>
                    <pic:cNvPicPr/>
                  </pic:nvPicPr>
                  <pic:blipFill>
                    <a:blip r:embed="rId151"/>
                    <a:stretch>
                      <a:fillRect/>
                    </a:stretch>
                  </pic:blipFill>
                  <pic:spPr>
                    <a:xfrm>
                      <a:off x="0" y="0"/>
                      <a:ext cx="9583487" cy="6382641"/>
                    </a:xfrm>
                    <a:prstGeom prst="rect">
                      <a:avLst/>
                    </a:prstGeom>
                  </pic:spPr>
                </pic:pic>
              </a:graphicData>
            </a:graphic>
          </wp:inline>
        </w:drawing>
      </w:r>
    </w:p>
    <w:p w14:paraId="69832529" w14:textId="77777777" w:rsidR="00030BD4" w:rsidRPr="00AB3E2D" w:rsidRDefault="00030BD4" w:rsidP="00030BD4">
      <w:pPr>
        <w:rPr>
          <w:b/>
          <w:bCs/>
          <w:u w:val="single"/>
        </w:rPr>
      </w:pPr>
      <w:r w:rsidRPr="00AB3E2D">
        <w:rPr>
          <w:b/>
          <w:bCs/>
          <w:u w:val="single"/>
        </w:rPr>
        <w:lastRenderedPageBreak/>
        <w:t xml:space="preserve">Note explicative de la gestion des formules de calcul programme « sd998 » : </w:t>
      </w:r>
    </w:p>
    <w:p w14:paraId="67358A68" w14:textId="77777777" w:rsidR="00030BD4" w:rsidRPr="00AB3E2D" w:rsidRDefault="00030BD4" w:rsidP="00030BD4">
      <w:r w:rsidRPr="00AB3E2D">
        <w:t>Le programme "sd998" est conçu pour la gestion des formules de calcul dans le système ERP. Il permet de définir et d'organiser les différents éléments nécessaires au calcul des salaires et des retenues. Voici une explication détaillée de ses composants et de leur fonctionnement :</w:t>
      </w:r>
    </w:p>
    <w:p w14:paraId="0C0BA2EF" w14:textId="77777777" w:rsidR="00030BD4" w:rsidRPr="00AB3E2D" w:rsidRDefault="00030BD4" w:rsidP="00030BD4">
      <w:r w:rsidRPr="00AB3E2D">
        <w:rPr>
          <w:b/>
          <w:bCs/>
        </w:rPr>
        <w:t>Programme "sd998" - Gestion des formules de calcul :</w:t>
      </w:r>
    </w:p>
    <w:p w14:paraId="3576548F" w14:textId="77777777" w:rsidR="00030BD4" w:rsidRPr="00AB3E2D" w:rsidRDefault="00030BD4" w:rsidP="00030BD4">
      <w:pPr>
        <w:numPr>
          <w:ilvl w:val="0"/>
          <w:numId w:val="255"/>
        </w:numPr>
      </w:pPr>
      <w:r w:rsidRPr="00AB3E2D">
        <w:rPr>
          <w:b/>
          <w:bCs/>
        </w:rPr>
        <w:t>Liste des Formules de Calcul</w:t>
      </w:r>
      <w:r w:rsidRPr="00AB3E2D">
        <w:t xml:space="preserve"> :</w:t>
      </w:r>
    </w:p>
    <w:p w14:paraId="1796D276" w14:textId="77777777" w:rsidR="00030BD4" w:rsidRPr="00AB3E2D" w:rsidRDefault="00030BD4" w:rsidP="00030BD4">
      <w:pPr>
        <w:numPr>
          <w:ilvl w:val="1"/>
          <w:numId w:val="255"/>
        </w:numPr>
      </w:pPr>
      <w:r w:rsidRPr="00AB3E2D">
        <w:t>Chaque entrée dans la liste représente une formule spécifique utilisée pour le calcul des éléments de la paie.</w:t>
      </w:r>
    </w:p>
    <w:p w14:paraId="1014AA8C" w14:textId="77777777" w:rsidR="00030BD4" w:rsidRPr="00AB3E2D" w:rsidRDefault="00030BD4" w:rsidP="00030BD4">
      <w:pPr>
        <w:numPr>
          <w:ilvl w:val="1"/>
          <w:numId w:val="255"/>
        </w:numPr>
      </w:pPr>
      <w:r w:rsidRPr="00AB3E2D">
        <w:t>Par exemple, "IS2021" pourrait être une formule pour la retenue d'impôt à la source pour l'année 2021.</w:t>
      </w:r>
    </w:p>
    <w:p w14:paraId="03DF80C0" w14:textId="77777777" w:rsidR="00030BD4" w:rsidRPr="00AB3E2D" w:rsidRDefault="00030BD4" w:rsidP="00030BD4">
      <w:pPr>
        <w:numPr>
          <w:ilvl w:val="0"/>
          <w:numId w:val="255"/>
        </w:numPr>
      </w:pPr>
      <w:r w:rsidRPr="00AB3E2D">
        <w:rPr>
          <w:b/>
          <w:bCs/>
        </w:rPr>
        <w:t>Détails des Formules</w:t>
      </w:r>
      <w:r w:rsidRPr="00AB3E2D">
        <w:t xml:space="preserve"> :</w:t>
      </w:r>
    </w:p>
    <w:p w14:paraId="305AE898" w14:textId="77777777" w:rsidR="00030BD4" w:rsidRPr="00AB3E2D" w:rsidRDefault="00030BD4" w:rsidP="00030BD4">
      <w:pPr>
        <w:numPr>
          <w:ilvl w:val="1"/>
          <w:numId w:val="255"/>
        </w:numPr>
      </w:pPr>
      <w:r w:rsidRPr="00AB3E2D">
        <w:rPr>
          <w:b/>
          <w:bCs/>
        </w:rPr>
        <w:t>Numéro</w:t>
      </w:r>
      <w:r w:rsidRPr="00AB3E2D">
        <w:t xml:space="preserve"> : Identifiant unique de la formule de calcul.</w:t>
      </w:r>
    </w:p>
    <w:p w14:paraId="2A99D474" w14:textId="77777777" w:rsidR="00030BD4" w:rsidRPr="00AB3E2D" w:rsidRDefault="00030BD4" w:rsidP="00030BD4">
      <w:pPr>
        <w:numPr>
          <w:ilvl w:val="1"/>
          <w:numId w:val="255"/>
        </w:numPr>
      </w:pPr>
      <w:r w:rsidRPr="00AB3E2D">
        <w:rPr>
          <w:b/>
          <w:bCs/>
        </w:rPr>
        <w:t>Code</w:t>
      </w:r>
      <w:r w:rsidRPr="00AB3E2D">
        <w:t xml:space="preserve"> : Abréviation ou code représentatif de la formule.</w:t>
      </w:r>
    </w:p>
    <w:p w14:paraId="6A7839AF" w14:textId="77777777" w:rsidR="00030BD4" w:rsidRPr="00AB3E2D" w:rsidRDefault="00030BD4" w:rsidP="00030BD4">
      <w:pPr>
        <w:numPr>
          <w:ilvl w:val="1"/>
          <w:numId w:val="255"/>
        </w:numPr>
      </w:pPr>
      <w:r w:rsidRPr="00AB3E2D">
        <w:rPr>
          <w:b/>
          <w:bCs/>
        </w:rPr>
        <w:t>Désignation</w:t>
      </w:r>
      <w:r w:rsidRPr="00AB3E2D">
        <w:t xml:space="preserve"> : Description ou nom complet de la formule.</w:t>
      </w:r>
    </w:p>
    <w:p w14:paraId="2149DCB9" w14:textId="77777777" w:rsidR="00030BD4" w:rsidRPr="00AB3E2D" w:rsidRDefault="00030BD4" w:rsidP="00030BD4">
      <w:pPr>
        <w:numPr>
          <w:ilvl w:val="0"/>
          <w:numId w:val="255"/>
        </w:numPr>
      </w:pPr>
      <w:r w:rsidRPr="00AB3E2D">
        <w:rPr>
          <w:b/>
          <w:bCs/>
        </w:rPr>
        <w:t>Procédure et Arguments</w:t>
      </w:r>
      <w:r w:rsidRPr="00AB3E2D">
        <w:t xml:space="preserve"> :</w:t>
      </w:r>
    </w:p>
    <w:p w14:paraId="29A55922" w14:textId="77777777" w:rsidR="00030BD4" w:rsidRPr="00AB3E2D" w:rsidRDefault="00030BD4" w:rsidP="00030BD4">
      <w:pPr>
        <w:numPr>
          <w:ilvl w:val="1"/>
          <w:numId w:val="255"/>
        </w:numPr>
      </w:pPr>
      <w:r w:rsidRPr="00AB3E2D">
        <w:t>Définit comment la formule doit être calculée (par exemple, une procédure de calcul d'impôt).</w:t>
      </w:r>
    </w:p>
    <w:p w14:paraId="47594278" w14:textId="77777777" w:rsidR="00030BD4" w:rsidRPr="00AB3E2D" w:rsidRDefault="00030BD4" w:rsidP="00030BD4">
      <w:pPr>
        <w:numPr>
          <w:ilvl w:val="1"/>
          <w:numId w:val="255"/>
        </w:numPr>
      </w:pPr>
      <w:r w:rsidRPr="00AB3E2D">
        <w:t>Les arguments peuvent inclure les variables ou paramètres nécessaires à la procédure de calcul.</w:t>
      </w:r>
    </w:p>
    <w:p w14:paraId="4657DC9F" w14:textId="77777777" w:rsidR="00030BD4" w:rsidRPr="00AB3E2D" w:rsidRDefault="00030BD4" w:rsidP="00030BD4">
      <w:pPr>
        <w:numPr>
          <w:ilvl w:val="0"/>
          <w:numId w:val="255"/>
        </w:numPr>
      </w:pPr>
      <w:r w:rsidRPr="00AB3E2D">
        <w:rPr>
          <w:b/>
          <w:bCs/>
        </w:rPr>
        <w:t>Catégories de Formules</w:t>
      </w:r>
      <w:r w:rsidRPr="00AB3E2D">
        <w:t xml:space="preserve"> :</w:t>
      </w:r>
    </w:p>
    <w:p w14:paraId="33B7903C" w14:textId="77777777" w:rsidR="00030BD4" w:rsidRPr="00AB3E2D" w:rsidRDefault="00030BD4" w:rsidP="00030BD4">
      <w:pPr>
        <w:numPr>
          <w:ilvl w:val="1"/>
          <w:numId w:val="255"/>
        </w:numPr>
      </w:pPr>
      <w:r w:rsidRPr="00AB3E2D">
        <w:t>Les formules sont classées par catégorie, telles que les retenues, les droits à congés, les provisions pour vacances, les majorations, etc.</w:t>
      </w:r>
    </w:p>
    <w:p w14:paraId="24252AC9" w14:textId="77777777" w:rsidR="00030BD4" w:rsidRPr="00AB3E2D" w:rsidRDefault="00030BD4" w:rsidP="00030BD4">
      <w:pPr>
        <w:numPr>
          <w:ilvl w:val="1"/>
          <w:numId w:val="255"/>
        </w:numPr>
      </w:pPr>
      <w:r w:rsidRPr="00AB3E2D">
        <w:t>Ces catégories facilitent l'organisation et l'application des formules au bon élément de la paie.</w:t>
      </w:r>
    </w:p>
    <w:p w14:paraId="40E72475" w14:textId="77777777" w:rsidR="00030BD4" w:rsidRPr="00AB3E2D" w:rsidRDefault="00030BD4" w:rsidP="00030BD4">
      <w:pPr>
        <w:numPr>
          <w:ilvl w:val="0"/>
          <w:numId w:val="255"/>
        </w:numPr>
      </w:pPr>
      <w:r w:rsidRPr="00AB3E2D">
        <w:rPr>
          <w:b/>
          <w:bCs/>
        </w:rPr>
        <w:t>Options de Configuration</w:t>
      </w:r>
      <w:r w:rsidRPr="00AB3E2D">
        <w:t xml:space="preserve"> :</w:t>
      </w:r>
    </w:p>
    <w:p w14:paraId="7E6E6242" w14:textId="77777777" w:rsidR="00030BD4" w:rsidRPr="00AB3E2D" w:rsidRDefault="00030BD4" w:rsidP="00030BD4">
      <w:pPr>
        <w:numPr>
          <w:ilvl w:val="1"/>
          <w:numId w:val="255"/>
        </w:numPr>
      </w:pPr>
      <w:r w:rsidRPr="00AB3E2D">
        <w:t>Les options telles que la base annuelle de calcul, le nombre de jours d'activité, les ajustements annuels sur les retenues à la source, etc., sont configurables ici.</w:t>
      </w:r>
    </w:p>
    <w:p w14:paraId="6BBC824C" w14:textId="77777777" w:rsidR="00030BD4" w:rsidRPr="00AB3E2D" w:rsidRDefault="00030BD4" w:rsidP="00030BD4">
      <w:pPr>
        <w:numPr>
          <w:ilvl w:val="1"/>
          <w:numId w:val="255"/>
        </w:numPr>
      </w:pPr>
      <w:r w:rsidRPr="00AB3E2D">
        <w:t>Il y a des options pour la validation du nombre d'heures et l'association des formules aux différentes rubriques de paie.</w:t>
      </w:r>
    </w:p>
    <w:p w14:paraId="39DF956C" w14:textId="77777777" w:rsidR="00030BD4" w:rsidRPr="00AB3E2D" w:rsidRDefault="00030BD4" w:rsidP="00030BD4">
      <w:r w:rsidRPr="00AB3E2D">
        <w:rPr>
          <w:b/>
          <w:bCs/>
        </w:rPr>
        <w:t>Utilisation du Programme</w:t>
      </w:r>
      <w:r w:rsidRPr="00AB3E2D">
        <w:t xml:space="preserve"> : Le programme "sd998" est essentiel pour les professionnels de la paie qui doivent configurer et maintenir les formules utilisées pour le calcul précis des éléments de paie des employés. Sa structure permet une grande flexibilité et précision dans la gestion des calculs complexes requis par la réglementation fiscale et sociale.</w:t>
      </w:r>
    </w:p>
    <w:p w14:paraId="517414CB" w14:textId="77777777" w:rsidR="00030BD4" w:rsidRDefault="00030BD4" w:rsidP="00030BD4"/>
    <w:p w14:paraId="6D4E914D" w14:textId="77777777" w:rsidR="00030BD4" w:rsidRDefault="00030BD4" w:rsidP="00030BD4">
      <w:pPr>
        <w:pStyle w:val="Titre4"/>
      </w:pPr>
      <w:r>
        <w:lastRenderedPageBreak/>
        <w:t xml:space="preserve">Paramétrage des tables « Salaires » sd999 : </w:t>
      </w:r>
    </w:p>
    <w:p w14:paraId="7A2923D7" w14:textId="77777777" w:rsidR="00030BD4" w:rsidRDefault="00030BD4" w:rsidP="00030BD4">
      <w:r w:rsidRPr="009B63BE">
        <w:rPr>
          <w:noProof/>
        </w:rPr>
        <w:drawing>
          <wp:inline distT="0" distB="0" distL="0" distR="0" wp14:anchorId="7F1F00A8" wp14:editId="63692211">
            <wp:extent cx="9564435" cy="6363588"/>
            <wp:effectExtent l="0" t="0" r="0" b="0"/>
            <wp:docPr id="204816628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66282" name="Image 1" descr="Une image contenant texte, capture d’écran, affichage, logiciel&#10;&#10;Description générée automatiquement"/>
                    <pic:cNvPicPr/>
                  </pic:nvPicPr>
                  <pic:blipFill>
                    <a:blip r:embed="rId152"/>
                    <a:stretch>
                      <a:fillRect/>
                    </a:stretch>
                  </pic:blipFill>
                  <pic:spPr>
                    <a:xfrm>
                      <a:off x="0" y="0"/>
                      <a:ext cx="9564435" cy="6363588"/>
                    </a:xfrm>
                    <a:prstGeom prst="rect">
                      <a:avLst/>
                    </a:prstGeom>
                  </pic:spPr>
                </pic:pic>
              </a:graphicData>
            </a:graphic>
          </wp:inline>
        </w:drawing>
      </w:r>
    </w:p>
    <w:p w14:paraId="1750EC77" w14:textId="77777777" w:rsidR="00030BD4" w:rsidRDefault="00030BD4" w:rsidP="00030BD4">
      <w:pPr>
        <w:rPr>
          <w:b/>
          <w:bCs/>
          <w:u w:val="single"/>
        </w:rPr>
      </w:pPr>
      <w:r w:rsidRPr="005250AA">
        <w:rPr>
          <w:b/>
          <w:bCs/>
          <w:u w:val="single"/>
        </w:rPr>
        <w:lastRenderedPageBreak/>
        <w:t xml:space="preserve">Note explicative des paramétrages des tables programme « sd999 » : </w:t>
      </w:r>
    </w:p>
    <w:p w14:paraId="168C405D" w14:textId="77777777" w:rsidR="00030BD4" w:rsidRPr="008E18C1" w:rsidRDefault="00030BD4" w:rsidP="00030BD4">
      <w:r w:rsidRPr="008E18C1">
        <w:t>Le programme "sd999" est conçu pour le paramétrage des tables de "salaires" dans le système ERP. Ce module centralise la gestion des informations qui structurent les calculs de la paie et d'autres données relatives aux ressources humaines. Voici un guide explicatif de ses composants principaux :</w:t>
      </w:r>
    </w:p>
    <w:p w14:paraId="1D8DECEE" w14:textId="77777777" w:rsidR="00030BD4" w:rsidRPr="008E18C1" w:rsidRDefault="00030BD4" w:rsidP="00030BD4">
      <w:r w:rsidRPr="008E18C1">
        <w:rPr>
          <w:b/>
          <w:bCs/>
        </w:rPr>
        <w:t>Programme "sd999" - Paramétrage des tables "salaires" :</w:t>
      </w:r>
    </w:p>
    <w:p w14:paraId="68C72254" w14:textId="77777777" w:rsidR="00030BD4" w:rsidRPr="008E18C1" w:rsidRDefault="00030BD4" w:rsidP="00030BD4">
      <w:pPr>
        <w:numPr>
          <w:ilvl w:val="0"/>
          <w:numId w:val="256"/>
        </w:numPr>
      </w:pPr>
      <w:r w:rsidRPr="008E18C1">
        <w:rPr>
          <w:b/>
          <w:bCs/>
        </w:rPr>
        <w:t>Tables de Référence</w:t>
      </w:r>
      <w:r w:rsidRPr="008E18C1">
        <w:t xml:space="preserve"> :</w:t>
      </w:r>
    </w:p>
    <w:p w14:paraId="3A7CCF60" w14:textId="77777777" w:rsidR="00030BD4" w:rsidRPr="008E18C1" w:rsidRDefault="00030BD4" w:rsidP="00030BD4">
      <w:pPr>
        <w:numPr>
          <w:ilvl w:val="1"/>
          <w:numId w:val="256"/>
        </w:numPr>
      </w:pPr>
      <w:r w:rsidRPr="008E18C1">
        <w:t>Chaque ligne représente une table de données distincte utilisée pour diverses configurations liées aux salaires et à l'administration des employés.</w:t>
      </w:r>
    </w:p>
    <w:p w14:paraId="612C6E10" w14:textId="77777777" w:rsidR="00030BD4" w:rsidRPr="008E18C1" w:rsidRDefault="00030BD4" w:rsidP="00030BD4">
      <w:pPr>
        <w:numPr>
          <w:ilvl w:val="1"/>
          <w:numId w:val="256"/>
        </w:numPr>
      </w:pPr>
      <w:r w:rsidRPr="008E18C1">
        <w:t>Les tables contiennent des données structurées pour des éléments tels que les allocations familiales, les caisses d'assurance, les catégories professionnelles, etc.</w:t>
      </w:r>
    </w:p>
    <w:p w14:paraId="00875400" w14:textId="77777777" w:rsidR="00030BD4" w:rsidRPr="008E18C1" w:rsidRDefault="00030BD4" w:rsidP="00030BD4">
      <w:pPr>
        <w:numPr>
          <w:ilvl w:val="0"/>
          <w:numId w:val="256"/>
        </w:numPr>
      </w:pPr>
      <w:r w:rsidRPr="008E18C1">
        <w:rPr>
          <w:b/>
          <w:bCs/>
        </w:rPr>
        <w:t>Détails des Tables</w:t>
      </w:r>
      <w:r w:rsidRPr="008E18C1">
        <w:t xml:space="preserve"> :</w:t>
      </w:r>
    </w:p>
    <w:p w14:paraId="62AE44F6" w14:textId="77777777" w:rsidR="00030BD4" w:rsidRPr="008E18C1" w:rsidRDefault="00030BD4" w:rsidP="00030BD4">
      <w:pPr>
        <w:numPr>
          <w:ilvl w:val="1"/>
          <w:numId w:val="256"/>
        </w:numPr>
      </w:pPr>
      <w:r w:rsidRPr="008E18C1">
        <w:rPr>
          <w:b/>
          <w:bCs/>
        </w:rPr>
        <w:t>Sté Table</w:t>
      </w:r>
      <w:r w:rsidRPr="008E18C1">
        <w:t xml:space="preserve"> : Identifie la table et son code unique, permettant un accès rapide à l'ensemble des données associées.</w:t>
      </w:r>
    </w:p>
    <w:p w14:paraId="52987DB7" w14:textId="77777777" w:rsidR="00030BD4" w:rsidRPr="008E18C1" w:rsidRDefault="00030BD4" w:rsidP="00030BD4">
      <w:pPr>
        <w:numPr>
          <w:ilvl w:val="1"/>
          <w:numId w:val="256"/>
        </w:numPr>
      </w:pPr>
      <w:r w:rsidRPr="008E18C1">
        <w:rPr>
          <w:b/>
          <w:bCs/>
        </w:rPr>
        <w:t>Désignation</w:t>
      </w:r>
      <w:r w:rsidRPr="008E18C1">
        <w:t xml:space="preserve"> : Fournit une description claire de l'objet de chaque table.</w:t>
      </w:r>
    </w:p>
    <w:p w14:paraId="3F1BAD72" w14:textId="77777777" w:rsidR="00030BD4" w:rsidRPr="008E18C1" w:rsidRDefault="00030BD4" w:rsidP="00030BD4">
      <w:pPr>
        <w:numPr>
          <w:ilvl w:val="0"/>
          <w:numId w:val="256"/>
        </w:numPr>
      </w:pPr>
      <w:r w:rsidRPr="008E18C1">
        <w:rPr>
          <w:b/>
          <w:bCs/>
        </w:rPr>
        <w:t>Utilité des Tables</w:t>
      </w:r>
      <w:r w:rsidRPr="008E18C1">
        <w:t xml:space="preserve"> :</w:t>
      </w:r>
    </w:p>
    <w:p w14:paraId="23D9D1B2" w14:textId="77777777" w:rsidR="00030BD4" w:rsidRPr="008E18C1" w:rsidRDefault="00030BD4" w:rsidP="00030BD4">
      <w:pPr>
        <w:numPr>
          <w:ilvl w:val="1"/>
          <w:numId w:val="256"/>
        </w:numPr>
      </w:pPr>
      <w:r w:rsidRPr="008E18C1">
        <w:t>Les tables sont utilisées pour standardiser et automatiser le processus de paie en définissant des variables telles que les types d'arrêt de travail, les états civils, les catégories socio-professionnelles, etc.</w:t>
      </w:r>
    </w:p>
    <w:p w14:paraId="764E66FD" w14:textId="77777777" w:rsidR="00030BD4" w:rsidRPr="008E18C1" w:rsidRDefault="00030BD4" w:rsidP="00030BD4">
      <w:pPr>
        <w:numPr>
          <w:ilvl w:val="1"/>
          <w:numId w:val="256"/>
        </w:numPr>
      </w:pPr>
      <w:r w:rsidRPr="008E18C1">
        <w:t>Elles servent également à définir les paramètres pour les calculs de contributions, d'impôts et de bénéfices sociaux.</w:t>
      </w:r>
    </w:p>
    <w:p w14:paraId="38D1E322" w14:textId="77777777" w:rsidR="00030BD4" w:rsidRPr="008E18C1" w:rsidRDefault="00030BD4" w:rsidP="00030BD4">
      <w:pPr>
        <w:numPr>
          <w:ilvl w:val="0"/>
          <w:numId w:val="256"/>
        </w:numPr>
      </w:pPr>
      <w:r w:rsidRPr="008E18C1">
        <w:rPr>
          <w:b/>
          <w:bCs/>
        </w:rPr>
        <w:t>Interaction avec les Processus de Paie</w:t>
      </w:r>
      <w:r w:rsidRPr="008E18C1">
        <w:t xml:space="preserve"> :</w:t>
      </w:r>
    </w:p>
    <w:p w14:paraId="6703667E" w14:textId="77777777" w:rsidR="00030BD4" w:rsidRPr="008E18C1" w:rsidRDefault="00030BD4" w:rsidP="00030BD4">
      <w:pPr>
        <w:numPr>
          <w:ilvl w:val="1"/>
          <w:numId w:val="256"/>
        </w:numPr>
      </w:pPr>
      <w:r w:rsidRPr="008E18C1">
        <w:t>Les données paramétrées dans ces tables interagissent avec d'autres modules du système ERP pour effectuer des calculs précis.</w:t>
      </w:r>
    </w:p>
    <w:p w14:paraId="087FD322" w14:textId="77777777" w:rsidR="00030BD4" w:rsidRPr="008E18C1" w:rsidRDefault="00030BD4" w:rsidP="00030BD4">
      <w:pPr>
        <w:numPr>
          <w:ilvl w:val="1"/>
          <w:numId w:val="256"/>
        </w:numPr>
      </w:pPr>
      <w:r w:rsidRPr="008E18C1">
        <w:t>Par exemple, la table "100 civ" pour les états civils influencerait le calcul des impôts, tandis que "100 caf" serait utilisée pour calculer les allocations familiales.</w:t>
      </w:r>
    </w:p>
    <w:p w14:paraId="2AD36D49" w14:textId="77777777" w:rsidR="00030BD4" w:rsidRPr="008E18C1" w:rsidRDefault="00030BD4" w:rsidP="00030BD4">
      <w:pPr>
        <w:numPr>
          <w:ilvl w:val="0"/>
          <w:numId w:val="256"/>
        </w:numPr>
      </w:pPr>
      <w:r w:rsidRPr="008E18C1">
        <w:rPr>
          <w:b/>
          <w:bCs/>
        </w:rPr>
        <w:t>Modification et Maintenance</w:t>
      </w:r>
      <w:r w:rsidRPr="008E18C1">
        <w:t xml:space="preserve"> :</w:t>
      </w:r>
    </w:p>
    <w:p w14:paraId="0C144A43" w14:textId="77777777" w:rsidR="00030BD4" w:rsidRPr="008E18C1" w:rsidRDefault="00030BD4" w:rsidP="00030BD4">
      <w:pPr>
        <w:numPr>
          <w:ilvl w:val="1"/>
          <w:numId w:val="256"/>
        </w:numPr>
      </w:pPr>
      <w:r w:rsidRPr="008E18C1">
        <w:t>Les utilisateurs peuvent ajouter, modifier ou supprimer des entrées dans ces tables pour refléter les changements dans la législation, la politique de l'entreprise ou d'autres facteurs pertinents.</w:t>
      </w:r>
    </w:p>
    <w:p w14:paraId="01719D6C" w14:textId="77777777" w:rsidR="00030BD4" w:rsidRPr="008E18C1" w:rsidRDefault="00030BD4" w:rsidP="00030BD4">
      <w:pPr>
        <w:numPr>
          <w:ilvl w:val="1"/>
          <w:numId w:val="256"/>
        </w:numPr>
      </w:pPr>
      <w:r w:rsidRPr="008E18C1">
        <w:t>La mise à jour de ces tables est cruciale pour garantir que le système de paie reste à jour et conforme aux réglementations en vigueur.</w:t>
      </w:r>
    </w:p>
    <w:p w14:paraId="7EB0EABC" w14:textId="77777777" w:rsidR="00030BD4" w:rsidRPr="008E18C1" w:rsidRDefault="00030BD4" w:rsidP="00030BD4">
      <w:pPr>
        <w:numPr>
          <w:ilvl w:val="0"/>
          <w:numId w:val="256"/>
        </w:numPr>
      </w:pPr>
      <w:r w:rsidRPr="008E18C1">
        <w:rPr>
          <w:b/>
          <w:bCs/>
        </w:rPr>
        <w:t>Gestion des Codes</w:t>
      </w:r>
      <w:r w:rsidRPr="008E18C1">
        <w:t xml:space="preserve"> :</w:t>
      </w:r>
    </w:p>
    <w:p w14:paraId="642A1878" w14:textId="77777777" w:rsidR="00030BD4" w:rsidRPr="008E18C1" w:rsidRDefault="00030BD4" w:rsidP="00030BD4">
      <w:pPr>
        <w:numPr>
          <w:ilvl w:val="1"/>
          <w:numId w:val="256"/>
        </w:numPr>
      </w:pPr>
      <w:r w:rsidRPr="008E18C1">
        <w:t>Chaque table a un code spécifique (par exemple, "100 fon" pour les fonctions) qui est utilisé dans le système pour référencer rapidement les paramètres correspondants.</w:t>
      </w:r>
    </w:p>
    <w:p w14:paraId="3DF9A7CF" w14:textId="77777777" w:rsidR="00030BD4" w:rsidRPr="008E18C1" w:rsidRDefault="00030BD4" w:rsidP="00030BD4">
      <w:r w:rsidRPr="008E18C1">
        <w:rPr>
          <w:b/>
          <w:bCs/>
        </w:rPr>
        <w:lastRenderedPageBreak/>
        <w:t>Utilisation du Programme</w:t>
      </w:r>
      <w:r w:rsidRPr="008E18C1">
        <w:t xml:space="preserve"> : Ce programme est un outil essentiel pour les administrateurs de paie et les professionnels des RH, leur permettant de gérer de manière centralisée les données qui affectent le calcul de la paie et la gestion des employés. Il requiert une compréhension approfondie des composants de paie pour une configuration et une utilisation efficace.</w:t>
      </w:r>
    </w:p>
    <w:p w14:paraId="2DA77F7A" w14:textId="77777777" w:rsidR="00030BD4" w:rsidRPr="005250AA" w:rsidRDefault="00030BD4" w:rsidP="00030BD4"/>
    <w:p w14:paraId="0DD2258B" w14:textId="77777777" w:rsidR="00030BD4" w:rsidRDefault="00030BD4" w:rsidP="00030BD4">
      <w:pPr>
        <w:pStyle w:val="Titre3"/>
      </w:pPr>
      <w:bookmarkStart w:id="21" w:name="_Toc164865944"/>
      <w:r>
        <w:lastRenderedPageBreak/>
        <w:t>Utilitaires salaire :</w:t>
      </w:r>
      <w:bookmarkEnd w:id="21"/>
      <w:r>
        <w:t xml:space="preserve"> </w:t>
      </w:r>
    </w:p>
    <w:p w14:paraId="51F6FE24" w14:textId="77777777" w:rsidR="00030BD4" w:rsidRDefault="00030BD4" w:rsidP="00030BD4">
      <w:pPr>
        <w:pStyle w:val="Titre4"/>
      </w:pPr>
      <w:r>
        <w:t>Gestion des dates d’E/S programme « sdes » :</w:t>
      </w:r>
    </w:p>
    <w:p w14:paraId="0B809135" w14:textId="77777777" w:rsidR="00030BD4" w:rsidRDefault="00030BD4" w:rsidP="00030BD4">
      <w:r w:rsidRPr="00500706">
        <w:rPr>
          <w:noProof/>
        </w:rPr>
        <w:drawing>
          <wp:inline distT="0" distB="0" distL="0" distR="0" wp14:anchorId="534CDBE3" wp14:editId="469C7B04">
            <wp:extent cx="9410700" cy="6342401"/>
            <wp:effectExtent l="0" t="0" r="0" b="1270"/>
            <wp:docPr id="89509385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93859" name="Image 1" descr="Une image contenant texte, capture d’écran, logiciel, affichage&#10;&#10;Description générée automatiquement"/>
                    <pic:cNvPicPr/>
                  </pic:nvPicPr>
                  <pic:blipFill>
                    <a:blip r:embed="rId153"/>
                    <a:stretch>
                      <a:fillRect/>
                    </a:stretch>
                  </pic:blipFill>
                  <pic:spPr>
                    <a:xfrm>
                      <a:off x="0" y="0"/>
                      <a:ext cx="9419569" cy="6348378"/>
                    </a:xfrm>
                    <a:prstGeom prst="rect">
                      <a:avLst/>
                    </a:prstGeom>
                  </pic:spPr>
                </pic:pic>
              </a:graphicData>
            </a:graphic>
          </wp:inline>
        </w:drawing>
      </w:r>
    </w:p>
    <w:p w14:paraId="5E4F67D5" w14:textId="77777777" w:rsidR="00030BD4" w:rsidRPr="00511520" w:rsidRDefault="00030BD4" w:rsidP="00030BD4">
      <w:pPr>
        <w:rPr>
          <w:b/>
          <w:bCs/>
          <w:u w:val="single"/>
        </w:rPr>
      </w:pPr>
      <w:r w:rsidRPr="00511520">
        <w:rPr>
          <w:b/>
          <w:bCs/>
          <w:u w:val="single"/>
        </w:rPr>
        <w:lastRenderedPageBreak/>
        <w:t xml:space="preserve">Note explicative de la gestion des dates d’E/S programme « sdes » : </w:t>
      </w:r>
    </w:p>
    <w:p w14:paraId="274F3E75" w14:textId="77777777" w:rsidR="00030BD4" w:rsidRDefault="00030BD4" w:rsidP="00030BD4"/>
    <w:p w14:paraId="261BCD72" w14:textId="77777777" w:rsidR="00030BD4" w:rsidRPr="00511520" w:rsidRDefault="00030BD4" w:rsidP="00030BD4">
      <w:r w:rsidRPr="00511520">
        <w:t>Le programme "sdes" est conçu pour gérer les informations relatives aux entrées et sorties (E/S) des employés dans un système ERP. Voici un guide explicatif de ses composants et de leur fonctionnalité :</w:t>
      </w:r>
    </w:p>
    <w:p w14:paraId="13A55812" w14:textId="77777777" w:rsidR="00030BD4" w:rsidRPr="00511520" w:rsidRDefault="00030BD4" w:rsidP="00030BD4">
      <w:r w:rsidRPr="00511520">
        <w:rPr>
          <w:b/>
          <w:bCs/>
        </w:rPr>
        <w:t>Programme "sdes" - Gestion des dates d'E/S :</w:t>
      </w:r>
    </w:p>
    <w:p w14:paraId="49307338" w14:textId="77777777" w:rsidR="00030BD4" w:rsidRPr="00511520" w:rsidRDefault="00030BD4" w:rsidP="00030BD4">
      <w:pPr>
        <w:numPr>
          <w:ilvl w:val="0"/>
          <w:numId w:val="257"/>
        </w:numPr>
      </w:pPr>
      <w:r w:rsidRPr="00511520">
        <w:rPr>
          <w:b/>
          <w:bCs/>
        </w:rPr>
        <w:t>Sélection de l'Employé</w:t>
      </w:r>
      <w:r w:rsidRPr="00511520">
        <w:t xml:space="preserve"> :</w:t>
      </w:r>
    </w:p>
    <w:p w14:paraId="62C10C86" w14:textId="77777777" w:rsidR="00030BD4" w:rsidRPr="00511520" w:rsidRDefault="00030BD4" w:rsidP="00030BD4">
      <w:pPr>
        <w:numPr>
          <w:ilvl w:val="1"/>
          <w:numId w:val="257"/>
        </w:numPr>
      </w:pPr>
      <w:r w:rsidRPr="00511520">
        <w:t>Un champ de recherche permet de sélectionner un employé spécifique en saisissant son nom ou son identifiant unique pour afficher ou modifier ses données d'E/S.</w:t>
      </w:r>
    </w:p>
    <w:p w14:paraId="230A6113" w14:textId="77777777" w:rsidR="00030BD4" w:rsidRPr="00511520" w:rsidRDefault="00030BD4" w:rsidP="00030BD4">
      <w:pPr>
        <w:numPr>
          <w:ilvl w:val="0"/>
          <w:numId w:val="257"/>
        </w:numPr>
      </w:pPr>
      <w:r w:rsidRPr="00511520">
        <w:rPr>
          <w:b/>
          <w:bCs/>
        </w:rPr>
        <w:t>Dates d'Entrée et de Sortie</w:t>
      </w:r>
      <w:r w:rsidRPr="00511520">
        <w:t xml:space="preserve"> :</w:t>
      </w:r>
    </w:p>
    <w:p w14:paraId="603ADB0F" w14:textId="77777777" w:rsidR="00030BD4" w:rsidRPr="00511520" w:rsidRDefault="00030BD4" w:rsidP="00030BD4">
      <w:pPr>
        <w:numPr>
          <w:ilvl w:val="1"/>
          <w:numId w:val="257"/>
        </w:numPr>
      </w:pPr>
      <w:r w:rsidRPr="00511520">
        <w:t>Les champs pour les dates d'entrée et de sortie enregistrent respectivement le début et la fin de l'emploi d'un individu au sein de l'organisation.</w:t>
      </w:r>
    </w:p>
    <w:p w14:paraId="4CF2C164" w14:textId="77777777" w:rsidR="00030BD4" w:rsidRPr="00511520" w:rsidRDefault="00030BD4" w:rsidP="00030BD4">
      <w:pPr>
        <w:numPr>
          <w:ilvl w:val="0"/>
          <w:numId w:val="257"/>
        </w:numPr>
      </w:pPr>
      <w:r w:rsidRPr="00511520">
        <w:rPr>
          <w:b/>
          <w:bCs/>
        </w:rPr>
        <w:t>Gestion des Périodes</w:t>
      </w:r>
      <w:r w:rsidRPr="00511520">
        <w:t xml:space="preserve"> :</w:t>
      </w:r>
    </w:p>
    <w:p w14:paraId="17F1E53C" w14:textId="77777777" w:rsidR="00030BD4" w:rsidRPr="00511520" w:rsidRDefault="00030BD4" w:rsidP="00030BD4">
      <w:pPr>
        <w:numPr>
          <w:ilvl w:val="1"/>
          <w:numId w:val="257"/>
        </w:numPr>
      </w:pPr>
      <w:r w:rsidRPr="00511520">
        <w:t>Le tableau principal affiche les périodes correspondant à différentes dates importantes pour l'employé, telles que les anniversaires de travail, les évaluations annuelles, ou d'autres événements significatifs.</w:t>
      </w:r>
    </w:p>
    <w:p w14:paraId="35F3E259" w14:textId="77777777" w:rsidR="00030BD4" w:rsidRPr="00511520" w:rsidRDefault="00030BD4" w:rsidP="00030BD4">
      <w:pPr>
        <w:numPr>
          <w:ilvl w:val="1"/>
          <w:numId w:val="257"/>
        </w:numPr>
      </w:pPr>
      <w:r w:rsidRPr="00511520">
        <w:t>Chaque ligne correspond à une période définie, qui peut être un mois, une année, ou une autre durée spécifique liée à l'emploi.</w:t>
      </w:r>
    </w:p>
    <w:p w14:paraId="683F48F8" w14:textId="77777777" w:rsidR="00030BD4" w:rsidRPr="00511520" w:rsidRDefault="00030BD4" w:rsidP="00030BD4">
      <w:pPr>
        <w:numPr>
          <w:ilvl w:val="0"/>
          <w:numId w:val="257"/>
        </w:numPr>
      </w:pPr>
      <w:r w:rsidRPr="00511520">
        <w:rPr>
          <w:b/>
          <w:bCs/>
        </w:rPr>
        <w:t>Fonctionnalité de Modification</w:t>
      </w:r>
      <w:r w:rsidRPr="00511520">
        <w:t xml:space="preserve"> :</w:t>
      </w:r>
    </w:p>
    <w:p w14:paraId="5EDF4DB9" w14:textId="77777777" w:rsidR="00030BD4" w:rsidRPr="00511520" w:rsidRDefault="00030BD4" w:rsidP="00030BD4">
      <w:pPr>
        <w:numPr>
          <w:ilvl w:val="1"/>
          <w:numId w:val="257"/>
        </w:numPr>
      </w:pPr>
      <w:r w:rsidRPr="00511520">
        <w:t>Les boutons « Modifier », « Rétablir », « Ajouter », « Copier », « Effacer », et « Annuler » permettent de gérer les enregistrements pour chaque période.</w:t>
      </w:r>
    </w:p>
    <w:p w14:paraId="37B5A72C" w14:textId="77777777" w:rsidR="00030BD4" w:rsidRPr="00511520" w:rsidRDefault="00030BD4" w:rsidP="00030BD4">
      <w:pPr>
        <w:numPr>
          <w:ilvl w:val="1"/>
          <w:numId w:val="257"/>
        </w:numPr>
      </w:pPr>
      <w:r w:rsidRPr="00511520">
        <w:t>L'utilisateur peut ajouter de nouvelles dates, ajuster les existantes, dupliquer des informations pour de multiples périodes, ou annuler des modifications récentes.</w:t>
      </w:r>
    </w:p>
    <w:p w14:paraId="4EDB0B37" w14:textId="77777777" w:rsidR="00030BD4" w:rsidRPr="00511520" w:rsidRDefault="00030BD4" w:rsidP="00030BD4">
      <w:pPr>
        <w:numPr>
          <w:ilvl w:val="0"/>
          <w:numId w:val="257"/>
        </w:numPr>
      </w:pPr>
      <w:r w:rsidRPr="00511520">
        <w:rPr>
          <w:b/>
          <w:bCs/>
        </w:rPr>
        <w:t>Interface Utilisateur</w:t>
      </w:r>
      <w:r w:rsidRPr="00511520">
        <w:t xml:space="preserve"> :</w:t>
      </w:r>
    </w:p>
    <w:p w14:paraId="444A1AB7" w14:textId="77777777" w:rsidR="00030BD4" w:rsidRPr="00511520" w:rsidRDefault="00030BD4" w:rsidP="00030BD4">
      <w:pPr>
        <w:numPr>
          <w:ilvl w:val="1"/>
          <w:numId w:val="257"/>
        </w:numPr>
      </w:pPr>
      <w:r w:rsidRPr="00511520">
        <w:t>L'interface est conçue pour une navigation facile et intuitive, permettant aux utilisateurs de gérer les dates sans avoir besoin de naviguer dans des menus complexes ou des tableaux de données déroutants.</w:t>
      </w:r>
    </w:p>
    <w:p w14:paraId="69EFC13C" w14:textId="77777777" w:rsidR="00030BD4" w:rsidRPr="00511520" w:rsidRDefault="00030BD4" w:rsidP="00030BD4">
      <w:r w:rsidRPr="00511520">
        <w:rPr>
          <w:b/>
          <w:bCs/>
        </w:rPr>
        <w:t>Utilisation du Programme</w:t>
      </w:r>
      <w:r w:rsidRPr="00511520">
        <w:t xml:space="preserve"> : Ce programme est utilisé par les services de RH pour suivre les mouvements de personnel, enregistrer les anniversités de travail et d'autres événements clés qui ont une incidence sur la gestion des ressources humaines et la paie. Une utilisation efficace de ce module aide à maintenir des dossiers précis et à jour, essentiels pour la planification des ressources, la conformité réglementaire, et le suivi des carrières au sein de l'entreprise.</w:t>
      </w:r>
    </w:p>
    <w:p w14:paraId="2DD50413" w14:textId="77777777" w:rsidR="00030BD4" w:rsidRDefault="00030BD4" w:rsidP="00030BD4"/>
    <w:p w14:paraId="600A083E" w14:textId="77777777" w:rsidR="00030BD4" w:rsidRDefault="00030BD4" w:rsidP="00030BD4">
      <w:pPr>
        <w:pStyle w:val="Titre4"/>
      </w:pPr>
      <w:r>
        <w:lastRenderedPageBreak/>
        <w:t xml:space="preserve">Importation des variables sd615 : </w:t>
      </w:r>
    </w:p>
    <w:p w14:paraId="7BEB2D54" w14:textId="77777777" w:rsidR="00030BD4" w:rsidRDefault="00030BD4" w:rsidP="00030BD4">
      <w:r w:rsidRPr="00B529CE">
        <w:rPr>
          <w:noProof/>
        </w:rPr>
        <w:drawing>
          <wp:inline distT="0" distB="0" distL="0" distR="0" wp14:anchorId="7C282356" wp14:editId="2AE0A71C">
            <wp:extent cx="9631119" cy="6430272"/>
            <wp:effectExtent l="0" t="0" r="8255" b="8890"/>
            <wp:docPr id="33007524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5245" name="Image 1" descr="Une image contenant texte, capture d’écran, logiciel, affichage&#10;&#10;Description générée automatiquement"/>
                    <pic:cNvPicPr/>
                  </pic:nvPicPr>
                  <pic:blipFill>
                    <a:blip r:embed="rId154"/>
                    <a:stretch>
                      <a:fillRect/>
                    </a:stretch>
                  </pic:blipFill>
                  <pic:spPr>
                    <a:xfrm>
                      <a:off x="0" y="0"/>
                      <a:ext cx="9631119" cy="6430272"/>
                    </a:xfrm>
                    <a:prstGeom prst="rect">
                      <a:avLst/>
                    </a:prstGeom>
                  </pic:spPr>
                </pic:pic>
              </a:graphicData>
            </a:graphic>
          </wp:inline>
        </w:drawing>
      </w:r>
    </w:p>
    <w:p w14:paraId="0836E48F" w14:textId="77777777" w:rsidR="00030BD4" w:rsidRPr="00B758E2" w:rsidRDefault="00030BD4" w:rsidP="00030BD4">
      <w:pPr>
        <w:rPr>
          <w:b/>
          <w:bCs/>
          <w:u w:val="single"/>
        </w:rPr>
      </w:pPr>
      <w:r w:rsidRPr="00B758E2">
        <w:rPr>
          <w:b/>
          <w:bCs/>
          <w:u w:val="single"/>
        </w:rPr>
        <w:lastRenderedPageBreak/>
        <w:t xml:space="preserve">Note explicative des importations des variables « sd615 » : </w:t>
      </w:r>
    </w:p>
    <w:p w14:paraId="3CEAEAEF" w14:textId="77777777" w:rsidR="00030BD4" w:rsidRPr="00B758E2" w:rsidRDefault="00030BD4" w:rsidP="00030BD4">
      <w:r w:rsidRPr="00B758E2">
        <w:t>Le programme "sd615" dans le système ERP est dédié à l'importation de variables à partir de sources de données externes. Voici comment il fonctionne et comment l'utiliser :</w:t>
      </w:r>
    </w:p>
    <w:p w14:paraId="1B43BA61" w14:textId="77777777" w:rsidR="00030BD4" w:rsidRPr="00B758E2" w:rsidRDefault="00030BD4" w:rsidP="00030BD4">
      <w:r w:rsidRPr="00B758E2">
        <w:rPr>
          <w:b/>
          <w:bCs/>
        </w:rPr>
        <w:t>Programme "sd615" - Importation des variables :</w:t>
      </w:r>
    </w:p>
    <w:p w14:paraId="1051CFC4" w14:textId="77777777" w:rsidR="00030BD4" w:rsidRPr="00B758E2" w:rsidRDefault="00030BD4" w:rsidP="00030BD4">
      <w:pPr>
        <w:numPr>
          <w:ilvl w:val="0"/>
          <w:numId w:val="258"/>
        </w:numPr>
      </w:pPr>
      <w:r w:rsidRPr="00B758E2">
        <w:rPr>
          <w:b/>
          <w:bCs/>
        </w:rPr>
        <w:t>Importation de Données Externes</w:t>
      </w:r>
      <w:r w:rsidRPr="00B758E2">
        <w:t xml:space="preserve"> :</w:t>
      </w:r>
    </w:p>
    <w:p w14:paraId="2D9C5258" w14:textId="77777777" w:rsidR="00030BD4" w:rsidRPr="00B758E2" w:rsidRDefault="00030BD4" w:rsidP="00030BD4">
      <w:pPr>
        <w:numPr>
          <w:ilvl w:val="1"/>
          <w:numId w:val="258"/>
        </w:numPr>
      </w:pPr>
      <w:r w:rsidRPr="00B758E2">
        <w:t>Ce programme permet aux utilisateurs d'importer des données, souvent liées au temps de travail ou aux présences, à partir de systèmes de pointage externes, comme MOBATIME, dans le système ERP.</w:t>
      </w:r>
    </w:p>
    <w:p w14:paraId="610FC006" w14:textId="77777777" w:rsidR="00030BD4" w:rsidRPr="00B758E2" w:rsidRDefault="00030BD4" w:rsidP="00030BD4">
      <w:pPr>
        <w:numPr>
          <w:ilvl w:val="0"/>
          <w:numId w:val="258"/>
        </w:numPr>
      </w:pPr>
      <w:r w:rsidRPr="00B758E2">
        <w:rPr>
          <w:b/>
          <w:bCs/>
        </w:rPr>
        <w:t>Options d'Importation</w:t>
      </w:r>
      <w:r w:rsidRPr="00B758E2">
        <w:t xml:space="preserve"> :</w:t>
      </w:r>
    </w:p>
    <w:p w14:paraId="3446A004" w14:textId="77777777" w:rsidR="00030BD4" w:rsidRPr="00B758E2" w:rsidRDefault="00030BD4" w:rsidP="00030BD4">
      <w:pPr>
        <w:numPr>
          <w:ilvl w:val="1"/>
          <w:numId w:val="258"/>
        </w:numPr>
      </w:pPr>
      <w:r w:rsidRPr="00B758E2">
        <w:rPr>
          <w:b/>
          <w:bCs/>
        </w:rPr>
        <w:t>Imprimer vers fichier</w:t>
      </w:r>
      <w:r w:rsidRPr="00B758E2">
        <w:t xml:space="preserve"> : Si cette option est cochée, les données importées seront également imprimées dans un fichier pour une documentation ou un examen ultérieur.</w:t>
      </w:r>
    </w:p>
    <w:p w14:paraId="14757A45" w14:textId="77777777" w:rsidR="00030BD4" w:rsidRPr="00B758E2" w:rsidRDefault="00030BD4" w:rsidP="00030BD4">
      <w:pPr>
        <w:numPr>
          <w:ilvl w:val="1"/>
          <w:numId w:val="258"/>
        </w:numPr>
      </w:pPr>
      <w:r w:rsidRPr="00B758E2">
        <w:rPr>
          <w:b/>
          <w:bCs/>
        </w:rPr>
        <w:t>Visualiser</w:t>
      </w:r>
      <w:r w:rsidRPr="00B758E2">
        <w:t xml:space="preserve"> : Permet aux utilisateurs de prévisualiser les données importées avant de finaliser l'importation.</w:t>
      </w:r>
    </w:p>
    <w:p w14:paraId="79E0611C" w14:textId="77777777" w:rsidR="00030BD4" w:rsidRPr="00B758E2" w:rsidRDefault="00030BD4" w:rsidP="00030BD4">
      <w:pPr>
        <w:numPr>
          <w:ilvl w:val="0"/>
          <w:numId w:val="258"/>
        </w:numPr>
      </w:pPr>
      <w:r w:rsidRPr="00B758E2">
        <w:rPr>
          <w:b/>
          <w:bCs/>
        </w:rPr>
        <w:t>Sélection du Fichier Source</w:t>
      </w:r>
      <w:r w:rsidRPr="00B758E2">
        <w:t xml:space="preserve"> :</w:t>
      </w:r>
    </w:p>
    <w:p w14:paraId="2FFA6A48" w14:textId="77777777" w:rsidR="00030BD4" w:rsidRPr="00B758E2" w:rsidRDefault="00030BD4" w:rsidP="00030BD4">
      <w:pPr>
        <w:numPr>
          <w:ilvl w:val="1"/>
          <w:numId w:val="258"/>
        </w:numPr>
      </w:pPr>
      <w:r w:rsidRPr="00B758E2">
        <w:t>Les utilisateurs doivent naviguer et sélectionner le fichier spécifique contenant les données à importer, qui est généralement fourni par le système externe de gestion du temps.</w:t>
      </w:r>
    </w:p>
    <w:p w14:paraId="34CC106B" w14:textId="77777777" w:rsidR="00030BD4" w:rsidRPr="00B758E2" w:rsidRDefault="00030BD4" w:rsidP="00030BD4">
      <w:pPr>
        <w:numPr>
          <w:ilvl w:val="0"/>
          <w:numId w:val="258"/>
        </w:numPr>
      </w:pPr>
      <w:r w:rsidRPr="00B758E2">
        <w:rPr>
          <w:b/>
          <w:bCs/>
        </w:rPr>
        <w:t>Rubrique</w:t>
      </w:r>
      <w:r w:rsidRPr="00B758E2">
        <w:t xml:space="preserve"> :</w:t>
      </w:r>
    </w:p>
    <w:p w14:paraId="139E9E8F" w14:textId="77777777" w:rsidR="00030BD4" w:rsidRPr="00B758E2" w:rsidRDefault="00030BD4" w:rsidP="00030BD4">
      <w:pPr>
        <w:numPr>
          <w:ilvl w:val="1"/>
          <w:numId w:val="258"/>
        </w:numPr>
      </w:pPr>
      <w:r w:rsidRPr="00B758E2">
        <w:t>Un champ est disponible pour entrer le code de la rubrique (ou catégorie) à laquelle les données importées doivent être associées dans le système ERP.</w:t>
      </w:r>
    </w:p>
    <w:p w14:paraId="47358494" w14:textId="77777777" w:rsidR="00030BD4" w:rsidRPr="00B758E2" w:rsidRDefault="00030BD4" w:rsidP="00030BD4">
      <w:pPr>
        <w:numPr>
          <w:ilvl w:val="0"/>
          <w:numId w:val="258"/>
        </w:numPr>
      </w:pPr>
      <w:r w:rsidRPr="00B758E2">
        <w:rPr>
          <w:b/>
          <w:bCs/>
        </w:rPr>
        <w:t>Génération des Variables</w:t>
      </w:r>
      <w:r w:rsidRPr="00B758E2">
        <w:t xml:space="preserve"> :</w:t>
      </w:r>
    </w:p>
    <w:p w14:paraId="6B2BF72E" w14:textId="77777777" w:rsidR="00030BD4" w:rsidRPr="00B758E2" w:rsidRDefault="00030BD4" w:rsidP="00030BD4">
      <w:pPr>
        <w:numPr>
          <w:ilvl w:val="1"/>
          <w:numId w:val="258"/>
        </w:numPr>
      </w:pPr>
      <w:r w:rsidRPr="00B758E2">
        <w:t>Cette option peut être cochée pour indiquer que les données importées doivent être transformées en variables utilisables par le système pour le calcul des heures de travail, les absences, etc.</w:t>
      </w:r>
    </w:p>
    <w:p w14:paraId="10B6A29D" w14:textId="77777777" w:rsidR="00030BD4" w:rsidRPr="00B758E2" w:rsidRDefault="00030BD4" w:rsidP="00030BD4">
      <w:pPr>
        <w:numPr>
          <w:ilvl w:val="0"/>
          <w:numId w:val="258"/>
        </w:numPr>
      </w:pPr>
      <w:r w:rsidRPr="00B758E2">
        <w:rPr>
          <w:b/>
          <w:bCs/>
        </w:rPr>
        <w:t>Exercice des Fichiers à Traiter</w:t>
      </w:r>
      <w:r w:rsidRPr="00B758E2">
        <w:t xml:space="preserve"> :</w:t>
      </w:r>
    </w:p>
    <w:p w14:paraId="49892119" w14:textId="77777777" w:rsidR="00030BD4" w:rsidRPr="00B758E2" w:rsidRDefault="00030BD4" w:rsidP="00030BD4">
      <w:pPr>
        <w:numPr>
          <w:ilvl w:val="1"/>
          <w:numId w:val="258"/>
        </w:numPr>
      </w:pPr>
      <w:r w:rsidRPr="00B758E2">
        <w:t>L'utilisateur peut sélectionner l'exercice financier ou la période pour laquelle les données doivent être importées, ce qui garantit que les données sont attribuées à la bonne période comptable.</w:t>
      </w:r>
    </w:p>
    <w:p w14:paraId="2CC7A189" w14:textId="77777777" w:rsidR="00030BD4" w:rsidRPr="00B758E2" w:rsidRDefault="00030BD4" w:rsidP="00030BD4">
      <w:r w:rsidRPr="00B758E2">
        <w:rPr>
          <w:b/>
          <w:bCs/>
        </w:rPr>
        <w:t>Utilisation du Programme</w:t>
      </w:r>
      <w:r w:rsidRPr="00B758E2">
        <w:t xml:space="preserve"> : Ce programme est essentiel pour s'assurer que les données de présence et de temps de travail capturées par des systèmes de pointage externes sont correctement intégrées dans le système ERP. Cela permet une gestion précise du temps de travail, des absences, et peut-être même de la paie. Les données importées peuvent également être utilisées pour des analyses de la main-d'œuvre, la planification des ressources, et pour soutenir d'autres processus de gestion des ressources humaines.</w:t>
      </w:r>
    </w:p>
    <w:p w14:paraId="018CDC5D" w14:textId="77777777" w:rsidR="00030BD4" w:rsidRDefault="00030BD4" w:rsidP="00030BD4"/>
    <w:p w14:paraId="13EE9C3A" w14:textId="77777777" w:rsidR="00030BD4" w:rsidRDefault="00030BD4" w:rsidP="00030BD4">
      <w:pPr>
        <w:pStyle w:val="Titre4"/>
      </w:pPr>
      <w:r>
        <w:lastRenderedPageBreak/>
        <w:t xml:space="preserve">Modification de la dernière période d’un employé : </w:t>
      </w:r>
    </w:p>
    <w:p w14:paraId="43EC18A4" w14:textId="77777777" w:rsidR="00030BD4" w:rsidRDefault="00030BD4" w:rsidP="00030BD4">
      <w:r w:rsidRPr="00DA162B">
        <w:rPr>
          <w:noProof/>
        </w:rPr>
        <w:drawing>
          <wp:inline distT="0" distB="0" distL="0" distR="0" wp14:anchorId="0777A33C" wp14:editId="13BDE1E8">
            <wp:extent cx="9545382" cy="6449325"/>
            <wp:effectExtent l="0" t="0" r="0" b="8890"/>
            <wp:docPr id="1540419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9806" name=""/>
                    <pic:cNvPicPr/>
                  </pic:nvPicPr>
                  <pic:blipFill>
                    <a:blip r:embed="rId155"/>
                    <a:stretch>
                      <a:fillRect/>
                    </a:stretch>
                  </pic:blipFill>
                  <pic:spPr>
                    <a:xfrm>
                      <a:off x="0" y="0"/>
                      <a:ext cx="9545382" cy="6449325"/>
                    </a:xfrm>
                    <a:prstGeom prst="rect">
                      <a:avLst/>
                    </a:prstGeom>
                  </pic:spPr>
                </pic:pic>
              </a:graphicData>
            </a:graphic>
          </wp:inline>
        </w:drawing>
      </w:r>
    </w:p>
    <w:p w14:paraId="537A1A11" w14:textId="77777777" w:rsidR="00030BD4" w:rsidRDefault="00030BD4" w:rsidP="00030BD4">
      <w:r>
        <w:lastRenderedPageBreak/>
        <w:t xml:space="preserve">Note explicative de la dernière période d’un employé programme « perio » : </w:t>
      </w:r>
    </w:p>
    <w:p w14:paraId="0E46CF1A" w14:textId="77777777" w:rsidR="00030BD4" w:rsidRPr="00BB5B31" w:rsidRDefault="00030BD4" w:rsidP="00030BD4">
      <w:r w:rsidRPr="00BB5B31">
        <w:t xml:space="preserve">Le programme "perio", tel que représenté dans l'interface utilisateur, </w:t>
      </w:r>
      <w:r>
        <w:t>est</w:t>
      </w:r>
      <w:r w:rsidRPr="00BB5B31">
        <w:t xml:space="preserve"> une application de gestion des périodes salariales et comptables pour une entreprise. Voici un guide explicatif de ses composants :</w:t>
      </w:r>
    </w:p>
    <w:p w14:paraId="4D83D284" w14:textId="77777777" w:rsidR="00030BD4" w:rsidRPr="00BB5B31" w:rsidRDefault="00030BD4" w:rsidP="00030BD4">
      <w:r w:rsidRPr="00BB5B31">
        <w:rPr>
          <w:b/>
          <w:bCs/>
        </w:rPr>
        <w:t>Programme "perio" - Modification de la dernière période d'un salarié :</w:t>
      </w:r>
    </w:p>
    <w:p w14:paraId="552FE306" w14:textId="77777777" w:rsidR="00030BD4" w:rsidRPr="00BB5B31" w:rsidRDefault="00030BD4" w:rsidP="00030BD4">
      <w:pPr>
        <w:numPr>
          <w:ilvl w:val="0"/>
          <w:numId w:val="259"/>
        </w:numPr>
      </w:pPr>
      <w:r w:rsidRPr="00BB5B31">
        <w:rPr>
          <w:b/>
          <w:bCs/>
        </w:rPr>
        <w:t>Sélection des Employés</w:t>
      </w:r>
      <w:r w:rsidRPr="00BB5B31">
        <w:t xml:space="preserve"> :</w:t>
      </w:r>
    </w:p>
    <w:p w14:paraId="29254B8D" w14:textId="77777777" w:rsidR="00030BD4" w:rsidRPr="00BB5B31" w:rsidRDefault="00030BD4" w:rsidP="00030BD4">
      <w:pPr>
        <w:numPr>
          <w:ilvl w:val="1"/>
          <w:numId w:val="259"/>
        </w:numPr>
      </w:pPr>
      <w:r w:rsidRPr="00BB5B31">
        <w:t>Le programme offre la possibilité de sélectionner des employés par diverses méthodes : vue de tous les salariés, sélection alphabétique, ou sélection numérique. Cela permet une gestion flexible des données selon le besoin.</w:t>
      </w:r>
    </w:p>
    <w:p w14:paraId="16D0290E" w14:textId="77777777" w:rsidR="00030BD4" w:rsidRPr="00BB5B31" w:rsidRDefault="00030BD4" w:rsidP="00030BD4">
      <w:pPr>
        <w:numPr>
          <w:ilvl w:val="0"/>
          <w:numId w:val="259"/>
        </w:numPr>
      </w:pPr>
      <w:r w:rsidRPr="00BB5B31">
        <w:rPr>
          <w:b/>
          <w:bCs/>
        </w:rPr>
        <w:t>Gestion des Décomptes</w:t>
      </w:r>
      <w:r w:rsidRPr="00BB5B31">
        <w:t xml:space="preserve"> :</w:t>
      </w:r>
    </w:p>
    <w:p w14:paraId="4AC3C6D7" w14:textId="77777777" w:rsidR="00030BD4" w:rsidRPr="00BB5B31" w:rsidRDefault="00030BD4" w:rsidP="00030BD4">
      <w:pPr>
        <w:numPr>
          <w:ilvl w:val="1"/>
          <w:numId w:val="259"/>
        </w:numPr>
      </w:pPr>
      <w:r w:rsidRPr="00BB5B31">
        <w:t>Les utilisateurs peuvent filtrer les données par type de décompte, permettant de voir et modifier des périodes spécifiques pour différentes catégories telles que "4 VVS SH Expl", "5 VVS SM Expl", etc.</w:t>
      </w:r>
    </w:p>
    <w:p w14:paraId="53B00E41" w14:textId="77777777" w:rsidR="00030BD4" w:rsidRPr="00BB5B31" w:rsidRDefault="00030BD4" w:rsidP="00030BD4">
      <w:pPr>
        <w:numPr>
          <w:ilvl w:val="0"/>
          <w:numId w:val="259"/>
        </w:numPr>
      </w:pPr>
      <w:r w:rsidRPr="00BB5B31">
        <w:rPr>
          <w:b/>
          <w:bCs/>
        </w:rPr>
        <w:t>Filtrage par Succursales et Départements</w:t>
      </w:r>
      <w:r w:rsidRPr="00BB5B31">
        <w:t xml:space="preserve"> :</w:t>
      </w:r>
    </w:p>
    <w:p w14:paraId="241FBFE3" w14:textId="77777777" w:rsidR="00030BD4" w:rsidRPr="00BB5B31" w:rsidRDefault="00030BD4" w:rsidP="00030BD4">
      <w:pPr>
        <w:numPr>
          <w:ilvl w:val="1"/>
          <w:numId w:val="259"/>
        </w:numPr>
      </w:pPr>
      <w:r w:rsidRPr="00BB5B31">
        <w:t>Il est possible de filtrer les périodes salariales et comptables en fonction de la succursale et du département de l'entreprise, par exemple "Orllati (VD) SA" ou "170 Exploit. Grutiers 170.485".</w:t>
      </w:r>
    </w:p>
    <w:p w14:paraId="71112CFF" w14:textId="77777777" w:rsidR="00030BD4" w:rsidRPr="00BB5B31" w:rsidRDefault="00030BD4" w:rsidP="00030BD4">
      <w:pPr>
        <w:numPr>
          <w:ilvl w:val="0"/>
          <w:numId w:val="259"/>
        </w:numPr>
      </w:pPr>
      <w:r w:rsidRPr="00BB5B31">
        <w:rPr>
          <w:b/>
          <w:bCs/>
        </w:rPr>
        <w:t>Type de Paiement</w:t>
      </w:r>
      <w:r w:rsidRPr="00BB5B31">
        <w:t xml:space="preserve"> :</w:t>
      </w:r>
    </w:p>
    <w:p w14:paraId="3AF8220E" w14:textId="77777777" w:rsidR="00030BD4" w:rsidRPr="00BB5B31" w:rsidRDefault="00030BD4" w:rsidP="00030BD4">
      <w:pPr>
        <w:numPr>
          <w:ilvl w:val="1"/>
          <w:numId w:val="259"/>
        </w:numPr>
      </w:pPr>
      <w:r w:rsidRPr="00BB5B31">
        <w:t>Les options disponibles pour le type de paiement incluent tous les types de paiement, paiement automatique, ou manuel. Cela donne une flexibilité dans la façon dont les paiements sont traités.</w:t>
      </w:r>
    </w:p>
    <w:p w14:paraId="5C3F50D2" w14:textId="77777777" w:rsidR="00030BD4" w:rsidRPr="00BB5B31" w:rsidRDefault="00030BD4" w:rsidP="00030BD4">
      <w:pPr>
        <w:numPr>
          <w:ilvl w:val="0"/>
          <w:numId w:val="259"/>
        </w:numPr>
      </w:pPr>
      <w:r w:rsidRPr="00BB5B31">
        <w:rPr>
          <w:b/>
          <w:bCs/>
        </w:rPr>
        <w:t>Périodes Salariales et Comptables</w:t>
      </w:r>
      <w:r w:rsidRPr="00BB5B31">
        <w:t xml:space="preserve"> :</w:t>
      </w:r>
    </w:p>
    <w:p w14:paraId="040C6B0C" w14:textId="77777777" w:rsidR="00030BD4" w:rsidRPr="00BB5B31" w:rsidRDefault="00030BD4" w:rsidP="00030BD4">
      <w:pPr>
        <w:numPr>
          <w:ilvl w:val="1"/>
          <w:numId w:val="259"/>
        </w:numPr>
      </w:pPr>
      <w:r w:rsidRPr="00BB5B31">
        <w:t>Le programme permet la saisie ou la modification des périodes salariales et comptables, facilitant ainsi la mise à jour des données financières des employés.</w:t>
      </w:r>
    </w:p>
    <w:p w14:paraId="6B736E45" w14:textId="77777777" w:rsidR="00030BD4" w:rsidRPr="00BB5B31" w:rsidRDefault="00030BD4" w:rsidP="00030BD4">
      <w:pPr>
        <w:numPr>
          <w:ilvl w:val="0"/>
          <w:numId w:val="259"/>
        </w:numPr>
      </w:pPr>
      <w:r w:rsidRPr="00BB5B31">
        <w:rPr>
          <w:b/>
          <w:bCs/>
        </w:rPr>
        <w:t>Interface Utilisateur Intuitive</w:t>
      </w:r>
      <w:r w:rsidRPr="00BB5B31">
        <w:t xml:space="preserve"> :</w:t>
      </w:r>
    </w:p>
    <w:p w14:paraId="465A2EC6" w14:textId="77777777" w:rsidR="00030BD4" w:rsidRPr="00BB5B31" w:rsidRDefault="00030BD4" w:rsidP="00030BD4">
      <w:pPr>
        <w:numPr>
          <w:ilvl w:val="1"/>
          <w:numId w:val="259"/>
        </w:numPr>
      </w:pPr>
      <w:r w:rsidRPr="00BB5B31">
        <w:t>Avec des boutons clairs pour modifier, rétablir, ajouter, copier, effacer, et annuler, ainsi que la possibilité de valider les entrées en appuyant sur OK, l'interface est conçue pour une navigation et une utilisation aisée.</w:t>
      </w:r>
    </w:p>
    <w:p w14:paraId="0CC13661" w14:textId="77777777" w:rsidR="00030BD4" w:rsidRPr="00BB5B31" w:rsidRDefault="00030BD4" w:rsidP="00030BD4">
      <w:r w:rsidRPr="00BB5B31">
        <w:rPr>
          <w:b/>
          <w:bCs/>
        </w:rPr>
        <w:t>Utilisation Pratique</w:t>
      </w:r>
      <w:r w:rsidRPr="00BB5B31">
        <w:t xml:space="preserve"> : Le programme "perio" est particulièrement utile pour les départements des ressources humaines et de la comptabilité qui doivent gérer et ajuster régulièrement les périodes salariales et comptables des employés. Il aide à assurer que les informations financières sont à jour et reflètent précisément les heures travaillées, les congés, et d'autres variables salariales pertinentes. Cet outil est essentiel pour le calcul exact des salaires et pour maintenir une comptabilité précise.</w:t>
      </w:r>
    </w:p>
    <w:p w14:paraId="6B4FCF8C" w14:textId="77777777" w:rsidR="00030BD4" w:rsidRDefault="00030BD4" w:rsidP="00030BD4"/>
    <w:p w14:paraId="6FDA236B" w14:textId="77777777" w:rsidR="00030BD4" w:rsidRDefault="00030BD4" w:rsidP="00030BD4">
      <w:pPr>
        <w:pStyle w:val="Titre4"/>
      </w:pPr>
      <w:r>
        <w:lastRenderedPageBreak/>
        <w:t xml:space="preserve">Transmetteur SwissDEC 4.0 programme « sd4trans » : </w:t>
      </w:r>
    </w:p>
    <w:p w14:paraId="1E8DBFED" w14:textId="77777777" w:rsidR="00030BD4" w:rsidRDefault="00030BD4" w:rsidP="00030BD4">
      <w:r w:rsidRPr="001B03B7">
        <w:rPr>
          <w:noProof/>
        </w:rPr>
        <w:drawing>
          <wp:inline distT="0" distB="0" distL="0" distR="0" wp14:anchorId="76904217" wp14:editId="17447122">
            <wp:extent cx="9777730" cy="5331460"/>
            <wp:effectExtent l="0" t="0" r="0" b="2540"/>
            <wp:docPr id="189958355"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355" name="Image 1" descr="Une image contenant texte, capture d’écran, logiciel, ordinateur&#10;&#10;Description générée automatiquement"/>
                    <pic:cNvPicPr/>
                  </pic:nvPicPr>
                  <pic:blipFill>
                    <a:blip r:embed="rId156"/>
                    <a:stretch>
                      <a:fillRect/>
                    </a:stretch>
                  </pic:blipFill>
                  <pic:spPr>
                    <a:xfrm>
                      <a:off x="0" y="0"/>
                      <a:ext cx="9777730" cy="5331460"/>
                    </a:xfrm>
                    <a:prstGeom prst="rect">
                      <a:avLst/>
                    </a:prstGeom>
                  </pic:spPr>
                </pic:pic>
              </a:graphicData>
            </a:graphic>
          </wp:inline>
        </w:drawing>
      </w:r>
    </w:p>
    <w:p w14:paraId="3F08AAE8" w14:textId="77777777" w:rsidR="00030BD4" w:rsidRDefault="00030BD4" w:rsidP="00030BD4"/>
    <w:p w14:paraId="4A916EE1" w14:textId="77777777" w:rsidR="00030BD4" w:rsidRDefault="00030BD4" w:rsidP="00030BD4"/>
    <w:p w14:paraId="48579D75" w14:textId="77777777" w:rsidR="00030BD4" w:rsidRDefault="00030BD4" w:rsidP="00030BD4"/>
    <w:p w14:paraId="644064AC" w14:textId="77777777" w:rsidR="00030BD4" w:rsidRDefault="00030BD4" w:rsidP="00030BD4"/>
    <w:p w14:paraId="15630C27" w14:textId="77777777" w:rsidR="00030BD4" w:rsidRPr="0008486D" w:rsidRDefault="00030BD4" w:rsidP="00030BD4">
      <w:pPr>
        <w:rPr>
          <w:b/>
          <w:bCs/>
          <w:u w:val="single"/>
        </w:rPr>
      </w:pPr>
      <w:r w:rsidRPr="0008486D">
        <w:rPr>
          <w:b/>
          <w:bCs/>
          <w:u w:val="single"/>
        </w:rPr>
        <w:lastRenderedPageBreak/>
        <w:t xml:space="preserve">Note explicative du transmetteur SwissDec 4.0 programme « sd4trans » : </w:t>
      </w:r>
    </w:p>
    <w:p w14:paraId="13D5FCB4" w14:textId="77777777" w:rsidR="00030BD4" w:rsidRPr="00905642" w:rsidRDefault="00030BD4" w:rsidP="00030BD4">
      <w:r w:rsidRPr="00905642">
        <w:t xml:space="preserve">Le programme "sd4trans" </w:t>
      </w:r>
      <w:r>
        <w:t>est</w:t>
      </w:r>
      <w:r w:rsidRPr="00905642">
        <w:t xml:space="preserve"> un outil dédié à la transmission des données à SwissDEC, un standard pour l'échange électronique de données dans le domaine de l'administration salariale en Suisse. Voici une explication de ses composants clés et de son fonctionnement, basée sur l'interface utilisateur présentée :</w:t>
      </w:r>
    </w:p>
    <w:p w14:paraId="134C3247" w14:textId="77777777" w:rsidR="00030BD4" w:rsidRPr="00905642" w:rsidRDefault="00030BD4" w:rsidP="00030BD4">
      <w:pPr>
        <w:numPr>
          <w:ilvl w:val="0"/>
          <w:numId w:val="260"/>
        </w:numPr>
      </w:pPr>
      <w:r w:rsidRPr="00905642">
        <w:rPr>
          <w:b/>
          <w:bCs/>
        </w:rPr>
        <w:t>Onglets Fonctionnels</w:t>
      </w:r>
      <w:r w:rsidRPr="00905642">
        <w:t xml:space="preserve"> :</w:t>
      </w:r>
    </w:p>
    <w:p w14:paraId="6D3179B3" w14:textId="77777777" w:rsidR="00030BD4" w:rsidRPr="00905642" w:rsidRDefault="00030BD4" w:rsidP="00030BD4">
      <w:pPr>
        <w:numPr>
          <w:ilvl w:val="1"/>
          <w:numId w:val="260"/>
        </w:numPr>
      </w:pPr>
      <w:r w:rsidRPr="00905642">
        <w:rPr>
          <w:b/>
          <w:bCs/>
        </w:rPr>
        <w:t>Opérations</w:t>
      </w:r>
      <w:r w:rsidRPr="00905642">
        <w:t xml:space="preserve"> : Permet aux utilisateurs de sélectionner différentes opérations liées à la transmission de données, probablement avec un menu déroulant pour choisir des actions spécifiques.</w:t>
      </w:r>
    </w:p>
    <w:p w14:paraId="1E16B2CD" w14:textId="77777777" w:rsidR="00030BD4" w:rsidRPr="00905642" w:rsidRDefault="00030BD4" w:rsidP="00030BD4">
      <w:pPr>
        <w:numPr>
          <w:ilvl w:val="1"/>
          <w:numId w:val="260"/>
        </w:numPr>
      </w:pPr>
      <w:r w:rsidRPr="00905642">
        <w:rPr>
          <w:b/>
          <w:bCs/>
        </w:rPr>
        <w:t>Journal</w:t>
      </w:r>
      <w:r w:rsidRPr="00905642">
        <w:t xml:space="preserve"> : Peut-être utilisé pour afficher un historique des transmissions ou des actions réalisées dans le programme.</w:t>
      </w:r>
    </w:p>
    <w:p w14:paraId="67D6362A" w14:textId="77777777" w:rsidR="00030BD4" w:rsidRPr="00905642" w:rsidRDefault="00030BD4" w:rsidP="00030BD4">
      <w:pPr>
        <w:numPr>
          <w:ilvl w:val="1"/>
          <w:numId w:val="260"/>
        </w:numPr>
      </w:pPr>
      <w:r w:rsidRPr="00905642">
        <w:rPr>
          <w:b/>
          <w:bCs/>
        </w:rPr>
        <w:t>Résultats</w:t>
      </w:r>
      <w:r w:rsidRPr="00905642">
        <w:t xml:space="preserve"> : Montre les résultats ou les retours de l'exécution des opérations, permettant aux utilisateurs de vérifier la réussite ou l'erreur des transmissions.</w:t>
      </w:r>
    </w:p>
    <w:p w14:paraId="1FE8E557" w14:textId="77777777" w:rsidR="00030BD4" w:rsidRPr="00905642" w:rsidRDefault="00030BD4" w:rsidP="00030BD4">
      <w:pPr>
        <w:numPr>
          <w:ilvl w:val="0"/>
          <w:numId w:val="260"/>
        </w:numPr>
      </w:pPr>
      <w:r w:rsidRPr="00905642">
        <w:rPr>
          <w:b/>
          <w:bCs/>
        </w:rPr>
        <w:t>Exécution des Opérations</w:t>
      </w:r>
      <w:r w:rsidRPr="00905642">
        <w:t xml:space="preserve"> :</w:t>
      </w:r>
    </w:p>
    <w:p w14:paraId="44B30CA7" w14:textId="77777777" w:rsidR="00030BD4" w:rsidRPr="00905642" w:rsidRDefault="00030BD4" w:rsidP="00030BD4">
      <w:pPr>
        <w:numPr>
          <w:ilvl w:val="1"/>
          <w:numId w:val="260"/>
        </w:numPr>
      </w:pPr>
      <w:r w:rsidRPr="00905642">
        <w:t>Un champ ou une liste déroulante pour sélectionner l'opération désirée est présente, avec un bouton pour exécuter l'opération sélectionnée. Ceci est crucial pour initier le processus de transmission des données.</w:t>
      </w:r>
    </w:p>
    <w:p w14:paraId="23F9388A" w14:textId="77777777" w:rsidR="00030BD4" w:rsidRPr="00905642" w:rsidRDefault="00030BD4" w:rsidP="00030BD4">
      <w:pPr>
        <w:numPr>
          <w:ilvl w:val="0"/>
          <w:numId w:val="260"/>
        </w:numPr>
      </w:pPr>
      <w:r w:rsidRPr="00905642">
        <w:rPr>
          <w:b/>
          <w:bCs/>
        </w:rPr>
        <w:t>Visibilité et Actions</w:t>
      </w:r>
      <w:r w:rsidRPr="00905642">
        <w:t xml:space="preserve"> :</w:t>
      </w:r>
    </w:p>
    <w:p w14:paraId="2AFABFC1" w14:textId="77777777" w:rsidR="00030BD4" w:rsidRPr="00905642" w:rsidRDefault="00030BD4" w:rsidP="00030BD4">
      <w:pPr>
        <w:numPr>
          <w:ilvl w:val="1"/>
          <w:numId w:val="260"/>
        </w:numPr>
      </w:pPr>
      <w:r w:rsidRPr="00905642">
        <w:t>Options pour visualiser ou imprimer les détails des opérations avant ou après l'exécution, donnant une transparence et un contrôle sur le processus de transmission.</w:t>
      </w:r>
    </w:p>
    <w:p w14:paraId="709B1CBD" w14:textId="77777777" w:rsidR="00030BD4" w:rsidRPr="00905642" w:rsidRDefault="00030BD4" w:rsidP="00030BD4">
      <w:r w:rsidRPr="00905642">
        <w:rPr>
          <w:b/>
          <w:bCs/>
        </w:rPr>
        <w:t>Utilisation Pratique</w:t>
      </w:r>
      <w:r w:rsidRPr="00905642">
        <w:t xml:space="preserve"> : Le programme "sd4trans" est utilisé par les départements de comptabilité ou des ressources humaines pour transmettre des données salariales et d'emploi de manière sécurisée et conforme aux normes SwissDEC. La capacité à exécuter, réviser et journaliser ces opérations est essentielle pour assurer la précision et l'intégrité des données transmises. Cet outil simplifie et automatise le processus de conformité avec les règlements de SwissDEC, réduisant le risque d'erreurs et économisant du temps précieux pour les employés.</w:t>
      </w:r>
    </w:p>
    <w:p w14:paraId="4E1D3B21" w14:textId="77777777" w:rsidR="005C24B7" w:rsidRPr="008120F3" w:rsidRDefault="005C24B7" w:rsidP="008120F3"/>
    <w:sectPr w:rsidR="005C24B7" w:rsidRPr="008120F3" w:rsidSect="00002AD4">
      <w:footerReference w:type="default" r:id="rId157"/>
      <w:pgSz w:w="16838" w:h="11906" w:orient="landscape"/>
      <w:pgMar w:top="238" w:right="720" w:bottom="244" w:left="720"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A748A" w14:textId="77777777" w:rsidR="00BF15F2" w:rsidRDefault="00BF15F2" w:rsidP="00846AD0">
      <w:pPr>
        <w:spacing w:after="0" w:line="240" w:lineRule="auto"/>
      </w:pPr>
      <w:r>
        <w:separator/>
      </w:r>
    </w:p>
  </w:endnote>
  <w:endnote w:type="continuationSeparator" w:id="0">
    <w:p w14:paraId="470DB30C" w14:textId="77777777" w:rsidR="00BF15F2" w:rsidRDefault="00BF15F2" w:rsidP="00846AD0">
      <w:pPr>
        <w:spacing w:after="0" w:line="240" w:lineRule="auto"/>
      </w:pPr>
      <w:r>
        <w:continuationSeparator/>
      </w:r>
    </w:p>
  </w:endnote>
  <w:endnote w:type="continuationNotice" w:id="1">
    <w:p w14:paraId="128E3133" w14:textId="77777777" w:rsidR="00BF15F2" w:rsidRDefault="00BF1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W1)">
    <w:altName w:val="Arial"/>
    <w:charset w:val="00"/>
    <w:family w:val="swiss"/>
    <w:pitch w:val="variable"/>
    <w:sig w:usb0="00000000"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6494292"/>
      <w:docPartObj>
        <w:docPartGallery w:val="Page Numbers (Bottom of Page)"/>
        <w:docPartUnique/>
      </w:docPartObj>
    </w:sdtPr>
    <w:sdtEndPr/>
    <w:sdtContent>
      <w:p w14:paraId="6C301787" w14:textId="433E3ADE" w:rsidR="00FF34D3" w:rsidRDefault="00FF34D3">
        <w:pPr>
          <w:pStyle w:val="Pieddepage"/>
          <w:jc w:val="right"/>
        </w:pPr>
        <w:r>
          <w:fldChar w:fldCharType="begin"/>
        </w:r>
        <w:r>
          <w:instrText>PAGE   \* MERGEFORMAT</w:instrText>
        </w:r>
        <w:r>
          <w:fldChar w:fldCharType="separate"/>
        </w:r>
        <w:r>
          <w:rPr>
            <w:lang w:val="fr-FR"/>
          </w:rPr>
          <w:t>2</w:t>
        </w:r>
        <w:r>
          <w:fldChar w:fldCharType="end"/>
        </w:r>
      </w:p>
    </w:sdtContent>
  </w:sdt>
  <w:p w14:paraId="662B0231" w14:textId="77777777" w:rsidR="00FF34D3" w:rsidRDefault="00FF34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3FC77" w14:textId="77777777" w:rsidR="00BF15F2" w:rsidRDefault="00BF15F2" w:rsidP="00846AD0">
      <w:pPr>
        <w:spacing w:after="0" w:line="240" w:lineRule="auto"/>
      </w:pPr>
      <w:r>
        <w:separator/>
      </w:r>
    </w:p>
  </w:footnote>
  <w:footnote w:type="continuationSeparator" w:id="0">
    <w:p w14:paraId="46CE5CDB" w14:textId="77777777" w:rsidR="00BF15F2" w:rsidRDefault="00BF15F2" w:rsidP="00846AD0">
      <w:pPr>
        <w:spacing w:after="0" w:line="240" w:lineRule="auto"/>
      </w:pPr>
      <w:r>
        <w:continuationSeparator/>
      </w:r>
    </w:p>
  </w:footnote>
  <w:footnote w:type="continuationNotice" w:id="1">
    <w:p w14:paraId="559A91A9" w14:textId="77777777" w:rsidR="00BF15F2" w:rsidRDefault="00BF15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 w15:restartNumberingAfterBreak="0">
    <w:nsid w:val="0000000D"/>
    <w:multiLevelType w:val="multilevel"/>
    <w:tmpl w:val="0000000D"/>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2" w15:restartNumberingAfterBreak="0">
    <w:nsid w:val="0000000E"/>
    <w:multiLevelType w:val="multilevel"/>
    <w:tmpl w:val="0000000E"/>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3" w15:restartNumberingAfterBreak="0">
    <w:nsid w:val="0000000F"/>
    <w:multiLevelType w:val="multilevel"/>
    <w:tmpl w:val="0000000F"/>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4" w15:restartNumberingAfterBreak="0">
    <w:nsid w:val="00000010"/>
    <w:multiLevelType w:val="multilevel"/>
    <w:tmpl w:val="00000010"/>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5" w15:restartNumberingAfterBreak="0">
    <w:nsid w:val="00000011"/>
    <w:multiLevelType w:val="multilevel"/>
    <w:tmpl w:val="00000011"/>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6" w15:restartNumberingAfterBreak="0">
    <w:nsid w:val="00000012"/>
    <w:multiLevelType w:val="multilevel"/>
    <w:tmpl w:val="00000012"/>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7" w15:restartNumberingAfterBreak="0">
    <w:nsid w:val="00000016"/>
    <w:multiLevelType w:val="multilevel"/>
    <w:tmpl w:val="00000016"/>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8" w15:restartNumberingAfterBreak="0">
    <w:nsid w:val="00000017"/>
    <w:multiLevelType w:val="multilevel"/>
    <w:tmpl w:val="00000017"/>
    <w:lvl w:ilvl="0">
      <w:start w:val="1"/>
      <w:numFmt w:val="decimal"/>
      <w:lvlText w:val="%1.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9" w15:restartNumberingAfterBreak="0">
    <w:nsid w:val="00000018"/>
    <w:multiLevelType w:val="multilevel"/>
    <w:tmpl w:val="00000018"/>
    <w:lvl w:ilvl="0">
      <w:start w:val="1"/>
      <w:numFmt w:val="bullet"/>
      <w:lvlText w:val="• "/>
      <w:lvlJc w:val="left"/>
      <w:pPr>
        <w:ind w:firstLine="840"/>
      </w:pPr>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0" w15:restartNumberingAfterBreak="0">
    <w:nsid w:val="00000019"/>
    <w:multiLevelType w:val="multilevel"/>
    <w:tmpl w:val="00000019"/>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1" w15:restartNumberingAfterBreak="0">
    <w:nsid w:val="0000001A"/>
    <w:multiLevelType w:val="multilevel"/>
    <w:tmpl w:val="0000001A"/>
    <w:lvl w:ilvl="0">
      <w:start w:val="1"/>
      <w:numFmt w:val="bullet"/>
      <w:lvlText w:val="• "/>
      <w:lvlJc w:val="left"/>
      <w:pPr>
        <w:ind w:left="750"/>
      </w:pPr>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2" w15:restartNumberingAfterBreak="0">
    <w:nsid w:val="0000001B"/>
    <w:multiLevelType w:val="multilevel"/>
    <w:tmpl w:val="0000001B"/>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3" w15:restartNumberingAfterBreak="0">
    <w:nsid w:val="0000001C"/>
    <w:multiLevelType w:val="multilevel"/>
    <w:tmpl w:val="0000001C"/>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4" w15:restartNumberingAfterBreak="0">
    <w:nsid w:val="0000001D"/>
    <w:multiLevelType w:val="multilevel"/>
    <w:tmpl w:val="0000001D"/>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5" w15:restartNumberingAfterBreak="0">
    <w:nsid w:val="0000001E"/>
    <w:multiLevelType w:val="multilevel"/>
    <w:tmpl w:val="0000001E"/>
    <w:lvl w:ilvl="0">
      <w:start w:val="1"/>
      <w:numFmt w:val="bullet"/>
      <w:lvlText w:val="• "/>
      <w:lvlJc w:val="left"/>
    </w:lvl>
    <w:lvl w:ilvl="1">
      <w:start w:val="1"/>
      <w:numFmt w:val="decimal"/>
      <w:lvlText w:val="%2. "/>
      <w:lvlJc w:val="left"/>
      <w:pPr>
        <w:ind w:left="750"/>
      </w:pPr>
    </w:lvl>
    <w:lvl w:ilvl="2">
      <w:start w:val="1"/>
      <w:numFmt w:val="decimal"/>
      <w:lvlText w:val="%3. "/>
      <w:lvlJc w:val="left"/>
      <w:pPr>
        <w:ind w:left="1500"/>
      </w:pPr>
    </w:lvl>
    <w:lvl w:ilvl="3">
      <w:start w:val="1"/>
      <w:numFmt w:val="decimal"/>
      <w:lvlText w:val="%4. "/>
      <w:lvlJc w:val="left"/>
      <w:pPr>
        <w:ind w:left="2250"/>
      </w:pPr>
    </w:lvl>
    <w:lvl w:ilvl="4">
      <w:start w:val="1"/>
      <w:numFmt w:val="decimal"/>
      <w:lvlText w:val="%5. "/>
      <w:lvlJc w:val="left"/>
      <w:pPr>
        <w:ind w:left="3000"/>
      </w:pPr>
    </w:lvl>
    <w:lvl w:ilvl="5">
      <w:start w:val="1"/>
      <w:numFmt w:val="decimal"/>
      <w:lvlText w:val="%6. "/>
      <w:lvlJc w:val="left"/>
      <w:pPr>
        <w:ind w:left="3750"/>
      </w:pPr>
    </w:lvl>
    <w:lvl w:ilvl="6">
      <w:start w:val="1"/>
      <w:numFmt w:val="decimal"/>
      <w:lvlText w:val="%7. "/>
      <w:lvlJc w:val="left"/>
      <w:pPr>
        <w:ind w:left="4500"/>
      </w:pPr>
    </w:lvl>
    <w:lvl w:ilvl="7">
      <w:start w:val="1"/>
      <w:numFmt w:val="decimal"/>
      <w:lvlText w:val="%8. "/>
      <w:lvlJc w:val="left"/>
      <w:pPr>
        <w:ind w:left="5250"/>
      </w:pPr>
    </w:lvl>
    <w:lvl w:ilvl="8">
      <w:start w:val="1"/>
      <w:numFmt w:val="decimal"/>
      <w:lvlText w:val="%9. "/>
      <w:lvlJc w:val="left"/>
      <w:pPr>
        <w:ind w:left="6000"/>
      </w:pPr>
    </w:lvl>
  </w:abstractNum>
  <w:abstractNum w:abstractNumId="16" w15:restartNumberingAfterBreak="0">
    <w:nsid w:val="006E3C10"/>
    <w:multiLevelType w:val="multilevel"/>
    <w:tmpl w:val="CB38C7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0AB42A0"/>
    <w:multiLevelType w:val="multilevel"/>
    <w:tmpl w:val="80B63B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096C60"/>
    <w:multiLevelType w:val="multilevel"/>
    <w:tmpl w:val="DC649C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635662"/>
    <w:multiLevelType w:val="multilevel"/>
    <w:tmpl w:val="6EE4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B226E5"/>
    <w:multiLevelType w:val="multilevel"/>
    <w:tmpl w:val="CD0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1F96F74"/>
    <w:multiLevelType w:val="multilevel"/>
    <w:tmpl w:val="2B4E9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0F263D"/>
    <w:multiLevelType w:val="multilevel"/>
    <w:tmpl w:val="47E6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2187549"/>
    <w:multiLevelType w:val="multilevel"/>
    <w:tmpl w:val="8792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2692270"/>
    <w:multiLevelType w:val="multilevel"/>
    <w:tmpl w:val="CD745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2A65059"/>
    <w:multiLevelType w:val="multilevel"/>
    <w:tmpl w:val="48B82D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EC34DC"/>
    <w:multiLevelType w:val="multilevel"/>
    <w:tmpl w:val="2D7E9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2B4321"/>
    <w:multiLevelType w:val="multilevel"/>
    <w:tmpl w:val="3456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33B2F6B"/>
    <w:multiLevelType w:val="multilevel"/>
    <w:tmpl w:val="BB1A693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3854730"/>
    <w:multiLevelType w:val="multilevel"/>
    <w:tmpl w:val="A554F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8B24A6"/>
    <w:multiLevelType w:val="multilevel"/>
    <w:tmpl w:val="35D8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CE180D"/>
    <w:multiLevelType w:val="multilevel"/>
    <w:tmpl w:val="CF8C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3D9381A"/>
    <w:multiLevelType w:val="multilevel"/>
    <w:tmpl w:val="D3C024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195F30"/>
    <w:multiLevelType w:val="multilevel"/>
    <w:tmpl w:val="E91C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4AC651C"/>
    <w:multiLevelType w:val="multilevel"/>
    <w:tmpl w:val="3DAE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BB21CA"/>
    <w:multiLevelType w:val="multilevel"/>
    <w:tmpl w:val="F61E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D22082"/>
    <w:multiLevelType w:val="multilevel"/>
    <w:tmpl w:val="858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4B4EEE"/>
    <w:multiLevelType w:val="multilevel"/>
    <w:tmpl w:val="7A00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8D3285"/>
    <w:multiLevelType w:val="multilevel"/>
    <w:tmpl w:val="B63A88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5930652"/>
    <w:multiLevelType w:val="multilevel"/>
    <w:tmpl w:val="56848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5942792"/>
    <w:multiLevelType w:val="multilevel"/>
    <w:tmpl w:val="7BC8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DD0C8F"/>
    <w:multiLevelType w:val="multilevel"/>
    <w:tmpl w:val="E21C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EA13D8"/>
    <w:multiLevelType w:val="multilevel"/>
    <w:tmpl w:val="DAE0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6604734"/>
    <w:multiLevelType w:val="multilevel"/>
    <w:tmpl w:val="CDA2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6C73BE5"/>
    <w:multiLevelType w:val="multilevel"/>
    <w:tmpl w:val="E0106B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F047AE"/>
    <w:multiLevelType w:val="multilevel"/>
    <w:tmpl w:val="531A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F64C39"/>
    <w:multiLevelType w:val="multilevel"/>
    <w:tmpl w:val="C626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709211A"/>
    <w:multiLevelType w:val="multilevel"/>
    <w:tmpl w:val="15C6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3A79BA"/>
    <w:multiLevelType w:val="multilevel"/>
    <w:tmpl w:val="534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7573A36"/>
    <w:multiLevelType w:val="multilevel"/>
    <w:tmpl w:val="DAD6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77F5028"/>
    <w:multiLevelType w:val="multilevel"/>
    <w:tmpl w:val="833C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83632BD"/>
    <w:multiLevelType w:val="multilevel"/>
    <w:tmpl w:val="4F0AC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8740D37"/>
    <w:multiLevelType w:val="multilevel"/>
    <w:tmpl w:val="2D187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8C06F20"/>
    <w:multiLevelType w:val="multilevel"/>
    <w:tmpl w:val="C866A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8F263A9"/>
    <w:multiLevelType w:val="multilevel"/>
    <w:tmpl w:val="260C1F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5E1261"/>
    <w:multiLevelType w:val="multilevel"/>
    <w:tmpl w:val="7A2A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9A81B16"/>
    <w:multiLevelType w:val="multilevel"/>
    <w:tmpl w:val="947C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9CF0864"/>
    <w:multiLevelType w:val="multilevel"/>
    <w:tmpl w:val="1FDA6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D315A1"/>
    <w:multiLevelType w:val="multilevel"/>
    <w:tmpl w:val="D764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A436D91"/>
    <w:multiLevelType w:val="multilevel"/>
    <w:tmpl w:val="2502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A9D685B"/>
    <w:multiLevelType w:val="multilevel"/>
    <w:tmpl w:val="947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ADE2AE1"/>
    <w:multiLevelType w:val="multilevel"/>
    <w:tmpl w:val="6F52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B022AF"/>
    <w:multiLevelType w:val="multilevel"/>
    <w:tmpl w:val="91B0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C09592E"/>
    <w:multiLevelType w:val="multilevel"/>
    <w:tmpl w:val="0980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0C66C5"/>
    <w:multiLevelType w:val="multilevel"/>
    <w:tmpl w:val="BA504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C1C3BF0"/>
    <w:multiLevelType w:val="multilevel"/>
    <w:tmpl w:val="4C9C7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C607A7D"/>
    <w:multiLevelType w:val="multilevel"/>
    <w:tmpl w:val="D308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CA54EBA"/>
    <w:multiLevelType w:val="multilevel"/>
    <w:tmpl w:val="ED4AC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6B7E5C"/>
    <w:multiLevelType w:val="multilevel"/>
    <w:tmpl w:val="BB1C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D88414D"/>
    <w:multiLevelType w:val="multilevel"/>
    <w:tmpl w:val="B5DC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561BB"/>
    <w:multiLevelType w:val="multilevel"/>
    <w:tmpl w:val="2F344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D64FAA"/>
    <w:multiLevelType w:val="multilevel"/>
    <w:tmpl w:val="0694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240D24"/>
    <w:multiLevelType w:val="multilevel"/>
    <w:tmpl w:val="B83EC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920219"/>
    <w:multiLevelType w:val="multilevel"/>
    <w:tmpl w:val="3AC0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F932892"/>
    <w:multiLevelType w:val="multilevel"/>
    <w:tmpl w:val="27AC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0041F86"/>
    <w:multiLevelType w:val="multilevel"/>
    <w:tmpl w:val="100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0222922"/>
    <w:multiLevelType w:val="multilevel"/>
    <w:tmpl w:val="7C6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02A551E"/>
    <w:multiLevelType w:val="multilevel"/>
    <w:tmpl w:val="2EC0D1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A24374"/>
    <w:multiLevelType w:val="multilevel"/>
    <w:tmpl w:val="EEDAA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BE0C9C"/>
    <w:multiLevelType w:val="multilevel"/>
    <w:tmpl w:val="BE24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0C45C22"/>
    <w:multiLevelType w:val="multilevel"/>
    <w:tmpl w:val="829E4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D45157"/>
    <w:multiLevelType w:val="multilevel"/>
    <w:tmpl w:val="5D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19A00C3"/>
    <w:multiLevelType w:val="multilevel"/>
    <w:tmpl w:val="DDDA9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19F2536"/>
    <w:multiLevelType w:val="multilevel"/>
    <w:tmpl w:val="698A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1B21E10"/>
    <w:multiLevelType w:val="multilevel"/>
    <w:tmpl w:val="1EE21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1E06F25"/>
    <w:multiLevelType w:val="multilevel"/>
    <w:tmpl w:val="4E64E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20A4567"/>
    <w:multiLevelType w:val="multilevel"/>
    <w:tmpl w:val="AA46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24212C7"/>
    <w:multiLevelType w:val="multilevel"/>
    <w:tmpl w:val="452035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8536E8"/>
    <w:multiLevelType w:val="multilevel"/>
    <w:tmpl w:val="53A6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D478CA"/>
    <w:multiLevelType w:val="multilevel"/>
    <w:tmpl w:val="3EBE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2FB5A14"/>
    <w:multiLevelType w:val="multilevel"/>
    <w:tmpl w:val="0AF0FA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2FD2CB3"/>
    <w:multiLevelType w:val="multilevel"/>
    <w:tmpl w:val="154EAF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3386D55"/>
    <w:multiLevelType w:val="multilevel"/>
    <w:tmpl w:val="5F10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3B36341"/>
    <w:multiLevelType w:val="multilevel"/>
    <w:tmpl w:val="DE1C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42557D"/>
    <w:multiLevelType w:val="multilevel"/>
    <w:tmpl w:val="CA3C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4605EB4"/>
    <w:multiLevelType w:val="multilevel"/>
    <w:tmpl w:val="F55E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CD3408"/>
    <w:multiLevelType w:val="multilevel"/>
    <w:tmpl w:val="CC1CFD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52154D7"/>
    <w:multiLevelType w:val="multilevel"/>
    <w:tmpl w:val="EE44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993707"/>
    <w:multiLevelType w:val="multilevel"/>
    <w:tmpl w:val="93B0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5D95078"/>
    <w:multiLevelType w:val="multilevel"/>
    <w:tmpl w:val="B83EC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6171F11"/>
    <w:multiLevelType w:val="multilevel"/>
    <w:tmpl w:val="EE7458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6340EE3"/>
    <w:multiLevelType w:val="multilevel"/>
    <w:tmpl w:val="74A664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6A57BB6"/>
    <w:multiLevelType w:val="multilevel"/>
    <w:tmpl w:val="ADB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6B96C86"/>
    <w:multiLevelType w:val="multilevel"/>
    <w:tmpl w:val="4C30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6DB13C2"/>
    <w:multiLevelType w:val="multilevel"/>
    <w:tmpl w:val="527E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6F90E50"/>
    <w:multiLevelType w:val="multilevel"/>
    <w:tmpl w:val="6E0E8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3804CF"/>
    <w:multiLevelType w:val="multilevel"/>
    <w:tmpl w:val="5B9C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74B3B5D"/>
    <w:multiLevelType w:val="multilevel"/>
    <w:tmpl w:val="281A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756637B"/>
    <w:multiLevelType w:val="multilevel"/>
    <w:tmpl w:val="733A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6E099A"/>
    <w:multiLevelType w:val="multilevel"/>
    <w:tmpl w:val="17D45F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80A7C07"/>
    <w:multiLevelType w:val="multilevel"/>
    <w:tmpl w:val="D71E290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744694"/>
    <w:multiLevelType w:val="multilevel"/>
    <w:tmpl w:val="DFD4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9243E19"/>
    <w:multiLevelType w:val="multilevel"/>
    <w:tmpl w:val="EEFE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98F35E2"/>
    <w:multiLevelType w:val="multilevel"/>
    <w:tmpl w:val="C730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910023"/>
    <w:multiLevelType w:val="multilevel"/>
    <w:tmpl w:val="CDD2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0B4340"/>
    <w:multiLevelType w:val="hybridMultilevel"/>
    <w:tmpl w:val="7B6C8590"/>
    <w:lvl w:ilvl="0" w:tplc="FD88CF70">
      <w:numFmt w:val="bullet"/>
      <w:lvlText w:val="-"/>
      <w:lvlJc w:val="left"/>
      <w:pPr>
        <w:ind w:left="720" w:hanging="360"/>
      </w:pPr>
      <w:rPr>
        <w:rFonts w:ascii="Aptos" w:eastAsia="Aptos" w:hAnsi="Apto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16" w15:restartNumberingAfterBreak="0">
    <w:nsid w:val="1A5C7BAC"/>
    <w:multiLevelType w:val="multilevel"/>
    <w:tmpl w:val="844A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6676AE"/>
    <w:multiLevelType w:val="multilevel"/>
    <w:tmpl w:val="6730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AB8431B"/>
    <w:multiLevelType w:val="multilevel"/>
    <w:tmpl w:val="507E54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ABF4FAA"/>
    <w:multiLevelType w:val="multilevel"/>
    <w:tmpl w:val="E610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AD4722E"/>
    <w:multiLevelType w:val="hybridMultilevel"/>
    <w:tmpl w:val="6D84BC3A"/>
    <w:lvl w:ilvl="0" w:tplc="A998BA30">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1" w15:restartNumberingAfterBreak="0">
    <w:nsid w:val="1B2F007B"/>
    <w:multiLevelType w:val="multilevel"/>
    <w:tmpl w:val="29D2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4608AD"/>
    <w:multiLevelType w:val="multilevel"/>
    <w:tmpl w:val="01F8F3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B6D6B53"/>
    <w:multiLevelType w:val="multilevel"/>
    <w:tmpl w:val="3E387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BDC7960"/>
    <w:multiLevelType w:val="multilevel"/>
    <w:tmpl w:val="40AA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BEE364C"/>
    <w:multiLevelType w:val="multilevel"/>
    <w:tmpl w:val="90D0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C563BE0"/>
    <w:multiLevelType w:val="multilevel"/>
    <w:tmpl w:val="99B0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C564F2B"/>
    <w:multiLevelType w:val="multilevel"/>
    <w:tmpl w:val="C23E5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CFE6ACD"/>
    <w:multiLevelType w:val="multilevel"/>
    <w:tmpl w:val="2B14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0D3A30"/>
    <w:multiLevelType w:val="multilevel"/>
    <w:tmpl w:val="1BB2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D3D6AAB"/>
    <w:multiLevelType w:val="multilevel"/>
    <w:tmpl w:val="F13E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4800F3"/>
    <w:multiLevelType w:val="multilevel"/>
    <w:tmpl w:val="1E6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613BEE"/>
    <w:multiLevelType w:val="multilevel"/>
    <w:tmpl w:val="B3FC7E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7E17B4"/>
    <w:multiLevelType w:val="multilevel"/>
    <w:tmpl w:val="3614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E158CE"/>
    <w:multiLevelType w:val="multilevel"/>
    <w:tmpl w:val="4AC27A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F1B0797"/>
    <w:multiLevelType w:val="multilevel"/>
    <w:tmpl w:val="DD4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F860D70"/>
    <w:multiLevelType w:val="multilevel"/>
    <w:tmpl w:val="7C20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8E463A"/>
    <w:multiLevelType w:val="multilevel"/>
    <w:tmpl w:val="ABA2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BE7168"/>
    <w:multiLevelType w:val="multilevel"/>
    <w:tmpl w:val="C0808E7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0784759"/>
    <w:multiLevelType w:val="multilevel"/>
    <w:tmpl w:val="DAC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07E421C"/>
    <w:multiLevelType w:val="multilevel"/>
    <w:tmpl w:val="F584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0B87821"/>
    <w:multiLevelType w:val="multilevel"/>
    <w:tmpl w:val="96BC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13B7BE8"/>
    <w:multiLevelType w:val="multilevel"/>
    <w:tmpl w:val="77C2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3F147A"/>
    <w:multiLevelType w:val="multilevel"/>
    <w:tmpl w:val="A5A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543C66"/>
    <w:multiLevelType w:val="multilevel"/>
    <w:tmpl w:val="B6E2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8A741C"/>
    <w:multiLevelType w:val="multilevel"/>
    <w:tmpl w:val="4E94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16E2B"/>
    <w:multiLevelType w:val="multilevel"/>
    <w:tmpl w:val="5D7C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1BB3F75"/>
    <w:multiLevelType w:val="multilevel"/>
    <w:tmpl w:val="6A54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1DC31FA"/>
    <w:multiLevelType w:val="multilevel"/>
    <w:tmpl w:val="FB189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3512E2"/>
    <w:multiLevelType w:val="multilevel"/>
    <w:tmpl w:val="168C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5257F4"/>
    <w:multiLevelType w:val="multilevel"/>
    <w:tmpl w:val="C35084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29F6FF2"/>
    <w:multiLevelType w:val="multilevel"/>
    <w:tmpl w:val="AF5C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3360657"/>
    <w:multiLevelType w:val="multilevel"/>
    <w:tmpl w:val="C54EE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3407C61"/>
    <w:multiLevelType w:val="multilevel"/>
    <w:tmpl w:val="F7C286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3830AB8"/>
    <w:multiLevelType w:val="multilevel"/>
    <w:tmpl w:val="BEB2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3900C84"/>
    <w:multiLevelType w:val="multilevel"/>
    <w:tmpl w:val="987A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3FD6A07"/>
    <w:multiLevelType w:val="multilevel"/>
    <w:tmpl w:val="C108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45B6249"/>
    <w:multiLevelType w:val="multilevel"/>
    <w:tmpl w:val="D040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47E205D"/>
    <w:multiLevelType w:val="multilevel"/>
    <w:tmpl w:val="B23E7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48D771F"/>
    <w:multiLevelType w:val="multilevel"/>
    <w:tmpl w:val="88F4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5293D67"/>
    <w:multiLevelType w:val="multilevel"/>
    <w:tmpl w:val="D56054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5671D9D"/>
    <w:multiLevelType w:val="multilevel"/>
    <w:tmpl w:val="A6A0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579524A"/>
    <w:multiLevelType w:val="multilevel"/>
    <w:tmpl w:val="2EE0A072"/>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5F9680C"/>
    <w:multiLevelType w:val="multilevel"/>
    <w:tmpl w:val="A0AE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5FD11D3"/>
    <w:multiLevelType w:val="multilevel"/>
    <w:tmpl w:val="B83EC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6774FC"/>
    <w:multiLevelType w:val="multilevel"/>
    <w:tmpl w:val="85A4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67E7BBC"/>
    <w:multiLevelType w:val="multilevel"/>
    <w:tmpl w:val="6078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26CA407A"/>
    <w:multiLevelType w:val="multilevel"/>
    <w:tmpl w:val="9412E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6FC5621"/>
    <w:multiLevelType w:val="multilevel"/>
    <w:tmpl w:val="DBD064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7022308"/>
    <w:multiLevelType w:val="multilevel"/>
    <w:tmpl w:val="52E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70F2E74"/>
    <w:multiLevelType w:val="multilevel"/>
    <w:tmpl w:val="8680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272157CE"/>
    <w:multiLevelType w:val="multilevel"/>
    <w:tmpl w:val="881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940DE2"/>
    <w:multiLevelType w:val="multilevel"/>
    <w:tmpl w:val="AB3A62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84F1AD8"/>
    <w:multiLevelType w:val="multilevel"/>
    <w:tmpl w:val="0EA6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86155C8"/>
    <w:multiLevelType w:val="multilevel"/>
    <w:tmpl w:val="4312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8707973"/>
    <w:multiLevelType w:val="multilevel"/>
    <w:tmpl w:val="2CD8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87245AA"/>
    <w:multiLevelType w:val="multilevel"/>
    <w:tmpl w:val="7ED0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8A62063"/>
    <w:multiLevelType w:val="multilevel"/>
    <w:tmpl w:val="54E8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8B42E0A"/>
    <w:multiLevelType w:val="multilevel"/>
    <w:tmpl w:val="EB38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8F170F7"/>
    <w:multiLevelType w:val="multilevel"/>
    <w:tmpl w:val="086E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FC7520"/>
    <w:multiLevelType w:val="multilevel"/>
    <w:tmpl w:val="5E7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91C3EAB"/>
    <w:multiLevelType w:val="multilevel"/>
    <w:tmpl w:val="C472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97E0EC8"/>
    <w:multiLevelType w:val="multilevel"/>
    <w:tmpl w:val="A67464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97F1D39"/>
    <w:multiLevelType w:val="multilevel"/>
    <w:tmpl w:val="B7A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9891965"/>
    <w:multiLevelType w:val="multilevel"/>
    <w:tmpl w:val="F296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9AE3D8F"/>
    <w:multiLevelType w:val="multilevel"/>
    <w:tmpl w:val="B4FE2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A135C1C"/>
    <w:multiLevelType w:val="multilevel"/>
    <w:tmpl w:val="E954F3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3027B8"/>
    <w:multiLevelType w:val="multilevel"/>
    <w:tmpl w:val="010A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A331CE5"/>
    <w:multiLevelType w:val="multilevel"/>
    <w:tmpl w:val="66345D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A5E0384"/>
    <w:multiLevelType w:val="multilevel"/>
    <w:tmpl w:val="F8C8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2A5F45CF"/>
    <w:multiLevelType w:val="multilevel"/>
    <w:tmpl w:val="CFB60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A6B731E"/>
    <w:multiLevelType w:val="multilevel"/>
    <w:tmpl w:val="3EB4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A7E5F29"/>
    <w:multiLevelType w:val="multilevel"/>
    <w:tmpl w:val="032C1F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A972D6A"/>
    <w:multiLevelType w:val="multilevel"/>
    <w:tmpl w:val="05BC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AB17F74"/>
    <w:multiLevelType w:val="multilevel"/>
    <w:tmpl w:val="D690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FA6D99"/>
    <w:multiLevelType w:val="multilevel"/>
    <w:tmpl w:val="B83EC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B117448"/>
    <w:multiLevelType w:val="multilevel"/>
    <w:tmpl w:val="9DCA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297084"/>
    <w:multiLevelType w:val="multilevel"/>
    <w:tmpl w:val="6CCA16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B6460A7"/>
    <w:multiLevelType w:val="multilevel"/>
    <w:tmpl w:val="66B4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761211"/>
    <w:multiLevelType w:val="multilevel"/>
    <w:tmpl w:val="746CE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CC81FF7"/>
    <w:multiLevelType w:val="multilevel"/>
    <w:tmpl w:val="EEC2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CE04CD"/>
    <w:multiLevelType w:val="multilevel"/>
    <w:tmpl w:val="CF6A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DB83229"/>
    <w:multiLevelType w:val="multilevel"/>
    <w:tmpl w:val="164CB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DBB0AFB"/>
    <w:multiLevelType w:val="multilevel"/>
    <w:tmpl w:val="D5CEFB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E540786"/>
    <w:multiLevelType w:val="multilevel"/>
    <w:tmpl w:val="98FC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8847AD"/>
    <w:multiLevelType w:val="multilevel"/>
    <w:tmpl w:val="0B2E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EB171C4"/>
    <w:multiLevelType w:val="multilevel"/>
    <w:tmpl w:val="919C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8708D4"/>
    <w:multiLevelType w:val="multilevel"/>
    <w:tmpl w:val="D176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F9F2CA1"/>
    <w:multiLevelType w:val="multilevel"/>
    <w:tmpl w:val="B8F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FAA5596"/>
    <w:multiLevelType w:val="multilevel"/>
    <w:tmpl w:val="557C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2FE63B86"/>
    <w:multiLevelType w:val="multilevel"/>
    <w:tmpl w:val="7798A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E81231"/>
    <w:multiLevelType w:val="multilevel"/>
    <w:tmpl w:val="33B04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03948F7"/>
    <w:multiLevelType w:val="multilevel"/>
    <w:tmpl w:val="05F2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03E0272"/>
    <w:multiLevelType w:val="multilevel"/>
    <w:tmpl w:val="1BC4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05328BF"/>
    <w:multiLevelType w:val="multilevel"/>
    <w:tmpl w:val="B66A6F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0F30828"/>
    <w:multiLevelType w:val="multilevel"/>
    <w:tmpl w:val="18909C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1141862"/>
    <w:multiLevelType w:val="hybridMultilevel"/>
    <w:tmpl w:val="3E16405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7" w15:restartNumberingAfterBreak="0">
    <w:nsid w:val="328C68F7"/>
    <w:multiLevelType w:val="multilevel"/>
    <w:tmpl w:val="4B18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2EC53CE"/>
    <w:multiLevelType w:val="multilevel"/>
    <w:tmpl w:val="9F9C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07EFD"/>
    <w:multiLevelType w:val="multilevel"/>
    <w:tmpl w:val="181E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1796A"/>
    <w:multiLevelType w:val="multilevel"/>
    <w:tmpl w:val="547A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42F2415"/>
    <w:multiLevelType w:val="multilevel"/>
    <w:tmpl w:val="D4BE27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44E4EE9"/>
    <w:multiLevelType w:val="multilevel"/>
    <w:tmpl w:val="E8CEC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46F42A3"/>
    <w:multiLevelType w:val="multilevel"/>
    <w:tmpl w:val="55B4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4F43C86"/>
    <w:multiLevelType w:val="hybridMultilevel"/>
    <w:tmpl w:val="5D6C5A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5" w15:restartNumberingAfterBreak="0">
    <w:nsid w:val="35023B96"/>
    <w:multiLevelType w:val="multilevel"/>
    <w:tmpl w:val="5918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35233DA9"/>
    <w:multiLevelType w:val="multilevel"/>
    <w:tmpl w:val="9F9C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3580354F"/>
    <w:multiLevelType w:val="multilevel"/>
    <w:tmpl w:val="897A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59B2EA5"/>
    <w:multiLevelType w:val="multilevel"/>
    <w:tmpl w:val="6508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36A06447"/>
    <w:multiLevelType w:val="multilevel"/>
    <w:tmpl w:val="82743C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704629B"/>
    <w:multiLevelType w:val="multilevel"/>
    <w:tmpl w:val="3E3E4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7057AA0"/>
    <w:multiLevelType w:val="hybridMultilevel"/>
    <w:tmpl w:val="5F525B14"/>
    <w:lvl w:ilvl="0" w:tplc="80B62798">
      <w:numFmt w:val="bullet"/>
      <w:lvlText w:val=""/>
      <w:lvlJc w:val="left"/>
      <w:pPr>
        <w:ind w:left="720" w:hanging="360"/>
      </w:pPr>
      <w:rPr>
        <w:rFonts w:ascii="Wingdings" w:eastAsiaTheme="minorHAnsi"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2" w15:restartNumberingAfterBreak="0">
    <w:nsid w:val="376A186E"/>
    <w:multiLevelType w:val="multilevel"/>
    <w:tmpl w:val="F070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6C6AC8"/>
    <w:multiLevelType w:val="multilevel"/>
    <w:tmpl w:val="9408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37847762"/>
    <w:multiLevelType w:val="multilevel"/>
    <w:tmpl w:val="92A0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7987CEA"/>
    <w:multiLevelType w:val="multilevel"/>
    <w:tmpl w:val="DD4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7D10E2A"/>
    <w:multiLevelType w:val="multilevel"/>
    <w:tmpl w:val="240A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82355BB"/>
    <w:multiLevelType w:val="multilevel"/>
    <w:tmpl w:val="3A22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82F18D6"/>
    <w:multiLevelType w:val="multilevel"/>
    <w:tmpl w:val="F110AE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9314554"/>
    <w:multiLevelType w:val="multilevel"/>
    <w:tmpl w:val="DE8E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9757BC9"/>
    <w:multiLevelType w:val="multilevel"/>
    <w:tmpl w:val="240A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98550F5"/>
    <w:multiLevelType w:val="multilevel"/>
    <w:tmpl w:val="3BFEF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9890132"/>
    <w:multiLevelType w:val="multilevel"/>
    <w:tmpl w:val="F46E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9B04FF2"/>
    <w:multiLevelType w:val="multilevel"/>
    <w:tmpl w:val="5E346E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9B33ED5"/>
    <w:multiLevelType w:val="multilevel"/>
    <w:tmpl w:val="5B16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A2423BF"/>
    <w:multiLevelType w:val="multilevel"/>
    <w:tmpl w:val="4198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3A243803"/>
    <w:multiLevelType w:val="multilevel"/>
    <w:tmpl w:val="33D02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A563515"/>
    <w:multiLevelType w:val="multilevel"/>
    <w:tmpl w:val="2604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AE52506"/>
    <w:multiLevelType w:val="multilevel"/>
    <w:tmpl w:val="3CF27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AE93FFF"/>
    <w:multiLevelType w:val="multilevel"/>
    <w:tmpl w:val="C37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3B3763BD"/>
    <w:multiLevelType w:val="multilevel"/>
    <w:tmpl w:val="4C2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3B3D5495"/>
    <w:multiLevelType w:val="multilevel"/>
    <w:tmpl w:val="47F6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3B7702D3"/>
    <w:multiLevelType w:val="multilevel"/>
    <w:tmpl w:val="0E869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BF13C58"/>
    <w:multiLevelType w:val="multilevel"/>
    <w:tmpl w:val="75B0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BFE2F79"/>
    <w:multiLevelType w:val="multilevel"/>
    <w:tmpl w:val="C642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C0D77DF"/>
    <w:multiLevelType w:val="multilevel"/>
    <w:tmpl w:val="01D6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3CCE6DD9"/>
    <w:multiLevelType w:val="multilevel"/>
    <w:tmpl w:val="E200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CFD7FA6"/>
    <w:multiLevelType w:val="multilevel"/>
    <w:tmpl w:val="A20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D082920"/>
    <w:multiLevelType w:val="multilevel"/>
    <w:tmpl w:val="BAD03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D09511A"/>
    <w:multiLevelType w:val="multilevel"/>
    <w:tmpl w:val="0FD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D133CC0"/>
    <w:multiLevelType w:val="hybridMultilevel"/>
    <w:tmpl w:val="8CA894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1" w15:restartNumberingAfterBreak="0">
    <w:nsid w:val="3D9D78B9"/>
    <w:multiLevelType w:val="multilevel"/>
    <w:tmpl w:val="4280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DEC4E79"/>
    <w:multiLevelType w:val="multilevel"/>
    <w:tmpl w:val="A15C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DFE7F70"/>
    <w:multiLevelType w:val="multilevel"/>
    <w:tmpl w:val="6722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E312897"/>
    <w:multiLevelType w:val="multilevel"/>
    <w:tmpl w:val="E6F8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3E770C40"/>
    <w:multiLevelType w:val="multilevel"/>
    <w:tmpl w:val="2F78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3EA75F09"/>
    <w:multiLevelType w:val="multilevel"/>
    <w:tmpl w:val="5B9E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EB97FE3"/>
    <w:multiLevelType w:val="multilevel"/>
    <w:tmpl w:val="E514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3F2957B7"/>
    <w:multiLevelType w:val="multilevel"/>
    <w:tmpl w:val="BAD4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F5851CB"/>
    <w:multiLevelType w:val="multilevel"/>
    <w:tmpl w:val="4796A4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F6673A9"/>
    <w:multiLevelType w:val="multilevel"/>
    <w:tmpl w:val="EC5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FB54711"/>
    <w:multiLevelType w:val="multilevel"/>
    <w:tmpl w:val="1C3C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FCF2441"/>
    <w:multiLevelType w:val="multilevel"/>
    <w:tmpl w:val="26C8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FD479AD"/>
    <w:multiLevelType w:val="multilevel"/>
    <w:tmpl w:val="78106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FEA3CA9"/>
    <w:multiLevelType w:val="multilevel"/>
    <w:tmpl w:val="D8A4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0193D7A"/>
    <w:multiLevelType w:val="multilevel"/>
    <w:tmpl w:val="5B68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04C57C5"/>
    <w:multiLevelType w:val="multilevel"/>
    <w:tmpl w:val="E7A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0703F01"/>
    <w:multiLevelType w:val="multilevel"/>
    <w:tmpl w:val="B9A0C5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0827E3C"/>
    <w:multiLevelType w:val="multilevel"/>
    <w:tmpl w:val="281C0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0D60861"/>
    <w:multiLevelType w:val="multilevel"/>
    <w:tmpl w:val="1DB8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40DD28F4"/>
    <w:multiLevelType w:val="multilevel"/>
    <w:tmpl w:val="98F211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1227E3B"/>
    <w:multiLevelType w:val="multilevel"/>
    <w:tmpl w:val="C688CD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1355C36"/>
    <w:multiLevelType w:val="multilevel"/>
    <w:tmpl w:val="BCF23E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1E353E9"/>
    <w:multiLevelType w:val="multilevel"/>
    <w:tmpl w:val="B83EC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281079F"/>
    <w:multiLevelType w:val="multilevel"/>
    <w:tmpl w:val="0192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2AE4B27"/>
    <w:multiLevelType w:val="multilevel"/>
    <w:tmpl w:val="B2C4A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3427595"/>
    <w:multiLevelType w:val="multilevel"/>
    <w:tmpl w:val="41E8E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34734F7"/>
    <w:multiLevelType w:val="multilevel"/>
    <w:tmpl w:val="656A2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43915D40"/>
    <w:multiLevelType w:val="multilevel"/>
    <w:tmpl w:val="619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B119B4"/>
    <w:multiLevelType w:val="multilevel"/>
    <w:tmpl w:val="8020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3E60C2B"/>
    <w:multiLevelType w:val="multilevel"/>
    <w:tmpl w:val="20D4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151FAB"/>
    <w:multiLevelType w:val="multilevel"/>
    <w:tmpl w:val="580668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43B4B00"/>
    <w:multiLevelType w:val="multilevel"/>
    <w:tmpl w:val="EE84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47E5634"/>
    <w:multiLevelType w:val="multilevel"/>
    <w:tmpl w:val="95487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4CC7908"/>
    <w:multiLevelType w:val="multilevel"/>
    <w:tmpl w:val="D8AE1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4CF7A2D"/>
    <w:multiLevelType w:val="multilevel"/>
    <w:tmpl w:val="D7B6E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53F41FF"/>
    <w:multiLevelType w:val="multilevel"/>
    <w:tmpl w:val="4D46F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5435F32"/>
    <w:multiLevelType w:val="multilevel"/>
    <w:tmpl w:val="AC9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457261BB"/>
    <w:multiLevelType w:val="multilevel"/>
    <w:tmpl w:val="1F508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592335E"/>
    <w:multiLevelType w:val="multilevel"/>
    <w:tmpl w:val="A420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45BE4031"/>
    <w:multiLevelType w:val="multilevel"/>
    <w:tmpl w:val="D86E70D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61F5D82"/>
    <w:multiLevelType w:val="multilevel"/>
    <w:tmpl w:val="01E297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67B2E68"/>
    <w:multiLevelType w:val="multilevel"/>
    <w:tmpl w:val="260291A6"/>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6A32E85"/>
    <w:multiLevelType w:val="multilevel"/>
    <w:tmpl w:val="B56E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46A4439B"/>
    <w:multiLevelType w:val="multilevel"/>
    <w:tmpl w:val="B40C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46AC6AA3"/>
    <w:multiLevelType w:val="multilevel"/>
    <w:tmpl w:val="8FD8DE82"/>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7123A38"/>
    <w:multiLevelType w:val="multilevel"/>
    <w:tmpl w:val="683AE5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7763A3A"/>
    <w:multiLevelType w:val="hybridMultilevel"/>
    <w:tmpl w:val="17BE49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08" w15:restartNumberingAfterBreak="0">
    <w:nsid w:val="47A53B78"/>
    <w:multiLevelType w:val="multilevel"/>
    <w:tmpl w:val="54887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47BF2406"/>
    <w:multiLevelType w:val="multilevel"/>
    <w:tmpl w:val="4458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7CE5C9C"/>
    <w:multiLevelType w:val="multilevel"/>
    <w:tmpl w:val="4F54A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8011CD4"/>
    <w:multiLevelType w:val="multilevel"/>
    <w:tmpl w:val="3866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86F185E"/>
    <w:multiLevelType w:val="multilevel"/>
    <w:tmpl w:val="E20EE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8C15C99"/>
    <w:multiLevelType w:val="multilevel"/>
    <w:tmpl w:val="57F8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CB3413"/>
    <w:multiLevelType w:val="multilevel"/>
    <w:tmpl w:val="E122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9CC5CF1"/>
    <w:multiLevelType w:val="multilevel"/>
    <w:tmpl w:val="8FEE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4A143298"/>
    <w:multiLevelType w:val="multilevel"/>
    <w:tmpl w:val="6B8E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4A666DB6"/>
    <w:multiLevelType w:val="multilevel"/>
    <w:tmpl w:val="5F6C1E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A6F3F11"/>
    <w:multiLevelType w:val="multilevel"/>
    <w:tmpl w:val="5BA8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99184B"/>
    <w:multiLevelType w:val="multilevel"/>
    <w:tmpl w:val="339E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4B147DF6"/>
    <w:multiLevelType w:val="multilevel"/>
    <w:tmpl w:val="2D7AF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2A4F02"/>
    <w:multiLevelType w:val="multilevel"/>
    <w:tmpl w:val="6BC2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B665D2C"/>
    <w:multiLevelType w:val="multilevel"/>
    <w:tmpl w:val="664CC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4BBD626B"/>
    <w:multiLevelType w:val="multilevel"/>
    <w:tmpl w:val="FCB41B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BDC701B"/>
    <w:multiLevelType w:val="hybridMultilevel"/>
    <w:tmpl w:val="10B2DD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5" w15:restartNumberingAfterBreak="0">
    <w:nsid w:val="4BFF43E8"/>
    <w:multiLevelType w:val="multilevel"/>
    <w:tmpl w:val="BADE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C6760C9"/>
    <w:multiLevelType w:val="multilevel"/>
    <w:tmpl w:val="99827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C713F19"/>
    <w:multiLevelType w:val="multilevel"/>
    <w:tmpl w:val="B42CA5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CEB0D23"/>
    <w:multiLevelType w:val="multilevel"/>
    <w:tmpl w:val="6E7E3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D782E1C"/>
    <w:multiLevelType w:val="multilevel"/>
    <w:tmpl w:val="6976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D921675"/>
    <w:multiLevelType w:val="multilevel"/>
    <w:tmpl w:val="897E2F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DC7194A"/>
    <w:multiLevelType w:val="multilevel"/>
    <w:tmpl w:val="A80075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E1374E3"/>
    <w:multiLevelType w:val="multilevel"/>
    <w:tmpl w:val="13E22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E654C80"/>
    <w:multiLevelType w:val="multilevel"/>
    <w:tmpl w:val="2E0E4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F5F42EB"/>
    <w:multiLevelType w:val="hybridMultilevel"/>
    <w:tmpl w:val="C95A1BAE"/>
    <w:lvl w:ilvl="0" w:tplc="D644AD9E">
      <w:start w:val="1"/>
      <w:numFmt w:val="bullet"/>
      <w:lvlText w:val=""/>
      <w:lvlJc w:val="left"/>
      <w:pPr>
        <w:tabs>
          <w:tab w:val="num" w:pos="417"/>
        </w:tabs>
        <w:ind w:left="0" w:firstLine="57"/>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5" w15:restartNumberingAfterBreak="0">
    <w:nsid w:val="4F6F1926"/>
    <w:multiLevelType w:val="hybridMultilevel"/>
    <w:tmpl w:val="77126F60"/>
    <w:lvl w:ilvl="0" w:tplc="7F765280">
      <w:numFmt w:val="bullet"/>
      <w:lvlText w:val="-"/>
      <w:lvlJc w:val="left"/>
      <w:pPr>
        <w:ind w:left="720" w:hanging="360"/>
      </w:pPr>
      <w:rPr>
        <w:rFonts w:ascii="Aptos" w:eastAsia="Aptos" w:hAnsi="Aptos" w:cs="Aptos"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36" w15:restartNumberingAfterBreak="0">
    <w:nsid w:val="4F9B3807"/>
    <w:multiLevelType w:val="multilevel"/>
    <w:tmpl w:val="3EE8B8A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FDE3A9E"/>
    <w:multiLevelType w:val="multilevel"/>
    <w:tmpl w:val="F0B0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0CB5288"/>
    <w:multiLevelType w:val="multilevel"/>
    <w:tmpl w:val="CE36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50FE752A"/>
    <w:multiLevelType w:val="multilevel"/>
    <w:tmpl w:val="325A07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10F7671"/>
    <w:multiLevelType w:val="multilevel"/>
    <w:tmpl w:val="27F8A6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16A069F"/>
    <w:multiLevelType w:val="multilevel"/>
    <w:tmpl w:val="6626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52623A6E"/>
    <w:multiLevelType w:val="multilevel"/>
    <w:tmpl w:val="87D0DA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26D577D"/>
    <w:multiLevelType w:val="multilevel"/>
    <w:tmpl w:val="43883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28E60CD"/>
    <w:multiLevelType w:val="multilevel"/>
    <w:tmpl w:val="CC94EA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2A66CEC"/>
    <w:multiLevelType w:val="multilevel"/>
    <w:tmpl w:val="EFE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52BE168E"/>
    <w:multiLevelType w:val="multilevel"/>
    <w:tmpl w:val="0D6E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52FA78E0"/>
    <w:multiLevelType w:val="multilevel"/>
    <w:tmpl w:val="E3D0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533F6783"/>
    <w:multiLevelType w:val="multilevel"/>
    <w:tmpl w:val="C4E4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53AB1873"/>
    <w:multiLevelType w:val="multilevel"/>
    <w:tmpl w:val="3912B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AB1A46"/>
    <w:multiLevelType w:val="multilevel"/>
    <w:tmpl w:val="5F7A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544F207A"/>
    <w:multiLevelType w:val="multilevel"/>
    <w:tmpl w:val="4B02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4713C4B"/>
    <w:multiLevelType w:val="multilevel"/>
    <w:tmpl w:val="9E34C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8130AF"/>
    <w:multiLevelType w:val="multilevel"/>
    <w:tmpl w:val="DE445A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50C765E"/>
    <w:multiLevelType w:val="multilevel"/>
    <w:tmpl w:val="8A04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52F2733"/>
    <w:multiLevelType w:val="multilevel"/>
    <w:tmpl w:val="387C4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55601990"/>
    <w:multiLevelType w:val="multilevel"/>
    <w:tmpl w:val="A142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5C10D08"/>
    <w:multiLevelType w:val="multilevel"/>
    <w:tmpl w:val="3C12E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5D04E5D"/>
    <w:multiLevelType w:val="multilevel"/>
    <w:tmpl w:val="F626AA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5D061C1"/>
    <w:multiLevelType w:val="multilevel"/>
    <w:tmpl w:val="D434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55F611D7"/>
    <w:multiLevelType w:val="multilevel"/>
    <w:tmpl w:val="1A30E37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61416B9"/>
    <w:multiLevelType w:val="multilevel"/>
    <w:tmpl w:val="C2F83E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646712A"/>
    <w:multiLevelType w:val="multilevel"/>
    <w:tmpl w:val="66623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65832C4"/>
    <w:multiLevelType w:val="multilevel"/>
    <w:tmpl w:val="84AE84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6710162"/>
    <w:multiLevelType w:val="multilevel"/>
    <w:tmpl w:val="896682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688661F"/>
    <w:multiLevelType w:val="multilevel"/>
    <w:tmpl w:val="01E65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6AA0599"/>
    <w:multiLevelType w:val="multilevel"/>
    <w:tmpl w:val="D5A8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57395DA8"/>
    <w:multiLevelType w:val="multilevel"/>
    <w:tmpl w:val="6A12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73B318C"/>
    <w:multiLevelType w:val="multilevel"/>
    <w:tmpl w:val="2B26A9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76041CC"/>
    <w:multiLevelType w:val="hybridMultilevel"/>
    <w:tmpl w:val="D83AB766"/>
    <w:lvl w:ilvl="0" w:tplc="6266567A">
      <w:numFmt w:val="bullet"/>
      <w:lvlText w:val="-"/>
      <w:lvlJc w:val="left"/>
      <w:pPr>
        <w:ind w:left="1068" w:hanging="360"/>
      </w:pPr>
      <w:rPr>
        <w:rFonts w:ascii="Calibri" w:eastAsiaTheme="minorHAnsi" w:hAnsi="Calibri" w:cs="Calibri" w:hint="default"/>
      </w:rPr>
    </w:lvl>
    <w:lvl w:ilvl="1" w:tplc="100C0003">
      <w:start w:val="1"/>
      <w:numFmt w:val="bullet"/>
      <w:lvlText w:val="o"/>
      <w:lvlJc w:val="left"/>
      <w:pPr>
        <w:ind w:left="1788" w:hanging="360"/>
      </w:pPr>
      <w:rPr>
        <w:rFonts w:ascii="Courier New" w:hAnsi="Courier New" w:cs="Courier New" w:hint="default"/>
      </w:rPr>
    </w:lvl>
    <w:lvl w:ilvl="2" w:tplc="100C0005">
      <w:start w:val="1"/>
      <w:numFmt w:val="bullet"/>
      <w:lvlText w:val=""/>
      <w:lvlJc w:val="left"/>
      <w:pPr>
        <w:ind w:left="2508" w:hanging="360"/>
      </w:pPr>
      <w:rPr>
        <w:rFonts w:ascii="Wingdings" w:hAnsi="Wingdings" w:hint="default"/>
      </w:rPr>
    </w:lvl>
    <w:lvl w:ilvl="3" w:tplc="100C000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70" w15:restartNumberingAfterBreak="0">
    <w:nsid w:val="57D977E8"/>
    <w:multiLevelType w:val="multilevel"/>
    <w:tmpl w:val="81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DA16E4"/>
    <w:multiLevelType w:val="multilevel"/>
    <w:tmpl w:val="ABB4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58254B4B"/>
    <w:multiLevelType w:val="multilevel"/>
    <w:tmpl w:val="73B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90E4146"/>
    <w:multiLevelType w:val="multilevel"/>
    <w:tmpl w:val="926A5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96122F4"/>
    <w:multiLevelType w:val="multilevel"/>
    <w:tmpl w:val="63C04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9B25366"/>
    <w:multiLevelType w:val="multilevel"/>
    <w:tmpl w:val="76F039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A320184"/>
    <w:multiLevelType w:val="multilevel"/>
    <w:tmpl w:val="C480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A6D41A9"/>
    <w:multiLevelType w:val="multilevel"/>
    <w:tmpl w:val="6B5624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A971E06"/>
    <w:multiLevelType w:val="multilevel"/>
    <w:tmpl w:val="F014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5A9D13F5"/>
    <w:multiLevelType w:val="multilevel"/>
    <w:tmpl w:val="8FF4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5ACC0AB5"/>
    <w:multiLevelType w:val="multilevel"/>
    <w:tmpl w:val="DD14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B131F0C"/>
    <w:multiLevelType w:val="multilevel"/>
    <w:tmpl w:val="8502FD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B30066A"/>
    <w:multiLevelType w:val="multilevel"/>
    <w:tmpl w:val="963E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5B43603C"/>
    <w:multiLevelType w:val="multilevel"/>
    <w:tmpl w:val="59B8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5B4D63CA"/>
    <w:multiLevelType w:val="multilevel"/>
    <w:tmpl w:val="1006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5BD5559D"/>
    <w:multiLevelType w:val="multilevel"/>
    <w:tmpl w:val="667E5E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CA3353D"/>
    <w:multiLevelType w:val="multilevel"/>
    <w:tmpl w:val="6442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5CC4024E"/>
    <w:multiLevelType w:val="multilevel"/>
    <w:tmpl w:val="1602C30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D1A7000"/>
    <w:multiLevelType w:val="multilevel"/>
    <w:tmpl w:val="F2983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D3D2B08"/>
    <w:multiLevelType w:val="multilevel"/>
    <w:tmpl w:val="0E98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DEB5153"/>
    <w:multiLevelType w:val="multilevel"/>
    <w:tmpl w:val="5178E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E43011F"/>
    <w:multiLevelType w:val="multilevel"/>
    <w:tmpl w:val="57DAD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E6D46A0"/>
    <w:multiLevelType w:val="multilevel"/>
    <w:tmpl w:val="74C0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F161509"/>
    <w:multiLevelType w:val="multilevel"/>
    <w:tmpl w:val="5F20A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F255BF1"/>
    <w:multiLevelType w:val="multilevel"/>
    <w:tmpl w:val="10A6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F394E51"/>
    <w:multiLevelType w:val="multilevel"/>
    <w:tmpl w:val="7D2A4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F825176"/>
    <w:multiLevelType w:val="multilevel"/>
    <w:tmpl w:val="D5CC9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FF17D10"/>
    <w:multiLevelType w:val="multilevel"/>
    <w:tmpl w:val="55D0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5FF21208"/>
    <w:multiLevelType w:val="multilevel"/>
    <w:tmpl w:val="EEE8C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01C6D22"/>
    <w:multiLevelType w:val="multilevel"/>
    <w:tmpl w:val="198E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02C32A6"/>
    <w:multiLevelType w:val="multilevel"/>
    <w:tmpl w:val="7338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03511B0"/>
    <w:multiLevelType w:val="multilevel"/>
    <w:tmpl w:val="7B1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0457790"/>
    <w:multiLevelType w:val="multilevel"/>
    <w:tmpl w:val="569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0B82CD2"/>
    <w:multiLevelType w:val="multilevel"/>
    <w:tmpl w:val="511A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60F72877"/>
    <w:multiLevelType w:val="multilevel"/>
    <w:tmpl w:val="3A78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60F97502"/>
    <w:multiLevelType w:val="multilevel"/>
    <w:tmpl w:val="49DE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61280081"/>
    <w:multiLevelType w:val="multilevel"/>
    <w:tmpl w:val="E08E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61401B72"/>
    <w:multiLevelType w:val="multilevel"/>
    <w:tmpl w:val="279E5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1AD77BA"/>
    <w:multiLevelType w:val="multilevel"/>
    <w:tmpl w:val="B9CA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620766AC"/>
    <w:multiLevelType w:val="multilevel"/>
    <w:tmpl w:val="59F45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227330C"/>
    <w:multiLevelType w:val="multilevel"/>
    <w:tmpl w:val="14E4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2871819"/>
    <w:multiLevelType w:val="multilevel"/>
    <w:tmpl w:val="7BACF6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2883B10"/>
    <w:multiLevelType w:val="multilevel"/>
    <w:tmpl w:val="39062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2900A98"/>
    <w:multiLevelType w:val="multilevel"/>
    <w:tmpl w:val="1F6E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30C1E9B"/>
    <w:multiLevelType w:val="multilevel"/>
    <w:tmpl w:val="BBD8E7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34F210F"/>
    <w:multiLevelType w:val="multilevel"/>
    <w:tmpl w:val="D3BE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63806D4D"/>
    <w:multiLevelType w:val="multilevel"/>
    <w:tmpl w:val="D8E68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63D64819"/>
    <w:multiLevelType w:val="multilevel"/>
    <w:tmpl w:val="7AACB2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3F27ECE"/>
    <w:multiLevelType w:val="hybridMultilevel"/>
    <w:tmpl w:val="09E26A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9" w15:restartNumberingAfterBreak="0">
    <w:nsid w:val="648E69A1"/>
    <w:multiLevelType w:val="multilevel"/>
    <w:tmpl w:val="4AD6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49E3B6E"/>
    <w:multiLevelType w:val="multilevel"/>
    <w:tmpl w:val="78B2A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4DB042B"/>
    <w:multiLevelType w:val="multilevel"/>
    <w:tmpl w:val="1D5CA6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4ED1D81"/>
    <w:multiLevelType w:val="multilevel"/>
    <w:tmpl w:val="181E8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58B61E0"/>
    <w:multiLevelType w:val="multilevel"/>
    <w:tmpl w:val="493AA7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5C1647F"/>
    <w:multiLevelType w:val="multilevel"/>
    <w:tmpl w:val="4264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5CB6177"/>
    <w:multiLevelType w:val="multilevel"/>
    <w:tmpl w:val="D7126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5E83B86"/>
    <w:multiLevelType w:val="multilevel"/>
    <w:tmpl w:val="AC3A9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5FA79E0"/>
    <w:multiLevelType w:val="multilevel"/>
    <w:tmpl w:val="B50A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6624435A"/>
    <w:multiLevelType w:val="multilevel"/>
    <w:tmpl w:val="1FF6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66440F71"/>
    <w:multiLevelType w:val="multilevel"/>
    <w:tmpl w:val="1A5239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66FF0A46"/>
    <w:multiLevelType w:val="multilevel"/>
    <w:tmpl w:val="A62C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67073626"/>
    <w:multiLevelType w:val="multilevel"/>
    <w:tmpl w:val="06F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676F5C11"/>
    <w:multiLevelType w:val="multilevel"/>
    <w:tmpl w:val="A8CAE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76F6D76"/>
    <w:multiLevelType w:val="multilevel"/>
    <w:tmpl w:val="108C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7B428E7"/>
    <w:multiLevelType w:val="hybridMultilevel"/>
    <w:tmpl w:val="C95A1BAE"/>
    <w:lvl w:ilvl="0" w:tplc="040C0009">
      <w:start w:val="1"/>
      <w:numFmt w:val="bullet"/>
      <w:lvlText w:val=""/>
      <w:lvlJc w:val="left"/>
      <w:pPr>
        <w:tabs>
          <w:tab w:val="num" w:pos="417"/>
        </w:tabs>
        <w:ind w:left="417"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6828075D"/>
    <w:multiLevelType w:val="multilevel"/>
    <w:tmpl w:val="4534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82E7D3F"/>
    <w:multiLevelType w:val="multilevel"/>
    <w:tmpl w:val="6ACA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68653C61"/>
    <w:multiLevelType w:val="multilevel"/>
    <w:tmpl w:val="16EA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68695F50"/>
    <w:multiLevelType w:val="multilevel"/>
    <w:tmpl w:val="9E74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687B1244"/>
    <w:multiLevelType w:val="multilevel"/>
    <w:tmpl w:val="FFCC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687B1736"/>
    <w:multiLevelType w:val="multilevel"/>
    <w:tmpl w:val="68A6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887B17"/>
    <w:multiLevelType w:val="multilevel"/>
    <w:tmpl w:val="EFDC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68A66DBB"/>
    <w:multiLevelType w:val="multilevel"/>
    <w:tmpl w:val="D7CE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69287959"/>
    <w:multiLevelType w:val="multilevel"/>
    <w:tmpl w:val="3D4A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694845F2"/>
    <w:multiLevelType w:val="multilevel"/>
    <w:tmpl w:val="46F2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867E54"/>
    <w:multiLevelType w:val="multilevel"/>
    <w:tmpl w:val="755E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AC2901"/>
    <w:multiLevelType w:val="multilevel"/>
    <w:tmpl w:val="8A34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69B22C24"/>
    <w:multiLevelType w:val="multilevel"/>
    <w:tmpl w:val="405C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69E37392"/>
    <w:multiLevelType w:val="multilevel"/>
    <w:tmpl w:val="F012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6A01776B"/>
    <w:multiLevelType w:val="multilevel"/>
    <w:tmpl w:val="10A4E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A2C555B"/>
    <w:multiLevelType w:val="multilevel"/>
    <w:tmpl w:val="A1A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A8D7444"/>
    <w:multiLevelType w:val="multilevel"/>
    <w:tmpl w:val="6A525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B363FB2"/>
    <w:multiLevelType w:val="multilevel"/>
    <w:tmpl w:val="A6AA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6B9A462F"/>
    <w:multiLevelType w:val="multilevel"/>
    <w:tmpl w:val="7810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BA30FE0"/>
    <w:multiLevelType w:val="multilevel"/>
    <w:tmpl w:val="5E0C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BC414CA"/>
    <w:multiLevelType w:val="multilevel"/>
    <w:tmpl w:val="7D405F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C874EEB"/>
    <w:multiLevelType w:val="multilevel"/>
    <w:tmpl w:val="AD1A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6C9F5851"/>
    <w:multiLevelType w:val="multilevel"/>
    <w:tmpl w:val="E232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6D005B3E"/>
    <w:multiLevelType w:val="multilevel"/>
    <w:tmpl w:val="382E9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4376F3"/>
    <w:multiLevelType w:val="multilevel"/>
    <w:tmpl w:val="E4DC6C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9"/>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D5C24DD"/>
    <w:multiLevelType w:val="multilevel"/>
    <w:tmpl w:val="BF48DE36"/>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D937964"/>
    <w:multiLevelType w:val="multilevel"/>
    <w:tmpl w:val="76F2B6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DA8077D"/>
    <w:multiLevelType w:val="multilevel"/>
    <w:tmpl w:val="E2CE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DC61FAC"/>
    <w:multiLevelType w:val="multilevel"/>
    <w:tmpl w:val="8682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DD72756"/>
    <w:multiLevelType w:val="multilevel"/>
    <w:tmpl w:val="8C9E0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DD97D88"/>
    <w:multiLevelType w:val="multilevel"/>
    <w:tmpl w:val="613C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6DDF5013"/>
    <w:multiLevelType w:val="multilevel"/>
    <w:tmpl w:val="7BA4E7A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DE776BE"/>
    <w:multiLevelType w:val="multilevel"/>
    <w:tmpl w:val="5CBC1B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E004742"/>
    <w:multiLevelType w:val="multilevel"/>
    <w:tmpl w:val="D416D5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E046E70"/>
    <w:multiLevelType w:val="multilevel"/>
    <w:tmpl w:val="416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6E2A1D38"/>
    <w:multiLevelType w:val="multilevel"/>
    <w:tmpl w:val="4AA6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E312298"/>
    <w:multiLevelType w:val="multilevel"/>
    <w:tmpl w:val="C72E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6E435C52"/>
    <w:multiLevelType w:val="multilevel"/>
    <w:tmpl w:val="017EA20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E8B14F6"/>
    <w:multiLevelType w:val="multilevel"/>
    <w:tmpl w:val="9A9E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E921EF2"/>
    <w:multiLevelType w:val="multilevel"/>
    <w:tmpl w:val="D252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6EDF23C6"/>
    <w:multiLevelType w:val="multilevel"/>
    <w:tmpl w:val="369A2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9506B1"/>
    <w:multiLevelType w:val="multilevel"/>
    <w:tmpl w:val="B402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0176454"/>
    <w:multiLevelType w:val="multilevel"/>
    <w:tmpl w:val="68064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02D351E"/>
    <w:multiLevelType w:val="multilevel"/>
    <w:tmpl w:val="1C32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0374BE0"/>
    <w:multiLevelType w:val="multilevel"/>
    <w:tmpl w:val="23B0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704733EC"/>
    <w:multiLevelType w:val="multilevel"/>
    <w:tmpl w:val="2842E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04F57F8"/>
    <w:multiLevelType w:val="multilevel"/>
    <w:tmpl w:val="2BCE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08A371F"/>
    <w:multiLevelType w:val="multilevel"/>
    <w:tmpl w:val="D0EE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70B77DC8"/>
    <w:multiLevelType w:val="multilevel"/>
    <w:tmpl w:val="59EE6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0D20916"/>
    <w:multiLevelType w:val="multilevel"/>
    <w:tmpl w:val="A1A25E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11D3EE9"/>
    <w:multiLevelType w:val="multilevel"/>
    <w:tmpl w:val="746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17604DA"/>
    <w:multiLevelType w:val="multilevel"/>
    <w:tmpl w:val="C1D4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718957A0"/>
    <w:multiLevelType w:val="multilevel"/>
    <w:tmpl w:val="A3F6B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225497D"/>
    <w:multiLevelType w:val="multilevel"/>
    <w:tmpl w:val="1E8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723D7085"/>
    <w:multiLevelType w:val="multilevel"/>
    <w:tmpl w:val="DB9A65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4E5E2E"/>
    <w:multiLevelType w:val="multilevel"/>
    <w:tmpl w:val="BDC2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2CB392A"/>
    <w:multiLevelType w:val="multilevel"/>
    <w:tmpl w:val="9F006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3607819"/>
    <w:multiLevelType w:val="multilevel"/>
    <w:tmpl w:val="4CBC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73A13E86"/>
    <w:multiLevelType w:val="multilevel"/>
    <w:tmpl w:val="C670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73B9491A"/>
    <w:multiLevelType w:val="multilevel"/>
    <w:tmpl w:val="4F6AF5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73E97637"/>
    <w:multiLevelType w:val="multilevel"/>
    <w:tmpl w:val="E1F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74484535"/>
    <w:multiLevelType w:val="multilevel"/>
    <w:tmpl w:val="75ACC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535C54"/>
    <w:multiLevelType w:val="multilevel"/>
    <w:tmpl w:val="9380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74E717EE"/>
    <w:multiLevelType w:val="multilevel"/>
    <w:tmpl w:val="83F6F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5550BE2"/>
    <w:multiLevelType w:val="multilevel"/>
    <w:tmpl w:val="43ACB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5550C7B"/>
    <w:multiLevelType w:val="multilevel"/>
    <w:tmpl w:val="1EB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75D719C3"/>
    <w:multiLevelType w:val="multilevel"/>
    <w:tmpl w:val="E716C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491718"/>
    <w:multiLevelType w:val="multilevel"/>
    <w:tmpl w:val="5B6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771F3E21"/>
    <w:multiLevelType w:val="multilevel"/>
    <w:tmpl w:val="758AB5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73B6424"/>
    <w:multiLevelType w:val="multilevel"/>
    <w:tmpl w:val="231653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7611A04"/>
    <w:multiLevelType w:val="multilevel"/>
    <w:tmpl w:val="974A7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79608A2"/>
    <w:multiLevelType w:val="multilevel"/>
    <w:tmpl w:val="D3B0C2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7B93AC0"/>
    <w:multiLevelType w:val="multilevel"/>
    <w:tmpl w:val="3FE22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7C45C02"/>
    <w:multiLevelType w:val="multilevel"/>
    <w:tmpl w:val="29B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77E25BF5"/>
    <w:multiLevelType w:val="multilevel"/>
    <w:tmpl w:val="0BD65E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781059FD"/>
    <w:multiLevelType w:val="multilevel"/>
    <w:tmpl w:val="0B34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657FAA"/>
    <w:multiLevelType w:val="multilevel"/>
    <w:tmpl w:val="C9F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78B34E7C"/>
    <w:multiLevelType w:val="multilevel"/>
    <w:tmpl w:val="3FEC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78C041A3"/>
    <w:multiLevelType w:val="multilevel"/>
    <w:tmpl w:val="7E48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78F76E4D"/>
    <w:multiLevelType w:val="multilevel"/>
    <w:tmpl w:val="8CE6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790343EC"/>
    <w:multiLevelType w:val="multilevel"/>
    <w:tmpl w:val="CC76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791E3629"/>
    <w:multiLevelType w:val="multilevel"/>
    <w:tmpl w:val="E392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79B73B73"/>
    <w:multiLevelType w:val="multilevel"/>
    <w:tmpl w:val="F48A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79C82DCB"/>
    <w:multiLevelType w:val="multilevel"/>
    <w:tmpl w:val="1582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79D377C9"/>
    <w:multiLevelType w:val="multilevel"/>
    <w:tmpl w:val="64E6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0327B0"/>
    <w:multiLevelType w:val="multilevel"/>
    <w:tmpl w:val="85907A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0C7FDC"/>
    <w:multiLevelType w:val="multilevel"/>
    <w:tmpl w:val="F62A6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A5D04B6"/>
    <w:multiLevelType w:val="multilevel"/>
    <w:tmpl w:val="F334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7A653F16"/>
    <w:multiLevelType w:val="multilevel"/>
    <w:tmpl w:val="D8944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A6B3565"/>
    <w:multiLevelType w:val="multilevel"/>
    <w:tmpl w:val="3B7A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7A747D89"/>
    <w:multiLevelType w:val="multilevel"/>
    <w:tmpl w:val="939A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7AFC5FEA"/>
    <w:multiLevelType w:val="multilevel"/>
    <w:tmpl w:val="CC4C0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AFE3621"/>
    <w:multiLevelType w:val="multilevel"/>
    <w:tmpl w:val="A360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B97227C"/>
    <w:multiLevelType w:val="multilevel"/>
    <w:tmpl w:val="3282F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BD56339"/>
    <w:multiLevelType w:val="multilevel"/>
    <w:tmpl w:val="9A065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BE8339D"/>
    <w:multiLevelType w:val="multilevel"/>
    <w:tmpl w:val="B3A66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C021A31"/>
    <w:multiLevelType w:val="multilevel"/>
    <w:tmpl w:val="DE4E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C150CB0"/>
    <w:multiLevelType w:val="multilevel"/>
    <w:tmpl w:val="FF8A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7C423B18"/>
    <w:multiLevelType w:val="multilevel"/>
    <w:tmpl w:val="88B61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CE23CA4"/>
    <w:multiLevelType w:val="multilevel"/>
    <w:tmpl w:val="5162B4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CF92B3F"/>
    <w:multiLevelType w:val="multilevel"/>
    <w:tmpl w:val="8804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D9879C9"/>
    <w:multiLevelType w:val="multilevel"/>
    <w:tmpl w:val="BAC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7EB6610D"/>
    <w:multiLevelType w:val="multilevel"/>
    <w:tmpl w:val="DBE43B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F0E006A"/>
    <w:multiLevelType w:val="multilevel"/>
    <w:tmpl w:val="4422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7FFD5AFA"/>
    <w:multiLevelType w:val="multilevel"/>
    <w:tmpl w:val="DC16B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9410848">
    <w:abstractNumId w:val="434"/>
  </w:num>
  <w:num w:numId="2" w16cid:durableId="1376276998">
    <w:abstractNumId w:val="0"/>
  </w:num>
  <w:num w:numId="3" w16cid:durableId="1448622491">
    <w:abstractNumId w:val="1"/>
  </w:num>
  <w:num w:numId="4" w16cid:durableId="731078835">
    <w:abstractNumId w:val="2"/>
  </w:num>
  <w:num w:numId="5" w16cid:durableId="1334651313">
    <w:abstractNumId w:val="3"/>
  </w:num>
  <w:num w:numId="6" w16cid:durableId="1204824030">
    <w:abstractNumId w:val="4"/>
  </w:num>
  <w:num w:numId="7" w16cid:durableId="565071607">
    <w:abstractNumId w:val="5"/>
  </w:num>
  <w:num w:numId="8" w16cid:durableId="1968854609">
    <w:abstractNumId w:val="6"/>
  </w:num>
  <w:num w:numId="9" w16cid:durableId="475684538">
    <w:abstractNumId w:val="6"/>
    <w:lvlOverride w:ilvl="0">
      <w:startOverride w:val="1"/>
      <w:lvl w:ilvl="0">
        <w:start w:val="1"/>
        <w:numFmt w:val="bullet"/>
        <w:lvlText w:val="• "/>
        <w:lvlJc w:val="left"/>
      </w:lvl>
    </w:lvlOverride>
    <w:lvlOverride w:ilvl="1">
      <w:startOverride w:val="1"/>
      <w:lvl w:ilvl="1">
        <w:start w:val="1"/>
        <w:numFmt w:val="decimal"/>
        <w:lvlText w:val="%2. "/>
        <w:lvlJc w:val="left"/>
        <w:pPr>
          <w:ind w:left="750"/>
        </w:pPr>
      </w:lvl>
    </w:lvlOverride>
    <w:lvlOverride w:ilvl="2">
      <w:startOverride w:val="1"/>
      <w:lvl w:ilvl="2">
        <w:start w:val="1"/>
        <w:numFmt w:val="decimal"/>
        <w:lvlText w:val="%3. "/>
        <w:lvlJc w:val="left"/>
        <w:pPr>
          <w:ind w:left="1500"/>
        </w:pPr>
      </w:lvl>
    </w:lvlOverride>
    <w:lvlOverride w:ilvl="3">
      <w:startOverride w:val="1"/>
      <w:lvl w:ilvl="3">
        <w:start w:val="1"/>
        <w:numFmt w:val="decimal"/>
        <w:lvlText w:val="%4. "/>
        <w:lvlJc w:val="left"/>
        <w:pPr>
          <w:ind w:left="2250"/>
        </w:pPr>
      </w:lvl>
    </w:lvlOverride>
    <w:lvlOverride w:ilvl="4">
      <w:startOverride w:val="1"/>
      <w:lvl w:ilvl="4">
        <w:start w:val="1"/>
        <w:numFmt w:val="decimal"/>
        <w:lvlText w:val="%5. "/>
        <w:lvlJc w:val="left"/>
        <w:pPr>
          <w:ind w:left="3000"/>
        </w:pPr>
      </w:lvl>
    </w:lvlOverride>
    <w:lvlOverride w:ilvl="5">
      <w:startOverride w:val="1"/>
      <w:lvl w:ilvl="5">
        <w:start w:val="1"/>
        <w:numFmt w:val="decimal"/>
        <w:lvlText w:val="%6. "/>
        <w:lvlJc w:val="left"/>
        <w:pPr>
          <w:ind w:left="3750"/>
        </w:pPr>
      </w:lvl>
    </w:lvlOverride>
    <w:lvlOverride w:ilvl="6">
      <w:startOverride w:val="1"/>
      <w:lvl w:ilvl="6">
        <w:start w:val="1"/>
        <w:numFmt w:val="decimal"/>
        <w:lvlText w:val="%7. "/>
        <w:lvlJc w:val="left"/>
        <w:pPr>
          <w:ind w:left="4500"/>
        </w:pPr>
      </w:lvl>
    </w:lvlOverride>
    <w:lvlOverride w:ilvl="7">
      <w:startOverride w:val="1"/>
      <w:lvl w:ilvl="7">
        <w:start w:val="1"/>
        <w:numFmt w:val="decimal"/>
        <w:lvlText w:val="%8. "/>
        <w:lvlJc w:val="left"/>
        <w:pPr>
          <w:ind w:left="5250"/>
        </w:pPr>
      </w:lvl>
    </w:lvlOverride>
    <w:lvlOverride w:ilvl="8">
      <w:startOverride w:val="1"/>
      <w:lvl w:ilvl="8">
        <w:start w:val="1"/>
        <w:numFmt w:val="decimal"/>
        <w:lvlText w:val="%9. "/>
        <w:lvlJc w:val="left"/>
        <w:pPr>
          <w:ind w:left="6000"/>
        </w:pPr>
      </w:lvl>
    </w:lvlOverride>
  </w:num>
  <w:num w:numId="10" w16cid:durableId="960958803">
    <w:abstractNumId w:val="6"/>
    <w:lvlOverride w:ilvl="0">
      <w:startOverride w:val="1"/>
      <w:lvl w:ilvl="0">
        <w:start w:val="1"/>
        <w:numFmt w:val="bullet"/>
        <w:lvlText w:val="• "/>
        <w:lvlJc w:val="left"/>
      </w:lvl>
    </w:lvlOverride>
    <w:lvlOverride w:ilvl="1">
      <w:startOverride w:val="1"/>
      <w:lvl w:ilvl="1">
        <w:start w:val="1"/>
        <w:numFmt w:val="decimal"/>
        <w:lvlText w:val="%2. "/>
        <w:lvlJc w:val="left"/>
        <w:pPr>
          <w:ind w:left="750"/>
        </w:pPr>
      </w:lvl>
    </w:lvlOverride>
    <w:lvlOverride w:ilvl="2">
      <w:startOverride w:val="1"/>
      <w:lvl w:ilvl="2">
        <w:start w:val="1"/>
        <w:numFmt w:val="decimal"/>
        <w:lvlText w:val="%3. "/>
        <w:lvlJc w:val="left"/>
        <w:pPr>
          <w:ind w:left="1500"/>
        </w:pPr>
      </w:lvl>
    </w:lvlOverride>
    <w:lvlOverride w:ilvl="3">
      <w:startOverride w:val="1"/>
      <w:lvl w:ilvl="3">
        <w:start w:val="1"/>
        <w:numFmt w:val="decimal"/>
        <w:lvlText w:val="%4. "/>
        <w:lvlJc w:val="left"/>
        <w:pPr>
          <w:ind w:left="2250"/>
        </w:pPr>
      </w:lvl>
    </w:lvlOverride>
    <w:lvlOverride w:ilvl="4">
      <w:startOverride w:val="1"/>
      <w:lvl w:ilvl="4">
        <w:start w:val="1"/>
        <w:numFmt w:val="decimal"/>
        <w:lvlText w:val="%5. "/>
        <w:lvlJc w:val="left"/>
        <w:pPr>
          <w:ind w:left="3000"/>
        </w:pPr>
      </w:lvl>
    </w:lvlOverride>
    <w:lvlOverride w:ilvl="5">
      <w:startOverride w:val="1"/>
      <w:lvl w:ilvl="5">
        <w:start w:val="1"/>
        <w:numFmt w:val="decimal"/>
        <w:lvlText w:val="%6. "/>
        <w:lvlJc w:val="left"/>
        <w:pPr>
          <w:ind w:left="3750"/>
        </w:pPr>
      </w:lvl>
    </w:lvlOverride>
    <w:lvlOverride w:ilvl="6">
      <w:startOverride w:val="1"/>
      <w:lvl w:ilvl="6">
        <w:start w:val="1"/>
        <w:numFmt w:val="decimal"/>
        <w:lvlText w:val="%7. "/>
        <w:lvlJc w:val="left"/>
        <w:pPr>
          <w:ind w:left="4500"/>
        </w:pPr>
      </w:lvl>
    </w:lvlOverride>
    <w:lvlOverride w:ilvl="7">
      <w:startOverride w:val="1"/>
      <w:lvl w:ilvl="7">
        <w:start w:val="1"/>
        <w:numFmt w:val="decimal"/>
        <w:lvlText w:val="%8. "/>
        <w:lvlJc w:val="left"/>
        <w:pPr>
          <w:ind w:left="5250"/>
        </w:pPr>
      </w:lvl>
    </w:lvlOverride>
    <w:lvlOverride w:ilvl="8">
      <w:startOverride w:val="1"/>
      <w:lvl w:ilvl="8">
        <w:start w:val="1"/>
        <w:numFmt w:val="decimal"/>
        <w:lvlText w:val="%9. "/>
        <w:lvlJc w:val="left"/>
        <w:pPr>
          <w:ind w:left="6000"/>
        </w:pPr>
      </w:lvl>
    </w:lvlOverride>
  </w:num>
  <w:num w:numId="11" w16cid:durableId="1549608281">
    <w:abstractNumId w:val="6"/>
    <w:lvlOverride w:ilvl="0">
      <w:startOverride w:val="1"/>
      <w:lvl w:ilvl="0">
        <w:start w:val="1"/>
        <w:numFmt w:val="bullet"/>
        <w:lvlText w:val="• "/>
        <w:lvlJc w:val="left"/>
      </w:lvl>
    </w:lvlOverride>
    <w:lvlOverride w:ilvl="1">
      <w:startOverride w:val="1"/>
      <w:lvl w:ilvl="1">
        <w:start w:val="1"/>
        <w:numFmt w:val="decimal"/>
        <w:lvlText w:val="%2. "/>
        <w:lvlJc w:val="left"/>
        <w:pPr>
          <w:ind w:left="750"/>
        </w:pPr>
      </w:lvl>
    </w:lvlOverride>
    <w:lvlOverride w:ilvl="2">
      <w:startOverride w:val="1"/>
      <w:lvl w:ilvl="2">
        <w:start w:val="1"/>
        <w:numFmt w:val="decimal"/>
        <w:lvlText w:val="%3. "/>
        <w:lvlJc w:val="left"/>
        <w:pPr>
          <w:ind w:left="1500"/>
        </w:pPr>
      </w:lvl>
    </w:lvlOverride>
    <w:lvlOverride w:ilvl="3">
      <w:startOverride w:val="1"/>
      <w:lvl w:ilvl="3">
        <w:start w:val="1"/>
        <w:numFmt w:val="decimal"/>
        <w:lvlText w:val="%4. "/>
        <w:lvlJc w:val="left"/>
        <w:pPr>
          <w:ind w:left="2250"/>
        </w:pPr>
      </w:lvl>
    </w:lvlOverride>
    <w:lvlOverride w:ilvl="4">
      <w:startOverride w:val="1"/>
      <w:lvl w:ilvl="4">
        <w:start w:val="1"/>
        <w:numFmt w:val="decimal"/>
        <w:lvlText w:val="%5. "/>
        <w:lvlJc w:val="left"/>
        <w:pPr>
          <w:ind w:left="3000"/>
        </w:pPr>
      </w:lvl>
    </w:lvlOverride>
    <w:lvlOverride w:ilvl="5">
      <w:startOverride w:val="1"/>
      <w:lvl w:ilvl="5">
        <w:start w:val="1"/>
        <w:numFmt w:val="decimal"/>
        <w:lvlText w:val="%6. "/>
        <w:lvlJc w:val="left"/>
        <w:pPr>
          <w:ind w:left="3750"/>
        </w:pPr>
      </w:lvl>
    </w:lvlOverride>
    <w:lvlOverride w:ilvl="6">
      <w:startOverride w:val="1"/>
      <w:lvl w:ilvl="6">
        <w:start w:val="1"/>
        <w:numFmt w:val="decimal"/>
        <w:lvlText w:val="%7. "/>
        <w:lvlJc w:val="left"/>
        <w:pPr>
          <w:ind w:left="4500"/>
        </w:pPr>
      </w:lvl>
    </w:lvlOverride>
    <w:lvlOverride w:ilvl="7">
      <w:startOverride w:val="1"/>
      <w:lvl w:ilvl="7">
        <w:start w:val="1"/>
        <w:numFmt w:val="decimal"/>
        <w:lvlText w:val="%8. "/>
        <w:lvlJc w:val="left"/>
        <w:pPr>
          <w:ind w:left="5250"/>
        </w:pPr>
      </w:lvl>
    </w:lvlOverride>
    <w:lvlOverride w:ilvl="8">
      <w:startOverride w:val="1"/>
      <w:lvl w:ilvl="8">
        <w:start w:val="1"/>
        <w:numFmt w:val="decimal"/>
        <w:lvlText w:val="%9. "/>
        <w:lvlJc w:val="left"/>
        <w:pPr>
          <w:ind w:left="6000"/>
        </w:pPr>
      </w:lvl>
    </w:lvlOverride>
  </w:num>
  <w:num w:numId="12" w16cid:durableId="473570207">
    <w:abstractNumId w:val="7"/>
  </w:num>
  <w:num w:numId="13" w16cid:durableId="1420979349">
    <w:abstractNumId w:val="8"/>
  </w:num>
  <w:num w:numId="14" w16cid:durableId="1978142990">
    <w:abstractNumId w:val="9"/>
  </w:num>
  <w:num w:numId="15" w16cid:durableId="1628124808">
    <w:abstractNumId w:val="10"/>
  </w:num>
  <w:num w:numId="16" w16cid:durableId="2093504350">
    <w:abstractNumId w:val="11"/>
  </w:num>
  <w:num w:numId="17" w16cid:durableId="530070578">
    <w:abstractNumId w:val="12"/>
  </w:num>
  <w:num w:numId="18" w16cid:durableId="100690546">
    <w:abstractNumId w:val="13"/>
  </w:num>
  <w:num w:numId="19" w16cid:durableId="321158130">
    <w:abstractNumId w:val="14"/>
  </w:num>
  <w:num w:numId="20" w16cid:durableId="1147166840">
    <w:abstractNumId w:val="15"/>
  </w:num>
  <w:num w:numId="21" w16cid:durableId="1504708760">
    <w:abstractNumId w:val="334"/>
  </w:num>
  <w:num w:numId="22" w16cid:durableId="532113293">
    <w:abstractNumId w:val="120"/>
  </w:num>
  <w:num w:numId="23" w16cid:durableId="1192913528">
    <w:abstractNumId w:val="169"/>
  </w:num>
  <w:num w:numId="24" w16cid:durableId="1300696160">
    <w:abstractNumId w:val="303"/>
  </w:num>
  <w:num w:numId="25" w16cid:durableId="61873611">
    <w:abstractNumId w:val="430"/>
  </w:num>
  <w:num w:numId="26" w16cid:durableId="1094328472">
    <w:abstractNumId w:val="81"/>
  </w:num>
  <w:num w:numId="27" w16cid:durableId="2058049241">
    <w:abstractNumId w:val="209"/>
  </w:num>
  <w:num w:numId="28" w16cid:durableId="319429872">
    <w:abstractNumId w:val="102"/>
  </w:num>
  <w:num w:numId="29" w16cid:durableId="170728600">
    <w:abstractNumId w:val="395"/>
  </w:num>
  <w:num w:numId="30" w16cid:durableId="1042364007">
    <w:abstractNumId w:val="124"/>
  </w:num>
  <w:num w:numId="31" w16cid:durableId="1501313268">
    <w:abstractNumId w:val="316"/>
  </w:num>
  <w:num w:numId="32" w16cid:durableId="1752241787">
    <w:abstractNumId w:val="347"/>
  </w:num>
  <w:num w:numId="33" w16cid:durableId="1512068634">
    <w:abstractNumId w:val="83"/>
  </w:num>
  <w:num w:numId="34" w16cid:durableId="214658171">
    <w:abstractNumId w:val="397"/>
  </w:num>
  <w:num w:numId="35" w16cid:durableId="722631952">
    <w:abstractNumId w:val="106"/>
  </w:num>
  <w:num w:numId="36" w16cid:durableId="1096442194">
    <w:abstractNumId w:val="155"/>
  </w:num>
  <w:num w:numId="37" w16cid:durableId="701828852">
    <w:abstractNumId w:val="524"/>
  </w:num>
  <w:num w:numId="38" w16cid:durableId="359358344">
    <w:abstractNumId w:val="379"/>
  </w:num>
  <w:num w:numId="39" w16cid:durableId="1635255135">
    <w:abstractNumId w:val="126"/>
  </w:num>
  <w:num w:numId="40" w16cid:durableId="1315523657">
    <w:abstractNumId w:val="532"/>
  </w:num>
  <w:num w:numId="41" w16cid:durableId="1096362587">
    <w:abstractNumId w:val="20"/>
  </w:num>
  <w:num w:numId="42" w16cid:durableId="1276710408">
    <w:abstractNumId w:val="147"/>
  </w:num>
  <w:num w:numId="43" w16cid:durableId="1854033399">
    <w:abstractNumId w:val="62"/>
  </w:num>
  <w:num w:numId="44" w16cid:durableId="15616332">
    <w:abstractNumId w:val="233"/>
  </w:num>
  <w:num w:numId="45" w16cid:durableId="320234938">
    <w:abstractNumId w:val="157"/>
  </w:num>
  <w:num w:numId="46" w16cid:durableId="1199783683">
    <w:abstractNumId w:val="448"/>
  </w:num>
  <w:num w:numId="47" w16cid:durableId="739719502">
    <w:abstractNumId w:val="177"/>
  </w:num>
  <w:num w:numId="48" w16cid:durableId="24257664">
    <w:abstractNumId w:val="146"/>
  </w:num>
  <w:num w:numId="49" w16cid:durableId="206794291">
    <w:abstractNumId w:val="441"/>
  </w:num>
  <w:num w:numId="50" w16cid:durableId="61949188">
    <w:abstractNumId w:val="66"/>
  </w:num>
  <w:num w:numId="51" w16cid:durableId="837621201">
    <w:abstractNumId w:val="442"/>
  </w:num>
  <w:num w:numId="52" w16cid:durableId="1487628573">
    <w:abstractNumId w:val="135"/>
  </w:num>
  <w:num w:numId="53" w16cid:durableId="179127843">
    <w:abstractNumId w:val="240"/>
  </w:num>
  <w:num w:numId="54" w16cid:durableId="1223518040">
    <w:abstractNumId w:val="488"/>
  </w:num>
  <w:num w:numId="55" w16cid:durableId="1797720564">
    <w:abstractNumId w:val="514"/>
  </w:num>
  <w:num w:numId="56" w16cid:durableId="112023286">
    <w:abstractNumId w:val="60"/>
  </w:num>
  <w:num w:numId="57" w16cid:durableId="100994903">
    <w:abstractNumId w:val="386"/>
  </w:num>
  <w:num w:numId="58" w16cid:durableId="1344818616">
    <w:abstractNumId w:val="151"/>
  </w:num>
  <w:num w:numId="59" w16cid:durableId="489060642">
    <w:abstractNumId w:val="297"/>
  </w:num>
  <w:num w:numId="60" w16cid:durableId="1817641997">
    <w:abstractNumId w:val="234"/>
  </w:num>
  <w:num w:numId="61" w16cid:durableId="1848446517">
    <w:abstractNumId w:val="154"/>
  </w:num>
  <w:num w:numId="62" w16cid:durableId="1816022588">
    <w:abstractNumId w:val="191"/>
  </w:num>
  <w:num w:numId="63" w16cid:durableId="1780829395">
    <w:abstractNumId w:val="117"/>
  </w:num>
  <w:num w:numId="64" w16cid:durableId="802191142">
    <w:abstractNumId w:val="48"/>
  </w:num>
  <w:num w:numId="65" w16cid:durableId="819856201">
    <w:abstractNumId w:val="207"/>
  </w:num>
  <w:num w:numId="66" w16cid:durableId="1828865632">
    <w:abstractNumId w:val="181"/>
  </w:num>
  <w:num w:numId="67" w16cid:durableId="349181479">
    <w:abstractNumId w:val="59"/>
  </w:num>
  <w:num w:numId="68" w16cid:durableId="1422794792">
    <w:abstractNumId w:val="517"/>
  </w:num>
  <w:num w:numId="69" w16cid:durableId="618954567">
    <w:abstractNumId w:val="319"/>
  </w:num>
  <w:num w:numId="70" w16cid:durableId="748893269">
    <w:abstractNumId w:val="184"/>
  </w:num>
  <w:num w:numId="71" w16cid:durableId="1101923528">
    <w:abstractNumId w:val="478"/>
  </w:num>
  <w:num w:numId="72" w16cid:durableId="1101337279">
    <w:abstractNumId w:val="111"/>
  </w:num>
  <w:num w:numId="73" w16cid:durableId="1442646549">
    <w:abstractNumId w:val="119"/>
  </w:num>
  <w:num w:numId="74" w16cid:durableId="2040080602">
    <w:abstractNumId w:val="508"/>
  </w:num>
  <w:num w:numId="75" w16cid:durableId="501169035">
    <w:abstractNumId w:val="394"/>
  </w:num>
  <w:num w:numId="76" w16cid:durableId="1924026282">
    <w:abstractNumId w:val="74"/>
  </w:num>
  <w:num w:numId="77" w16cid:durableId="1801606589">
    <w:abstractNumId w:val="486"/>
  </w:num>
  <w:num w:numId="78" w16cid:durableId="291984416">
    <w:abstractNumId w:val="518"/>
  </w:num>
  <w:num w:numId="79" w16cid:durableId="632104587">
    <w:abstractNumId w:val="129"/>
  </w:num>
  <w:num w:numId="80" w16cid:durableId="140580050">
    <w:abstractNumId w:val="359"/>
  </w:num>
  <w:num w:numId="81" w16cid:durableId="156966459">
    <w:abstractNumId w:val="456"/>
  </w:num>
  <w:num w:numId="82" w16cid:durableId="2035571585">
    <w:abstractNumId w:val="515"/>
  </w:num>
  <w:num w:numId="83" w16cid:durableId="1470130004">
    <w:abstractNumId w:val="254"/>
  </w:num>
  <w:num w:numId="84" w16cid:durableId="1399396474">
    <w:abstractNumId w:val="346"/>
  </w:num>
  <w:num w:numId="85" w16cid:durableId="1306199644">
    <w:abstractNumId w:val="180"/>
  </w:num>
  <w:num w:numId="86" w16cid:durableId="1471633543">
    <w:abstractNumId w:val="255"/>
  </w:num>
  <w:num w:numId="87" w16cid:durableId="542441920">
    <w:abstractNumId w:val="512"/>
  </w:num>
  <w:num w:numId="88" w16cid:durableId="1847284061">
    <w:abstractNumId w:val="348"/>
  </w:num>
  <w:num w:numId="89" w16cid:durableId="809635846">
    <w:abstractNumId w:val="94"/>
  </w:num>
  <w:num w:numId="90" w16cid:durableId="1028028168">
    <w:abstractNumId w:val="166"/>
  </w:num>
  <w:num w:numId="91" w16cid:durableId="1110390205">
    <w:abstractNumId w:val="259"/>
  </w:num>
  <w:num w:numId="92" w16cid:durableId="1983388923">
    <w:abstractNumId w:val="202"/>
  </w:num>
  <w:num w:numId="93" w16cid:durableId="1057894395">
    <w:abstractNumId w:val="495"/>
  </w:num>
  <w:num w:numId="94" w16cid:durableId="1034497389">
    <w:abstractNumId w:val="538"/>
  </w:num>
  <w:num w:numId="95" w16cid:durableId="1801537990">
    <w:abstractNumId w:val="176"/>
  </w:num>
  <w:num w:numId="96" w16cid:durableId="1919437784">
    <w:abstractNumId w:val="465"/>
  </w:num>
  <w:num w:numId="97" w16cid:durableId="852382305">
    <w:abstractNumId w:val="36"/>
  </w:num>
  <w:num w:numId="98" w16cid:durableId="1877699806">
    <w:abstractNumId w:val="187"/>
  </w:num>
  <w:num w:numId="99" w16cid:durableId="36710618">
    <w:abstractNumId w:val="68"/>
  </w:num>
  <w:num w:numId="100" w16cid:durableId="2132284515">
    <w:abstractNumId w:val="75"/>
  </w:num>
  <w:num w:numId="101" w16cid:durableId="1114903074">
    <w:abstractNumId w:val="264"/>
  </w:num>
  <w:num w:numId="102" w16cid:durableId="346105687">
    <w:abstractNumId w:val="49"/>
  </w:num>
  <w:num w:numId="103" w16cid:durableId="2124884728">
    <w:abstractNumId w:val="446"/>
  </w:num>
  <w:num w:numId="104" w16cid:durableId="2087071993">
    <w:abstractNumId w:val="112"/>
  </w:num>
  <w:num w:numId="105" w16cid:durableId="880943111">
    <w:abstractNumId w:val="452"/>
  </w:num>
  <w:num w:numId="106" w16cid:durableId="979966564">
    <w:abstractNumId w:val="474"/>
  </w:num>
  <w:num w:numId="107" w16cid:durableId="309484701">
    <w:abstractNumId w:val="492"/>
  </w:num>
  <w:num w:numId="108" w16cid:durableId="740636176">
    <w:abstractNumId w:val="160"/>
  </w:num>
  <w:num w:numId="109" w16cid:durableId="2087460189">
    <w:abstractNumId w:val="355"/>
  </w:num>
  <w:num w:numId="110" w16cid:durableId="1925218137">
    <w:abstractNumId w:val="287"/>
  </w:num>
  <w:num w:numId="111" w16cid:durableId="127361797">
    <w:abstractNumId w:val="382"/>
  </w:num>
  <w:num w:numId="112" w16cid:durableId="1643801781">
    <w:abstractNumId w:val="477"/>
  </w:num>
  <w:num w:numId="113" w16cid:durableId="1933658008">
    <w:abstractNumId w:val="188"/>
  </w:num>
  <w:num w:numId="114" w16cid:durableId="651181477">
    <w:abstractNumId w:val="494"/>
  </w:num>
  <w:num w:numId="115" w16cid:durableId="829445264">
    <w:abstractNumId w:val="64"/>
  </w:num>
  <w:num w:numId="116" w16cid:durableId="1650328589">
    <w:abstractNumId w:val="203"/>
  </w:num>
  <w:num w:numId="117" w16cid:durableId="1605844060">
    <w:abstractNumId w:val="416"/>
  </w:num>
  <w:num w:numId="118" w16cid:durableId="1150053410">
    <w:abstractNumId w:val="322"/>
  </w:num>
  <w:num w:numId="119" w16cid:durableId="905457740">
    <w:abstractNumId w:val="487"/>
  </w:num>
  <w:num w:numId="120" w16cid:durableId="644819889">
    <w:abstractNumId w:val="308"/>
  </w:num>
  <w:num w:numId="121" w16cid:durableId="1607344391">
    <w:abstractNumId w:val="92"/>
  </w:num>
  <w:num w:numId="122" w16cid:durableId="1023484683">
    <w:abstractNumId w:val="140"/>
  </w:num>
  <w:num w:numId="123" w16cid:durableId="651644513">
    <w:abstractNumId w:val="438"/>
  </w:num>
  <w:num w:numId="124" w16cid:durableId="1440220575">
    <w:abstractNumId w:val="315"/>
  </w:num>
  <w:num w:numId="125" w16cid:durableId="68115444">
    <w:abstractNumId w:val="266"/>
  </w:num>
  <w:num w:numId="126" w16cid:durableId="2069986565">
    <w:abstractNumId w:val="345"/>
  </w:num>
  <w:num w:numId="127" w16cid:durableId="971902213">
    <w:abstractNumId w:val="98"/>
  </w:num>
  <w:num w:numId="128" w16cid:durableId="785083910">
    <w:abstractNumId w:val="513"/>
  </w:num>
  <w:num w:numId="129" w16cid:durableId="149178186">
    <w:abstractNumId w:val="481"/>
  </w:num>
  <w:num w:numId="130" w16cid:durableId="1733894147">
    <w:abstractNumId w:val="476"/>
  </w:num>
  <w:num w:numId="131" w16cid:durableId="59838289">
    <w:abstractNumId w:val="341"/>
  </w:num>
  <w:num w:numId="132" w16cid:durableId="1905022012">
    <w:abstractNumId w:val="309"/>
  </w:num>
  <w:num w:numId="133" w16cid:durableId="268007632">
    <w:abstractNumId w:val="502"/>
  </w:num>
  <w:num w:numId="134" w16cid:durableId="1867675308">
    <w:abstractNumId w:val="107"/>
  </w:num>
  <w:num w:numId="135" w16cid:durableId="1860777543">
    <w:abstractNumId w:val="251"/>
  </w:num>
  <w:num w:numId="136" w16cid:durableId="981345908">
    <w:abstractNumId w:val="470"/>
  </w:num>
  <w:num w:numId="137" w16cid:durableId="789787633">
    <w:abstractNumId w:val="428"/>
  </w:num>
  <w:num w:numId="138" w16cid:durableId="480586087">
    <w:abstractNumId w:val="73"/>
  </w:num>
  <w:num w:numId="139" w16cid:durableId="61877841">
    <w:abstractNumId w:val="173"/>
  </w:num>
  <w:num w:numId="140" w16cid:durableId="737098491">
    <w:abstractNumId w:val="223"/>
  </w:num>
  <w:num w:numId="141" w16cid:durableId="2005813069">
    <w:abstractNumId w:val="273"/>
  </w:num>
  <w:num w:numId="142" w16cid:durableId="545601549">
    <w:abstractNumId w:val="310"/>
  </w:num>
  <w:num w:numId="143" w16cid:durableId="648827915">
    <w:abstractNumId w:val="58"/>
  </w:num>
  <w:num w:numId="144" w16cid:durableId="1288270109">
    <w:abstractNumId w:val="293"/>
  </w:num>
  <w:num w:numId="145" w16cid:durableId="876817745">
    <w:abstractNumId w:val="389"/>
  </w:num>
  <w:num w:numId="146" w16cid:durableId="828326130">
    <w:abstractNumId w:val="275"/>
  </w:num>
  <w:num w:numId="147" w16cid:durableId="1711031848">
    <w:abstractNumId w:val="201"/>
  </w:num>
  <w:num w:numId="148" w16cid:durableId="1418673757">
    <w:abstractNumId w:val="220"/>
  </w:num>
  <w:num w:numId="149" w16cid:durableId="1560436997">
    <w:abstractNumId w:val="268"/>
  </w:num>
  <w:num w:numId="150" w16cid:durableId="2002930705">
    <w:abstractNumId w:val="50"/>
  </w:num>
  <w:num w:numId="151" w16cid:durableId="914243958">
    <w:abstractNumId w:val="516"/>
  </w:num>
  <w:num w:numId="152" w16cid:durableId="984509837">
    <w:abstractNumId w:val="86"/>
  </w:num>
  <w:num w:numId="153" w16cid:durableId="1912931157">
    <w:abstractNumId w:val="511"/>
  </w:num>
  <w:num w:numId="154" w16cid:durableId="1415085665">
    <w:abstractNumId w:val="408"/>
  </w:num>
  <w:num w:numId="155" w16cid:durableId="221060366">
    <w:abstractNumId w:val="384"/>
  </w:num>
  <w:num w:numId="156" w16cid:durableId="586884375">
    <w:abstractNumId w:val="366"/>
  </w:num>
  <w:num w:numId="157" w16cid:durableId="229461844">
    <w:abstractNumId w:val="414"/>
  </w:num>
  <w:num w:numId="158" w16cid:durableId="939722110">
    <w:abstractNumId w:val="123"/>
  </w:num>
  <w:num w:numId="159" w16cid:durableId="494684967">
    <w:abstractNumId w:val="270"/>
  </w:num>
  <w:num w:numId="160" w16cid:durableId="843252488">
    <w:abstractNumId w:val="410"/>
  </w:num>
  <w:num w:numId="161" w16cid:durableId="994188536">
    <w:abstractNumId w:val="357"/>
  </w:num>
  <w:num w:numId="162" w16cid:durableId="1808469612">
    <w:abstractNumId w:val="402"/>
  </w:num>
  <w:num w:numId="163" w16cid:durableId="436027691">
    <w:abstractNumId w:val="483"/>
  </w:num>
  <w:num w:numId="164" w16cid:durableId="654066290">
    <w:abstractNumId w:val="244"/>
  </w:num>
  <w:num w:numId="165" w16cid:durableId="777220771">
    <w:abstractNumId w:val="365"/>
  </w:num>
  <w:num w:numId="166" w16cid:durableId="1307321986">
    <w:abstractNumId w:val="168"/>
  </w:num>
  <w:num w:numId="167" w16cid:durableId="1834250464">
    <w:abstractNumId w:val="328"/>
  </w:num>
  <w:num w:numId="168" w16cid:durableId="16199242">
    <w:abstractNumId w:val="529"/>
  </w:num>
  <w:num w:numId="169" w16cid:durableId="1027684487">
    <w:abstractNumId w:val="127"/>
  </w:num>
  <w:num w:numId="170" w16cid:durableId="1172716806">
    <w:abstractNumId w:val="248"/>
  </w:num>
  <w:num w:numId="171" w16cid:durableId="502429074">
    <w:abstractNumId w:val="153"/>
  </w:num>
  <w:num w:numId="172" w16cid:durableId="109862262">
    <w:abstractNumId w:val="462"/>
  </w:num>
  <w:num w:numId="173" w16cid:durableId="237831813">
    <w:abstractNumId w:val="327"/>
  </w:num>
  <w:num w:numId="174" w16cid:durableId="703529055">
    <w:abstractNumId w:val="39"/>
  </w:num>
  <w:num w:numId="175" w16cid:durableId="168300724">
    <w:abstractNumId w:val="292"/>
  </w:num>
  <w:num w:numId="176" w16cid:durableId="30808174">
    <w:abstractNumId w:val="96"/>
  </w:num>
  <w:num w:numId="177" w16cid:durableId="16931372">
    <w:abstractNumId w:val="390"/>
  </w:num>
  <w:num w:numId="178" w16cid:durableId="213781172">
    <w:abstractNumId w:val="533"/>
  </w:num>
  <w:num w:numId="179" w16cid:durableId="2022390275">
    <w:abstractNumId w:val="182"/>
  </w:num>
  <w:num w:numId="180" w16cid:durableId="2124612793">
    <w:abstractNumId w:val="46"/>
  </w:num>
  <w:num w:numId="181" w16cid:durableId="538057240">
    <w:abstractNumId w:val="433"/>
  </w:num>
  <w:num w:numId="182" w16cid:durableId="739211261">
    <w:abstractNumId w:val="404"/>
  </w:num>
  <w:num w:numId="183" w16cid:durableId="882405049">
    <w:abstractNumId w:val="156"/>
  </w:num>
  <w:num w:numId="184" w16cid:durableId="981040787">
    <w:abstractNumId w:val="535"/>
  </w:num>
  <w:num w:numId="185" w16cid:durableId="1493762342">
    <w:abstractNumId w:val="272"/>
  </w:num>
  <w:num w:numId="186" w16cid:durableId="1743330449">
    <w:abstractNumId w:val="212"/>
  </w:num>
  <w:num w:numId="187" w16cid:durableId="1189022350">
    <w:abstractNumId w:val="375"/>
  </w:num>
  <w:num w:numId="188" w16cid:durableId="1767074620">
    <w:abstractNumId w:val="183"/>
  </w:num>
  <w:num w:numId="189" w16cid:durableId="1807040638">
    <w:abstractNumId w:val="398"/>
  </w:num>
  <w:num w:numId="190" w16cid:durableId="887256072">
    <w:abstractNumId w:val="199"/>
  </w:num>
  <w:num w:numId="191" w16cid:durableId="1934391672">
    <w:abstractNumId w:val="291"/>
  </w:num>
  <w:num w:numId="192" w16cid:durableId="1665742386">
    <w:abstractNumId w:val="243"/>
  </w:num>
  <w:num w:numId="193" w16cid:durableId="535972801">
    <w:abstractNumId w:val="222"/>
  </w:num>
  <w:num w:numId="194" w16cid:durableId="203712817">
    <w:abstractNumId w:val="44"/>
  </w:num>
  <w:num w:numId="195" w16cid:durableId="343751539">
    <w:abstractNumId w:val="409"/>
  </w:num>
  <w:num w:numId="196" w16cid:durableId="156506683">
    <w:abstractNumId w:val="214"/>
  </w:num>
  <w:num w:numId="197" w16cid:durableId="1698500850">
    <w:abstractNumId w:val="467"/>
  </w:num>
  <w:num w:numId="198" w16cid:durableId="1574584470">
    <w:abstractNumId w:val="25"/>
  </w:num>
  <w:num w:numId="199" w16cid:durableId="962924588">
    <w:abstractNumId w:val="368"/>
  </w:num>
  <w:num w:numId="200" w16cid:durableId="5060070">
    <w:abstractNumId w:val="339"/>
  </w:num>
  <w:num w:numId="201" w16cid:durableId="741413935">
    <w:abstractNumId w:val="150"/>
  </w:num>
  <w:num w:numId="202" w16cid:durableId="1826437076">
    <w:abstractNumId w:val="344"/>
  </w:num>
  <w:num w:numId="203" w16cid:durableId="1687637221">
    <w:abstractNumId w:val="283"/>
  </w:num>
  <w:num w:numId="204" w16cid:durableId="263614637">
    <w:abstractNumId w:val="164"/>
  </w:num>
  <w:num w:numId="205" w16cid:durableId="1618366593">
    <w:abstractNumId w:val="195"/>
  </w:num>
  <w:num w:numId="206" w16cid:durableId="1342512119">
    <w:abstractNumId w:val="99"/>
  </w:num>
  <w:num w:numId="207" w16cid:durableId="1586839882">
    <w:abstractNumId w:val="72"/>
  </w:num>
  <w:num w:numId="208" w16cid:durableId="167255612">
    <w:abstractNumId w:val="342"/>
  </w:num>
  <w:num w:numId="209" w16cid:durableId="1359700724">
    <w:abstractNumId w:val="17"/>
  </w:num>
  <w:num w:numId="210" w16cid:durableId="1881821530">
    <w:abstractNumId w:val="364"/>
  </w:num>
  <w:num w:numId="211" w16cid:durableId="1220477467">
    <w:abstractNumId w:val="459"/>
  </w:num>
  <w:num w:numId="212" w16cid:durableId="603078333">
    <w:abstractNumId w:val="373"/>
  </w:num>
  <w:num w:numId="213" w16cid:durableId="1394818209">
    <w:abstractNumId w:val="539"/>
  </w:num>
  <w:num w:numId="214" w16cid:durableId="939340842">
    <w:abstractNumId w:val="530"/>
  </w:num>
  <w:num w:numId="215" w16cid:durableId="157229415">
    <w:abstractNumId w:val="317"/>
  </w:num>
  <w:num w:numId="216" w16cid:durableId="1174763746">
    <w:abstractNumId w:val="499"/>
  </w:num>
  <w:num w:numId="217" w16cid:durableId="194195477">
    <w:abstractNumId w:val="295"/>
  </w:num>
  <w:num w:numId="218" w16cid:durableId="2135564038">
    <w:abstractNumId w:val="432"/>
  </w:num>
  <w:num w:numId="219" w16cid:durableId="1994092513">
    <w:abstractNumId w:val="522"/>
  </w:num>
  <w:num w:numId="220" w16cid:durableId="708536059">
    <w:abstractNumId w:val="80"/>
  </w:num>
  <w:num w:numId="221" w16cid:durableId="406920363">
    <w:abstractNumId w:val="219"/>
  </w:num>
  <w:num w:numId="222" w16cid:durableId="267811783">
    <w:abstractNumId w:val="35"/>
  </w:num>
  <w:num w:numId="223" w16cid:durableId="1294168690">
    <w:abstractNumId w:val="139"/>
  </w:num>
  <w:num w:numId="224" w16cid:durableId="871891305">
    <w:abstractNumId w:val="500"/>
  </w:num>
  <w:num w:numId="225" w16cid:durableId="112749201">
    <w:abstractNumId w:val="76"/>
  </w:num>
  <w:num w:numId="226" w16cid:durableId="593516258">
    <w:abstractNumId w:val="43"/>
  </w:num>
  <w:num w:numId="227" w16cid:durableId="1304430544">
    <w:abstractNumId w:val="479"/>
  </w:num>
  <w:num w:numId="228" w16cid:durableId="549654629">
    <w:abstractNumId w:val="383"/>
  </w:num>
  <w:num w:numId="229" w16cid:durableId="647828847">
    <w:abstractNumId w:val="227"/>
  </w:num>
  <w:num w:numId="230" w16cid:durableId="325861101">
    <w:abstractNumId w:val="274"/>
  </w:num>
  <w:num w:numId="231" w16cid:durableId="1535656009">
    <w:abstractNumId w:val="213"/>
  </w:num>
  <w:num w:numId="232" w16cid:durableId="1246301518">
    <w:abstractNumId w:val="439"/>
  </w:num>
  <w:num w:numId="233" w16cid:durableId="221907398">
    <w:abstractNumId w:val="193"/>
  </w:num>
  <w:num w:numId="234" w16cid:durableId="1272400092">
    <w:abstractNumId w:val="279"/>
  </w:num>
  <w:num w:numId="235" w16cid:durableId="2114473244">
    <w:abstractNumId w:val="253"/>
  </w:num>
  <w:num w:numId="236" w16cid:durableId="1064179381">
    <w:abstractNumId w:val="503"/>
  </w:num>
  <w:num w:numId="237" w16cid:durableId="1217739182">
    <w:abstractNumId w:val="158"/>
  </w:num>
  <w:num w:numId="238" w16cid:durableId="1418794747">
    <w:abstractNumId w:val="85"/>
  </w:num>
  <w:num w:numId="239" w16cid:durableId="1172381347">
    <w:abstractNumId w:val="380"/>
  </w:num>
  <w:num w:numId="240" w16cid:durableId="953094176">
    <w:abstractNumId w:val="167"/>
  </w:num>
  <w:num w:numId="241" w16cid:durableId="809247809">
    <w:abstractNumId w:val="353"/>
  </w:num>
  <w:num w:numId="242" w16cid:durableId="114178038">
    <w:abstractNumId w:val="377"/>
  </w:num>
  <w:num w:numId="243" w16cid:durableId="884373398">
    <w:abstractNumId w:val="509"/>
  </w:num>
  <w:num w:numId="244" w16cid:durableId="1462118329">
    <w:abstractNumId w:val="374"/>
  </w:num>
  <w:num w:numId="245" w16cid:durableId="892540462">
    <w:abstractNumId w:val="91"/>
  </w:num>
  <w:num w:numId="246" w16cid:durableId="934557090">
    <w:abstractNumId w:val="484"/>
  </w:num>
  <w:num w:numId="247" w16cid:durableId="1667123941">
    <w:abstractNumId w:val="122"/>
  </w:num>
  <w:num w:numId="248" w16cid:durableId="2088725748">
    <w:abstractNumId w:val="498"/>
  </w:num>
  <w:num w:numId="249" w16cid:durableId="486670963">
    <w:abstractNumId w:val="537"/>
  </w:num>
  <w:num w:numId="250" w16cid:durableId="359163951">
    <w:abstractNumId w:val="38"/>
  </w:num>
  <w:num w:numId="251" w16cid:durableId="729109457">
    <w:abstractNumId w:val="189"/>
  </w:num>
  <w:num w:numId="252" w16cid:durableId="900676731">
    <w:abstractNumId w:val="237"/>
  </w:num>
  <w:num w:numId="253" w16cid:durableId="1354305287">
    <w:abstractNumId w:val="236"/>
  </w:num>
  <w:num w:numId="254" w16cid:durableId="1349481371">
    <w:abstractNumId w:val="250"/>
  </w:num>
  <w:num w:numId="255" w16cid:durableId="233200363">
    <w:abstractNumId w:val="455"/>
  </w:num>
  <w:num w:numId="256" w16cid:durableId="1386755104">
    <w:abstractNumId w:val="340"/>
  </w:num>
  <w:num w:numId="257" w16cid:durableId="169494282">
    <w:abstractNumId w:val="391"/>
  </w:num>
  <w:num w:numId="258" w16cid:durableId="2060861962">
    <w:abstractNumId w:val="258"/>
  </w:num>
  <w:num w:numId="259" w16cid:durableId="2095661543">
    <w:abstractNumId w:val="18"/>
  </w:num>
  <w:num w:numId="260" w16cid:durableId="1425808790">
    <w:abstractNumId w:val="361"/>
  </w:num>
  <w:num w:numId="261" w16cid:durableId="146363080">
    <w:abstractNumId w:val="23"/>
  </w:num>
  <w:num w:numId="262" w16cid:durableId="141848722">
    <w:abstractNumId w:val="89"/>
  </w:num>
  <w:num w:numId="263" w16cid:durableId="708847073">
    <w:abstractNumId w:val="427"/>
  </w:num>
  <w:num w:numId="264" w16cid:durableId="1306205033">
    <w:abstractNumId w:val="378"/>
  </w:num>
  <w:num w:numId="265" w16cid:durableId="1181822709">
    <w:abstractNumId w:val="437"/>
  </w:num>
  <w:num w:numId="266" w16cid:durableId="242448631">
    <w:abstractNumId w:val="161"/>
  </w:num>
  <w:num w:numId="267" w16cid:durableId="2017488756">
    <w:abstractNumId w:val="497"/>
  </w:num>
  <w:num w:numId="268" w16cid:durableId="1201090257">
    <w:abstractNumId w:val="34"/>
  </w:num>
  <w:num w:numId="269" w16cid:durableId="797996381">
    <w:abstractNumId w:val="338"/>
  </w:num>
  <w:num w:numId="270" w16cid:durableId="1144812668">
    <w:abstractNumId w:val="226"/>
  </w:num>
  <w:num w:numId="271" w16cid:durableId="1254977583">
    <w:abstractNumId w:val="536"/>
  </w:num>
  <w:num w:numId="272" w16cid:durableId="447509151">
    <w:abstractNumId w:val="103"/>
  </w:num>
  <w:num w:numId="273" w16cid:durableId="509638247">
    <w:abstractNumId w:val="33"/>
  </w:num>
  <w:num w:numId="274" w16cid:durableId="1215314478">
    <w:abstractNumId w:val="165"/>
  </w:num>
  <w:num w:numId="275" w16cid:durableId="1458796098">
    <w:abstractNumId w:val="174"/>
  </w:num>
  <w:num w:numId="276" w16cid:durableId="578255171">
    <w:abstractNumId w:val="125"/>
  </w:num>
  <w:num w:numId="277" w16cid:durableId="440303330">
    <w:abstractNumId w:val="325"/>
  </w:num>
  <w:num w:numId="278" w16cid:durableId="1866210217">
    <w:abstractNumId w:val="443"/>
  </w:num>
  <w:num w:numId="279" w16cid:durableId="1356737522">
    <w:abstractNumId w:val="405"/>
  </w:num>
  <w:num w:numId="280" w16cid:durableId="1614173098">
    <w:abstractNumId w:val="350"/>
  </w:num>
  <w:num w:numId="281" w16cid:durableId="1673485845">
    <w:abstractNumId w:val="525"/>
  </w:num>
  <w:num w:numId="282" w16cid:durableId="1332248466">
    <w:abstractNumId w:val="141"/>
  </w:num>
  <w:num w:numId="283" w16cid:durableId="672489051">
    <w:abstractNumId w:val="321"/>
  </w:num>
  <w:num w:numId="284" w16cid:durableId="1529369455">
    <w:abstractNumId w:val="79"/>
  </w:num>
  <w:num w:numId="285" w16cid:durableId="1219902807">
    <w:abstractNumId w:val="335"/>
  </w:num>
  <w:num w:numId="286" w16cid:durableId="1607810879">
    <w:abstractNumId w:val="115"/>
  </w:num>
  <w:num w:numId="287" w16cid:durableId="628169601">
    <w:abstractNumId w:val="228"/>
  </w:num>
  <w:num w:numId="288" w16cid:durableId="687633738">
    <w:abstractNumId w:val="431"/>
  </w:num>
  <w:num w:numId="289" w16cid:durableId="1500392396">
    <w:abstractNumId w:val="415"/>
  </w:num>
  <w:num w:numId="290" w16cid:durableId="1255625809">
    <w:abstractNumId w:val="396"/>
  </w:num>
  <w:num w:numId="291" w16cid:durableId="356085381">
    <w:abstractNumId w:val="406"/>
  </w:num>
  <w:num w:numId="292" w16cid:durableId="428702767">
    <w:abstractNumId w:val="267"/>
  </w:num>
  <w:num w:numId="293" w16cid:durableId="1294363767">
    <w:abstractNumId w:val="31"/>
  </w:num>
  <w:num w:numId="294" w16cid:durableId="914780855">
    <w:abstractNumId w:val="32"/>
  </w:num>
  <w:num w:numId="295" w16cid:durableId="1772705479">
    <w:abstractNumId w:val="27"/>
  </w:num>
  <w:num w:numId="296" w16cid:durableId="1369792187">
    <w:abstractNumId w:val="436"/>
  </w:num>
  <w:num w:numId="297" w16cid:durableId="758142285">
    <w:abstractNumId w:val="447"/>
  </w:num>
  <w:num w:numId="298" w16cid:durableId="1352606106">
    <w:abstractNumId w:val="249"/>
  </w:num>
  <w:num w:numId="299" w16cid:durableId="1506360105">
    <w:abstractNumId w:val="299"/>
  </w:num>
  <w:num w:numId="300" w16cid:durableId="2060086488">
    <w:abstractNumId w:val="326"/>
  </w:num>
  <w:num w:numId="301" w16cid:durableId="1177189844">
    <w:abstractNumId w:val="471"/>
  </w:num>
  <w:num w:numId="302" w16cid:durableId="1987316191">
    <w:abstractNumId w:val="493"/>
  </w:num>
  <w:num w:numId="303" w16cid:durableId="1910923813">
    <w:abstractNumId w:val="469"/>
  </w:num>
  <w:num w:numId="304" w16cid:durableId="772632870">
    <w:abstractNumId w:val="225"/>
  </w:num>
  <w:num w:numId="305" w16cid:durableId="177426525">
    <w:abstractNumId w:val="42"/>
  </w:num>
  <w:num w:numId="306" w16cid:durableId="1292906107">
    <w:abstractNumId w:val="55"/>
  </w:num>
  <w:num w:numId="307" w16cid:durableId="1922249258">
    <w:abstractNumId w:val="457"/>
  </w:num>
  <w:num w:numId="308" w16cid:durableId="1863007587">
    <w:abstractNumId w:val="22"/>
  </w:num>
  <w:num w:numId="309" w16cid:durableId="1649822535">
    <w:abstractNumId w:val="245"/>
  </w:num>
  <w:num w:numId="310" w16cid:durableId="1935701594">
    <w:abstractNumId w:val="170"/>
  </w:num>
  <w:num w:numId="311" w16cid:durableId="1893542846">
    <w:abstractNumId w:val="265"/>
  </w:num>
  <w:num w:numId="312" w16cid:durableId="2077891353">
    <w:abstractNumId w:val="104"/>
  </w:num>
  <w:num w:numId="313" w16cid:durableId="786972873">
    <w:abstractNumId w:val="304"/>
  </w:num>
  <w:num w:numId="314" w16cid:durableId="1765608947">
    <w:abstractNumId w:val="84"/>
  </w:num>
  <w:num w:numId="315" w16cid:durableId="2052532121">
    <w:abstractNumId w:val="351"/>
  </w:num>
  <w:num w:numId="316" w16cid:durableId="99572450">
    <w:abstractNumId w:val="489"/>
  </w:num>
  <w:num w:numId="317" w16cid:durableId="2100564390">
    <w:abstractNumId w:val="105"/>
  </w:num>
  <w:num w:numId="318" w16cid:durableId="175193333">
    <w:abstractNumId w:val="330"/>
  </w:num>
  <w:num w:numId="319" w16cid:durableId="356660309">
    <w:abstractNumId w:val="385"/>
  </w:num>
  <w:num w:numId="320" w16cid:durableId="1004893707">
    <w:abstractNumId w:val="197"/>
  </w:num>
  <w:num w:numId="321" w16cid:durableId="1121920112">
    <w:abstractNumId w:val="343"/>
  </w:num>
  <w:num w:numId="322" w16cid:durableId="1789815852">
    <w:abstractNumId w:val="363"/>
  </w:num>
  <w:num w:numId="323" w16cid:durableId="1027636468">
    <w:abstractNumId w:val="221"/>
  </w:num>
  <w:num w:numId="324" w16cid:durableId="257446172">
    <w:abstractNumId w:val="323"/>
  </w:num>
  <w:num w:numId="325" w16cid:durableId="1554274424">
    <w:abstractNumId w:val="185"/>
  </w:num>
  <w:num w:numId="326" w16cid:durableId="528374929">
    <w:abstractNumId w:val="294"/>
  </w:num>
  <w:num w:numId="327" w16cid:durableId="233513507">
    <w:abstractNumId w:val="100"/>
  </w:num>
  <w:num w:numId="328" w16cid:durableId="1854025387">
    <w:abstractNumId w:val="411"/>
  </w:num>
  <w:num w:numId="329" w16cid:durableId="603924198">
    <w:abstractNumId w:val="421"/>
  </w:num>
  <w:num w:numId="330" w16cid:durableId="36663360">
    <w:abstractNumId w:val="241"/>
  </w:num>
  <w:num w:numId="331" w16cid:durableId="1589844955">
    <w:abstractNumId w:val="468"/>
  </w:num>
  <w:num w:numId="332" w16cid:durableId="1003165306">
    <w:abstractNumId w:val="505"/>
  </w:num>
  <w:num w:numId="333" w16cid:durableId="107360224">
    <w:abstractNumId w:val="282"/>
  </w:num>
  <w:num w:numId="334" w16cid:durableId="153643702">
    <w:abstractNumId w:val="54"/>
  </w:num>
  <w:num w:numId="335" w16cid:durableId="1435006960">
    <w:abstractNumId w:val="77"/>
  </w:num>
  <w:num w:numId="336" w16cid:durableId="1192378644">
    <w:abstractNumId w:val="426"/>
  </w:num>
  <w:num w:numId="337" w16cid:durableId="837380821">
    <w:abstractNumId w:val="301"/>
  </w:num>
  <w:num w:numId="338" w16cid:durableId="253637359">
    <w:abstractNumId w:val="534"/>
  </w:num>
  <w:num w:numId="339" w16cid:durableId="935551755">
    <w:abstractNumId w:val="417"/>
  </w:num>
  <w:num w:numId="340" w16cid:durableId="1251546877">
    <w:abstractNumId w:val="26"/>
  </w:num>
  <w:num w:numId="341" w16cid:durableId="1282683108">
    <w:abstractNumId w:val="152"/>
  </w:num>
  <w:num w:numId="342" w16cid:durableId="1579747007">
    <w:abstractNumId w:val="314"/>
  </w:num>
  <w:num w:numId="343" w16cid:durableId="1326711577">
    <w:abstractNumId w:val="208"/>
  </w:num>
  <w:num w:numId="344" w16cid:durableId="21322770">
    <w:abstractNumId w:val="482"/>
  </w:num>
  <w:num w:numId="345" w16cid:durableId="1072460105">
    <w:abstractNumId w:val="286"/>
  </w:num>
  <w:num w:numId="346" w16cid:durableId="1216965913">
    <w:abstractNumId w:val="276"/>
  </w:num>
  <w:num w:numId="347" w16cid:durableId="1338970198">
    <w:abstractNumId w:val="306"/>
  </w:num>
  <w:num w:numId="348" w16cid:durableId="1183864653">
    <w:abstractNumId w:val="332"/>
  </w:num>
  <w:num w:numId="349" w16cid:durableId="1812554574">
    <w:abstractNumId w:val="298"/>
  </w:num>
  <w:num w:numId="350" w16cid:durableId="978608373">
    <w:abstractNumId w:val="504"/>
  </w:num>
  <w:num w:numId="351" w16cid:durableId="199905492">
    <w:abstractNumId w:val="371"/>
  </w:num>
  <w:num w:numId="352" w16cid:durableId="49809537">
    <w:abstractNumId w:val="358"/>
  </w:num>
  <w:num w:numId="353" w16cid:durableId="1831561384">
    <w:abstractNumId w:val="87"/>
  </w:num>
  <w:num w:numId="354" w16cid:durableId="2052270040">
    <w:abstractNumId w:val="331"/>
  </w:num>
  <w:num w:numId="355" w16cid:durableId="571476002">
    <w:abstractNumId w:val="381"/>
  </w:num>
  <w:num w:numId="356" w16cid:durableId="1443497354">
    <w:abstractNumId w:val="90"/>
  </w:num>
  <w:num w:numId="357" w16cid:durableId="2133404022">
    <w:abstractNumId w:val="520"/>
  </w:num>
  <w:num w:numId="358" w16cid:durableId="92018818">
    <w:abstractNumId w:val="53"/>
  </w:num>
  <w:num w:numId="359" w16cid:durableId="422068057">
    <w:abstractNumId w:val="263"/>
  </w:num>
  <w:num w:numId="360" w16cid:durableId="1921985987">
    <w:abstractNumId w:val="531"/>
  </w:num>
  <w:num w:numId="361" w16cid:durableId="2006546686">
    <w:abstractNumId w:val="280"/>
  </w:num>
  <w:num w:numId="362" w16cid:durableId="2058047844">
    <w:abstractNumId w:val="65"/>
  </w:num>
  <w:num w:numId="363" w16cid:durableId="1860655628">
    <w:abstractNumId w:val="281"/>
  </w:num>
  <w:num w:numId="364" w16cid:durableId="392654112">
    <w:abstractNumId w:val="269"/>
  </w:num>
  <w:num w:numId="365" w16cid:durableId="213665227">
    <w:abstractNumId w:val="403"/>
  </w:num>
  <w:num w:numId="366" w16cid:durableId="1540118681">
    <w:abstractNumId w:val="132"/>
  </w:num>
  <w:num w:numId="367" w16cid:durableId="1506552511">
    <w:abstractNumId w:val="172"/>
  </w:num>
  <w:num w:numId="368" w16cid:durableId="1493526220">
    <w:abstractNumId w:val="211"/>
  </w:num>
  <w:num w:numId="369" w16cid:durableId="2014910540">
    <w:abstractNumId w:val="118"/>
  </w:num>
  <w:num w:numId="370" w16cid:durableId="2129350179">
    <w:abstractNumId w:val="238"/>
  </w:num>
  <w:num w:numId="371" w16cid:durableId="1844082704">
    <w:abstractNumId w:val="192"/>
  </w:num>
  <w:num w:numId="372" w16cid:durableId="504519301">
    <w:abstractNumId w:val="134"/>
  </w:num>
  <w:num w:numId="373" w16cid:durableId="1788893909">
    <w:abstractNumId w:val="230"/>
  </w:num>
  <w:num w:numId="374" w16cid:durableId="119417284">
    <w:abstractNumId w:val="461"/>
  </w:num>
  <w:num w:numId="375" w16cid:durableId="912619631">
    <w:abstractNumId w:val="229"/>
  </w:num>
  <w:num w:numId="376" w16cid:durableId="2016178156">
    <w:abstractNumId w:val="57"/>
  </w:num>
  <w:num w:numId="377" w16cid:durableId="1267470738">
    <w:abstractNumId w:val="423"/>
  </w:num>
  <w:num w:numId="378" w16cid:durableId="870846856">
    <w:abstractNumId w:val="101"/>
  </w:num>
  <w:num w:numId="379" w16cid:durableId="68382999">
    <w:abstractNumId w:val="109"/>
  </w:num>
  <w:num w:numId="380" w16cid:durableId="1361396102">
    <w:abstractNumId w:val="528"/>
  </w:num>
  <w:num w:numId="381" w16cid:durableId="1371690215">
    <w:abstractNumId w:val="51"/>
  </w:num>
  <w:num w:numId="382" w16cid:durableId="1244685939">
    <w:abstractNumId w:val="215"/>
  </w:num>
  <w:num w:numId="383" w16cid:durableId="658577548">
    <w:abstractNumId w:val="320"/>
  </w:num>
  <w:num w:numId="384" w16cid:durableId="593827699">
    <w:abstractNumId w:val="460"/>
  </w:num>
  <w:num w:numId="385" w16cid:durableId="1647662980">
    <w:abstractNumId w:val="305"/>
  </w:num>
  <w:num w:numId="386" w16cid:durableId="1392461600">
    <w:abstractNumId w:val="277"/>
  </w:num>
  <w:num w:numId="387" w16cid:durableId="1488939526">
    <w:abstractNumId w:val="387"/>
  </w:num>
  <w:num w:numId="388" w16cid:durableId="31073625">
    <w:abstractNumId w:val="300"/>
  </w:num>
  <w:num w:numId="389" w16cid:durableId="1666588938">
    <w:abstractNumId w:val="16"/>
  </w:num>
  <w:num w:numId="390" w16cid:durableId="1766226797">
    <w:abstractNumId w:val="162"/>
  </w:num>
  <w:num w:numId="391" w16cid:durableId="1998261174">
    <w:abstractNumId w:val="506"/>
  </w:num>
  <w:num w:numId="392" w16cid:durableId="1928079976">
    <w:abstractNumId w:val="429"/>
  </w:num>
  <w:num w:numId="393" w16cid:durableId="587541379">
    <w:abstractNumId w:val="388"/>
  </w:num>
  <w:num w:numId="394" w16cid:durableId="1436824679">
    <w:abstractNumId w:val="451"/>
  </w:num>
  <w:num w:numId="395" w16cid:durableId="2089961863">
    <w:abstractNumId w:val="296"/>
  </w:num>
  <w:num w:numId="396" w16cid:durableId="12154217">
    <w:abstractNumId w:val="285"/>
  </w:num>
  <w:num w:numId="397" w16cid:durableId="1317299312">
    <w:abstractNumId w:val="526"/>
  </w:num>
  <w:num w:numId="398" w16cid:durableId="660811190">
    <w:abstractNumId w:val="472"/>
  </w:num>
  <w:num w:numId="399" w16cid:durableId="1658536397">
    <w:abstractNumId w:val="466"/>
  </w:num>
  <w:num w:numId="400" w16cid:durableId="590508161">
    <w:abstractNumId w:val="110"/>
  </w:num>
  <w:num w:numId="401" w16cid:durableId="440684634">
    <w:abstractNumId w:val="302"/>
  </w:num>
  <w:num w:numId="402" w16cid:durableId="804158922">
    <w:abstractNumId w:val="318"/>
  </w:num>
  <w:num w:numId="403" w16cid:durableId="1285691210">
    <w:abstractNumId w:val="40"/>
  </w:num>
  <w:num w:numId="404" w16cid:durableId="875433965">
    <w:abstractNumId w:val="149"/>
  </w:num>
  <w:num w:numId="405" w16cid:durableId="1617977716">
    <w:abstractNumId w:val="235"/>
  </w:num>
  <w:num w:numId="406" w16cid:durableId="1475827243">
    <w:abstractNumId w:val="473"/>
  </w:num>
  <w:num w:numId="407" w16cid:durableId="491337964">
    <w:abstractNumId w:val="19"/>
  </w:num>
  <w:num w:numId="408" w16cid:durableId="755128486">
    <w:abstractNumId w:val="413"/>
  </w:num>
  <w:num w:numId="409" w16cid:durableId="248470248">
    <w:abstractNumId w:val="232"/>
  </w:num>
  <w:num w:numId="410" w16cid:durableId="1119641775">
    <w:abstractNumId w:val="256"/>
  </w:num>
  <w:num w:numId="411" w16cid:durableId="1206521441">
    <w:abstractNumId w:val="435"/>
  </w:num>
  <w:num w:numId="412" w16cid:durableId="1048189244">
    <w:abstractNumId w:val="24"/>
  </w:num>
  <w:num w:numId="413" w16cid:durableId="1449161748">
    <w:abstractNumId w:val="206"/>
  </w:num>
  <w:num w:numId="414" w16cid:durableId="9532568">
    <w:abstractNumId w:val="424"/>
  </w:num>
  <w:num w:numId="415" w16cid:durableId="539976039">
    <w:abstractNumId w:val="311"/>
  </w:num>
  <w:num w:numId="416" w16cid:durableId="796725840">
    <w:abstractNumId w:val="30"/>
  </w:num>
  <w:num w:numId="417" w16cid:durableId="348604391">
    <w:abstractNumId w:val="200"/>
  </w:num>
  <w:num w:numId="418" w16cid:durableId="2138719651">
    <w:abstractNumId w:val="519"/>
  </w:num>
  <w:num w:numId="419" w16cid:durableId="2086370788">
    <w:abstractNumId w:val="329"/>
  </w:num>
  <w:num w:numId="420" w16cid:durableId="1793356703">
    <w:abstractNumId w:val="401"/>
  </w:num>
  <w:num w:numId="421" w16cid:durableId="619649036">
    <w:abstractNumId w:val="217"/>
  </w:num>
  <w:num w:numId="422" w16cid:durableId="1111323039">
    <w:abstractNumId w:val="271"/>
  </w:num>
  <w:num w:numId="423" w16cid:durableId="1591084454">
    <w:abstractNumId w:val="262"/>
  </w:num>
  <w:num w:numId="424" w16cid:durableId="1860970845">
    <w:abstractNumId w:val="445"/>
  </w:num>
  <w:num w:numId="425" w16cid:durableId="441147195">
    <w:abstractNumId w:val="144"/>
  </w:num>
  <w:num w:numId="426" w16cid:durableId="2019774624">
    <w:abstractNumId w:val="116"/>
  </w:num>
  <w:num w:numId="427" w16cid:durableId="1695498938">
    <w:abstractNumId w:val="61"/>
  </w:num>
  <w:num w:numId="428" w16cid:durableId="1956987455">
    <w:abstractNumId w:val="142"/>
  </w:num>
  <w:num w:numId="429" w16cid:durableId="143395302">
    <w:abstractNumId w:val="178"/>
  </w:num>
  <w:num w:numId="430" w16cid:durableId="925041996">
    <w:abstractNumId w:val="510"/>
  </w:num>
  <w:num w:numId="431" w16cid:durableId="1473595888">
    <w:abstractNumId w:val="453"/>
  </w:num>
  <w:num w:numId="432" w16cid:durableId="1907185598">
    <w:abstractNumId w:val="261"/>
  </w:num>
  <w:num w:numId="433" w16cid:durableId="2050372780">
    <w:abstractNumId w:val="392"/>
  </w:num>
  <w:num w:numId="434" w16cid:durableId="274756843">
    <w:abstractNumId w:val="171"/>
  </w:num>
  <w:num w:numId="435" w16cid:durableId="1637028784">
    <w:abstractNumId w:val="143"/>
  </w:num>
  <w:num w:numId="436" w16cid:durableId="2044792671">
    <w:abstractNumId w:val="440"/>
  </w:num>
  <w:num w:numId="437" w16cid:durableId="1634017381">
    <w:abstractNumId w:val="419"/>
  </w:num>
  <w:num w:numId="438" w16cid:durableId="1072965305">
    <w:abstractNumId w:val="194"/>
  </w:num>
  <w:num w:numId="439" w16cid:durableId="1226064360">
    <w:abstractNumId w:val="290"/>
  </w:num>
  <w:num w:numId="440" w16cid:durableId="74010574">
    <w:abstractNumId w:val="163"/>
  </w:num>
  <w:num w:numId="441" w16cid:durableId="1552423044">
    <w:abstractNumId w:val="313"/>
  </w:num>
  <w:num w:numId="442" w16cid:durableId="405230769">
    <w:abstractNumId w:val="159"/>
  </w:num>
  <w:num w:numId="443" w16cid:durableId="134957271">
    <w:abstractNumId w:val="400"/>
  </w:num>
  <w:num w:numId="444" w16cid:durableId="789781681">
    <w:abstractNumId w:val="121"/>
  </w:num>
  <w:num w:numId="445" w16cid:durableId="1223712590">
    <w:abstractNumId w:val="356"/>
  </w:num>
  <w:num w:numId="446" w16cid:durableId="2132088647">
    <w:abstractNumId w:val="78"/>
  </w:num>
  <w:num w:numId="447" w16cid:durableId="1665160691">
    <w:abstractNumId w:val="130"/>
  </w:num>
  <w:num w:numId="448" w16cid:durableId="1501694677">
    <w:abstractNumId w:val="145"/>
  </w:num>
  <w:num w:numId="449" w16cid:durableId="545338174">
    <w:abstractNumId w:val="239"/>
  </w:num>
  <w:num w:numId="450" w16cid:durableId="415784837">
    <w:abstractNumId w:val="97"/>
  </w:num>
  <w:num w:numId="451" w16cid:durableId="356591015">
    <w:abstractNumId w:val="490"/>
  </w:num>
  <w:num w:numId="452" w16cid:durableId="1694917165">
    <w:abstractNumId w:val="205"/>
  </w:num>
  <w:num w:numId="453" w16cid:durableId="1574658436">
    <w:abstractNumId w:val="198"/>
  </w:num>
  <w:num w:numId="454" w16cid:durableId="315182433">
    <w:abstractNumId w:val="399"/>
  </w:num>
  <w:num w:numId="455" w16cid:durableId="342098519">
    <w:abstractNumId w:val="372"/>
  </w:num>
  <w:num w:numId="456" w16cid:durableId="1579897689">
    <w:abstractNumId w:val="444"/>
  </w:num>
  <w:num w:numId="457" w16cid:durableId="2101759048">
    <w:abstractNumId w:val="337"/>
  </w:num>
  <w:num w:numId="458" w16cid:durableId="628172440">
    <w:abstractNumId w:val="114"/>
  </w:num>
  <w:num w:numId="459" w16cid:durableId="1439061817">
    <w:abstractNumId w:val="367"/>
  </w:num>
  <w:num w:numId="460" w16cid:durableId="1868905379">
    <w:abstractNumId w:val="485"/>
  </w:num>
  <w:num w:numId="461" w16cid:durableId="729351217">
    <w:abstractNumId w:val="108"/>
  </w:num>
  <w:num w:numId="462" w16cid:durableId="836384030">
    <w:abstractNumId w:val="69"/>
  </w:num>
  <w:num w:numId="463" w16cid:durableId="20015565">
    <w:abstractNumId w:val="463"/>
  </w:num>
  <w:num w:numId="464" w16cid:durableId="1863006471">
    <w:abstractNumId w:val="136"/>
  </w:num>
  <w:num w:numId="465" w16cid:durableId="299238228">
    <w:abstractNumId w:val="63"/>
  </w:num>
  <w:num w:numId="466" w16cid:durableId="1143963320">
    <w:abstractNumId w:val="450"/>
  </w:num>
  <w:num w:numId="467" w16cid:durableId="125199370">
    <w:abstractNumId w:val="218"/>
  </w:num>
  <w:num w:numId="468" w16cid:durableId="2002394080">
    <w:abstractNumId w:val="93"/>
  </w:num>
  <w:num w:numId="469" w16cid:durableId="1594706271">
    <w:abstractNumId w:val="52"/>
  </w:num>
  <w:num w:numId="470" w16cid:durableId="425543665">
    <w:abstractNumId w:val="284"/>
  </w:num>
  <w:num w:numId="471" w16cid:durableId="2135558518">
    <w:abstractNumId w:val="128"/>
  </w:num>
  <w:num w:numId="472" w16cid:durableId="647396443">
    <w:abstractNumId w:val="307"/>
  </w:num>
  <w:num w:numId="473" w16cid:durableId="1963918801">
    <w:abstractNumId w:val="289"/>
  </w:num>
  <w:num w:numId="474" w16cid:durableId="1491095740">
    <w:abstractNumId w:val="278"/>
  </w:num>
  <w:num w:numId="475" w16cid:durableId="868643992">
    <w:abstractNumId w:val="521"/>
  </w:num>
  <w:num w:numId="476" w16cid:durableId="430048923">
    <w:abstractNumId w:val="131"/>
  </w:num>
  <w:num w:numId="477" w16cid:durableId="467475652">
    <w:abstractNumId w:val="186"/>
  </w:num>
  <w:num w:numId="478" w16cid:durableId="286740316">
    <w:abstractNumId w:val="352"/>
  </w:num>
  <w:num w:numId="479" w16cid:durableId="1796832230">
    <w:abstractNumId w:val="288"/>
  </w:num>
  <w:num w:numId="480" w16cid:durableId="1263565456">
    <w:abstractNumId w:val="37"/>
  </w:num>
  <w:num w:numId="481" w16cid:durableId="1139306532">
    <w:abstractNumId w:val="407"/>
  </w:num>
  <w:num w:numId="482" w16cid:durableId="376468322">
    <w:abstractNumId w:val="475"/>
  </w:num>
  <w:num w:numId="483" w16cid:durableId="1614479650">
    <w:abstractNumId w:val="257"/>
  </w:num>
  <w:num w:numId="484" w16cid:durableId="145515035">
    <w:abstractNumId w:val="349"/>
  </w:num>
  <w:num w:numId="485" w16cid:durableId="1633168938">
    <w:abstractNumId w:val="507"/>
  </w:num>
  <w:num w:numId="486" w16cid:durableId="405879676">
    <w:abstractNumId w:val="242"/>
  </w:num>
  <w:num w:numId="487" w16cid:durableId="1794907964">
    <w:abstractNumId w:val="324"/>
  </w:num>
  <w:num w:numId="488" w16cid:durableId="2048215403">
    <w:abstractNumId w:val="418"/>
  </w:num>
  <w:num w:numId="489" w16cid:durableId="1186404567">
    <w:abstractNumId w:val="260"/>
  </w:num>
  <w:num w:numId="490" w16cid:durableId="617108250">
    <w:abstractNumId w:val="224"/>
  </w:num>
  <w:num w:numId="491" w16cid:durableId="1433744441">
    <w:abstractNumId w:val="216"/>
  </w:num>
  <w:num w:numId="492" w16cid:durableId="1043480383">
    <w:abstractNumId w:val="369"/>
  </w:num>
  <w:num w:numId="493" w16cid:durableId="778987691">
    <w:abstractNumId w:val="190"/>
  </w:num>
  <w:num w:numId="494" w16cid:durableId="1570187564">
    <w:abstractNumId w:val="247"/>
  </w:num>
  <w:num w:numId="495" w16cid:durableId="1858537431">
    <w:abstractNumId w:val="137"/>
  </w:num>
  <w:num w:numId="496" w16cid:durableId="1730954908">
    <w:abstractNumId w:val="449"/>
  </w:num>
  <w:num w:numId="497" w16cid:durableId="405078054">
    <w:abstractNumId w:val="47"/>
  </w:num>
  <w:num w:numId="498" w16cid:durableId="137043219">
    <w:abstractNumId w:val="422"/>
  </w:num>
  <w:num w:numId="499" w16cid:durableId="513344814">
    <w:abstractNumId w:val="45"/>
  </w:num>
  <w:num w:numId="500" w16cid:durableId="1868908177">
    <w:abstractNumId w:val="491"/>
  </w:num>
  <w:num w:numId="501" w16cid:durableId="1802528688">
    <w:abstractNumId w:val="420"/>
  </w:num>
  <w:num w:numId="502" w16cid:durableId="919755648">
    <w:abstractNumId w:val="71"/>
  </w:num>
  <w:num w:numId="503" w16cid:durableId="1037436621">
    <w:abstractNumId w:val="29"/>
  </w:num>
  <w:num w:numId="504" w16cid:durableId="1554002743">
    <w:abstractNumId w:val="67"/>
  </w:num>
  <w:num w:numId="505" w16cid:durableId="1140464897">
    <w:abstractNumId w:val="56"/>
  </w:num>
  <w:num w:numId="506" w16cid:durableId="1480030119">
    <w:abstractNumId w:val="362"/>
  </w:num>
  <w:num w:numId="507" w16cid:durableId="1785005371">
    <w:abstractNumId w:val="527"/>
  </w:num>
  <w:num w:numId="508" w16cid:durableId="1344671715">
    <w:abstractNumId w:val="370"/>
  </w:num>
  <w:num w:numId="509" w16cid:durableId="39329636">
    <w:abstractNumId w:val="133"/>
  </w:num>
  <w:num w:numId="510" w16cid:durableId="772748909">
    <w:abstractNumId w:val="464"/>
  </w:num>
  <w:num w:numId="511" w16cid:durableId="46026891">
    <w:abstractNumId w:val="496"/>
  </w:num>
  <w:num w:numId="512" w16cid:durableId="1801999488">
    <w:abstractNumId w:val="196"/>
  </w:num>
  <w:num w:numId="513" w16cid:durableId="686367602">
    <w:abstractNumId w:val="41"/>
  </w:num>
  <w:num w:numId="514" w16cid:durableId="1689257135">
    <w:abstractNumId w:val="95"/>
  </w:num>
  <w:num w:numId="515" w16cid:durableId="1495414223">
    <w:abstractNumId w:val="376"/>
  </w:num>
  <w:num w:numId="516" w16cid:durableId="336736663">
    <w:abstractNumId w:val="88"/>
  </w:num>
  <w:num w:numId="517" w16cid:durableId="772241740">
    <w:abstractNumId w:val="148"/>
  </w:num>
  <w:num w:numId="518" w16cid:durableId="204760977">
    <w:abstractNumId w:val="204"/>
  </w:num>
  <w:num w:numId="519" w16cid:durableId="2138833743">
    <w:abstractNumId w:val="21"/>
  </w:num>
  <w:num w:numId="520" w16cid:durableId="605890081">
    <w:abstractNumId w:val="113"/>
  </w:num>
  <w:num w:numId="521" w16cid:durableId="1771271099">
    <w:abstractNumId w:val="454"/>
  </w:num>
  <w:num w:numId="522" w16cid:durableId="32506487">
    <w:abstractNumId w:val="82"/>
  </w:num>
  <w:num w:numId="523" w16cid:durableId="1179394218">
    <w:abstractNumId w:val="523"/>
  </w:num>
  <w:num w:numId="524" w16cid:durableId="218444273">
    <w:abstractNumId w:val="179"/>
  </w:num>
  <w:num w:numId="525" w16cid:durableId="66265833">
    <w:abstractNumId w:val="175"/>
  </w:num>
  <w:num w:numId="526" w16cid:durableId="954024814">
    <w:abstractNumId w:val="70"/>
  </w:num>
  <w:num w:numId="527" w16cid:durableId="1210797185">
    <w:abstractNumId w:val="252"/>
  </w:num>
  <w:num w:numId="528" w16cid:durableId="92437097">
    <w:abstractNumId w:val="210"/>
  </w:num>
  <w:num w:numId="529" w16cid:durableId="1609506723">
    <w:abstractNumId w:val="425"/>
  </w:num>
  <w:num w:numId="530" w16cid:durableId="196627630">
    <w:abstractNumId w:val="354"/>
  </w:num>
  <w:num w:numId="531" w16cid:durableId="1088039920">
    <w:abstractNumId w:val="501"/>
  </w:num>
  <w:num w:numId="532" w16cid:durableId="1222670508">
    <w:abstractNumId w:val="336"/>
  </w:num>
  <w:num w:numId="533" w16cid:durableId="1020545240">
    <w:abstractNumId w:val="333"/>
  </w:num>
  <w:num w:numId="534" w16cid:durableId="1667976587">
    <w:abstractNumId w:val="360"/>
  </w:num>
  <w:num w:numId="535" w16cid:durableId="1601599549">
    <w:abstractNumId w:val="28"/>
  </w:num>
  <w:num w:numId="536" w16cid:durableId="1264336977">
    <w:abstractNumId w:val="138"/>
  </w:num>
  <w:num w:numId="537" w16cid:durableId="573130861">
    <w:abstractNumId w:val="480"/>
  </w:num>
  <w:num w:numId="538" w16cid:durableId="1235776675">
    <w:abstractNumId w:val="246"/>
  </w:num>
  <w:num w:numId="539" w16cid:durableId="1318194205">
    <w:abstractNumId w:val="458"/>
  </w:num>
  <w:num w:numId="540" w16cid:durableId="732851655">
    <w:abstractNumId w:val="393"/>
  </w:num>
  <w:num w:numId="541" w16cid:durableId="1733430711">
    <w:abstractNumId w:val="312"/>
  </w:num>
  <w:num w:numId="542" w16cid:durableId="1996685883">
    <w:abstractNumId w:val="412"/>
  </w:num>
  <w:num w:numId="543" w16cid:durableId="1468477524">
    <w:abstractNumId w:val="231"/>
  </w:num>
  <w:numIdMacAtCleanup w:val="5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5F4"/>
    <w:rsid w:val="000003AD"/>
    <w:rsid w:val="00000A3A"/>
    <w:rsid w:val="00000EFC"/>
    <w:rsid w:val="00002AD4"/>
    <w:rsid w:val="0000336E"/>
    <w:rsid w:val="00003F6D"/>
    <w:rsid w:val="00005095"/>
    <w:rsid w:val="00006D84"/>
    <w:rsid w:val="00007574"/>
    <w:rsid w:val="00007A8B"/>
    <w:rsid w:val="00007AE3"/>
    <w:rsid w:val="00010186"/>
    <w:rsid w:val="00010365"/>
    <w:rsid w:val="000105AD"/>
    <w:rsid w:val="0001067E"/>
    <w:rsid w:val="000106AA"/>
    <w:rsid w:val="00010E7A"/>
    <w:rsid w:val="00011C9C"/>
    <w:rsid w:val="00011D46"/>
    <w:rsid w:val="00012013"/>
    <w:rsid w:val="00012779"/>
    <w:rsid w:val="00012A32"/>
    <w:rsid w:val="00012E23"/>
    <w:rsid w:val="00013A85"/>
    <w:rsid w:val="00013AA5"/>
    <w:rsid w:val="00014F73"/>
    <w:rsid w:val="000226AE"/>
    <w:rsid w:val="0002288C"/>
    <w:rsid w:val="00022E63"/>
    <w:rsid w:val="000235A3"/>
    <w:rsid w:val="00024593"/>
    <w:rsid w:val="00024C4F"/>
    <w:rsid w:val="00026760"/>
    <w:rsid w:val="000272B7"/>
    <w:rsid w:val="00027458"/>
    <w:rsid w:val="000276EF"/>
    <w:rsid w:val="00027F36"/>
    <w:rsid w:val="00030BD4"/>
    <w:rsid w:val="000318FE"/>
    <w:rsid w:val="00031C75"/>
    <w:rsid w:val="00032740"/>
    <w:rsid w:val="000356E3"/>
    <w:rsid w:val="00037521"/>
    <w:rsid w:val="00037F7E"/>
    <w:rsid w:val="0004155B"/>
    <w:rsid w:val="0004197F"/>
    <w:rsid w:val="000426B6"/>
    <w:rsid w:val="00043D28"/>
    <w:rsid w:val="00044E23"/>
    <w:rsid w:val="00044FA6"/>
    <w:rsid w:val="00045806"/>
    <w:rsid w:val="00046139"/>
    <w:rsid w:val="00046331"/>
    <w:rsid w:val="000467B7"/>
    <w:rsid w:val="00050012"/>
    <w:rsid w:val="000507C5"/>
    <w:rsid w:val="000508CF"/>
    <w:rsid w:val="00050B89"/>
    <w:rsid w:val="000517EB"/>
    <w:rsid w:val="0005255C"/>
    <w:rsid w:val="00052A08"/>
    <w:rsid w:val="00052ADF"/>
    <w:rsid w:val="00052B27"/>
    <w:rsid w:val="00053E45"/>
    <w:rsid w:val="000548E8"/>
    <w:rsid w:val="00056C77"/>
    <w:rsid w:val="00056FAE"/>
    <w:rsid w:val="000575EB"/>
    <w:rsid w:val="00057B40"/>
    <w:rsid w:val="00060091"/>
    <w:rsid w:val="0006174B"/>
    <w:rsid w:val="000617BC"/>
    <w:rsid w:val="00063F71"/>
    <w:rsid w:val="00066059"/>
    <w:rsid w:val="00067FBB"/>
    <w:rsid w:val="00071874"/>
    <w:rsid w:val="00071D8D"/>
    <w:rsid w:val="00072883"/>
    <w:rsid w:val="00073A55"/>
    <w:rsid w:val="00073D1A"/>
    <w:rsid w:val="00074404"/>
    <w:rsid w:val="00075259"/>
    <w:rsid w:val="00075991"/>
    <w:rsid w:val="00076B69"/>
    <w:rsid w:val="0007723F"/>
    <w:rsid w:val="0007771E"/>
    <w:rsid w:val="0007775C"/>
    <w:rsid w:val="000801AF"/>
    <w:rsid w:val="00080376"/>
    <w:rsid w:val="000809BB"/>
    <w:rsid w:val="00080AD8"/>
    <w:rsid w:val="00083E61"/>
    <w:rsid w:val="0008486D"/>
    <w:rsid w:val="00085102"/>
    <w:rsid w:val="0008607C"/>
    <w:rsid w:val="00087192"/>
    <w:rsid w:val="00087BEA"/>
    <w:rsid w:val="00090031"/>
    <w:rsid w:val="000909A0"/>
    <w:rsid w:val="00091408"/>
    <w:rsid w:val="000916E4"/>
    <w:rsid w:val="00091A35"/>
    <w:rsid w:val="00091B08"/>
    <w:rsid w:val="00093C86"/>
    <w:rsid w:val="00094D1E"/>
    <w:rsid w:val="00095168"/>
    <w:rsid w:val="00095BE4"/>
    <w:rsid w:val="00095C4C"/>
    <w:rsid w:val="000967A6"/>
    <w:rsid w:val="000969E4"/>
    <w:rsid w:val="00097811"/>
    <w:rsid w:val="00097B22"/>
    <w:rsid w:val="00097B39"/>
    <w:rsid w:val="00097DE4"/>
    <w:rsid w:val="000A0F9F"/>
    <w:rsid w:val="000A1EE6"/>
    <w:rsid w:val="000A25F3"/>
    <w:rsid w:val="000A34BA"/>
    <w:rsid w:val="000A3CF8"/>
    <w:rsid w:val="000A3E9B"/>
    <w:rsid w:val="000A4265"/>
    <w:rsid w:val="000A558F"/>
    <w:rsid w:val="000A5FDB"/>
    <w:rsid w:val="000A6866"/>
    <w:rsid w:val="000A6A90"/>
    <w:rsid w:val="000A7EC4"/>
    <w:rsid w:val="000B1C63"/>
    <w:rsid w:val="000B350D"/>
    <w:rsid w:val="000B38AD"/>
    <w:rsid w:val="000B4EA4"/>
    <w:rsid w:val="000B5BC4"/>
    <w:rsid w:val="000B6829"/>
    <w:rsid w:val="000B68F7"/>
    <w:rsid w:val="000B6F4D"/>
    <w:rsid w:val="000C0426"/>
    <w:rsid w:val="000C0FDB"/>
    <w:rsid w:val="000C1471"/>
    <w:rsid w:val="000C1899"/>
    <w:rsid w:val="000C2C28"/>
    <w:rsid w:val="000C38BC"/>
    <w:rsid w:val="000C38FE"/>
    <w:rsid w:val="000C3D06"/>
    <w:rsid w:val="000C6A5D"/>
    <w:rsid w:val="000C6E3D"/>
    <w:rsid w:val="000C7D4A"/>
    <w:rsid w:val="000D23C6"/>
    <w:rsid w:val="000D320A"/>
    <w:rsid w:val="000D3282"/>
    <w:rsid w:val="000D429D"/>
    <w:rsid w:val="000D429E"/>
    <w:rsid w:val="000D4FAA"/>
    <w:rsid w:val="000D53F9"/>
    <w:rsid w:val="000D55B6"/>
    <w:rsid w:val="000D5DC4"/>
    <w:rsid w:val="000D6FE8"/>
    <w:rsid w:val="000D780C"/>
    <w:rsid w:val="000D7D84"/>
    <w:rsid w:val="000E0182"/>
    <w:rsid w:val="000E0A26"/>
    <w:rsid w:val="000E10F2"/>
    <w:rsid w:val="000E1537"/>
    <w:rsid w:val="000E1B41"/>
    <w:rsid w:val="000E504D"/>
    <w:rsid w:val="000E522D"/>
    <w:rsid w:val="000E6351"/>
    <w:rsid w:val="000E6E0D"/>
    <w:rsid w:val="000F047C"/>
    <w:rsid w:val="000F0E4B"/>
    <w:rsid w:val="000F0FB1"/>
    <w:rsid w:val="000F155B"/>
    <w:rsid w:val="000F23B1"/>
    <w:rsid w:val="000F341B"/>
    <w:rsid w:val="000F3937"/>
    <w:rsid w:val="000F3F4E"/>
    <w:rsid w:val="000F4161"/>
    <w:rsid w:val="000F4D18"/>
    <w:rsid w:val="000F4F04"/>
    <w:rsid w:val="000F6659"/>
    <w:rsid w:val="000F6C40"/>
    <w:rsid w:val="000F733A"/>
    <w:rsid w:val="000F7570"/>
    <w:rsid w:val="000F7E85"/>
    <w:rsid w:val="0010069B"/>
    <w:rsid w:val="00101A23"/>
    <w:rsid w:val="00101D0C"/>
    <w:rsid w:val="0010224E"/>
    <w:rsid w:val="0010260E"/>
    <w:rsid w:val="00102F14"/>
    <w:rsid w:val="001031E0"/>
    <w:rsid w:val="0010320E"/>
    <w:rsid w:val="00103DEB"/>
    <w:rsid w:val="00106625"/>
    <w:rsid w:val="00106E59"/>
    <w:rsid w:val="001107BD"/>
    <w:rsid w:val="001117FD"/>
    <w:rsid w:val="00112143"/>
    <w:rsid w:val="001124B6"/>
    <w:rsid w:val="00112B1B"/>
    <w:rsid w:val="00113578"/>
    <w:rsid w:val="00113A04"/>
    <w:rsid w:val="00113D69"/>
    <w:rsid w:val="0011496A"/>
    <w:rsid w:val="0011563E"/>
    <w:rsid w:val="001157DB"/>
    <w:rsid w:val="00117267"/>
    <w:rsid w:val="00121089"/>
    <w:rsid w:val="0012111F"/>
    <w:rsid w:val="00121729"/>
    <w:rsid w:val="00121DB4"/>
    <w:rsid w:val="00123187"/>
    <w:rsid w:val="00123385"/>
    <w:rsid w:val="00123597"/>
    <w:rsid w:val="001236E2"/>
    <w:rsid w:val="001243F6"/>
    <w:rsid w:val="0012461D"/>
    <w:rsid w:val="001249A7"/>
    <w:rsid w:val="00126E3B"/>
    <w:rsid w:val="00127168"/>
    <w:rsid w:val="00127180"/>
    <w:rsid w:val="00127B98"/>
    <w:rsid w:val="001309CB"/>
    <w:rsid w:val="00130FB5"/>
    <w:rsid w:val="00131199"/>
    <w:rsid w:val="001313CE"/>
    <w:rsid w:val="00131AFB"/>
    <w:rsid w:val="00131D17"/>
    <w:rsid w:val="00131F59"/>
    <w:rsid w:val="00133054"/>
    <w:rsid w:val="001342F6"/>
    <w:rsid w:val="00134EDC"/>
    <w:rsid w:val="001361BD"/>
    <w:rsid w:val="00136501"/>
    <w:rsid w:val="00136D09"/>
    <w:rsid w:val="0014076F"/>
    <w:rsid w:val="00141BB8"/>
    <w:rsid w:val="00141C98"/>
    <w:rsid w:val="001420AB"/>
    <w:rsid w:val="0014211C"/>
    <w:rsid w:val="001426C9"/>
    <w:rsid w:val="001437B5"/>
    <w:rsid w:val="00143B7A"/>
    <w:rsid w:val="00144E23"/>
    <w:rsid w:val="0014595F"/>
    <w:rsid w:val="00145A71"/>
    <w:rsid w:val="00145BDB"/>
    <w:rsid w:val="0014765B"/>
    <w:rsid w:val="00151FE4"/>
    <w:rsid w:val="0015230D"/>
    <w:rsid w:val="0015302E"/>
    <w:rsid w:val="00153C06"/>
    <w:rsid w:val="001541B5"/>
    <w:rsid w:val="00155339"/>
    <w:rsid w:val="00155C5A"/>
    <w:rsid w:val="001568F2"/>
    <w:rsid w:val="001574DC"/>
    <w:rsid w:val="00157526"/>
    <w:rsid w:val="0016106C"/>
    <w:rsid w:val="00161A0C"/>
    <w:rsid w:val="00161C2B"/>
    <w:rsid w:val="0016238B"/>
    <w:rsid w:val="00164B2F"/>
    <w:rsid w:val="00165061"/>
    <w:rsid w:val="00165775"/>
    <w:rsid w:val="00166C9A"/>
    <w:rsid w:val="00166FC3"/>
    <w:rsid w:val="0016765E"/>
    <w:rsid w:val="00167A35"/>
    <w:rsid w:val="001703F0"/>
    <w:rsid w:val="001710E6"/>
    <w:rsid w:val="0017127C"/>
    <w:rsid w:val="00171D5C"/>
    <w:rsid w:val="001726B0"/>
    <w:rsid w:val="00173387"/>
    <w:rsid w:val="00173DB0"/>
    <w:rsid w:val="001756AC"/>
    <w:rsid w:val="00175D97"/>
    <w:rsid w:val="001761E6"/>
    <w:rsid w:val="00176BED"/>
    <w:rsid w:val="001800FB"/>
    <w:rsid w:val="00181964"/>
    <w:rsid w:val="00182404"/>
    <w:rsid w:val="00182721"/>
    <w:rsid w:val="001827BC"/>
    <w:rsid w:val="001838B6"/>
    <w:rsid w:val="001841D2"/>
    <w:rsid w:val="001845EA"/>
    <w:rsid w:val="0018489D"/>
    <w:rsid w:val="0018492E"/>
    <w:rsid w:val="00185A54"/>
    <w:rsid w:val="001871C7"/>
    <w:rsid w:val="0018796C"/>
    <w:rsid w:val="00190852"/>
    <w:rsid w:val="00190886"/>
    <w:rsid w:val="00191EEA"/>
    <w:rsid w:val="00192F68"/>
    <w:rsid w:val="0019373F"/>
    <w:rsid w:val="00194AE8"/>
    <w:rsid w:val="00195517"/>
    <w:rsid w:val="00195FA4"/>
    <w:rsid w:val="0019607A"/>
    <w:rsid w:val="00196E29"/>
    <w:rsid w:val="00197448"/>
    <w:rsid w:val="001976BE"/>
    <w:rsid w:val="00197ED8"/>
    <w:rsid w:val="001A00EF"/>
    <w:rsid w:val="001A01B2"/>
    <w:rsid w:val="001A0555"/>
    <w:rsid w:val="001A06F0"/>
    <w:rsid w:val="001A3729"/>
    <w:rsid w:val="001A4CB2"/>
    <w:rsid w:val="001A4F6A"/>
    <w:rsid w:val="001A52BB"/>
    <w:rsid w:val="001A55C1"/>
    <w:rsid w:val="001A5631"/>
    <w:rsid w:val="001A5B56"/>
    <w:rsid w:val="001A604F"/>
    <w:rsid w:val="001A74CB"/>
    <w:rsid w:val="001B030A"/>
    <w:rsid w:val="001B03B7"/>
    <w:rsid w:val="001B0488"/>
    <w:rsid w:val="001B09C3"/>
    <w:rsid w:val="001B1147"/>
    <w:rsid w:val="001B18F5"/>
    <w:rsid w:val="001B1BD6"/>
    <w:rsid w:val="001B31B8"/>
    <w:rsid w:val="001B3CE2"/>
    <w:rsid w:val="001B464F"/>
    <w:rsid w:val="001B5C9D"/>
    <w:rsid w:val="001B641F"/>
    <w:rsid w:val="001C0368"/>
    <w:rsid w:val="001C1E20"/>
    <w:rsid w:val="001C20E2"/>
    <w:rsid w:val="001C217F"/>
    <w:rsid w:val="001C2534"/>
    <w:rsid w:val="001C26F1"/>
    <w:rsid w:val="001C29E4"/>
    <w:rsid w:val="001C2AF4"/>
    <w:rsid w:val="001C38ED"/>
    <w:rsid w:val="001C477D"/>
    <w:rsid w:val="001C4FE6"/>
    <w:rsid w:val="001C5807"/>
    <w:rsid w:val="001C662A"/>
    <w:rsid w:val="001D14C0"/>
    <w:rsid w:val="001D1593"/>
    <w:rsid w:val="001D174E"/>
    <w:rsid w:val="001D1D30"/>
    <w:rsid w:val="001D352A"/>
    <w:rsid w:val="001D3E05"/>
    <w:rsid w:val="001D3FC7"/>
    <w:rsid w:val="001D4CBC"/>
    <w:rsid w:val="001D5812"/>
    <w:rsid w:val="001D5B1A"/>
    <w:rsid w:val="001D640A"/>
    <w:rsid w:val="001D6697"/>
    <w:rsid w:val="001E01E5"/>
    <w:rsid w:val="001E08C6"/>
    <w:rsid w:val="001E0B0D"/>
    <w:rsid w:val="001E1358"/>
    <w:rsid w:val="001E2005"/>
    <w:rsid w:val="001E2F28"/>
    <w:rsid w:val="001E3A37"/>
    <w:rsid w:val="001E3D6E"/>
    <w:rsid w:val="001E45E2"/>
    <w:rsid w:val="001E46E5"/>
    <w:rsid w:val="001E5410"/>
    <w:rsid w:val="001E57E0"/>
    <w:rsid w:val="001E5928"/>
    <w:rsid w:val="001E7FCF"/>
    <w:rsid w:val="001F03E8"/>
    <w:rsid w:val="001F0C46"/>
    <w:rsid w:val="001F0DB7"/>
    <w:rsid w:val="001F225E"/>
    <w:rsid w:val="001F2D74"/>
    <w:rsid w:val="001F2F1D"/>
    <w:rsid w:val="001F3997"/>
    <w:rsid w:val="001F3A3F"/>
    <w:rsid w:val="001F4B4B"/>
    <w:rsid w:val="001F4B7C"/>
    <w:rsid w:val="001F534E"/>
    <w:rsid w:val="001F57AE"/>
    <w:rsid w:val="001F6636"/>
    <w:rsid w:val="001F7D8E"/>
    <w:rsid w:val="002003D6"/>
    <w:rsid w:val="00201FEC"/>
    <w:rsid w:val="00202321"/>
    <w:rsid w:val="00202EC8"/>
    <w:rsid w:val="00203134"/>
    <w:rsid w:val="002041D7"/>
    <w:rsid w:val="0020466A"/>
    <w:rsid w:val="002053ED"/>
    <w:rsid w:val="0020597E"/>
    <w:rsid w:val="002061A1"/>
    <w:rsid w:val="002062F7"/>
    <w:rsid w:val="002072A4"/>
    <w:rsid w:val="0020759E"/>
    <w:rsid w:val="00207D70"/>
    <w:rsid w:val="002102DB"/>
    <w:rsid w:val="00210702"/>
    <w:rsid w:val="00212898"/>
    <w:rsid w:val="00212A4C"/>
    <w:rsid w:val="002130CE"/>
    <w:rsid w:val="002134A8"/>
    <w:rsid w:val="002138E1"/>
    <w:rsid w:val="00213DFB"/>
    <w:rsid w:val="00214521"/>
    <w:rsid w:val="00214731"/>
    <w:rsid w:val="00220FAC"/>
    <w:rsid w:val="0022150D"/>
    <w:rsid w:val="00221905"/>
    <w:rsid w:val="00221AC5"/>
    <w:rsid w:val="00222CB6"/>
    <w:rsid w:val="002231A1"/>
    <w:rsid w:val="00223A6B"/>
    <w:rsid w:val="00224BBE"/>
    <w:rsid w:val="00224C18"/>
    <w:rsid w:val="00225FF4"/>
    <w:rsid w:val="00226694"/>
    <w:rsid w:val="00230AA1"/>
    <w:rsid w:val="00230F67"/>
    <w:rsid w:val="002312B7"/>
    <w:rsid w:val="00232F04"/>
    <w:rsid w:val="0023541F"/>
    <w:rsid w:val="00235DB3"/>
    <w:rsid w:val="00235E09"/>
    <w:rsid w:val="00235FCB"/>
    <w:rsid w:val="00236A7B"/>
    <w:rsid w:val="00237506"/>
    <w:rsid w:val="00240B44"/>
    <w:rsid w:val="002410D4"/>
    <w:rsid w:val="0024211E"/>
    <w:rsid w:val="00242982"/>
    <w:rsid w:val="00244157"/>
    <w:rsid w:val="00244548"/>
    <w:rsid w:val="00244951"/>
    <w:rsid w:val="00246EF5"/>
    <w:rsid w:val="00247892"/>
    <w:rsid w:val="002504F3"/>
    <w:rsid w:val="00251170"/>
    <w:rsid w:val="002513CB"/>
    <w:rsid w:val="00253344"/>
    <w:rsid w:val="00253DE4"/>
    <w:rsid w:val="0025449A"/>
    <w:rsid w:val="00254AD3"/>
    <w:rsid w:val="0025530B"/>
    <w:rsid w:val="002555E7"/>
    <w:rsid w:val="00255994"/>
    <w:rsid w:val="002566DC"/>
    <w:rsid w:val="00260720"/>
    <w:rsid w:val="00260E27"/>
    <w:rsid w:val="002617AB"/>
    <w:rsid w:val="002625E4"/>
    <w:rsid w:val="002634F0"/>
    <w:rsid w:val="00263583"/>
    <w:rsid w:val="002638B2"/>
    <w:rsid w:val="00264774"/>
    <w:rsid w:val="00264841"/>
    <w:rsid w:val="00265068"/>
    <w:rsid w:val="002657CE"/>
    <w:rsid w:val="002660EC"/>
    <w:rsid w:val="00266F58"/>
    <w:rsid w:val="00267280"/>
    <w:rsid w:val="00267B6C"/>
    <w:rsid w:val="00270CB3"/>
    <w:rsid w:val="0027263A"/>
    <w:rsid w:val="00273C34"/>
    <w:rsid w:val="0027424A"/>
    <w:rsid w:val="002744F9"/>
    <w:rsid w:val="00274C53"/>
    <w:rsid w:val="00275DD3"/>
    <w:rsid w:val="002766FB"/>
    <w:rsid w:val="0028061C"/>
    <w:rsid w:val="00281BF5"/>
    <w:rsid w:val="00281FB5"/>
    <w:rsid w:val="002822B4"/>
    <w:rsid w:val="0028307B"/>
    <w:rsid w:val="002836C7"/>
    <w:rsid w:val="00283E0A"/>
    <w:rsid w:val="00284F39"/>
    <w:rsid w:val="0028518C"/>
    <w:rsid w:val="002853C8"/>
    <w:rsid w:val="0028571C"/>
    <w:rsid w:val="002859B6"/>
    <w:rsid w:val="002864F6"/>
    <w:rsid w:val="00286FE9"/>
    <w:rsid w:val="00287964"/>
    <w:rsid w:val="00290498"/>
    <w:rsid w:val="00290607"/>
    <w:rsid w:val="00290C97"/>
    <w:rsid w:val="002925E3"/>
    <w:rsid w:val="00292C8F"/>
    <w:rsid w:val="00292F94"/>
    <w:rsid w:val="0029316E"/>
    <w:rsid w:val="00293D60"/>
    <w:rsid w:val="00293E56"/>
    <w:rsid w:val="00295151"/>
    <w:rsid w:val="00295411"/>
    <w:rsid w:val="002955FE"/>
    <w:rsid w:val="00295D5B"/>
    <w:rsid w:val="00295DD4"/>
    <w:rsid w:val="00296135"/>
    <w:rsid w:val="00296F33"/>
    <w:rsid w:val="002970B9"/>
    <w:rsid w:val="002971FC"/>
    <w:rsid w:val="0029751D"/>
    <w:rsid w:val="00297710"/>
    <w:rsid w:val="002977D7"/>
    <w:rsid w:val="00297F17"/>
    <w:rsid w:val="002A0630"/>
    <w:rsid w:val="002A12BF"/>
    <w:rsid w:val="002A264A"/>
    <w:rsid w:val="002A2AEB"/>
    <w:rsid w:val="002A577A"/>
    <w:rsid w:val="002A6603"/>
    <w:rsid w:val="002A6EAF"/>
    <w:rsid w:val="002A7375"/>
    <w:rsid w:val="002A794F"/>
    <w:rsid w:val="002B0D84"/>
    <w:rsid w:val="002B200E"/>
    <w:rsid w:val="002B2135"/>
    <w:rsid w:val="002B24AA"/>
    <w:rsid w:val="002B37BA"/>
    <w:rsid w:val="002B42EE"/>
    <w:rsid w:val="002B50DE"/>
    <w:rsid w:val="002B6533"/>
    <w:rsid w:val="002B71FA"/>
    <w:rsid w:val="002C0E56"/>
    <w:rsid w:val="002C1168"/>
    <w:rsid w:val="002C1175"/>
    <w:rsid w:val="002C181A"/>
    <w:rsid w:val="002C1CC6"/>
    <w:rsid w:val="002C1DB4"/>
    <w:rsid w:val="002C234E"/>
    <w:rsid w:val="002C23CC"/>
    <w:rsid w:val="002C2CAA"/>
    <w:rsid w:val="002C301C"/>
    <w:rsid w:val="002C302B"/>
    <w:rsid w:val="002C3E73"/>
    <w:rsid w:val="002C401C"/>
    <w:rsid w:val="002C4D4C"/>
    <w:rsid w:val="002C5464"/>
    <w:rsid w:val="002C55C4"/>
    <w:rsid w:val="002C6A2E"/>
    <w:rsid w:val="002C6B01"/>
    <w:rsid w:val="002C7153"/>
    <w:rsid w:val="002C7313"/>
    <w:rsid w:val="002C7E41"/>
    <w:rsid w:val="002D03FA"/>
    <w:rsid w:val="002D10E1"/>
    <w:rsid w:val="002D1DA5"/>
    <w:rsid w:val="002D28AA"/>
    <w:rsid w:val="002D306A"/>
    <w:rsid w:val="002D3172"/>
    <w:rsid w:val="002D322D"/>
    <w:rsid w:val="002D3823"/>
    <w:rsid w:val="002D3ADD"/>
    <w:rsid w:val="002D4AED"/>
    <w:rsid w:val="002D51B8"/>
    <w:rsid w:val="002D5CA6"/>
    <w:rsid w:val="002D5DCD"/>
    <w:rsid w:val="002D6DE4"/>
    <w:rsid w:val="002D782B"/>
    <w:rsid w:val="002D7A30"/>
    <w:rsid w:val="002E02F2"/>
    <w:rsid w:val="002E0CF2"/>
    <w:rsid w:val="002E179C"/>
    <w:rsid w:val="002E1C7E"/>
    <w:rsid w:val="002E29B8"/>
    <w:rsid w:val="002E2E5F"/>
    <w:rsid w:val="002E4728"/>
    <w:rsid w:val="002E4ACA"/>
    <w:rsid w:val="002E4E37"/>
    <w:rsid w:val="002E5C00"/>
    <w:rsid w:val="002E7944"/>
    <w:rsid w:val="002E7A54"/>
    <w:rsid w:val="002E7E6F"/>
    <w:rsid w:val="002F2815"/>
    <w:rsid w:val="002F3A4D"/>
    <w:rsid w:val="002F5105"/>
    <w:rsid w:val="002F5167"/>
    <w:rsid w:val="002F6907"/>
    <w:rsid w:val="002F7CCD"/>
    <w:rsid w:val="002F7F16"/>
    <w:rsid w:val="00300C16"/>
    <w:rsid w:val="00301D85"/>
    <w:rsid w:val="00301F69"/>
    <w:rsid w:val="00303F21"/>
    <w:rsid w:val="003045A6"/>
    <w:rsid w:val="00306143"/>
    <w:rsid w:val="0030692A"/>
    <w:rsid w:val="00306ABF"/>
    <w:rsid w:val="00307848"/>
    <w:rsid w:val="00310192"/>
    <w:rsid w:val="003101CE"/>
    <w:rsid w:val="00310C0A"/>
    <w:rsid w:val="003112A0"/>
    <w:rsid w:val="003115CB"/>
    <w:rsid w:val="00313339"/>
    <w:rsid w:val="00313A59"/>
    <w:rsid w:val="003141E8"/>
    <w:rsid w:val="00314E6C"/>
    <w:rsid w:val="0031561E"/>
    <w:rsid w:val="00315D13"/>
    <w:rsid w:val="0031623E"/>
    <w:rsid w:val="003205B3"/>
    <w:rsid w:val="00321989"/>
    <w:rsid w:val="00322A2F"/>
    <w:rsid w:val="003242F5"/>
    <w:rsid w:val="003243AA"/>
    <w:rsid w:val="00324894"/>
    <w:rsid w:val="0032527B"/>
    <w:rsid w:val="00326D83"/>
    <w:rsid w:val="00327E78"/>
    <w:rsid w:val="003305B4"/>
    <w:rsid w:val="0033067B"/>
    <w:rsid w:val="00331506"/>
    <w:rsid w:val="00331D87"/>
    <w:rsid w:val="00331F8B"/>
    <w:rsid w:val="00333AE8"/>
    <w:rsid w:val="00334181"/>
    <w:rsid w:val="00334F97"/>
    <w:rsid w:val="00336BB1"/>
    <w:rsid w:val="0034060D"/>
    <w:rsid w:val="00340B0E"/>
    <w:rsid w:val="0034118A"/>
    <w:rsid w:val="003417B4"/>
    <w:rsid w:val="003430EF"/>
    <w:rsid w:val="0034375E"/>
    <w:rsid w:val="00343EB2"/>
    <w:rsid w:val="00344105"/>
    <w:rsid w:val="00344F9A"/>
    <w:rsid w:val="0034559D"/>
    <w:rsid w:val="00347A3F"/>
    <w:rsid w:val="00347E55"/>
    <w:rsid w:val="00347F4A"/>
    <w:rsid w:val="00350714"/>
    <w:rsid w:val="00350DCA"/>
    <w:rsid w:val="00351D7B"/>
    <w:rsid w:val="00352274"/>
    <w:rsid w:val="0035227D"/>
    <w:rsid w:val="00352E28"/>
    <w:rsid w:val="00354963"/>
    <w:rsid w:val="00356FED"/>
    <w:rsid w:val="00357389"/>
    <w:rsid w:val="00357455"/>
    <w:rsid w:val="00357A97"/>
    <w:rsid w:val="00357C2D"/>
    <w:rsid w:val="003604BC"/>
    <w:rsid w:val="0036060F"/>
    <w:rsid w:val="0036120A"/>
    <w:rsid w:val="00361E64"/>
    <w:rsid w:val="00361F7A"/>
    <w:rsid w:val="00362750"/>
    <w:rsid w:val="0036279C"/>
    <w:rsid w:val="00362A88"/>
    <w:rsid w:val="00363424"/>
    <w:rsid w:val="00363872"/>
    <w:rsid w:val="003644A8"/>
    <w:rsid w:val="00364506"/>
    <w:rsid w:val="0036455F"/>
    <w:rsid w:val="00365F95"/>
    <w:rsid w:val="00366441"/>
    <w:rsid w:val="0037021F"/>
    <w:rsid w:val="003707A8"/>
    <w:rsid w:val="00371CBB"/>
    <w:rsid w:val="0037206C"/>
    <w:rsid w:val="00372291"/>
    <w:rsid w:val="00372FA3"/>
    <w:rsid w:val="0037352A"/>
    <w:rsid w:val="00373790"/>
    <w:rsid w:val="00374963"/>
    <w:rsid w:val="00375822"/>
    <w:rsid w:val="00375870"/>
    <w:rsid w:val="00375DB9"/>
    <w:rsid w:val="00375DEC"/>
    <w:rsid w:val="00375F1F"/>
    <w:rsid w:val="00375F42"/>
    <w:rsid w:val="003762B1"/>
    <w:rsid w:val="00381A08"/>
    <w:rsid w:val="0038202E"/>
    <w:rsid w:val="00382377"/>
    <w:rsid w:val="0038286B"/>
    <w:rsid w:val="0038346D"/>
    <w:rsid w:val="00383EF7"/>
    <w:rsid w:val="003846A9"/>
    <w:rsid w:val="00384E84"/>
    <w:rsid w:val="00385886"/>
    <w:rsid w:val="00387B66"/>
    <w:rsid w:val="00387D9E"/>
    <w:rsid w:val="00387E52"/>
    <w:rsid w:val="00390039"/>
    <w:rsid w:val="0039075A"/>
    <w:rsid w:val="003932E4"/>
    <w:rsid w:val="0039344A"/>
    <w:rsid w:val="00394C1D"/>
    <w:rsid w:val="00395BAA"/>
    <w:rsid w:val="003962F0"/>
    <w:rsid w:val="00396EBD"/>
    <w:rsid w:val="003973E0"/>
    <w:rsid w:val="00397EAC"/>
    <w:rsid w:val="003A06A4"/>
    <w:rsid w:val="003A0A36"/>
    <w:rsid w:val="003A232F"/>
    <w:rsid w:val="003A468A"/>
    <w:rsid w:val="003A4921"/>
    <w:rsid w:val="003A5964"/>
    <w:rsid w:val="003A5C4E"/>
    <w:rsid w:val="003A6B0D"/>
    <w:rsid w:val="003A6EDA"/>
    <w:rsid w:val="003A7970"/>
    <w:rsid w:val="003B0123"/>
    <w:rsid w:val="003B1D69"/>
    <w:rsid w:val="003B25C7"/>
    <w:rsid w:val="003B3150"/>
    <w:rsid w:val="003B4326"/>
    <w:rsid w:val="003B4AEB"/>
    <w:rsid w:val="003B5218"/>
    <w:rsid w:val="003B5552"/>
    <w:rsid w:val="003B57E5"/>
    <w:rsid w:val="003B5DD4"/>
    <w:rsid w:val="003B5E6D"/>
    <w:rsid w:val="003B604D"/>
    <w:rsid w:val="003B7C87"/>
    <w:rsid w:val="003C02B4"/>
    <w:rsid w:val="003C0BE9"/>
    <w:rsid w:val="003C120F"/>
    <w:rsid w:val="003C1787"/>
    <w:rsid w:val="003C17F8"/>
    <w:rsid w:val="003C2E4D"/>
    <w:rsid w:val="003C354F"/>
    <w:rsid w:val="003C399D"/>
    <w:rsid w:val="003C3DB0"/>
    <w:rsid w:val="003C3F57"/>
    <w:rsid w:val="003C3FD1"/>
    <w:rsid w:val="003C4343"/>
    <w:rsid w:val="003C4FDA"/>
    <w:rsid w:val="003C531B"/>
    <w:rsid w:val="003C563E"/>
    <w:rsid w:val="003C57C1"/>
    <w:rsid w:val="003C5AFE"/>
    <w:rsid w:val="003C6302"/>
    <w:rsid w:val="003C6B8B"/>
    <w:rsid w:val="003C7354"/>
    <w:rsid w:val="003D0E4C"/>
    <w:rsid w:val="003D1650"/>
    <w:rsid w:val="003D216C"/>
    <w:rsid w:val="003D3413"/>
    <w:rsid w:val="003D41D2"/>
    <w:rsid w:val="003D41F8"/>
    <w:rsid w:val="003D4232"/>
    <w:rsid w:val="003D473F"/>
    <w:rsid w:val="003D48EC"/>
    <w:rsid w:val="003D4F5E"/>
    <w:rsid w:val="003D5A76"/>
    <w:rsid w:val="003D722C"/>
    <w:rsid w:val="003D766C"/>
    <w:rsid w:val="003D7FAB"/>
    <w:rsid w:val="003E1462"/>
    <w:rsid w:val="003E22D4"/>
    <w:rsid w:val="003E2878"/>
    <w:rsid w:val="003E2A3E"/>
    <w:rsid w:val="003E32E3"/>
    <w:rsid w:val="003E36CA"/>
    <w:rsid w:val="003E6003"/>
    <w:rsid w:val="003E6859"/>
    <w:rsid w:val="003E69B3"/>
    <w:rsid w:val="003E7418"/>
    <w:rsid w:val="003E7552"/>
    <w:rsid w:val="003F04A8"/>
    <w:rsid w:val="003F095B"/>
    <w:rsid w:val="003F2D14"/>
    <w:rsid w:val="003F2E3A"/>
    <w:rsid w:val="003F57D7"/>
    <w:rsid w:val="00400BB4"/>
    <w:rsid w:val="00400D25"/>
    <w:rsid w:val="00400DEC"/>
    <w:rsid w:val="00401DCD"/>
    <w:rsid w:val="00402054"/>
    <w:rsid w:val="00402950"/>
    <w:rsid w:val="004030EB"/>
    <w:rsid w:val="004036C3"/>
    <w:rsid w:val="004038F8"/>
    <w:rsid w:val="00403CA0"/>
    <w:rsid w:val="00403D7A"/>
    <w:rsid w:val="00405454"/>
    <w:rsid w:val="004068E6"/>
    <w:rsid w:val="00407051"/>
    <w:rsid w:val="00407415"/>
    <w:rsid w:val="004074AC"/>
    <w:rsid w:val="0041052E"/>
    <w:rsid w:val="00411E0A"/>
    <w:rsid w:val="004121A1"/>
    <w:rsid w:val="004124C5"/>
    <w:rsid w:val="00412917"/>
    <w:rsid w:val="00413000"/>
    <w:rsid w:val="004138A4"/>
    <w:rsid w:val="00413ED2"/>
    <w:rsid w:val="00414834"/>
    <w:rsid w:val="004156EF"/>
    <w:rsid w:val="00416351"/>
    <w:rsid w:val="004202E0"/>
    <w:rsid w:val="00420922"/>
    <w:rsid w:val="00420A49"/>
    <w:rsid w:val="00420C59"/>
    <w:rsid w:val="00421BD8"/>
    <w:rsid w:val="00421CB5"/>
    <w:rsid w:val="00423383"/>
    <w:rsid w:val="0042436C"/>
    <w:rsid w:val="00424B0B"/>
    <w:rsid w:val="0042565D"/>
    <w:rsid w:val="004267D1"/>
    <w:rsid w:val="00427C19"/>
    <w:rsid w:val="00430B8C"/>
    <w:rsid w:val="00430FEB"/>
    <w:rsid w:val="004316C0"/>
    <w:rsid w:val="0043227A"/>
    <w:rsid w:val="00432BE5"/>
    <w:rsid w:val="00433975"/>
    <w:rsid w:val="004342DD"/>
    <w:rsid w:val="00434A76"/>
    <w:rsid w:val="004362C5"/>
    <w:rsid w:val="00436686"/>
    <w:rsid w:val="0043718C"/>
    <w:rsid w:val="00440194"/>
    <w:rsid w:val="00440BE9"/>
    <w:rsid w:val="00441B57"/>
    <w:rsid w:val="00441B58"/>
    <w:rsid w:val="0044420A"/>
    <w:rsid w:val="00444FD1"/>
    <w:rsid w:val="0044535F"/>
    <w:rsid w:val="00446B12"/>
    <w:rsid w:val="00450411"/>
    <w:rsid w:val="00450CC1"/>
    <w:rsid w:val="004514F5"/>
    <w:rsid w:val="00451EA6"/>
    <w:rsid w:val="00451F91"/>
    <w:rsid w:val="004525C7"/>
    <w:rsid w:val="0045333B"/>
    <w:rsid w:val="004537F0"/>
    <w:rsid w:val="00454153"/>
    <w:rsid w:val="004547A1"/>
    <w:rsid w:val="00454880"/>
    <w:rsid w:val="00454A90"/>
    <w:rsid w:val="00454F82"/>
    <w:rsid w:val="0045528F"/>
    <w:rsid w:val="00455937"/>
    <w:rsid w:val="00455996"/>
    <w:rsid w:val="00456FE3"/>
    <w:rsid w:val="0046052D"/>
    <w:rsid w:val="0046088D"/>
    <w:rsid w:val="004617FA"/>
    <w:rsid w:val="00461E66"/>
    <w:rsid w:val="00462155"/>
    <w:rsid w:val="00462193"/>
    <w:rsid w:val="004623B2"/>
    <w:rsid w:val="004636C2"/>
    <w:rsid w:val="00463C64"/>
    <w:rsid w:val="0046458F"/>
    <w:rsid w:val="004663BB"/>
    <w:rsid w:val="004665B0"/>
    <w:rsid w:val="00466922"/>
    <w:rsid w:val="0046720F"/>
    <w:rsid w:val="00467B7D"/>
    <w:rsid w:val="00467DB8"/>
    <w:rsid w:val="00470468"/>
    <w:rsid w:val="00470949"/>
    <w:rsid w:val="00470D82"/>
    <w:rsid w:val="00472A72"/>
    <w:rsid w:val="0047537B"/>
    <w:rsid w:val="0048000A"/>
    <w:rsid w:val="00480245"/>
    <w:rsid w:val="0048094D"/>
    <w:rsid w:val="004825A5"/>
    <w:rsid w:val="00482B30"/>
    <w:rsid w:val="0048345D"/>
    <w:rsid w:val="00483E83"/>
    <w:rsid w:val="00483E93"/>
    <w:rsid w:val="00483EAC"/>
    <w:rsid w:val="00483EFF"/>
    <w:rsid w:val="00484AE4"/>
    <w:rsid w:val="00485F1E"/>
    <w:rsid w:val="00486A37"/>
    <w:rsid w:val="00486DCB"/>
    <w:rsid w:val="00487175"/>
    <w:rsid w:val="0048759E"/>
    <w:rsid w:val="00487F64"/>
    <w:rsid w:val="0049020F"/>
    <w:rsid w:val="004909D7"/>
    <w:rsid w:val="004910A5"/>
    <w:rsid w:val="00491BCB"/>
    <w:rsid w:val="00492781"/>
    <w:rsid w:val="00495531"/>
    <w:rsid w:val="004957BC"/>
    <w:rsid w:val="004957E6"/>
    <w:rsid w:val="00495903"/>
    <w:rsid w:val="0049666A"/>
    <w:rsid w:val="004968F4"/>
    <w:rsid w:val="0049714B"/>
    <w:rsid w:val="00497161"/>
    <w:rsid w:val="00497DED"/>
    <w:rsid w:val="004A0748"/>
    <w:rsid w:val="004A1021"/>
    <w:rsid w:val="004A13C8"/>
    <w:rsid w:val="004A1DE9"/>
    <w:rsid w:val="004A231C"/>
    <w:rsid w:val="004A27F1"/>
    <w:rsid w:val="004A2E81"/>
    <w:rsid w:val="004A2F72"/>
    <w:rsid w:val="004A4464"/>
    <w:rsid w:val="004A5270"/>
    <w:rsid w:val="004A5FF4"/>
    <w:rsid w:val="004A799F"/>
    <w:rsid w:val="004B127A"/>
    <w:rsid w:val="004B141F"/>
    <w:rsid w:val="004B1B2D"/>
    <w:rsid w:val="004B4DDD"/>
    <w:rsid w:val="004B64E9"/>
    <w:rsid w:val="004B6770"/>
    <w:rsid w:val="004B6803"/>
    <w:rsid w:val="004B6FCD"/>
    <w:rsid w:val="004B709A"/>
    <w:rsid w:val="004C0685"/>
    <w:rsid w:val="004C0C04"/>
    <w:rsid w:val="004C10EC"/>
    <w:rsid w:val="004C1127"/>
    <w:rsid w:val="004C166C"/>
    <w:rsid w:val="004C1D9E"/>
    <w:rsid w:val="004C33B6"/>
    <w:rsid w:val="004C3BEC"/>
    <w:rsid w:val="004C44CE"/>
    <w:rsid w:val="004C723E"/>
    <w:rsid w:val="004C7648"/>
    <w:rsid w:val="004D0D7E"/>
    <w:rsid w:val="004D13AC"/>
    <w:rsid w:val="004D1C35"/>
    <w:rsid w:val="004D255F"/>
    <w:rsid w:val="004D269A"/>
    <w:rsid w:val="004D30A2"/>
    <w:rsid w:val="004D37EF"/>
    <w:rsid w:val="004D452F"/>
    <w:rsid w:val="004D46E8"/>
    <w:rsid w:val="004D4C32"/>
    <w:rsid w:val="004D5F7A"/>
    <w:rsid w:val="004D681A"/>
    <w:rsid w:val="004D7EE4"/>
    <w:rsid w:val="004E1E09"/>
    <w:rsid w:val="004E2166"/>
    <w:rsid w:val="004E23BA"/>
    <w:rsid w:val="004E27EA"/>
    <w:rsid w:val="004E2BCC"/>
    <w:rsid w:val="004E376C"/>
    <w:rsid w:val="004E41A7"/>
    <w:rsid w:val="004E48A1"/>
    <w:rsid w:val="004E52B6"/>
    <w:rsid w:val="004E5850"/>
    <w:rsid w:val="004E740E"/>
    <w:rsid w:val="004F07EE"/>
    <w:rsid w:val="004F1DCB"/>
    <w:rsid w:val="004F320A"/>
    <w:rsid w:val="004F3259"/>
    <w:rsid w:val="004F382C"/>
    <w:rsid w:val="004F3D37"/>
    <w:rsid w:val="004F43E8"/>
    <w:rsid w:val="004F5BDA"/>
    <w:rsid w:val="004F5F00"/>
    <w:rsid w:val="004F66A9"/>
    <w:rsid w:val="004F711E"/>
    <w:rsid w:val="004F729A"/>
    <w:rsid w:val="004F74BD"/>
    <w:rsid w:val="004F77BF"/>
    <w:rsid w:val="004F7D56"/>
    <w:rsid w:val="00500706"/>
    <w:rsid w:val="00501768"/>
    <w:rsid w:val="0050252D"/>
    <w:rsid w:val="005029E4"/>
    <w:rsid w:val="00502FAF"/>
    <w:rsid w:val="00503FBA"/>
    <w:rsid w:val="00504327"/>
    <w:rsid w:val="00504B7C"/>
    <w:rsid w:val="00504D28"/>
    <w:rsid w:val="0050617D"/>
    <w:rsid w:val="00507690"/>
    <w:rsid w:val="00507915"/>
    <w:rsid w:val="00511520"/>
    <w:rsid w:val="00512EF3"/>
    <w:rsid w:val="0051344E"/>
    <w:rsid w:val="00513A02"/>
    <w:rsid w:val="00515067"/>
    <w:rsid w:val="00515AF1"/>
    <w:rsid w:val="00515F49"/>
    <w:rsid w:val="00516978"/>
    <w:rsid w:val="0051699C"/>
    <w:rsid w:val="005203EC"/>
    <w:rsid w:val="00520C01"/>
    <w:rsid w:val="00520DCB"/>
    <w:rsid w:val="00521FB2"/>
    <w:rsid w:val="00522837"/>
    <w:rsid w:val="00522A5D"/>
    <w:rsid w:val="00522B33"/>
    <w:rsid w:val="005237FF"/>
    <w:rsid w:val="00523873"/>
    <w:rsid w:val="005240AA"/>
    <w:rsid w:val="005250AA"/>
    <w:rsid w:val="00525CC5"/>
    <w:rsid w:val="00526065"/>
    <w:rsid w:val="0052675E"/>
    <w:rsid w:val="00526E6B"/>
    <w:rsid w:val="0052789F"/>
    <w:rsid w:val="005300EB"/>
    <w:rsid w:val="00531A71"/>
    <w:rsid w:val="00531C98"/>
    <w:rsid w:val="00533441"/>
    <w:rsid w:val="00533CA3"/>
    <w:rsid w:val="005352C8"/>
    <w:rsid w:val="00535779"/>
    <w:rsid w:val="00537268"/>
    <w:rsid w:val="00537B36"/>
    <w:rsid w:val="0054005B"/>
    <w:rsid w:val="00540A62"/>
    <w:rsid w:val="00542D1D"/>
    <w:rsid w:val="00543F5B"/>
    <w:rsid w:val="00544913"/>
    <w:rsid w:val="0054555D"/>
    <w:rsid w:val="005460F0"/>
    <w:rsid w:val="00546E64"/>
    <w:rsid w:val="00547AF6"/>
    <w:rsid w:val="00551204"/>
    <w:rsid w:val="0055158C"/>
    <w:rsid w:val="00551D6E"/>
    <w:rsid w:val="00552BD2"/>
    <w:rsid w:val="00553D4E"/>
    <w:rsid w:val="005540C4"/>
    <w:rsid w:val="00554255"/>
    <w:rsid w:val="00554709"/>
    <w:rsid w:val="00554F40"/>
    <w:rsid w:val="00555E90"/>
    <w:rsid w:val="005562A2"/>
    <w:rsid w:val="005563FD"/>
    <w:rsid w:val="00556481"/>
    <w:rsid w:val="005574A8"/>
    <w:rsid w:val="00557F34"/>
    <w:rsid w:val="00561AF8"/>
    <w:rsid w:val="00561D3F"/>
    <w:rsid w:val="0056213E"/>
    <w:rsid w:val="00562694"/>
    <w:rsid w:val="00562CCF"/>
    <w:rsid w:val="00562F58"/>
    <w:rsid w:val="0056370D"/>
    <w:rsid w:val="005641FE"/>
    <w:rsid w:val="00564618"/>
    <w:rsid w:val="00567704"/>
    <w:rsid w:val="00567B7E"/>
    <w:rsid w:val="00570011"/>
    <w:rsid w:val="005705A2"/>
    <w:rsid w:val="0057072F"/>
    <w:rsid w:val="005708B3"/>
    <w:rsid w:val="0057199E"/>
    <w:rsid w:val="00573EFD"/>
    <w:rsid w:val="00574209"/>
    <w:rsid w:val="0057517D"/>
    <w:rsid w:val="00576245"/>
    <w:rsid w:val="00576389"/>
    <w:rsid w:val="00576E09"/>
    <w:rsid w:val="0057768E"/>
    <w:rsid w:val="00577791"/>
    <w:rsid w:val="00577F5C"/>
    <w:rsid w:val="00580640"/>
    <w:rsid w:val="0058133C"/>
    <w:rsid w:val="005815BC"/>
    <w:rsid w:val="005826C6"/>
    <w:rsid w:val="00582969"/>
    <w:rsid w:val="00582E32"/>
    <w:rsid w:val="005837C9"/>
    <w:rsid w:val="00586F42"/>
    <w:rsid w:val="00587216"/>
    <w:rsid w:val="00591108"/>
    <w:rsid w:val="00591C93"/>
    <w:rsid w:val="005929BD"/>
    <w:rsid w:val="00593347"/>
    <w:rsid w:val="005933B1"/>
    <w:rsid w:val="00594862"/>
    <w:rsid w:val="005958B9"/>
    <w:rsid w:val="005964E5"/>
    <w:rsid w:val="00597016"/>
    <w:rsid w:val="00597F74"/>
    <w:rsid w:val="005A28FC"/>
    <w:rsid w:val="005A2C2A"/>
    <w:rsid w:val="005A30C6"/>
    <w:rsid w:val="005A6C0D"/>
    <w:rsid w:val="005A6ED4"/>
    <w:rsid w:val="005A788D"/>
    <w:rsid w:val="005A7A5F"/>
    <w:rsid w:val="005B03E4"/>
    <w:rsid w:val="005B061A"/>
    <w:rsid w:val="005B1729"/>
    <w:rsid w:val="005B1B6E"/>
    <w:rsid w:val="005B1D0F"/>
    <w:rsid w:val="005B2ED2"/>
    <w:rsid w:val="005B37C6"/>
    <w:rsid w:val="005B37DD"/>
    <w:rsid w:val="005B3A42"/>
    <w:rsid w:val="005B3C93"/>
    <w:rsid w:val="005B512A"/>
    <w:rsid w:val="005B659F"/>
    <w:rsid w:val="005B6C89"/>
    <w:rsid w:val="005C0471"/>
    <w:rsid w:val="005C14F7"/>
    <w:rsid w:val="005C1CEE"/>
    <w:rsid w:val="005C2162"/>
    <w:rsid w:val="005C221B"/>
    <w:rsid w:val="005C24B7"/>
    <w:rsid w:val="005C2866"/>
    <w:rsid w:val="005C2DB0"/>
    <w:rsid w:val="005C3812"/>
    <w:rsid w:val="005C39A1"/>
    <w:rsid w:val="005C3B08"/>
    <w:rsid w:val="005C3BE6"/>
    <w:rsid w:val="005C4314"/>
    <w:rsid w:val="005C5EAC"/>
    <w:rsid w:val="005C667D"/>
    <w:rsid w:val="005C75A6"/>
    <w:rsid w:val="005D0114"/>
    <w:rsid w:val="005D1C6B"/>
    <w:rsid w:val="005D2CD4"/>
    <w:rsid w:val="005D2FD8"/>
    <w:rsid w:val="005D3226"/>
    <w:rsid w:val="005D385C"/>
    <w:rsid w:val="005D3BCA"/>
    <w:rsid w:val="005D3CC7"/>
    <w:rsid w:val="005D5E33"/>
    <w:rsid w:val="005D5F48"/>
    <w:rsid w:val="005D6642"/>
    <w:rsid w:val="005D6BCD"/>
    <w:rsid w:val="005D71FD"/>
    <w:rsid w:val="005D7A09"/>
    <w:rsid w:val="005D7F93"/>
    <w:rsid w:val="005E125F"/>
    <w:rsid w:val="005E1759"/>
    <w:rsid w:val="005E2411"/>
    <w:rsid w:val="005E2936"/>
    <w:rsid w:val="005E2A90"/>
    <w:rsid w:val="005E5410"/>
    <w:rsid w:val="005E5B4A"/>
    <w:rsid w:val="005E5DB6"/>
    <w:rsid w:val="005E7828"/>
    <w:rsid w:val="005F196A"/>
    <w:rsid w:val="005F1FD8"/>
    <w:rsid w:val="005F2BC3"/>
    <w:rsid w:val="005F3C6E"/>
    <w:rsid w:val="005F43B1"/>
    <w:rsid w:val="005F44DF"/>
    <w:rsid w:val="005F4C2D"/>
    <w:rsid w:val="005F5026"/>
    <w:rsid w:val="005F647B"/>
    <w:rsid w:val="005F7DA8"/>
    <w:rsid w:val="006000DF"/>
    <w:rsid w:val="0060024E"/>
    <w:rsid w:val="00601559"/>
    <w:rsid w:val="00601873"/>
    <w:rsid w:val="006019B3"/>
    <w:rsid w:val="006019FE"/>
    <w:rsid w:val="00601CF4"/>
    <w:rsid w:val="00602691"/>
    <w:rsid w:val="006045BC"/>
    <w:rsid w:val="00604AF7"/>
    <w:rsid w:val="00604CB6"/>
    <w:rsid w:val="00605C13"/>
    <w:rsid w:val="00605DD2"/>
    <w:rsid w:val="006074F4"/>
    <w:rsid w:val="006107F7"/>
    <w:rsid w:val="006118E7"/>
    <w:rsid w:val="006123DD"/>
    <w:rsid w:val="00613024"/>
    <w:rsid w:val="0061499A"/>
    <w:rsid w:val="006165F4"/>
    <w:rsid w:val="00616C13"/>
    <w:rsid w:val="00616DF1"/>
    <w:rsid w:val="00616F8B"/>
    <w:rsid w:val="00617499"/>
    <w:rsid w:val="0061758A"/>
    <w:rsid w:val="006176B2"/>
    <w:rsid w:val="006177D8"/>
    <w:rsid w:val="00617C28"/>
    <w:rsid w:val="00620410"/>
    <w:rsid w:val="00620D59"/>
    <w:rsid w:val="00621DDE"/>
    <w:rsid w:val="00621E24"/>
    <w:rsid w:val="00622C1C"/>
    <w:rsid w:val="0062301E"/>
    <w:rsid w:val="00623FCE"/>
    <w:rsid w:val="006243AA"/>
    <w:rsid w:val="006247E4"/>
    <w:rsid w:val="0062612E"/>
    <w:rsid w:val="00627041"/>
    <w:rsid w:val="00627619"/>
    <w:rsid w:val="006278EE"/>
    <w:rsid w:val="0062797D"/>
    <w:rsid w:val="00630900"/>
    <w:rsid w:val="00630A4D"/>
    <w:rsid w:val="00630FC2"/>
    <w:rsid w:val="00631FA7"/>
    <w:rsid w:val="00632BEB"/>
    <w:rsid w:val="00633DD1"/>
    <w:rsid w:val="00634677"/>
    <w:rsid w:val="00634DC8"/>
    <w:rsid w:val="006357C2"/>
    <w:rsid w:val="00636E23"/>
    <w:rsid w:val="00637797"/>
    <w:rsid w:val="00640999"/>
    <w:rsid w:val="00641772"/>
    <w:rsid w:val="00641994"/>
    <w:rsid w:val="00641E84"/>
    <w:rsid w:val="00642268"/>
    <w:rsid w:val="00642AD8"/>
    <w:rsid w:val="00643461"/>
    <w:rsid w:val="00643E90"/>
    <w:rsid w:val="00645702"/>
    <w:rsid w:val="006468B5"/>
    <w:rsid w:val="00647C1D"/>
    <w:rsid w:val="00647FDF"/>
    <w:rsid w:val="006512E9"/>
    <w:rsid w:val="00652DBA"/>
    <w:rsid w:val="00654BD9"/>
    <w:rsid w:val="00655765"/>
    <w:rsid w:val="00655D97"/>
    <w:rsid w:val="00655F4C"/>
    <w:rsid w:val="00655FBC"/>
    <w:rsid w:val="00656403"/>
    <w:rsid w:val="0065660B"/>
    <w:rsid w:val="00656857"/>
    <w:rsid w:val="00656B20"/>
    <w:rsid w:val="00657547"/>
    <w:rsid w:val="00657567"/>
    <w:rsid w:val="006576AB"/>
    <w:rsid w:val="00657883"/>
    <w:rsid w:val="00660BFF"/>
    <w:rsid w:val="00661799"/>
    <w:rsid w:val="0066250F"/>
    <w:rsid w:val="006626B5"/>
    <w:rsid w:val="00663636"/>
    <w:rsid w:val="00664ACE"/>
    <w:rsid w:val="006668C7"/>
    <w:rsid w:val="006669C9"/>
    <w:rsid w:val="0066781B"/>
    <w:rsid w:val="0066798C"/>
    <w:rsid w:val="00667F56"/>
    <w:rsid w:val="006704F6"/>
    <w:rsid w:val="00670C77"/>
    <w:rsid w:val="0067199E"/>
    <w:rsid w:val="006728C6"/>
    <w:rsid w:val="00672A60"/>
    <w:rsid w:val="00672CE8"/>
    <w:rsid w:val="006730B6"/>
    <w:rsid w:val="0067310E"/>
    <w:rsid w:val="006747E7"/>
    <w:rsid w:val="00674D1E"/>
    <w:rsid w:val="00675917"/>
    <w:rsid w:val="00675B05"/>
    <w:rsid w:val="006769ED"/>
    <w:rsid w:val="006775F9"/>
    <w:rsid w:val="006803FF"/>
    <w:rsid w:val="00680A2B"/>
    <w:rsid w:val="00680C3E"/>
    <w:rsid w:val="00680F3E"/>
    <w:rsid w:val="0068157D"/>
    <w:rsid w:val="006819C6"/>
    <w:rsid w:val="006824CE"/>
    <w:rsid w:val="00682937"/>
    <w:rsid w:val="00682A02"/>
    <w:rsid w:val="006830FF"/>
    <w:rsid w:val="006849FA"/>
    <w:rsid w:val="00684F79"/>
    <w:rsid w:val="00684FD1"/>
    <w:rsid w:val="006860A7"/>
    <w:rsid w:val="00686290"/>
    <w:rsid w:val="006865AC"/>
    <w:rsid w:val="0068764E"/>
    <w:rsid w:val="00687A11"/>
    <w:rsid w:val="00687AB2"/>
    <w:rsid w:val="0069174D"/>
    <w:rsid w:val="00693709"/>
    <w:rsid w:val="00693B5E"/>
    <w:rsid w:val="00695BFF"/>
    <w:rsid w:val="00695D7B"/>
    <w:rsid w:val="0069602F"/>
    <w:rsid w:val="00696AAA"/>
    <w:rsid w:val="00696D74"/>
    <w:rsid w:val="00697F95"/>
    <w:rsid w:val="006A0A41"/>
    <w:rsid w:val="006A194D"/>
    <w:rsid w:val="006A1FE5"/>
    <w:rsid w:val="006A2C0F"/>
    <w:rsid w:val="006A2FD9"/>
    <w:rsid w:val="006A40DD"/>
    <w:rsid w:val="006A4DFA"/>
    <w:rsid w:val="006A4E7A"/>
    <w:rsid w:val="006A5CC8"/>
    <w:rsid w:val="006A5D33"/>
    <w:rsid w:val="006A6577"/>
    <w:rsid w:val="006A6D80"/>
    <w:rsid w:val="006A6DC6"/>
    <w:rsid w:val="006A700B"/>
    <w:rsid w:val="006A7030"/>
    <w:rsid w:val="006A77BE"/>
    <w:rsid w:val="006B04CD"/>
    <w:rsid w:val="006B066B"/>
    <w:rsid w:val="006B0868"/>
    <w:rsid w:val="006B0DE1"/>
    <w:rsid w:val="006B12D7"/>
    <w:rsid w:val="006B1ABD"/>
    <w:rsid w:val="006B2618"/>
    <w:rsid w:val="006B2704"/>
    <w:rsid w:val="006B271B"/>
    <w:rsid w:val="006B2EB0"/>
    <w:rsid w:val="006B5658"/>
    <w:rsid w:val="006B66AF"/>
    <w:rsid w:val="006B7777"/>
    <w:rsid w:val="006C0F5B"/>
    <w:rsid w:val="006C13F2"/>
    <w:rsid w:val="006C2C7B"/>
    <w:rsid w:val="006C36DE"/>
    <w:rsid w:val="006C39D8"/>
    <w:rsid w:val="006C486D"/>
    <w:rsid w:val="006C577A"/>
    <w:rsid w:val="006C5DC1"/>
    <w:rsid w:val="006C6975"/>
    <w:rsid w:val="006C6993"/>
    <w:rsid w:val="006D0475"/>
    <w:rsid w:val="006D080D"/>
    <w:rsid w:val="006D0F85"/>
    <w:rsid w:val="006D14BD"/>
    <w:rsid w:val="006D1EF7"/>
    <w:rsid w:val="006D2FAD"/>
    <w:rsid w:val="006D3098"/>
    <w:rsid w:val="006D3336"/>
    <w:rsid w:val="006D33F6"/>
    <w:rsid w:val="006D349F"/>
    <w:rsid w:val="006D39A9"/>
    <w:rsid w:val="006D3FF4"/>
    <w:rsid w:val="006D4A51"/>
    <w:rsid w:val="006D53FE"/>
    <w:rsid w:val="006D5595"/>
    <w:rsid w:val="006D5A58"/>
    <w:rsid w:val="006D6322"/>
    <w:rsid w:val="006D6867"/>
    <w:rsid w:val="006D689A"/>
    <w:rsid w:val="006D76BA"/>
    <w:rsid w:val="006D771B"/>
    <w:rsid w:val="006D7E15"/>
    <w:rsid w:val="006E089A"/>
    <w:rsid w:val="006E544C"/>
    <w:rsid w:val="006E6A49"/>
    <w:rsid w:val="006E7316"/>
    <w:rsid w:val="006E7F2A"/>
    <w:rsid w:val="006F08AA"/>
    <w:rsid w:val="006F0D33"/>
    <w:rsid w:val="006F0D8A"/>
    <w:rsid w:val="006F0E9B"/>
    <w:rsid w:val="006F1474"/>
    <w:rsid w:val="006F1789"/>
    <w:rsid w:val="006F1E90"/>
    <w:rsid w:val="006F2D9F"/>
    <w:rsid w:val="006F2EBC"/>
    <w:rsid w:val="006F2F01"/>
    <w:rsid w:val="006F2F76"/>
    <w:rsid w:val="006F2F7A"/>
    <w:rsid w:val="006F363E"/>
    <w:rsid w:val="006F60EB"/>
    <w:rsid w:val="006F7294"/>
    <w:rsid w:val="006F72F5"/>
    <w:rsid w:val="006F75BE"/>
    <w:rsid w:val="0070070C"/>
    <w:rsid w:val="00700D8A"/>
    <w:rsid w:val="00700DBC"/>
    <w:rsid w:val="00700F6D"/>
    <w:rsid w:val="0070124C"/>
    <w:rsid w:val="007024D0"/>
    <w:rsid w:val="00702782"/>
    <w:rsid w:val="0070579D"/>
    <w:rsid w:val="00706B23"/>
    <w:rsid w:val="00707C26"/>
    <w:rsid w:val="00707E8C"/>
    <w:rsid w:val="00710331"/>
    <w:rsid w:val="00711453"/>
    <w:rsid w:val="00711599"/>
    <w:rsid w:val="0071184F"/>
    <w:rsid w:val="0071298F"/>
    <w:rsid w:val="0071501A"/>
    <w:rsid w:val="007155BB"/>
    <w:rsid w:val="007158F4"/>
    <w:rsid w:val="00715F5A"/>
    <w:rsid w:val="00717373"/>
    <w:rsid w:val="00717BAB"/>
    <w:rsid w:val="00720653"/>
    <w:rsid w:val="00720785"/>
    <w:rsid w:val="00720BB9"/>
    <w:rsid w:val="007211ED"/>
    <w:rsid w:val="00721CA8"/>
    <w:rsid w:val="00722024"/>
    <w:rsid w:val="007235CB"/>
    <w:rsid w:val="00723645"/>
    <w:rsid w:val="00723A14"/>
    <w:rsid w:val="00723F55"/>
    <w:rsid w:val="007244CD"/>
    <w:rsid w:val="00724F0D"/>
    <w:rsid w:val="00726310"/>
    <w:rsid w:val="00726B20"/>
    <w:rsid w:val="00726C32"/>
    <w:rsid w:val="007309DD"/>
    <w:rsid w:val="00730E8F"/>
    <w:rsid w:val="007319D9"/>
    <w:rsid w:val="00733898"/>
    <w:rsid w:val="007341B4"/>
    <w:rsid w:val="0073502A"/>
    <w:rsid w:val="00735995"/>
    <w:rsid w:val="00736101"/>
    <w:rsid w:val="007364D6"/>
    <w:rsid w:val="007365EF"/>
    <w:rsid w:val="007372B3"/>
    <w:rsid w:val="00737412"/>
    <w:rsid w:val="007376A2"/>
    <w:rsid w:val="00737E40"/>
    <w:rsid w:val="00740F05"/>
    <w:rsid w:val="007414B9"/>
    <w:rsid w:val="00742ADC"/>
    <w:rsid w:val="00742F53"/>
    <w:rsid w:val="0074425F"/>
    <w:rsid w:val="007453BE"/>
    <w:rsid w:val="007455ED"/>
    <w:rsid w:val="007458A6"/>
    <w:rsid w:val="007472F8"/>
    <w:rsid w:val="00752032"/>
    <w:rsid w:val="00752146"/>
    <w:rsid w:val="00752524"/>
    <w:rsid w:val="00752D97"/>
    <w:rsid w:val="0075434E"/>
    <w:rsid w:val="007559B3"/>
    <w:rsid w:val="00755F03"/>
    <w:rsid w:val="007563D8"/>
    <w:rsid w:val="007571B2"/>
    <w:rsid w:val="007615EE"/>
    <w:rsid w:val="007621D9"/>
    <w:rsid w:val="00762317"/>
    <w:rsid w:val="00762807"/>
    <w:rsid w:val="007637F6"/>
    <w:rsid w:val="00764972"/>
    <w:rsid w:val="007650D9"/>
    <w:rsid w:val="00765B93"/>
    <w:rsid w:val="00766765"/>
    <w:rsid w:val="0077026B"/>
    <w:rsid w:val="007702A1"/>
    <w:rsid w:val="0077088A"/>
    <w:rsid w:val="00771650"/>
    <w:rsid w:val="007736C6"/>
    <w:rsid w:val="007742E1"/>
    <w:rsid w:val="00774415"/>
    <w:rsid w:val="00774C0A"/>
    <w:rsid w:val="007751F4"/>
    <w:rsid w:val="0077752A"/>
    <w:rsid w:val="00780C72"/>
    <w:rsid w:val="0078115C"/>
    <w:rsid w:val="00781251"/>
    <w:rsid w:val="00781621"/>
    <w:rsid w:val="0078190F"/>
    <w:rsid w:val="00781A68"/>
    <w:rsid w:val="00783493"/>
    <w:rsid w:val="00783D80"/>
    <w:rsid w:val="00784057"/>
    <w:rsid w:val="0078414C"/>
    <w:rsid w:val="007852D2"/>
    <w:rsid w:val="007856CB"/>
    <w:rsid w:val="00785DC6"/>
    <w:rsid w:val="00787A7F"/>
    <w:rsid w:val="00787D2D"/>
    <w:rsid w:val="00787D57"/>
    <w:rsid w:val="00791D3C"/>
    <w:rsid w:val="00791E47"/>
    <w:rsid w:val="00791EE9"/>
    <w:rsid w:val="00791FC4"/>
    <w:rsid w:val="007921EF"/>
    <w:rsid w:val="007923E3"/>
    <w:rsid w:val="00792546"/>
    <w:rsid w:val="0079494C"/>
    <w:rsid w:val="00794B78"/>
    <w:rsid w:val="00794BF5"/>
    <w:rsid w:val="00795AD3"/>
    <w:rsid w:val="007964E9"/>
    <w:rsid w:val="007A02B1"/>
    <w:rsid w:val="007A0B5B"/>
    <w:rsid w:val="007A17DD"/>
    <w:rsid w:val="007A2E19"/>
    <w:rsid w:val="007A2F1C"/>
    <w:rsid w:val="007A2F7F"/>
    <w:rsid w:val="007A37FA"/>
    <w:rsid w:val="007A3CED"/>
    <w:rsid w:val="007A43DC"/>
    <w:rsid w:val="007A44F0"/>
    <w:rsid w:val="007A4D37"/>
    <w:rsid w:val="007A5467"/>
    <w:rsid w:val="007A5606"/>
    <w:rsid w:val="007A60FD"/>
    <w:rsid w:val="007A7304"/>
    <w:rsid w:val="007A740C"/>
    <w:rsid w:val="007A7ADE"/>
    <w:rsid w:val="007B0E41"/>
    <w:rsid w:val="007B121E"/>
    <w:rsid w:val="007B363D"/>
    <w:rsid w:val="007B3DAA"/>
    <w:rsid w:val="007B4015"/>
    <w:rsid w:val="007B56F8"/>
    <w:rsid w:val="007B66A6"/>
    <w:rsid w:val="007B6907"/>
    <w:rsid w:val="007B7217"/>
    <w:rsid w:val="007C2B47"/>
    <w:rsid w:val="007C3254"/>
    <w:rsid w:val="007C33F1"/>
    <w:rsid w:val="007C3B3D"/>
    <w:rsid w:val="007C3EF5"/>
    <w:rsid w:val="007C4EEE"/>
    <w:rsid w:val="007C4F72"/>
    <w:rsid w:val="007C540D"/>
    <w:rsid w:val="007C5EDC"/>
    <w:rsid w:val="007C63FF"/>
    <w:rsid w:val="007C66E3"/>
    <w:rsid w:val="007C6EA2"/>
    <w:rsid w:val="007C7A49"/>
    <w:rsid w:val="007D09FC"/>
    <w:rsid w:val="007D1403"/>
    <w:rsid w:val="007D2C75"/>
    <w:rsid w:val="007D3399"/>
    <w:rsid w:val="007D3598"/>
    <w:rsid w:val="007D3AAF"/>
    <w:rsid w:val="007D4145"/>
    <w:rsid w:val="007D41EC"/>
    <w:rsid w:val="007D5926"/>
    <w:rsid w:val="007D5BB1"/>
    <w:rsid w:val="007D5E80"/>
    <w:rsid w:val="007D71F7"/>
    <w:rsid w:val="007E0102"/>
    <w:rsid w:val="007E0372"/>
    <w:rsid w:val="007E1569"/>
    <w:rsid w:val="007E1B70"/>
    <w:rsid w:val="007E1E50"/>
    <w:rsid w:val="007E2A8D"/>
    <w:rsid w:val="007E2E28"/>
    <w:rsid w:val="007E41FA"/>
    <w:rsid w:val="007E423A"/>
    <w:rsid w:val="007E4C33"/>
    <w:rsid w:val="007E4D26"/>
    <w:rsid w:val="007E5ADB"/>
    <w:rsid w:val="007E6294"/>
    <w:rsid w:val="007E698C"/>
    <w:rsid w:val="007E6F75"/>
    <w:rsid w:val="007E71FC"/>
    <w:rsid w:val="007E730B"/>
    <w:rsid w:val="007E79B4"/>
    <w:rsid w:val="007F10B5"/>
    <w:rsid w:val="007F113E"/>
    <w:rsid w:val="007F15D1"/>
    <w:rsid w:val="007F1A2E"/>
    <w:rsid w:val="007F1B97"/>
    <w:rsid w:val="007F1C0A"/>
    <w:rsid w:val="007F1D5F"/>
    <w:rsid w:val="007F1DE3"/>
    <w:rsid w:val="007F2976"/>
    <w:rsid w:val="007F30BF"/>
    <w:rsid w:val="007F30DF"/>
    <w:rsid w:val="007F34F1"/>
    <w:rsid w:val="007F3712"/>
    <w:rsid w:val="007F3911"/>
    <w:rsid w:val="007F3EAC"/>
    <w:rsid w:val="007F418E"/>
    <w:rsid w:val="007F4312"/>
    <w:rsid w:val="007F4329"/>
    <w:rsid w:val="007F46A4"/>
    <w:rsid w:val="007F46EC"/>
    <w:rsid w:val="007F484E"/>
    <w:rsid w:val="007F4A31"/>
    <w:rsid w:val="007F5EC9"/>
    <w:rsid w:val="007F674A"/>
    <w:rsid w:val="007F678B"/>
    <w:rsid w:val="007F6A7B"/>
    <w:rsid w:val="007F750C"/>
    <w:rsid w:val="007F76F6"/>
    <w:rsid w:val="007F7D47"/>
    <w:rsid w:val="00800492"/>
    <w:rsid w:val="008005EC"/>
    <w:rsid w:val="00800A89"/>
    <w:rsid w:val="00800BA3"/>
    <w:rsid w:val="00801674"/>
    <w:rsid w:val="00803212"/>
    <w:rsid w:val="00804371"/>
    <w:rsid w:val="008054CE"/>
    <w:rsid w:val="00805D7D"/>
    <w:rsid w:val="00805F52"/>
    <w:rsid w:val="008068BA"/>
    <w:rsid w:val="00807FCA"/>
    <w:rsid w:val="008120F3"/>
    <w:rsid w:val="00812306"/>
    <w:rsid w:val="0081305C"/>
    <w:rsid w:val="0081323D"/>
    <w:rsid w:val="00813405"/>
    <w:rsid w:val="00813870"/>
    <w:rsid w:val="00814CF0"/>
    <w:rsid w:val="00814D13"/>
    <w:rsid w:val="0081574E"/>
    <w:rsid w:val="0081596F"/>
    <w:rsid w:val="008160BF"/>
    <w:rsid w:val="00816914"/>
    <w:rsid w:val="00816B17"/>
    <w:rsid w:val="00816D8B"/>
    <w:rsid w:val="0081700E"/>
    <w:rsid w:val="008171F4"/>
    <w:rsid w:val="0082065C"/>
    <w:rsid w:val="00820C4D"/>
    <w:rsid w:val="0082109D"/>
    <w:rsid w:val="008210DA"/>
    <w:rsid w:val="00822D0B"/>
    <w:rsid w:val="00823311"/>
    <w:rsid w:val="00823D10"/>
    <w:rsid w:val="00823FA6"/>
    <w:rsid w:val="00824D02"/>
    <w:rsid w:val="0082782F"/>
    <w:rsid w:val="00831420"/>
    <w:rsid w:val="00831EFF"/>
    <w:rsid w:val="0083235E"/>
    <w:rsid w:val="00832F21"/>
    <w:rsid w:val="00833AF5"/>
    <w:rsid w:val="0083507F"/>
    <w:rsid w:val="00835456"/>
    <w:rsid w:val="008362BD"/>
    <w:rsid w:val="008362F6"/>
    <w:rsid w:val="0083716E"/>
    <w:rsid w:val="00837794"/>
    <w:rsid w:val="00840D94"/>
    <w:rsid w:val="00841336"/>
    <w:rsid w:val="00843629"/>
    <w:rsid w:val="00843D00"/>
    <w:rsid w:val="008447B0"/>
    <w:rsid w:val="00846AD0"/>
    <w:rsid w:val="008475D2"/>
    <w:rsid w:val="008479A8"/>
    <w:rsid w:val="00847CBC"/>
    <w:rsid w:val="008501D6"/>
    <w:rsid w:val="00850A4E"/>
    <w:rsid w:val="00851B56"/>
    <w:rsid w:val="00852365"/>
    <w:rsid w:val="008540FE"/>
    <w:rsid w:val="00854468"/>
    <w:rsid w:val="0085453E"/>
    <w:rsid w:val="00854FEF"/>
    <w:rsid w:val="008556B5"/>
    <w:rsid w:val="00857273"/>
    <w:rsid w:val="00860434"/>
    <w:rsid w:val="00861143"/>
    <w:rsid w:val="008627CC"/>
    <w:rsid w:val="00863B3F"/>
    <w:rsid w:val="008643A5"/>
    <w:rsid w:val="00865694"/>
    <w:rsid w:val="00865D16"/>
    <w:rsid w:val="00866E2A"/>
    <w:rsid w:val="008670FF"/>
    <w:rsid w:val="008676F6"/>
    <w:rsid w:val="008702D2"/>
    <w:rsid w:val="00871600"/>
    <w:rsid w:val="0087244B"/>
    <w:rsid w:val="00873161"/>
    <w:rsid w:val="00873653"/>
    <w:rsid w:val="00874469"/>
    <w:rsid w:val="008746A5"/>
    <w:rsid w:val="008748F0"/>
    <w:rsid w:val="00876585"/>
    <w:rsid w:val="008778AC"/>
    <w:rsid w:val="00877E5A"/>
    <w:rsid w:val="0088043E"/>
    <w:rsid w:val="00881206"/>
    <w:rsid w:val="0088191C"/>
    <w:rsid w:val="00881BA9"/>
    <w:rsid w:val="008822D3"/>
    <w:rsid w:val="008830D8"/>
    <w:rsid w:val="00883C3D"/>
    <w:rsid w:val="00884A87"/>
    <w:rsid w:val="00884EB3"/>
    <w:rsid w:val="00885271"/>
    <w:rsid w:val="00885A93"/>
    <w:rsid w:val="00886B3E"/>
    <w:rsid w:val="00886CC1"/>
    <w:rsid w:val="008906CA"/>
    <w:rsid w:val="00890D17"/>
    <w:rsid w:val="00891D60"/>
    <w:rsid w:val="0089366E"/>
    <w:rsid w:val="00893BF0"/>
    <w:rsid w:val="00894EC8"/>
    <w:rsid w:val="0089539A"/>
    <w:rsid w:val="00895EDC"/>
    <w:rsid w:val="0089640C"/>
    <w:rsid w:val="0089718A"/>
    <w:rsid w:val="0089792D"/>
    <w:rsid w:val="00897C17"/>
    <w:rsid w:val="008A002E"/>
    <w:rsid w:val="008A0BED"/>
    <w:rsid w:val="008A2934"/>
    <w:rsid w:val="008A2A93"/>
    <w:rsid w:val="008A2FEF"/>
    <w:rsid w:val="008A30C9"/>
    <w:rsid w:val="008A3F6A"/>
    <w:rsid w:val="008A452C"/>
    <w:rsid w:val="008A4F5A"/>
    <w:rsid w:val="008A5280"/>
    <w:rsid w:val="008A5334"/>
    <w:rsid w:val="008A62A0"/>
    <w:rsid w:val="008A708B"/>
    <w:rsid w:val="008A7DB2"/>
    <w:rsid w:val="008A7E4F"/>
    <w:rsid w:val="008B01E4"/>
    <w:rsid w:val="008B058E"/>
    <w:rsid w:val="008B0F87"/>
    <w:rsid w:val="008B1EE1"/>
    <w:rsid w:val="008B2CF2"/>
    <w:rsid w:val="008B2DA5"/>
    <w:rsid w:val="008B32B9"/>
    <w:rsid w:val="008B3BF4"/>
    <w:rsid w:val="008B514E"/>
    <w:rsid w:val="008B7916"/>
    <w:rsid w:val="008B7C21"/>
    <w:rsid w:val="008C0562"/>
    <w:rsid w:val="008C0B49"/>
    <w:rsid w:val="008C1948"/>
    <w:rsid w:val="008C32B5"/>
    <w:rsid w:val="008C33B3"/>
    <w:rsid w:val="008C33EE"/>
    <w:rsid w:val="008C52B7"/>
    <w:rsid w:val="008C5374"/>
    <w:rsid w:val="008C59CE"/>
    <w:rsid w:val="008C7081"/>
    <w:rsid w:val="008C78CE"/>
    <w:rsid w:val="008C79AC"/>
    <w:rsid w:val="008C7A47"/>
    <w:rsid w:val="008D17E0"/>
    <w:rsid w:val="008D1B33"/>
    <w:rsid w:val="008D1B7D"/>
    <w:rsid w:val="008D2926"/>
    <w:rsid w:val="008D38A2"/>
    <w:rsid w:val="008D39C4"/>
    <w:rsid w:val="008D39CF"/>
    <w:rsid w:val="008D3E37"/>
    <w:rsid w:val="008D6041"/>
    <w:rsid w:val="008D654F"/>
    <w:rsid w:val="008D6728"/>
    <w:rsid w:val="008D6D5D"/>
    <w:rsid w:val="008D71FB"/>
    <w:rsid w:val="008E0912"/>
    <w:rsid w:val="008E18C1"/>
    <w:rsid w:val="008E19F6"/>
    <w:rsid w:val="008E55A8"/>
    <w:rsid w:val="008E5DEE"/>
    <w:rsid w:val="008E617D"/>
    <w:rsid w:val="008E6F7D"/>
    <w:rsid w:val="008E7322"/>
    <w:rsid w:val="008F17CE"/>
    <w:rsid w:val="008F1DFC"/>
    <w:rsid w:val="008F24FF"/>
    <w:rsid w:val="008F2A09"/>
    <w:rsid w:val="008F36D6"/>
    <w:rsid w:val="008F39C9"/>
    <w:rsid w:val="008F45C6"/>
    <w:rsid w:val="008F5A7D"/>
    <w:rsid w:val="008F5D0C"/>
    <w:rsid w:val="008F696C"/>
    <w:rsid w:val="00900990"/>
    <w:rsid w:val="00900B79"/>
    <w:rsid w:val="00901BBF"/>
    <w:rsid w:val="0090287F"/>
    <w:rsid w:val="00903A7E"/>
    <w:rsid w:val="00905642"/>
    <w:rsid w:val="00905857"/>
    <w:rsid w:val="00905E29"/>
    <w:rsid w:val="009063DF"/>
    <w:rsid w:val="0090737D"/>
    <w:rsid w:val="009075DA"/>
    <w:rsid w:val="009078F1"/>
    <w:rsid w:val="00911316"/>
    <w:rsid w:val="009114C6"/>
    <w:rsid w:val="00912345"/>
    <w:rsid w:val="00913748"/>
    <w:rsid w:val="00913BE0"/>
    <w:rsid w:val="00913E53"/>
    <w:rsid w:val="00913F64"/>
    <w:rsid w:val="00914B13"/>
    <w:rsid w:val="00914D74"/>
    <w:rsid w:val="00914DFA"/>
    <w:rsid w:val="00916A41"/>
    <w:rsid w:val="00917635"/>
    <w:rsid w:val="0091780A"/>
    <w:rsid w:val="00917F23"/>
    <w:rsid w:val="009208BE"/>
    <w:rsid w:val="00923956"/>
    <w:rsid w:val="00923F13"/>
    <w:rsid w:val="0092507C"/>
    <w:rsid w:val="009252C7"/>
    <w:rsid w:val="009255BB"/>
    <w:rsid w:val="009267B9"/>
    <w:rsid w:val="00926A1A"/>
    <w:rsid w:val="009312F1"/>
    <w:rsid w:val="009316BB"/>
    <w:rsid w:val="00931E54"/>
    <w:rsid w:val="00932F19"/>
    <w:rsid w:val="0093324F"/>
    <w:rsid w:val="00933A48"/>
    <w:rsid w:val="00934373"/>
    <w:rsid w:val="0093552F"/>
    <w:rsid w:val="00935608"/>
    <w:rsid w:val="00935A5C"/>
    <w:rsid w:val="00935D94"/>
    <w:rsid w:val="00936E9F"/>
    <w:rsid w:val="009370AA"/>
    <w:rsid w:val="009404D8"/>
    <w:rsid w:val="009417A7"/>
    <w:rsid w:val="009417BC"/>
    <w:rsid w:val="009423DF"/>
    <w:rsid w:val="00942CBB"/>
    <w:rsid w:val="009430C7"/>
    <w:rsid w:val="00943D40"/>
    <w:rsid w:val="009444E5"/>
    <w:rsid w:val="009445BB"/>
    <w:rsid w:val="0094521F"/>
    <w:rsid w:val="009453D1"/>
    <w:rsid w:val="009453FA"/>
    <w:rsid w:val="00946E39"/>
    <w:rsid w:val="00947581"/>
    <w:rsid w:val="00947CDF"/>
    <w:rsid w:val="009500E4"/>
    <w:rsid w:val="009506FE"/>
    <w:rsid w:val="0095263E"/>
    <w:rsid w:val="009533D0"/>
    <w:rsid w:val="0095394F"/>
    <w:rsid w:val="009557AF"/>
    <w:rsid w:val="0095605B"/>
    <w:rsid w:val="00956165"/>
    <w:rsid w:val="00956CB7"/>
    <w:rsid w:val="00957905"/>
    <w:rsid w:val="00957C02"/>
    <w:rsid w:val="00960F23"/>
    <w:rsid w:val="00964DD8"/>
    <w:rsid w:val="009654D4"/>
    <w:rsid w:val="009655F9"/>
    <w:rsid w:val="00965B06"/>
    <w:rsid w:val="009669C0"/>
    <w:rsid w:val="00966CDC"/>
    <w:rsid w:val="00967B75"/>
    <w:rsid w:val="009706AE"/>
    <w:rsid w:val="00970F26"/>
    <w:rsid w:val="00970F73"/>
    <w:rsid w:val="00971442"/>
    <w:rsid w:val="00972EE3"/>
    <w:rsid w:val="009730B6"/>
    <w:rsid w:val="0097320B"/>
    <w:rsid w:val="00973223"/>
    <w:rsid w:val="0097441F"/>
    <w:rsid w:val="0097501A"/>
    <w:rsid w:val="00977296"/>
    <w:rsid w:val="00977504"/>
    <w:rsid w:val="0097791B"/>
    <w:rsid w:val="00977CC2"/>
    <w:rsid w:val="00977D13"/>
    <w:rsid w:val="00977D71"/>
    <w:rsid w:val="00980297"/>
    <w:rsid w:val="009809EE"/>
    <w:rsid w:val="00980B7A"/>
    <w:rsid w:val="009812B4"/>
    <w:rsid w:val="00983194"/>
    <w:rsid w:val="009847C1"/>
    <w:rsid w:val="00984FC5"/>
    <w:rsid w:val="00985CE1"/>
    <w:rsid w:val="00987585"/>
    <w:rsid w:val="0098798B"/>
    <w:rsid w:val="009879DB"/>
    <w:rsid w:val="00987B86"/>
    <w:rsid w:val="009901D8"/>
    <w:rsid w:val="00991FDC"/>
    <w:rsid w:val="00992707"/>
    <w:rsid w:val="00993A64"/>
    <w:rsid w:val="00994150"/>
    <w:rsid w:val="00994AAB"/>
    <w:rsid w:val="00995852"/>
    <w:rsid w:val="00995A28"/>
    <w:rsid w:val="00995A6E"/>
    <w:rsid w:val="00996D2B"/>
    <w:rsid w:val="009A0288"/>
    <w:rsid w:val="009A0534"/>
    <w:rsid w:val="009A2374"/>
    <w:rsid w:val="009A24D5"/>
    <w:rsid w:val="009A3D2E"/>
    <w:rsid w:val="009A3F4B"/>
    <w:rsid w:val="009A42B0"/>
    <w:rsid w:val="009A445F"/>
    <w:rsid w:val="009A55AA"/>
    <w:rsid w:val="009A79FD"/>
    <w:rsid w:val="009B09A7"/>
    <w:rsid w:val="009B0C27"/>
    <w:rsid w:val="009B0C76"/>
    <w:rsid w:val="009B0EF4"/>
    <w:rsid w:val="009B189D"/>
    <w:rsid w:val="009B1E23"/>
    <w:rsid w:val="009B27CD"/>
    <w:rsid w:val="009B2912"/>
    <w:rsid w:val="009B2F60"/>
    <w:rsid w:val="009B364A"/>
    <w:rsid w:val="009B3688"/>
    <w:rsid w:val="009B4CC7"/>
    <w:rsid w:val="009B6246"/>
    <w:rsid w:val="009B63BE"/>
    <w:rsid w:val="009B6587"/>
    <w:rsid w:val="009B7DD2"/>
    <w:rsid w:val="009C043F"/>
    <w:rsid w:val="009C168E"/>
    <w:rsid w:val="009C28F9"/>
    <w:rsid w:val="009C2A6B"/>
    <w:rsid w:val="009C4A13"/>
    <w:rsid w:val="009C5027"/>
    <w:rsid w:val="009C522E"/>
    <w:rsid w:val="009C54DA"/>
    <w:rsid w:val="009C60F6"/>
    <w:rsid w:val="009C67A4"/>
    <w:rsid w:val="009D073A"/>
    <w:rsid w:val="009D097B"/>
    <w:rsid w:val="009D1538"/>
    <w:rsid w:val="009D1A6C"/>
    <w:rsid w:val="009D1FAA"/>
    <w:rsid w:val="009D2C5C"/>
    <w:rsid w:val="009D2DA0"/>
    <w:rsid w:val="009D407A"/>
    <w:rsid w:val="009D4AF1"/>
    <w:rsid w:val="009D5295"/>
    <w:rsid w:val="009D582B"/>
    <w:rsid w:val="009D5BCE"/>
    <w:rsid w:val="009D66C6"/>
    <w:rsid w:val="009D6924"/>
    <w:rsid w:val="009D6FB4"/>
    <w:rsid w:val="009D77E1"/>
    <w:rsid w:val="009E06D2"/>
    <w:rsid w:val="009E06DA"/>
    <w:rsid w:val="009E0FCF"/>
    <w:rsid w:val="009E18D3"/>
    <w:rsid w:val="009E1DBB"/>
    <w:rsid w:val="009E2F63"/>
    <w:rsid w:val="009E38DB"/>
    <w:rsid w:val="009E3E56"/>
    <w:rsid w:val="009E4AF7"/>
    <w:rsid w:val="009E4C8F"/>
    <w:rsid w:val="009E55DC"/>
    <w:rsid w:val="009E610D"/>
    <w:rsid w:val="009E6473"/>
    <w:rsid w:val="009E7944"/>
    <w:rsid w:val="009E7FF4"/>
    <w:rsid w:val="009F05AA"/>
    <w:rsid w:val="009F1BF1"/>
    <w:rsid w:val="009F1E5C"/>
    <w:rsid w:val="009F1ECC"/>
    <w:rsid w:val="009F2219"/>
    <w:rsid w:val="009F2555"/>
    <w:rsid w:val="009F2D8D"/>
    <w:rsid w:val="009F335C"/>
    <w:rsid w:val="009F3C67"/>
    <w:rsid w:val="009F3CAE"/>
    <w:rsid w:val="009F4905"/>
    <w:rsid w:val="009F4AEC"/>
    <w:rsid w:val="009F4BA0"/>
    <w:rsid w:val="009F5023"/>
    <w:rsid w:val="009F52FC"/>
    <w:rsid w:val="009F56D6"/>
    <w:rsid w:val="009F58B9"/>
    <w:rsid w:val="009F5B87"/>
    <w:rsid w:val="009F5C87"/>
    <w:rsid w:val="009F64EC"/>
    <w:rsid w:val="009F6600"/>
    <w:rsid w:val="009F6C5C"/>
    <w:rsid w:val="009F7712"/>
    <w:rsid w:val="00A01DDB"/>
    <w:rsid w:val="00A0244B"/>
    <w:rsid w:val="00A02926"/>
    <w:rsid w:val="00A04C1C"/>
    <w:rsid w:val="00A05753"/>
    <w:rsid w:val="00A05E06"/>
    <w:rsid w:val="00A06C6E"/>
    <w:rsid w:val="00A07649"/>
    <w:rsid w:val="00A07EB8"/>
    <w:rsid w:val="00A07FCF"/>
    <w:rsid w:val="00A10696"/>
    <w:rsid w:val="00A10907"/>
    <w:rsid w:val="00A10A15"/>
    <w:rsid w:val="00A10E8A"/>
    <w:rsid w:val="00A110F2"/>
    <w:rsid w:val="00A11CF3"/>
    <w:rsid w:val="00A11D9A"/>
    <w:rsid w:val="00A11F34"/>
    <w:rsid w:val="00A12069"/>
    <w:rsid w:val="00A13019"/>
    <w:rsid w:val="00A134C1"/>
    <w:rsid w:val="00A138FE"/>
    <w:rsid w:val="00A13B42"/>
    <w:rsid w:val="00A1437E"/>
    <w:rsid w:val="00A1473B"/>
    <w:rsid w:val="00A149BC"/>
    <w:rsid w:val="00A15145"/>
    <w:rsid w:val="00A163D5"/>
    <w:rsid w:val="00A167BE"/>
    <w:rsid w:val="00A168B9"/>
    <w:rsid w:val="00A16E7D"/>
    <w:rsid w:val="00A17169"/>
    <w:rsid w:val="00A17B51"/>
    <w:rsid w:val="00A214E5"/>
    <w:rsid w:val="00A23042"/>
    <w:rsid w:val="00A23255"/>
    <w:rsid w:val="00A235A6"/>
    <w:rsid w:val="00A23FAD"/>
    <w:rsid w:val="00A23FD4"/>
    <w:rsid w:val="00A24ECC"/>
    <w:rsid w:val="00A24FA3"/>
    <w:rsid w:val="00A25A96"/>
    <w:rsid w:val="00A26E22"/>
    <w:rsid w:val="00A26F81"/>
    <w:rsid w:val="00A27997"/>
    <w:rsid w:val="00A31FF4"/>
    <w:rsid w:val="00A3354D"/>
    <w:rsid w:val="00A348A6"/>
    <w:rsid w:val="00A3549A"/>
    <w:rsid w:val="00A3554D"/>
    <w:rsid w:val="00A35593"/>
    <w:rsid w:val="00A35A37"/>
    <w:rsid w:val="00A3681A"/>
    <w:rsid w:val="00A36C38"/>
    <w:rsid w:val="00A37845"/>
    <w:rsid w:val="00A37D5C"/>
    <w:rsid w:val="00A403EB"/>
    <w:rsid w:val="00A40FE9"/>
    <w:rsid w:val="00A4113F"/>
    <w:rsid w:val="00A430CF"/>
    <w:rsid w:val="00A430FC"/>
    <w:rsid w:val="00A43801"/>
    <w:rsid w:val="00A450BB"/>
    <w:rsid w:val="00A45A48"/>
    <w:rsid w:val="00A45CB1"/>
    <w:rsid w:val="00A45ECF"/>
    <w:rsid w:val="00A46D2A"/>
    <w:rsid w:val="00A47616"/>
    <w:rsid w:val="00A500F5"/>
    <w:rsid w:val="00A50F12"/>
    <w:rsid w:val="00A51D3C"/>
    <w:rsid w:val="00A52F87"/>
    <w:rsid w:val="00A5385F"/>
    <w:rsid w:val="00A544C4"/>
    <w:rsid w:val="00A55162"/>
    <w:rsid w:val="00A55623"/>
    <w:rsid w:val="00A61F2B"/>
    <w:rsid w:val="00A621D5"/>
    <w:rsid w:val="00A637A6"/>
    <w:rsid w:val="00A640C3"/>
    <w:rsid w:val="00A642C9"/>
    <w:rsid w:val="00A642EE"/>
    <w:rsid w:val="00A64953"/>
    <w:rsid w:val="00A6497F"/>
    <w:rsid w:val="00A658F9"/>
    <w:rsid w:val="00A65A4B"/>
    <w:rsid w:val="00A65ACF"/>
    <w:rsid w:val="00A6608D"/>
    <w:rsid w:val="00A669A4"/>
    <w:rsid w:val="00A66AB1"/>
    <w:rsid w:val="00A675A7"/>
    <w:rsid w:val="00A707A4"/>
    <w:rsid w:val="00A7086D"/>
    <w:rsid w:val="00A70EF6"/>
    <w:rsid w:val="00A7102F"/>
    <w:rsid w:val="00A716C1"/>
    <w:rsid w:val="00A7208D"/>
    <w:rsid w:val="00A725E1"/>
    <w:rsid w:val="00A728A0"/>
    <w:rsid w:val="00A73923"/>
    <w:rsid w:val="00A748F6"/>
    <w:rsid w:val="00A7576B"/>
    <w:rsid w:val="00A75C39"/>
    <w:rsid w:val="00A7770B"/>
    <w:rsid w:val="00A80D7A"/>
    <w:rsid w:val="00A816D0"/>
    <w:rsid w:val="00A81F2A"/>
    <w:rsid w:val="00A8237A"/>
    <w:rsid w:val="00A823FA"/>
    <w:rsid w:val="00A83793"/>
    <w:rsid w:val="00A838E1"/>
    <w:rsid w:val="00A839ED"/>
    <w:rsid w:val="00A84AFB"/>
    <w:rsid w:val="00A85427"/>
    <w:rsid w:val="00A856F8"/>
    <w:rsid w:val="00A861D4"/>
    <w:rsid w:val="00A86DE9"/>
    <w:rsid w:val="00A8760B"/>
    <w:rsid w:val="00A87B93"/>
    <w:rsid w:val="00A9251B"/>
    <w:rsid w:val="00A9287A"/>
    <w:rsid w:val="00A9298E"/>
    <w:rsid w:val="00A930D2"/>
    <w:rsid w:val="00A93494"/>
    <w:rsid w:val="00A9354B"/>
    <w:rsid w:val="00A93A2C"/>
    <w:rsid w:val="00A94BD6"/>
    <w:rsid w:val="00A94D23"/>
    <w:rsid w:val="00A94FBB"/>
    <w:rsid w:val="00A958C7"/>
    <w:rsid w:val="00A96BB4"/>
    <w:rsid w:val="00A96E2D"/>
    <w:rsid w:val="00A96E4C"/>
    <w:rsid w:val="00A979CA"/>
    <w:rsid w:val="00AA0756"/>
    <w:rsid w:val="00AA229E"/>
    <w:rsid w:val="00AA41F7"/>
    <w:rsid w:val="00AA5245"/>
    <w:rsid w:val="00AA53C2"/>
    <w:rsid w:val="00AA596A"/>
    <w:rsid w:val="00AA5D6D"/>
    <w:rsid w:val="00AB04E5"/>
    <w:rsid w:val="00AB0788"/>
    <w:rsid w:val="00AB172F"/>
    <w:rsid w:val="00AB1F29"/>
    <w:rsid w:val="00AB3E2D"/>
    <w:rsid w:val="00AB42D3"/>
    <w:rsid w:val="00AB477B"/>
    <w:rsid w:val="00AB5307"/>
    <w:rsid w:val="00AB5D8F"/>
    <w:rsid w:val="00AB63A8"/>
    <w:rsid w:val="00AB6734"/>
    <w:rsid w:val="00AB6CE7"/>
    <w:rsid w:val="00AB715B"/>
    <w:rsid w:val="00AC05F4"/>
    <w:rsid w:val="00AC0886"/>
    <w:rsid w:val="00AC1132"/>
    <w:rsid w:val="00AC13A5"/>
    <w:rsid w:val="00AC1CB4"/>
    <w:rsid w:val="00AC2442"/>
    <w:rsid w:val="00AC2ACF"/>
    <w:rsid w:val="00AC3872"/>
    <w:rsid w:val="00AC395A"/>
    <w:rsid w:val="00AC3DDE"/>
    <w:rsid w:val="00AC71CC"/>
    <w:rsid w:val="00AC7301"/>
    <w:rsid w:val="00AD0347"/>
    <w:rsid w:val="00AD0484"/>
    <w:rsid w:val="00AD0C90"/>
    <w:rsid w:val="00AD127C"/>
    <w:rsid w:val="00AD14B6"/>
    <w:rsid w:val="00AD2108"/>
    <w:rsid w:val="00AD27BE"/>
    <w:rsid w:val="00AD30A4"/>
    <w:rsid w:val="00AD36C6"/>
    <w:rsid w:val="00AD4129"/>
    <w:rsid w:val="00AD4B36"/>
    <w:rsid w:val="00AD6183"/>
    <w:rsid w:val="00AD7A4C"/>
    <w:rsid w:val="00AD7BA5"/>
    <w:rsid w:val="00AE2061"/>
    <w:rsid w:val="00AE427D"/>
    <w:rsid w:val="00AE496A"/>
    <w:rsid w:val="00AE54BC"/>
    <w:rsid w:val="00AE67BA"/>
    <w:rsid w:val="00AE69B5"/>
    <w:rsid w:val="00AF03FC"/>
    <w:rsid w:val="00AF1280"/>
    <w:rsid w:val="00AF1629"/>
    <w:rsid w:val="00AF1962"/>
    <w:rsid w:val="00AF2634"/>
    <w:rsid w:val="00AF2E66"/>
    <w:rsid w:val="00AF3320"/>
    <w:rsid w:val="00AF34FF"/>
    <w:rsid w:val="00AF543F"/>
    <w:rsid w:val="00AF5C34"/>
    <w:rsid w:val="00AF69DB"/>
    <w:rsid w:val="00AF76AF"/>
    <w:rsid w:val="00AF7D23"/>
    <w:rsid w:val="00B00973"/>
    <w:rsid w:val="00B0195E"/>
    <w:rsid w:val="00B01A0A"/>
    <w:rsid w:val="00B020D2"/>
    <w:rsid w:val="00B02330"/>
    <w:rsid w:val="00B026DB"/>
    <w:rsid w:val="00B02753"/>
    <w:rsid w:val="00B028DF"/>
    <w:rsid w:val="00B03288"/>
    <w:rsid w:val="00B0357F"/>
    <w:rsid w:val="00B04285"/>
    <w:rsid w:val="00B044E6"/>
    <w:rsid w:val="00B057E3"/>
    <w:rsid w:val="00B07A45"/>
    <w:rsid w:val="00B07E2F"/>
    <w:rsid w:val="00B10664"/>
    <w:rsid w:val="00B10713"/>
    <w:rsid w:val="00B12C84"/>
    <w:rsid w:val="00B132AA"/>
    <w:rsid w:val="00B13619"/>
    <w:rsid w:val="00B1404C"/>
    <w:rsid w:val="00B14280"/>
    <w:rsid w:val="00B14753"/>
    <w:rsid w:val="00B14C2B"/>
    <w:rsid w:val="00B15346"/>
    <w:rsid w:val="00B16A69"/>
    <w:rsid w:val="00B174CA"/>
    <w:rsid w:val="00B17C94"/>
    <w:rsid w:val="00B17D0E"/>
    <w:rsid w:val="00B17F6A"/>
    <w:rsid w:val="00B2162E"/>
    <w:rsid w:val="00B21C13"/>
    <w:rsid w:val="00B22661"/>
    <w:rsid w:val="00B22693"/>
    <w:rsid w:val="00B22886"/>
    <w:rsid w:val="00B25EBA"/>
    <w:rsid w:val="00B2662D"/>
    <w:rsid w:val="00B304A6"/>
    <w:rsid w:val="00B31BEB"/>
    <w:rsid w:val="00B3220D"/>
    <w:rsid w:val="00B32877"/>
    <w:rsid w:val="00B333D3"/>
    <w:rsid w:val="00B34A13"/>
    <w:rsid w:val="00B34F7B"/>
    <w:rsid w:val="00B353E3"/>
    <w:rsid w:val="00B3791A"/>
    <w:rsid w:val="00B40A24"/>
    <w:rsid w:val="00B40A31"/>
    <w:rsid w:val="00B40D13"/>
    <w:rsid w:val="00B4170E"/>
    <w:rsid w:val="00B41D0A"/>
    <w:rsid w:val="00B42FFF"/>
    <w:rsid w:val="00B43006"/>
    <w:rsid w:val="00B4391E"/>
    <w:rsid w:val="00B43E7F"/>
    <w:rsid w:val="00B4490B"/>
    <w:rsid w:val="00B44B96"/>
    <w:rsid w:val="00B45AC0"/>
    <w:rsid w:val="00B47D95"/>
    <w:rsid w:val="00B505B9"/>
    <w:rsid w:val="00B510A9"/>
    <w:rsid w:val="00B516A2"/>
    <w:rsid w:val="00B529CE"/>
    <w:rsid w:val="00B53966"/>
    <w:rsid w:val="00B55FF8"/>
    <w:rsid w:val="00B56B91"/>
    <w:rsid w:val="00B573F5"/>
    <w:rsid w:val="00B60C0C"/>
    <w:rsid w:val="00B60F56"/>
    <w:rsid w:val="00B6104A"/>
    <w:rsid w:val="00B610BD"/>
    <w:rsid w:val="00B616B4"/>
    <w:rsid w:val="00B623B0"/>
    <w:rsid w:val="00B6424F"/>
    <w:rsid w:val="00B647E3"/>
    <w:rsid w:val="00B64B31"/>
    <w:rsid w:val="00B64B58"/>
    <w:rsid w:val="00B64C04"/>
    <w:rsid w:val="00B657A2"/>
    <w:rsid w:val="00B65D62"/>
    <w:rsid w:val="00B6620A"/>
    <w:rsid w:val="00B6665D"/>
    <w:rsid w:val="00B67A58"/>
    <w:rsid w:val="00B70126"/>
    <w:rsid w:val="00B71689"/>
    <w:rsid w:val="00B71DC4"/>
    <w:rsid w:val="00B7254A"/>
    <w:rsid w:val="00B729C9"/>
    <w:rsid w:val="00B736F2"/>
    <w:rsid w:val="00B745FF"/>
    <w:rsid w:val="00B75322"/>
    <w:rsid w:val="00B7538F"/>
    <w:rsid w:val="00B758E2"/>
    <w:rsid w:val="00B75E88"/>
    <w:rsid w:val="00B765E1"/>
    <w:rsid w:val="00B80191"/>
    <w:rsid w:val="00B80D0F"/>
    <w:rsid w:val="00B8128A"/>
    <w:rsid w:val="00B815C4"/>
    <w:rsid w:val="00B82094"/>
    <w:rsid w:val="00B830BF"/>
    <w:rsid w:val="00B83B99"/>
    <w:rsid w:val="00B846CB"/>
    <w:rsid w:val="00B84B58"/>
    <w:rsid w:val="00B8523D"/>
    <w:rsid w:val="00B8535A"/>
    <w:rsid w:val="00B859DA"/>
    <w:rsid w:val="00B85A80"/>
    <w:rsid w:val="00B86188"/>
    <w:rsid w:val="00B86500"/>
    <w:rsid w:val="00B873AB"/>
    <w:rsid w:val="00B87613"/>
    <w:rsid w:val="00B87A22"/>
    <w:rsid w:val="00B87D1A"/>
    <w:rsid w:val="00B90F86"/>
    <w:rsid w:val="00B91A18"/>
    <w:rsid w:val="00B91C85"/>
    <w:rsid w:val="00B91D42"/>
    <w:rsid w:val="00B94197"/>
    <w:rsid w:val="00B9436F"/>
    <w:rsid w:val="00B951C0"/>
    <w:rsid w:val="00B9539C"/>
    <w:rsid w:val="00B955C2"/>
    <w:rsid w:val="00B9593D"/>
    <w:rsid w:val="00B976E0"/>
    <w:rsid w:val="00BA15B7"/>
    <w:rsid w:val="00BA1EE8"/>
    <w:rsid w:val="00BA372C"/>
    <w:rsid w:val="00BA48F5"/>
    <w:rsid w:val="00BA4D22"/>
    <w:rsid w:val="00BA5D07"/>
    <w:rsid w:val="00BA68E6"/>
    <w:rsid w:val="00BA76BE"/>
    <w:rsid w:val="00BA79FC"/>
    <w:rsid w:val="00BA7BB0"/>
    <w:rsid w:val="00BB0642"/>
    <w:rsid w:val="00BB067E"/>
    <w:rsid w:val="00BB18C8"/>
    <w:rsid w:val="00BB3A73"/>
    <w:rsid w:val="00BB3B6F"/>
    <w:rsid w:val="00BB454B"/>
    <w:rsid w:val="00BB5B31"/>
    <w:rsid w:val="00BB7ED2"/>
    <w:rsid w:val="00BB7F2F"/>
    <w:rsid w:val="00BC044F"/>
    <w:rsid w:val="00BC0516"/>
    <w:rsid w:val="00BC08B7"/>
    <w:rsid w:val="00BC10AE"/>
    <w:rsid w:val="00BC16EF"/>
    <w:rsid w:val="00BC1710"/>
    <w:rsid w:val="00BC2184"/>
    <w:rsid w:val="00BC5062"/>
    <w:rsid w:val="00BC519A"/>
    <w:rsid w:val="00BC5B12"/>
    <w:rsid w:val="00BD0A84"/>
    <w:rsid w:val="00BD0E30"/>
    <w:rsid w:val="00BD1001"/>
    <w:rsid w:val="00BD2E69"/>
    <w:rsid w:val="00BD2F8A"/>
    <w:rsid w:val="00BD327B"/>
    <w:rsid w:val="00BD44BC"/>
    <w:rsid w:val="00BD5D23"/>
    <w:rsid w:val="00BD6161"/>
    <w:rsid w:val="00BD6AD5"/>
    <w:rsid w:val="00BD6B68"/>
    <w:rsid w:val="00BD7445"/>
    <w:rsid w:val="00BE0726"/>
    <w:rsid w:val="00BE0B3E"/>
    <w:rsid w:val="00BE2197"/>
    <w:rsid w:val="00BE236E"/>
    <w:rsid w:val="00BE2C62"/>
    <w:rsid w:val="00BE3106"/>
    <w:rsid w:val="00BE3236"/>
    <w:rsid w:val="00BE3F7E"/>
    <w:rsid w:val="00BE4451"/>
    <w:rsid w:val="00BE4499"/>
    <w:rsid w:val="00BE4ECB"/>
    <w:rsid w:val="00BE6700"/>
    <w:rsid w:val="00BE7C93"/>
    <w:rsid w:val="00BF092B"/>
    <w:rsid w:val="00BF0DA9"/>
    <w:rsid w:val="00BF15F2"/>
    <w:rsid w:val="00BF201B"/>
    <w:rsid w:val="00BF2A0A"/>
    <w:rsid w:val="00BF2D25"/>
    <w:rsid w:val="00BF30F9"/>
    <w:rsid w:val="00BF36E0"/>
    <w:rsid w:val="00BF3736"/>
    <w:rsid w:val="00BF4480"/>
    <w:rsid w:val="00BF52F0"/>
    <w:rsid w:val="00BF5B77"/>
    <w:rsid w:val="00BF5C51"/>
    <w:rsid w:val="00BF5FE9"/>
    <w:rsid w:val="00BF624F"/>
    <w:rsid w:val="00BF7229"/>
    <w:rsid w:val="00BF7A70"/>
    <w:rsid w:val="00C00783"/>
    <w:rsid w:val="00C00EA4"/>
    <w:rsid w:val="00C00F0F"/>
    <w:rsid w:val="00C01BCE"/>
    <w:rsid w:val="00C020C0"/>
    <w:rsid w:val="00C02B85"/>
    <w:rsid w:val="00C04837"/>
    <w:rsid w:val="00C049F0"/>
    <w:rsid w:val="00C050E2"/>
    <w:rsid w:val="00C06B89"/>
    <w:rsid w:val="00C0755B"/>
    <w:rsid w:val="00C075D9"/>
    <w:rsid w:val="00C0775C"/>
    <w:rsid w:val="00C10131"/>
    <w:rsid w:val="00C10981"/>
    <w:rsid w:val="00C10CBA"/>
    <w:rsid w:val="00C10E95"/>
    <w:rsid w:val="00C12293"/>
    <w:rsid w:val="00C12C98"/>
    <w:rsid w:val="00C12CCD"/>
    <w:rsid w:val="00C140EA"/>
    <w:rsid w:val="00C146CC"/>
    <w:rsid w:val="00C164A0"/>
    <w:rsid w:val="00C1745B"/>
    <w:rsid w:val="00C17A98"/>
    <w:rsid w:val="00C2086F"/>
    <w:rsid w:val="00C20D30"/>
    <w:rsid w:val="00C20DA2"/>
    <w:rsid w:val="00C21D69"/>
    <w:rsid w:val="00C23566"/>
    <w:rsid w:val="00C23716"/>
    <w:rsid w:val="00C25673"/>
    <w:rsid w:val="00C25FBF"/>
    <w:rsid w:val="00C26485"/>
    <w:rsid w:val="00C2659E"/>
    <w:rsid w:val="00C26CE5"/>
    <w:rsid w:val="00C3067E"/>
    <w:rsid w:val="00C316F2"/>
    <w:rsid w:val="00C32122"/>
    <w:rsid w:val="00C322C6"/>
    <w:rsid w:val="00C32368"/>
    <w:rsid w:val="00C327C6"/>
    <w:rsid w:val="00C3299D"/>
    <w:rsid w:val="00C32AAE"/>
    <w:rsid w:val="00C32C41"/>
    <w:rsid w:val="00C32DD5"/>
    <w:rsid w:val="00C33FF3"/>
    <w:rsid w:val="00C34193"/>
    <w:rsid w:val="00C348B6"/>
    <w:rsid w:val="00C34994"/>
    <w:rsid w:val="00C34AD4"/>
    <w:rsid w:val="00C352D9"/>
    <w:rsid w:val="00C3546E"/>
    <w:rsid w:val="00C35E41"/>
    <w:rsid w:val="00C35E75"/>
    <w:rsid w:val="00C3620A"/>
    <w:rsid w:val="00C36258"/>
    <w:rsid w:val="00C37D43"/>
    <w:rsid w:val="00C40F92"/>
    <w:rsid w:val="00C41D66"/>
    <w:rsid w:val="00C43B6D"/>
    <w:rsid w:val="00C43D5B"/>
    <w:rsid w:val="00C4459A"/>
    <w:rsid w:val="00C46917"/>
    <w:rsid w:val="00C474DC"/>
    <w:rsid w:val="00C47A50"/>
    <w:rsid w:val="00C47F90"/>
    <w:rsid w:val="00C505FD"/>
    <w:rsid w:val="00C506BC"/>
    <w:rsid w:val="00C51918"/>
    <w:rsid w:val="00C526A9"/>
    <w:rsid w:val="00C5302D"/>
    <w:rsid w:val="00C53E1E"/>
    <w:rsid w:val="00C5487C"/>
    <w:rsid w:val="00C5572D"/>
    <w:rsid w:val="00C56A88"/>
    <w:rsid w:val="00C57B96"/>
    <w:rsid w:val="00C61B95"/>
    <w:rsid w:val="00C625B9"/>
    <w:rsid w:val="00C64210"/>
    <w:rsid w:val="00C64B23"/>
    <w:rsid w:val="00C64C17"/>
    <w:rsid w:val="00C64E5E"/>
    <w:rsid w:val="00C6510A"/>
    <w:rsid w:val="00C65582"/>
    <w:rsid w:val="00C66E0F"/>
    <w:rsid w:val="00C67A89"/>
    <w:rsid w:val="00C70235"/>
    <w:rsid w:val="00C70CF7"/>
    <w:rsid w:val="00C7103F"/>
    <w:rsid w:val="00C71A8F"/>
    <w:rsid w:val="00C71F19"/>
    <w:rsid w:val="00C733E9"/>
    <w:rsid w:val="00C73793"/>
    <w:rsid w:val="00C73AAC"/>
    <w:rsid w:val="00C7401A"/>
    <w:rsid w:val="00C742B6"/>
    <w:rsid w:val="00C74D49"/>
    <w:rsid w:val="00C75BE4"/>
    <w:rsid w:val="00C76A23"/>
    <w:rsid w:val="00C76D96"/>
    <w:rsid w:val="00C80773"/>
    <w:rsid w:val="00C8085E"/>
    <w:rsid w:val="00C81096"/>
    <w:rsid w:val="00C81AF4"/>
    <w:rsid w:val="00C834F8"/>
    <w:rsid w:val="00C842EC"/>
    <w:rsid w:val="00C84A0A"/>
    <w:rsid w:val="00C84F22"/>
    <w:rsid w:val="00C85129"/>
    <w:rsid w:val="00C859DF"/>
    <w:rsid w:val="00C86466"/>
    <w:rsid w:val="00C8662F"/>
    <w:rsid w:val="00C86773"/>
    <w:rsid w:val="00C86A61"/>
    <w:rsid w:val="00C87023"/>
    <w:rsid w:val="00C8737B"/>
    <w:rsid w:val="00C878D0"/>
    <w:rsid w:val="00C87A3B"/>
    <w:rsid w:val="00C87CFA"/>
    <w:rsid w:val="00C92888"/>
    <w:rsid w:val="00C9305A"/>
    <w:rsid w:val="00C947D2"/>
    <w:rsid w:val="00C94E27"/>
    <w:rsid w:val="00C95C27"/>
    <w:rsid w:val="00C95E51"/>
    <w:rsid w:val="00C95F48"/>
    <w:rsid w:val="00CA0444"/>
    <w:rsid w:val="00CA0984"/>
    <w:rsid w:val="00CA2A70"/>
    <w:rsid w:val="00CA3C8D"/>
    <w:rsid w:val="00CA4619"/>
    <w:rsid w:val="00CA4665"/>
    <w:rsid w:val="00CA4BB3"/>
    <w:rsid w:val="00CA4FBA"/>
    <w:rsid w:val="00CA694E"/>
    <w:rsid w:val="00CA71C2"/>
    <w:rsid w:val="00CA78DB"/>
    <w:rsid w:val="00CA7B03"/>
    <w:rsid w:val="00CB09DA"/>
    <w:rsid w:val="00CB0DE2"/>
    <w:rsid w:val="00CB0E04"/>
    <w:rsid w:val="00CB1014"/>
    <w:rsid w:val="00CB14D6"/>
    <w:rsid w:val="00CB18AA"/>
    <w:rsid w:val="00CB1A30"/>
    <w:rsid w:val="00CB1BD7"/>
    <w:rsid w:val="00CB26C6"/>
    <w:rsid w:val="00CB28C5"/>
    <w:rsid w:val="00CB4152"/>
    <w:rsid w:val="00CB42FB"/>
    <w:rsid w:val="00CB52C0"/>
    <w:rsid w:val="00CB57E6"/>
    <w:rsid w:val="00CB7FD0"/>
    <w:rsid w:val="00CC08C9"/>
    <w:rsid w:val="00CC0A61"/>
    <w:rsid w:val="00CC13F5"/>
    <w:rsid w:val="00CC189D"/>
    <w:rsid w:val="00CC1DEA"/>
    <w:rsid w:val="00CC3D5C"/>
    <w:rsid w:val="00CC3E1A"/>
    <w:rsid w:val="00CC5B2B"/>
    <w:rsid w:val="00CC6824"/>
    <w:rsid w:val="00CC7CD8"/>
    <w:rsid w:val="00CD0116"/>
    <w:rsid w:val="00CD0566"/>
    <w:rsid w:val="00CD077D"/>
    <w:rsid w:val="00CD2219"/>
    <w:rsid w:val="00CD2EE6"/>
    <w:rsid w:val="00CD3759"/>
    <w:rsid w:val="00CD4D72"/>
    <w:rsid w:val="00CD63B3"/>
    <w:rsid w:val="00CD708C"/>
    <w:rsid w:val="00CD7788"/>
    <w:rsid w:val="00CD7A78"/>
    <w:rsid w:val="00CE078D"/>
    <w:rsid w:val="00CE0A6E"/>
    <w:rsid w:val="00CE11AD"/>
    <w:rsid w:val="00CE22F4"/>
    <w:rsid w:val="00CE23ED"/>
    <w:rsid w:val="00CE271C"/>
    <w:rsid w:val="00CE27D8"/>
    <w:rsid w:val="00CE381F"/>
    <w:rsid w:val="00CE4265"/>
    <w:rsid w:val="00CE48EB"/>
    <w:rsid w:val="00CE4CB0"/>
    <w:rsid w:val="00CE6342"/>
    <w:rsid w:val="00CE66A9"/>
    <w:rsid w:val="00CE7B14"/>
    <w:rsid w:val="00CF091F"/>
    <w:rsid w:val="00CF2141"/>
    <w:rsid w:val="00CF2A45"/>
    <w:rsid w:val="00CF2CC5"/>
    <w:rsid w:val="00CF2E4E"/>
    <w:rsid w:val="00CF3D00"/>
    <w:rsid w:val="00CF3FEC"/>
    <w:rsid w:val="00CF438E"/>
    <w:rsid w:val="00CF4710"/>
    <w:rsid w:val="00CF5275"/>
    <w:rsid w:val="00CF52C6"/>
    <w:rsid w:val="00CF5B8C"/>
    <w:rsid w:val="00CF67E2"/>
    <w:rsid w:val="00CF799E"/>
    <w:rsid w:val="00D007C3"/>
    <w:rsid w:val="00D01380"/>
    <w:rsid w:val="00D01CC5"/>
    <w:rsid w:val="00D02173"/>
    <w:rsid w:val="00D040BC"/>
    <w:rsid w:val="00D04885"/>
    <w:rsid w:val="00D04A04"/>
    <w:rsid w:val="00D058D8"/>
    <w:rsid w:val="00D0617E"/>
    <w:rsid w:val="00D06830"/>
    <w:rsid w:val="00D069F7"/>
    <w:rsid w:val="00D0735A"/>
    <w:rsid w:val="00D10F4F"/>
    <w:rsid w:val="00D12420"/>
    <w:rsid w:val="00D129AF"/>
    <w:rsid w:val="00D12E97"/>
    <w:rsid w:val="00D1323B"/>
    <w:rsid w:val="00D13C7F"/>
    <w:rsid w:val="00D14481"/>
    <w:rsid w:val="00D151F2"/>
    <w:rsid w:val="00D15AF7"/>
    <w:rsid w:val="00D15E8F"/>
    <w:rsid w:val="00D1650B"/>
    <w:rsid w:val="00D17A37"/>
    <w:rsid w:val="00D17E90"/>
    <w:rsid w:val="00D2013D"/>
    <w:rsid w:val="00D20561"/>
    <w:rsid w:val="00D21737"/>
    <w:rsid w:val="00D21BD9"/>
    <w:rsid w:val="00D22765"/>
    <w:rsid w:val="00D230CF"/>
    <w:rsid w:val="00D230D4"/>
    <w:rsid w:val="00D23572"/>
    <w:rsid w:val="00D24283"/>
    <w:rsid w:val="00D24C73"/>
    <w:rsid w:val="00D25C00"/>
    <w:rsid w:val="00D26778"/>
    <w:rsid w:val="00D27910"/>
    <w:rsid w:val="00D27FC2"/>
    <w:rsid w:val="00D27FCB"/>
    <w:rsid w:val="00D306B3"/>
    <w:rsid w:val="00D30763"/>
    <w:rsid w:val="00D3113B"/>
    <w:rsid w:val="00D33F36"/>
    <w:rsid w:val="00D34427"/>
    <w:rsid w:val="00D34947"/>
    <w:rsid w:val="00D354DF"/>
    <w:rsid w:val="00D3574E"/>
    <w:rsid w:val="00D35E7D"/>
    <w:rsid w:val="00D36DA4"/>
    <w:rsid w:val="00D4050A"/>
    <w:rsid w:val="00D409C7"/>
    <w:rsid w:val="00D414AA"/>
    <w:rsid w:val="00D42C9C"/>
    <w:rsid w:val="00D43025"/>
    <w:rsid w:val="00D44E16"/>
    <w:rsid w:val="00D44E4D"/>
    <w:rsid w:val="00D45442"/>
    <w:rsid w:val="00D455BC"/>
    <w:rsid w:val="00D45D43"/>
    <w:rsid w:val="00D46EF1"/>
    <w:rsid w:val="00D47271"/>
    <w:rsid w:val="00D50358"/>
    <w:rsid w:val="00D504D5"/>
    <w:rsid w:val="00D50AD9"/>
    <w:rsid w:val="00D511AB"/>
    <w:rsid w:val="00D5136A"/>
    <w:rsid w:val="00D51907"/>
    <w:rsid w:val="00D52555"/>
    <w:rsid w:val="00D52D3F"/>
    <w:rsid w:val="00D539C9"/>
    <w:rsid w:val="00D54BEE"/>
    <w:rsid w:val="00D54F96"/>
    <w:rsid w:val="00D55A82"/>
    <w:rsid w:val="00D55D69"/>
    <w:rsid w:val="00D563D3"/>
    <w:rsid w:val="00D5788D"/>
    <w:rsid w:val="00D57F52"/>
    <w:rsid w:val="00D60057"/>
    <w:rsid w:val="00D61358"/>
    <w:rsid w:val="00D613DE"/>
    <w:rsid w:val="00D61F3F"/>
    <w:rsid w:val="00D62B34"/>
    <w:rsid w:val="00D633F0"/>
    <w:rsid w:val="00D64C02"/>
    <w:rsid w:val="00D64C7D"/>
    <w:rsid w:val="00D65F19"/>
    <w:rsid w:val="00D66273"/>
    <w:rsid w:val="00D706E9"/>
    <w:rsid w:val="00D71151"/>
    <w:rsid w:val="00D71879"/>
    <w:rsid w:val="00D725F9"/>
    <w:rsid w:val="00D72C6D"/>
    <w:rsid w:val="00D73877"/>
    <w:rsid w:val="00D739E7"/>
    <w:rsid w:val="00D73ACE"/>
    <w:rsid w:val="00D73F01"/>
    <w:rsid w:val="00D74A02"/>
    <w:rsid w:val="00D74D48"/>
    <w:rsid w:val="00D74F3D"/>
    <w:rsid w:val="00D7540C"/>
    <w:rsid w:val="00D75838"/>
    <w:rsid w:val="00D75957"/>
    <w:rsid w:val="00D77D6E"/>
    <w:rsid w:val="00D8001E"/>
    <w:rsid w:val="00D8060D"/>
    <w:rsid w:val="00D80C0A"/>
    <w:rsid w:val="00D811C9"/>
    <w:rsid w:val="00D815EC"/>
    <w:rsid w:val="00D81A58"/>
    <w:rsid w:val="00D81B54"/>
    <w:rsid w:val="00D81D36"/>
    <w:rsid w:val="00D81EA0"/>
    <w:rsid w:val="00D82160"/>
    <w:rsid w:val="00D82685"/>
    <w:rsid w:val="00D82E7E"/>
    <w:rsid w:val="00D83208"/>
    <w:rsid w:val="00D83D75"/>
    <w:rsid w:val="00D84504"/>
    <w:rsid w:val="00D84D6E"/>
    <w:rsid w:val="00D852E4"/>
    <w:rsid w:val="00D857F1"/>
    <w:rsid w:val="00D85EF5"/>
    <w:rsid w:val="00D85F98"/>
    <w:rsid w:val="00D86456"/>
    <w:rsid w:val="00D86ADC"/>
    <w:rsid w:val="00D8736C"/>
    <w:rsid w:val="00D9016E"/>
    <w:rsid w:val="00D9045B"/>
    <w:rsid w:val="00D90B39"/>
    <w:rsid w:val="00D91924"/>
    <w:rsid w:val="00D92321"/>
    <w:rsid w:val="00D927AF"/>
    <w:rsid w:val="00D92D39"/>
    <w:rsid w:val="00D94160"/>
    <w:rsid w:val="00D94B51"/>
    <w:rsid w:val="00D9536D"/>
    <w:rsid w:val="00D9544C"/>
    <w:rsid w:val="00D95BDC"/>
    <w:rsid w:val="00D96724"/>
    <w:rsid w:val="00D96D1D"/>
    <w:rsid w:val="00D96FC7"/>
    <w:rsid w:val="00DA038C"/>
    <w:rsid w:val="00DA1357"/>
    <w:rsid w:val="00DA138F"/>
    <w:rsid w:val="00DA15CC"/>
    <w:rsid w:val="00DA162B"/>
    <w:rsid w:val="00DA1AF1"/>
    <w:rsid w:val="00DA24F7"/>
    <w:rsid w:val="00DA2E37"/>
    <w:rsid w:val="00DA3225"/>
    <w:rsid w:val="00DA4622"/>
    <w:rsid w:val="00DA4B26"/>
    <w:rsid w:val="00DA4C4A"/>
    <w:rsid w:val="00DA4EF8"/>
    <w:rsid w:val="00DA6A11"/>
    <w:rsid w:val="00DA7E0F"/>
    <w:rsid w:val="00DB08DC"/>
    <w:rsid w:val="00DB11AC"/>
    <w:rsid w:val="00DB1228"/>
    <w:rsid w:val="00DB26F2"/>
    <w:rsid w:val="00DB36C6"/>
    <w:rsid w:val="00DB4A68"/>
    <w:rsid w:val="00DB56D4"/>
    <w:rsid w:val="00DB58BF"/>
    <w:rsid w:val="00DB5C8B"/>
    <w:rsid w:val="00DB6DD4"/>
    <w:rsid w:val="00DC1011"/>
    <w:rsid w:val="00DC12C0"/>
    <w:rsid w:val="00DC1BA1"/>
    <w:rsid w:val="00DC2464"/>
    <w:rsid w:val="00DC26E8"/>
    <w:rsid w:val="00DC2FA5"/>
    <w:rsid w:val="00DC4A64"/>
    <w:rsid w:val="00DC50FE"/>
    <w:rsid w:val="00DC55D0"/>
    <w:rsid w:val="00DC580E"/>
    <w:rsid w:val="00DC692E"/>
    <w:rsid w:val="00DC6F7F"/>
    <w:rsid w:val="00DC766B"/>
    <w:rsid w:val="00DD0AFB"/>
    <w:rsid w:val="00DD1358"/>
    <w:rsid w:val="00DD252F"/>
    <w:rsid w:val="00DD3654"/>
    <w:rsid w:val="00DD435B"/>
    <w:rsid w:val="00DD5355"/>
    <w:rsid w:val="00DD6A3E"/>
    <w:rsid w:val="00DD6A5D"/>
    <w:rsid w:val="00DE1AA6"/>
    <w:rsid w:val="00DE2DBB"/>
    <w:rsid w:val="00DE2FE5"/>
    <w:rsid w:val="00DE39C2"/>
    <w:rsid w:val="00DE4741"/>
    <w:rsid w:val="00DE53A0"/>
    <w:rsid w:val="00DE6304"/>
    <w:rsid w:val="00DE63BB"/>
    <w:rsid w:val="00DE656E"/>
    <w:rsid w:val="00DE68C6"/>
    <w:rsid w:val="00DE7886"/>
    <w:rsid w:val="00DE78CE"/>
    <w:rsid w:val="00DF03F4"/>
    <w:rsid w:val="00DF0EA4"/>
    <w:rsid w:val="00DF355E"/>
    <w:rsid w:val="00DF3A36"/>
    <w:rsid w:val="00DF5A15"/>
    <w:rsid w:val="00DF5C4C"/>
    <w:rsid w:val="00DF6A7F"/>
    <w:rsid w:val="00DF6CB9"/>
    <w:rsid w:val="00DF758C"/>
    <w:rsid w:val="00DF77A8"/>
    <w:rsid w:val="00DF7A79"/>
    <w:rsid w:val="00E00D88"/>
    <w:rsid w:val="00E01449"/>
    <w:rsid w:val="00E0283B"/>
    <w:rsid w:val="00E0295E"/>
    <w:rsid w:val="00E05089"/>
    <w:rsid w:val="00E06A5C"/>
    <w:rsid w:val="00E0712A"/>
    <w:rsid w:val="00E07B47"/>
    <w:rsid w:val="00E07DD2"/>
    <w:rsid w:val="00E1032F"/>
    <w:rsid w:val="00E10FD7"/>
    <w:rsid w:val="00E118FE"/>
    <w:rsid w:val="00E11D88"/>
    <w:rsid w:val="00E12EDA"/>
    <w:rsid w:val="00E13AAC"/>
    <w:rsid w:val="00E13CE9"/>
    <w:rsid w:val="00E164F2"/>
    <w:rsid w:val="00E16E4E"/>
    <w:rsid w:val="00E17F98"/>
    <w:rsid w:val="00E207C3"/>
    <w:rsid w:val="00E20C80"/>
    <w:rsid w:val="00E218AB"/>
    <w:rsid w:val="00E230F1"/>
    <w:rsid w:val="00E23288"/>
    <w:rsid w:val="00E2382C"/>
    <w:rsid w:val="00E23DDA"/>
    <w:rsid w:val="00E248AA"/>
    <w:rsid w:val="00E24FD9"/>
    <w:rsid w:val="00E26105"/>
    <w:rsid w:val="00E26925"/>
    <w:rsid w:val="00E26DAC"/>
    <w:rsid w:val="00E27074"/>
    <w:rsid w:val="00E2751C"/>
    <w:rsid w:val="00E27D84"/>
    <w:rsid w:val="00E31687"/>
    <w:rsid w:val="00E32A1D"/>
    <w:rsid w:val="00E32E42"/>
    <w:rsid w:val="00E34B22"/>
    <w:rsid w:val="00E34B3D"/>
    <w:rsid w:val="00E34C3D"/>
    <w:rsid w:val="00E34D46"/>
    <w:rsid w:val="00E35FAA"/>
    <w:rsid w:val="00E365A5"/>
    <w:rsid w:val="00E367A4"/>
    <w:rsid w:val="00E3733C"/>
    <w:rsid w:val="00E40142"/>
    <w:rsid w:val="00E41498"/>
    <w:rsid w:val="00E41D4B"/>
    <w:rsid w:val="00E41F34"/>
    <w:rsid w:val="00E4290D"/>
    <w:rsid w:val="00E42B1E"/>
    <w:rsid w:val="00E43249"/>
    <w:rsid w:val="00E446A9"/>
    <w:rsid w:val="00E44D42"/>
    <w:rsid w:val="00E44DE6"/>
    <w:rsid w:val="00E45117"/>
    <w:rsid w:val="00E46E15"/>
    <w:rsid w:val="00E47500"/>
    <w:rsid w:val="00E5033A"/>
    <w:rsid w:val="00E51884"/>
    <w:rsid w:val="00E51A84"/>
    <w:rsid w:val="00E51B49"/>
    <w:rsid w:val="00E5398E"/>
    <w:rsid w:val="00E5454F"/>
    <w:rsid w:val="00E546F7"/>
    <w:rsid w:val="00E54779"/>
    <w:rsid w:val="00E54D01"/>
    <w:rsid w:val="00E55830"/>
    <w:rsid w:val="00E567A3"/>
    <w:rsid w:val="00E56BEB"/>
    <w:rsid w:val="00E579DF"/>
    <w:rsid w:val="00E57CEB"/>
    <w:rsid w:val="00E57FCD"/>
    <w:rsid w:val="00E60E9C"/>
    <w:rsid w:val="00E62703"/>
    <w:rsid w:val="00E631BC"/>
    <w:rsid w:val="00E6380F"/>
    <w:rsid w:val="00E64106"/>
    <w:rsid w:val="00E64223"/>
    <w:rsid w:val="00E64DC8"/>
    <w:rsid w:val="00E64E61"/>
    <w:rsid w:val="00E663CC"/>
    <w:rsid w:val="00E66ADD"/>
    <w:rsid w:val="00E66BC3"/>
    <w:rsid w:val="00E67017"/>
    <w:rsid w:val="00E707B7"/>
    <w:rsid w:val="00E71CFA"/>
    <w:rsid w:val="00E72529"/>
    <w:rsid w:val="00E74FF4"/>
    <w:rsid w:val="00E7548E"/>
    <w:rsid w:val="00E75595"/>
    <w:rsid w:val="00E759BD"/>
    <w:rsid w:val="00E75DB6"/>
    <w:rsid w:val="00E7696C"/>
    <w:rsid w:val="00E76A49"/>
    <w:rsid w:val="00E76FAA"/>
    <w:rsid w:val="00E774FD"/>
    <w:rsid w:val="00E8056A"/>
    <w:rsid w:val="00E8088E"/>
    <w:rsid w:val="00E82BB2"/>
    <w:rsid w:val="00E82DD2"/>
    <w:rsid w:val="00E82ED2"/>
    <w:rsid w:val="00E83126"/>
    <w:rsid w:val="00E84D24"/>
    <w:rsid w:val="00E8519C"/>
    <w:rsid w:val="00E8590E"/>
    <w:rsid w:val="00E859EC"/>
    <w:rsid w:val="00E869E2"/>
    <w:rsid w:val="00E87165"/>
    <w:rsid w:val="00E87186"/>
    <w:rsid w:val="00E8786D"/>
    <w:rsid w:val="00E87A20"/>
    <w:rsid w:val="00E87C3B"/>
    <w:rsid w:val="00E910E1"/>
    <w:rsid w:val="00E922CC"/>
    <w:rsid w:val="00E92581"/>
    <w:rsid w:val="00E92CCB"/>
    <w:rsid w:val="00E9499A"/>
    <w:rsid w:val="00E95388"/>
    <w:rsid w:val="00E96193"/>
    <w:rsid w:val="00E969A2"/>
    <w:rsid w:val="00E96B5A"/>
    <w:rsid w:val="00E975A9"/>
    <w:rsid w:val="00E97EEE"/>
    <w:rsid w:val="00EA2F98"/>
    <w:rsid w:val="00EA32CE"/>
    <w:rsid w:val="00EA35E9"/>
    <w:rsid w:val="00EA42B0"/>
    <w:rsid w:val="00EA5EC1"/>
    <w:rsid w:val="00EA5F64"/>
    <w:rsid w:val="00EA60E6"/>
    <w:rsid w:val="00EA6810"/>
    <w:rsid w:val="00EA6BFF"/>
    <w:rsid w:val="00EA713B"/>
    <w:rsid w:val="00EA79B4"/>
    <w:rsid w:val="00EB046F"/>
    <w:rsid w:val="00EB06E8"/>
    <w:rsid w:val="00EB1A20"/>
    <w:rsid w:val="00EB24DD"/>
    <w:rsid w:val="00EB26AB"/>
    <w:rsid w:val="00EB359C"/>
    <w:rsid w:val="00EB3EBD"/>
    <w:rsid w:val="00EB3EC4"/>
    <w:rsid w:val="00EB425D"/>
    <w:rsid w:val="00EB46D0"/>
    <w:rsid w:val="00EB5943"/>
    <w:rsid w:val="00EB5AC4"/>
    <w:rsid w:val="00EB62A5"/>
    <w:rsid w:val="00EB7652"/>
    <w:rsid w:val="00EC02EF"/>
    <w:rsid w:val="00EC0497"/>
    <w:rsid w:val="00EC0EE2"/>
    <w:rsid w:val="00EC170F"/>
    <w:rsid w:val="00EC190E"/>
    <w:rsid w:val="00EC1BC2"/>
    <w:rsid w:val="00EC2182"/>
    <w:rsid w:val="00EC25C8"/>
    <w:rsid w:val="00EC37A2"/>
    <w:rsid w:val="00EC3935"/>
    <w:rsid w:val="00EC42F2"/>
    <w:rsid w:val="00EC4418"/>
    <w:rsid w:val="00EC46D1"/>
    <w:rsid w:val="00EC5732"/>
    <w:rsid w:val="00EC5919"/>
    <w:rsid w:val="00EC642D"/>
    <w:rsid w:val="00EC664A"/>
    <w:rsid w:val="00EC674A"/>
    <w:rsid w:val="00EC6DEF"/>
    <w:rsid w:val="00EC7DEA"/>
    <w:rsid w:val="00ED07A3"/>
    <w:rsid w:val="00ED114C"/>
    <w:rsid w:val="00ED1274"/>
    <w:rsid w:val="00ED3718"/>
    <w:rsid w:val="00ED3B58"/>
    <w:rsid w:val="00ED3E56"/>
    <w:rsid w:val="00ED40AB"/>
    <w:rsid w:val="00ED53D6"/>
    <w:rsid w:val="00ED567E"/>
    <w:rsid w:val="00ED5852"/>
    <w:rsid w:val="00ED5D52"/>
    <w:rsid w:val="00ED6914"/>
    <w:rsid w:val="00ED74BD"/>
    <w:rsid w:val="00ED751C"/>
    <w:rsid w:val="00EE0A47"/>
    <w:rsid w:val="00EE1270"/>
    <w:rsid w:val="00EE1813"/>
    <w:rsid w:val="00EE21B6"/>
    <w:rsid w:val="00EE31C3"/>
    <w:rsid w:val="00EE3380"/>
    <w:rsid w:val="00EE3876"/>
    <w:rsid w:val="00EE40F8"/>
    <w:rsid w:val="00EE41DC"/>
    <w:rsid w:val="00EE464C"/>
    <w:rsid w:val="00EE4826"/>
    <w:rsid w:val="00EE6374"/>
    <w:rsid w:val="00EE67F9"/>
    <w:rsid w:val="00EE69C6"/>
    <w:rsid w:val="00EE7465"/>
    <w:rsid w:val="00EE7926"/>
    <w:rsid w:val="00EF029D"/>
    <w:rsid w:val="00EF042A"/>
    <w:rsid w:val="00EF0BBC"/>
    <w:rsid w:val="00EF1A3D"/>
    <w:rsid w:val="00EF1A60"/>
    <w:rsid w:val="00EF1D63"/>
    <w:rsid w:val="00EF2D8A"/>
    <w:rsid w:val="00EF3E07"/>
    <w:rsid w:val="00EF3E8C"/>
    <w:rsid w:val="00EF42D4"/>
    <w:rsid w:val="00EF5D85"/>
    <w:rsid w:val="00EF5F95"/>
    <w:rsid w:val="00EF679D"/>
    <w:rsid w:val="00EF6D1C"/>
    <w:rsid w:val="00EF6E79"/>
    <w:rsid w:val="00EF7499"/>
    <w:rsid w:val="00F0028E"/>
    <w:rsid w:val="00F009E3"/>
    <w:rsid w:val="00F00E5B"/>
    <w:rsid w:val="00F00F7E"/>
    <w:rsid w:val="00F02940"/>
    <w:rsid w:val="00F029FF"/>
    <w:rsid w:val="00F0437B"/>
    <w:rsid w:val="00F0478A"/>
    <w:rsid w:val="00F04852"/>
    <w:rsid w:val="00F04CDC"/>
    <w:rsid w:val="00F07811"/>
    <w:rsid w:val="00F104A2"/>
    <w:rsid w:val="00F108D4"/>
    <w:rsid w:val="00F10DD4"/>
    <w:rsid w:val="00F122E2"/>
    <w:rsid w:val="00F14583"/>
    <w:rsid w:val="00F153AD"/>
    <w:rsid w:val="00F15A01"/>
    <w:rsid w:val="00F15A45"/>
    <w:rsid w:val="00F162F8"/>
    <w:rsid w:val="00F16B73"/>
    <w:rsid w:val="00F17864"/>
    <w:rsid w:val="00F201C5"/>
    <w:rsid w:val="00F209A8"/>
    <w:rsid w:val="00F20D44"/>
    <w:rsid w:val="00F20F5D"/>
    <w:rsid w:val="00F2223C"/>
    <w:rsid w:val="00F22B62"/>
    <w:rsid w:val="00F22F49"/>
    <w:rsid w:val="00F2453D"/>
    <w:rsid w:val="00F24F99"/>
    <w:rsid w:val="00F2632D"/>
    <w:rsid w:val="00F30C1A"/>
    <w:rsid w:val="00F30D98"/>
    <w:rsid w:val="00F31F7E"/>
    <w:rsid w:val="00F333BA"/>
    <w:rsid w:val="00F3340B"/>
    <w:rsid w:val="00F34CA0"/>
    <w:rsid w:val="00F34FB5"/>
    <w:rsid w:val="00F37567"/>
    <w:rsid w:val="00F37651"/>
    <w:rsid w:val="00F37CDB"/>
    <w:rsid w:val="00F41010"/>
    <w:rsid w:val="00F41688"/>
    <w:rsid w:val="00F42CE0"/>
    <w:rsid w:val="00F44CF6"/>
    <w:rsid w:val="00F45797"/>
    <w:rsid w:val="00F46FC4"/>
    <w:rsid w:val="00F475A5"/>
    <w:rsid w:val="00F47B7F"/>
    <w:rsid w:val="00F50230"/>
    <w:rsid w:val="00F5112A"/>
    <w:rsid w:val="00F51FFC"/>
    <w:rsid w:val="00F53427"/>
    <w:rsid w:val="00F5383B"/>
    <w:rsid w:val="00F558B0"/>
    <w:rsid w:val="00F56750"/>
    <w:rsid w:val="00F56D89"/>
    <w:rsid w:val="00F57D03"/>
    <w:rsid w:val="00F57FEC"/>
    <w:rsid w:val="00F60E11"/>
    <w:rsid w:val="00F6201A"/>
    <w:rsid w:val="00F6227B"/>
    <w:rsid w:val="00F6316D"/>
    <w:rsid w:val="00F638CB"/>
    <w:rsid w:val="00F639C9"/>
    <w:rsid w:val="00F6453E"/>
    <w:rsid w:val="00F648AE"/>
    <w:rsid w:val="00F648D3"/>
    <w:rsid w:val="00F64E49"/>
    <w:rsid w:val="00F6507A"/>
    <w:rsid w:val="00F65876"/>
    <w:rsid w:val="00F659C3"/>
    <w:rsid w:val="00F65B7C"/>
    <w:rsid w:val="00F671D8"/>
    <w:rsid w:val="00F67C7A"/>
    <w:rsid w:val="00F7010A"/>
    <w:rsid w:val="00F707D0"/>
    <w:rsid w:val="00F70953"/>
    <w:rsid w:val="00F713EA"/>
    <w:rsid w:val="00F720E3"/>
    <w:rsid w:val="00F72395"/>
    <w:rsid w:val="00F72A3C"/>
    <w:rsid w:val="00F72ABC"/>
    <w:rsid w:val="00F72DF2"/>
    <w:rsid w:val="00F73B13"/>
    <w:rsid w:val="00F73EDD"/>
    <w:rsid w:val="00F74EB2"/>
    <w:rsid w:val="00F7566F"/>
    <w:rsid w:val="00F7690A"/>
    <w:rsid w:val="00F771AA"/>
    <w:rsid w:val="00F77243"/>
    <w:rsid w:val="00F77B29"/>
    <w:rsid w:val="00F8210E"/>
    <w:rsid w:val="00F82F6E"/>
    <w:rsid w:val="00F830C5"/>
    <w:rsid w:val="00F83970"/>
    <w:rsid w:val="00F860C1"/>
    <w:rsid w:val="00F86270"/>
    <w:rsid w:val="00F868C8"/>
    <w:rsid w:val="00F8693B"/>
    <w:rsid w:val="00F8786B"/>
    <w:rsid w:val="00F87B40"/>
    <w:rsid w:val="00F900C1"/>
    <w:rsid w:val="00F913A0"/>
    <w:rsid w:val="00F92761"/>
    <w:rsid w:val="00F92A7A"/>
    <w:rsid w:val="00F92C00"/>
    <w:rsid w:val="00F940A6"/>
    <w:rsid w:val="00F947A1"/>
    <w:rsid w:val="00F962C8"/>
    <w:rsid w:val="00FA00E7"/>
    <w:rsid w:val="00FA0248"/>
    <w:rsid w:val="00FA16AD"/>
    <w:rsid w:val="00FA2F26"/>
    <w:rsid w:val="00FA2FAF"/>
    <w:rsid w:val="00FA380B"/>
    <w:rsid w:val="00FA4D3F"/>
    <w:rsid w:val="00FA5470"/>
    <w:rsid w:val="00FA5B32"/>
    <w:rsid w:val="00FA5FF2"/>
    <w:rsid w:val="00FA601A"/>
    <w:rsid w:val="00FA7D14"/>
    <w:rsid w:val="00FB0645"/>
    <w:rsid w:val="00FB139C"/>
    <w:rsid w:val="00FB1F63"/>
    <w:rsid w:val="00FB2120"/>
    <w:rsid w:val="00FB22A9"/>
    <w:rsid w:val="00FB24DE"/>
    <w:rsid w:val="00FB250F"/>
    <w:rsid w:val="00FB2DB2"/>
    <w:rsid w:val="00FB2E63"/>
    <w:rsid w:val="00FB3240"/>
    <w:rsid w:val="00FB418E"/>
    <w:rsid w:val="00FB522C"/>
    <w:rsid w:val="00FB60DB"/>
    <w:rsid w:val="00FC01EB"/>
    <w:rsid w:val="00FC0E59"/>
    <w:rsid w:val="00FC16BE"/>
    <w:rsid w:val="00FC18D5"/>
    <w:rsid w:val="00FC4054"/>
    <w:rsid w:val="00FC468A"/>
    <w:rsid w:val="00FC517B"/>
    <w:rsid w:val="00FC6829"/>
    <w:rsid w:val="00FC694E"/>
    <w:rsid w:val="00FC6A3B"/>
    <w:rsid w:val="00FC6D54"/>
    <w:rsid w:val="00FC7F05"/>
    <w:rsid w:val="00FD0146"/>
    <w:rsid w:val="00FD01B9"/>
    <w:rsid w:val="00FD136D"/>
    <w:rsid w:val="00FD193F"/>
    <w:rsid w:val="00FD37E6"/>
    <w:rsid w:val="00FD39CC"/>
    <w:rsid w:val="00FD3F28"/>
    <w:rsid w:val="00FD5546"/>
    <w:rsid w:val="00FD556A"/>
    <w:rsid w:val="00FD55AA"/>
    <w:rsid w:val="00FD578F"/>
    <w:rsid w:val="00FD57B6"/>
    <w:rsid w:val="00FD7E6D"/>
    <w:rsid w:val="00FE1090"/>
    <w:rsid w:val="00FE1464"/>
    <w:rsid w:val="00FE156E"/>
    <w:rsid w:val="00FE17F1"/>
    <w:rsid w:val="00FE19AB"/>
    <w:rsid w:val="00FE1BC4"/>
    <w:rsid w:val="00FE1CEF"/>
    <w:rsid w:val="00FE1FC6"/>
    <w:rsid w:val="00FE2176"/>
    <w:rsid w:val="00FE2200"/>
    <w:rsid w:val="00FE2E65"/>
    <w:rsid w:val="00FE3EAE"/>
    <w:rsid w:val="00FE5BED"/>
    <w:rsid w:val="00FE5D95"/>
    <w:rsid w:val="00FE619C"/>
    <w:rsid w:val="00FE6F51"/>
    <w:rsid w:val="00FE6FB7"/>
    <w:rsid w:val="00FE73FF"/>
    <w:rsid w:val="00FE7548"/>
    <w:rsid w:val="00FE79E4"/>
    <w:rsid w:val="00FF06AC"/>
    <w:rsid w:val="00FF1883"/>
    <w:rsid w:val="00FF19F5"/>
    <w:rsid w:val="00FF1B8F"/>
    <w:rsid w:val="00FF1D69"/>
    <w:rsid w:val="00FF3155"/>
    <w:rsid w:val="00FF34D3"/>
    <w:rsid w:val="00FF3D3E"/>
    <w:rsid w:val="00FF4ADF"/>
    <w:rsid w:val="00FF5A9A"/>
    <w:rsid w:val="00FF5D36"/>
    <w:rsid w:val="00FF723B"/>
    <w:rsid w:val="00FF738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4AD10"/>
  <w15:chartTrackingRefBased/>
  <w15:docId w15:val="{5B0DE013-28B0-4A3C-BE86-3982BED6E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9"/>
    <w:qFormat/>
    <w:rsid w:val="006165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9"/>
    <w:unhideWhenUsed/>
    <w:qFormat/>
    <w:rsid w:val="006165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6165F4"/>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165F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165F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165F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165F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165F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165F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rsid w:val="006165F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9"/>
    <w:rsid w:val="006165F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6165F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165F4"/>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165F4"/>
    <w:rPr>
      <w:rFonts w:eastAsiaTheme="majorEastAsia" w:cstheme="majorBidi"/>
      <w:color w:val="0F4761" w:themeColor="accent1" w:themeShade="BF"/>
    </w:rPr>
  </w:style>
  <w:style w:type="character" w:customStyle="1" w:styleId="Titre6Car">
    <w:name w:val="Titre 6 Car"/>
    <w:basedOn w:val="Policepardfaut"/>
    <w:link w:val="Titre6"/>
    <w:uiPriority w:val="9"/>
    <w:rsid w:val="006165F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165F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165F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165F4"/>
    <w:rPr>
      <w:rFonts w:eastAsiaTheme="majorEastAsia" w:cstheme="majorBidi"/>
      <w:color w:val="272727" w:themeColor="text1" w:themeTint="D8"/>
    </w:rPr>
  </w:style>
  <w:style w:type="paragraph" w:styleId="Titre">
    <w:name w:val="Title"/>
    <w:basedOn w:val="Normal"/>
    <w:next w:val="Normal"/>
    <w:link w:val="TitreCar"/>
    <w:qFormat/>
    <w:rsid w:val="006165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6165F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165F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165F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165F4"/>
    <w:pPr>
      <w:spacing w:before="160"/>
      <w:jc w:val="center"/>
    </w:pPr>
    <w:rPr>
      <w:i/>
      <w:iCs/>
      <w:color w:val="404040" w:themeColor="text1" w:themeTint="BF"/>
    </w:rPr>
  </w:style>
  <w:style w:type="character" w:customStyle="1" w:styleId="CitationCar">
    <w:name w:val="Citation Car"/>
    <w:basedOn w:val="Policepardfaut"/>
    <w:link w:val="Citation"/>
    <w:uiPriority w:val="29"/>
    <w:rsid w:val="006165F4"/>
    <w:rPr>
      <w:i/>
      <w:iCs/>
      <w:color w:val="404040" w:themeColor="text1" w:themeTint="BF"/>
    </w:rPr>
  </w:style>
  <w:style w:type="paragraph" w:styleId="Paragraphedeliste">
    <w:name w:val="List Paragraph"/>
    <w:basedOn w:val="Normal"/>
    <w:uiPriority w:val="34"/>
    <w:qFormat/>
    <w:rsid w:val="006165F4"/>
    <w:pPr>
      <w:ind w:left="720"/>
      <w:contextualSpacing/>
    </w:pPr>
  </w:style>
  <w:style w:type="character" w:styleId="Accentuationintense">
    <w:name w:val="Intense Emphasis"/>
    <w:basedOn w:val="Policepardfaut"/>
    <w:uiPriority w:val="21"/>
    <w:qFormat/>
    <w:rsid w:val="006165F4"/>
    <w:rPr>
      <w:i/>
      <w:iCs/>
      <w:color w:val="0F4761" w:themeColor="accent1" w:themeShade="BF"/>
    </w:rPr>
  </w:style>
  <w:style w:type="paragraph" w:styleId="Citationintense">
    <w:name w:val="Intense Quote"/>
    <w:basedOn w:val="Normal"/>
    <w:next w:val="Normal"/>
    <w:link w:val="CitationintenseCar"/>
    <w:uiPriority w:val="30"/>
    <w:qFormat/>
    <w:rsid w:val="006165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165F4"/>
    <w:rPr>
      <w:i/>
      <w:iCs/>
      <w:color w:val="0F4761" w:themeColor="accent1" w:themeShade="BF"/>
    </w:rPr>
  </w:style>
  <w:style w:type="character" w:styleId="Rfrenceintense">
    <w:name w:val="Intense Reference"/>
    <w:basedOn w:val="Policepardfaut"/>
    <w:uiPriority w:val="32"/>
    <w:qFormat/>
    <w:rsid w:val="006165F4"/>
    <w:rPr>
      <w:b/>
      <w:bCs/>
      <w:smallCaps/>
      <w:color w:val="0F4761" w:themeColor="accent1" w:themeShade="BF"/>
      <w:spacing w:val="5"/>
    </w:rPr>
  </w:style>
  <w:style w:type="paragraph" w:styleId="Sansinterligne">
    <w:name w:val="No Spacing"/>
    <w:uiPriority w:val="1"/>
    <w:qFormat/>
    <w:rsid w:val="006165F4"/>
    <w:pPr>
      <w:spacing w:after="0" w:line="240" w:lineRule="auto"/>
    </w:pPr>
  </w:style>
  <w:style w:type="paragraph" w:styleId="NormalWeb">
    <w:name w:val="Normal (Web)"/>
    <w:basedOn w:val="Normal"/>
    <w:uiPriority w:val="99"/>
    <w:semiHidden/>
    <w:unhideWhenUsed/>
    <w:rsid w:val="006F1E90"/>
    <w:rPr>
      <w:rFonts w:ascii="Times New Roman" w:hAnsi="Times New Roman" w:cs="Times New Roman"/>
      <w:sz w:val="24"/>
      <w:szCs w:val="24"/>
    </w:rPr>
  </w:style>
  <w:style w:type="paragraph" w:styleId="En-tte">
    <w:name w:val="header"/>
    <w:basedOn w:val="Normal"/>
    <w:link w:val="En-tteCar"/>
    <w:unhideWhenUsed/>
    <w:rsid w:val="00846AD0"/>
    <w:pPr>
      <w:tabs>
        <w:tab w:val="center" w:pos="4536"/>
        <w:tab w:val="right" w:pos="9072"/>
      </w:tabs>
      <w:spacing w:after="0" w:line="240" w:lineRule="auto"/>
    </w:pPr>
  </w:style>
  <w:style w:type="character" w:customStyle="1" w:styleId="En-tteCar">
    <w:name w:val="En-tête Car"/>
    <w:basedOn w:val="Policepardfaut"/>
    <w:link w:val="En-tte"/>
    <w:rsid w:val="00846AD0"/>
  </w:style>
  <w:style w:type="paragraph" w:styleId="Pieddepage">
    <w:name w:val="footer"/>
    <w:basedOn w:val="Normal"/>
    <w:link w:val="PieddepageCar"/>
    <w:uiPriority w:val="99"/>
    <w:unhideWhenUsed/>
    <w:rsid w:val="00846AD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6AD0"/>
  </w:style>
  <w:style w:type="paragraph" w:styleId="Corpsdetexte">
    <w:name w:val="Body Text"/>
    <w:basedOn w:val="Normal"/>
    <w:link w:val="CorpsdetexteCar"/>
    <w:rsid w:val="00EF1A3D"/>
    <w:pPr>
      <w:spacing w:after="0" w:line="240" w:lineRule="auto"/>
    </w:pPr>
    <w:rPr>
      <w:rFonts w:ascii="Times New Roman" w:eastAsia="Times New Roman" w:hAnsi="Times New Roman" w:cs="Times New Roman"/>
      <w:kern w:val="0"/>
      <w:sz w:val="16"/>
      <w:szCs w:val="20"/>
      <w:lang w:val="fr-FR" w:eastAsia="fr-FR"/>
      <w14:ligatures w14:val="none"/>
    </w:rPr>
  </w:style>
  <w:style w:type="character" w:customStyle="1" w:styleId="CorpsdetexteCar">
    <w:name w:val="Corps de texte Car"/>
    <w:basedOn w:val="Policepardfaut"/>
    <w:link w:val="Corpsdetexte"/>
    <w:rsid w:val="00EF1A3D"/>
    <w:rPr>
      <w:rFonts w:ascii="Times New Roman" w:eastAsia="Times New Roman" w:hAnsi="Times New Roman" w:cs="Times New Roman"/>
      <w:kern w:val="0"/>
      <w:sz w:val="16"/>
      <w:szCs w:val="20"/>
      <w:lang w:val="fr-FR" w:eastAsia="fr-FR"/>
      <w14:ligatures w14:val="none"/>
    </w:rPr>
  </w:style>
  <w:style w:type="character" w:styleId="Lienhypertexte">
    <w:name w:val="Hyperlink"/>
    <w:uiPriority w:val="99"/>
    <w:unhideWhenUsed/>
    <w:rsid w:val="00264841"/>
    <w:rPr>
      <w:color w:val="0563C1"/>
      <w:u w:val="single"/>
    </w:rPr>
  </w:style>
  <w:style w:type="character" w:styleId="Mentionnonrsolue">
    <w:name w:val="Unresolved Mention"/>
    <w:uiPriority w:val="99"/>
    <w:semiHidden/>
    <w:unhideWhenUsed/>
    <w:rsid w:val="00264841"/>
    <w:rPr>
      <w:color w:val="605E5C"/>
      <w:shd w:val="clear" w:color="auto" w:fill="E1DFDD"/>
    </w:rPr>
  </w:style>
  <w:style w:type="paragraph" w:styleId="En-ttedetabledesmatires">
    <w:name w:val="TOC Heading"/>
    <w:basedOn w:val="Titre1"/>
    <w:next w:val="Normal"/>
    <w:uiPriority w:val="39"/>
    <w:unhideWhenUsed/>
    <w:qFormat/>
    <w:rsid w:val="003C3F57"/>
    <w:pPr>
      <w:spacing w:before="240" w:after="0"/>
      <w:outlineLvl w:val="9"/>
    </w:pPr>
    <w:rPr>
      <w:kern w:val="0"/>
      <w:sz w:val="32"/>
      <w:szCs w:val="32"/>
      <w:lang w:eastAsia="fr-CH"/>
      <w14:ligatures w14:val="none"/>
    </w:rPr>
  </w:style>
  <w:style w:type="paragraph" w:styleId="TM1">
    <w:name w:val="toc 1"/>
    <w:basedOn w:val="Normal"/>
    <w:next w:val="Normal"/>
    <w:autoRedefine/>
    <w:uiPriority w:val="39"/>
    <w:unhideWhenUsed/>
    <w:rsid w:val="003C3F57"/>
    <w:pPr>
      <w:spacing w:after="100"/>
    </w:pPr>
  </w:style>
  <w:style w:type="paragraph" w:styleId="TM2">
    <w:name w:val="toc 2"/>
    <w:basedOn w:val="Normal"/>
    <w:next w:val="Normal"/>
    <w:autoRedefine/>
    <w:uiPriority w:val="39"/>
    <w:unhideWhenUsed/>
    <w:rsid w:val="003C3F57"/>
    <w:pPr>
      <w:spacing w:after="100"/>
      <w:ind w:left="220"/>
    </w:pPr>
  </w:style>
  <w:style w:type="paragraph" w:styleId="TM3">
    <w:name w:val="toc 3"/>
    <w:basedOn w:val="Normal"/>
    <w:next w:val="Normal"/>
    <w:autoRedefine/>
    <w:uiPriority w:val="39"/>
    <w:unhideWhenUsed/>
    <w:rsid w:val="004909D7"/>
    <w:pPr>
      <w:tabs>
        <w:tab w:val="right" w:leader="dot" w:pos="15388"/>
      </w:tabs>
      <w:spacing w:after="100"/>
      <w:ind w:left="440"/>
    </w:pPr>
    <w:rPr>
      <w:b/>
      <w:bCs/>
      <w:noProof/>
    </w:rPr>
  </w:style>
  <w:style w:type="paragraph" w:styleId="TM4">
    <w:name w:val="toc 4"/>
    <w:basedOn w:val="Normal"/>
    <w:next w:val="Normal"/>
    <w:autoRedefine/>
    <w:uiPriority w:val="39"/>
    <w:unhideWhenUsed/>
    <w:rsid w:val="003C3F57"/>
    <w:pPr>
      <w:spacing w:after="100" w:line="278" w:lineRule="auto"/>
      <w:ind w:left="720"/>
    </w:pPr>
    <w:rPr>
      <w:rFonts w:eastAsiaTheme="minorEastAsia"/>
      <w:sz w:val="24"/>
      <w:szCs w:val="24"/>
      <w:lang w:eastAsia="fr-CH"/>
    </w:rPr>
  </w:style>
  <w:style w:type="paragraph" w:styleId="TM5">
    <w:name w:val="toc 5"/>
    <w:basedOn w:val="Normal"/>
    <w:next w:val="Normal"/>
    <w:autoRedefine/>
    <w:uiPriority w:val="39"/>
    <w:unhideWhenUsed/>
    <w:rsid w:val="003C3F57"/>
    <w:pPr>
      <w:spacing w:after="100" w:line="278" w:lineRule="auto"/>
      <w:ind w:left="960"/>
    </w:pPr>
    <w:rPr>
      <w:rFonts w:eastAsiaTheme="minorEastAsia"/>
      <w:sz w:val="24"/>
      <w:szCs w:val="24"/>
      <w:lang w:eastAsia="fr-CH"/>
    </w:rPr>
  </w:style>
  <w:style w:type="paragraph" w:styleId="TM6">
    <w:name w:val="toc 6"/>
    <w:basedOn w:val="Normal"/>
    <w:next w:val="Normal"/>
    <w:autoRedefine/>
    <w:uiPriority w:val="39"/>
    <w:unhideWhenUsed/>
    <w:rsid w:val="003C3F57"/>
    <w:pPr>
      <w:spacing w:after="100" w:line="278" w:lineRule="auto"/>
      <w:ind w:left="1200"/>
    </w:pPr>
    <w:rPr>
      <w:rFonts w:eastAsiaTheme="minorEastAsia"/>
      <w:sz w:val="24"/>
      <w:szCs w:val="24"/>
      <w:lang w:eastAsia="fr-CH"/>
    </w:rPr>
  </w:style>
  <w:style w:type="paragraph" w:styleId="TM7">
    <w:name w:val="toc 7"/>
    <w:basedOn w:val="Normal"/>
    <w:next w:val="Normal"/>
    <w:autoRedefine/>
    <w:uiPriority w:val="39"/>
    <w:unhideWhenUsed/>
    <w:rsid w:val="003C3F57"/>
    <w:pPr>
      <w:spacing w:after="100" w:line="278" w:lineRule="auto"/>
      <w:ind w:left="1440"/>
    </w:pPr>
    <w:rPr>
      <w:rFonts w:eastAsiaTheme="minorEastAsia"/>
      <w:sz w:val="24"/>
      <w:szCs w:val="24"/>
      <w:lang w:eastAsia="fr-CH"/>
    </w:rPr>
  </w:style>
  <w:style w:type="paragraph" w:styleId="TM8">
    <w:name w:val="toc 8"/>
    <w:basedOn w:val="Normal"/>
    <w:next w:val="Normal"/>
    <w:autoRedefine/>
    <w:uiPriority w:val="39"/>
    <w:unhideWhenUsed/>
    <w:rsid w:val="003C3F57"/>
    <w:pPr>
      <w:spacing w:after="100" w:line="278" w:lineRule="auto"/>
      <w:ind w:left="1680"/>
    </w:pPr>
    <w:rPr>
      <w:rFonts w:eastAsiaTheme="minorEastAsia"/>
      <w:sz w:val="24"/>
      <w:szCs w:val="24"/>
      <w:lang w:eastAsia="fr-CH"/>
    </w:rPr>
  </w:style>
  <w:style w:type="paragraph" w:styleId="TM9">
    <w:name w:val="toc 9"/>
    <w:basedOn w:val="Normal"/>
    <w:next w:val="Normal"/>
    <w:autoRedefine/>
    <w:uiPriority w:val="39"/>
    <w:unhideWhenUsed/>
    <w:rsid w:val="003C3F57"/>
    <w:pPr>
      <w:spacing w:after="100" w:line="278" w:lineRule="auto"/>
      <w:ind w:left="1920"/>
    </w:pPr>
    <w:rPr>
      <w:rFonts w:eastAsiaTheme="minorEastAsia"/>
      <w:sz w:val="24"/>
      <w:szCs w:val="24"/>
      <w:lang w:eastAsia="fr-CH"/>
    </w:rPr>
  </w:style>
  <w:style w:type="paragraph" w:customStyle="1" w:styleId="Normalgras">
    <w:name w:val="Normal gras"/>
    <w:basedOn w:val="Normal"/>
    <w:rsid w:val="00A40FE9"/>
    <w:pPr>
      <w:tabs>
        <w:tab w:val="left" w:pos="2552"/>
        <w:tab w:val="left" w:pos="4820"/>
        <w:tab w:val="left" w:pos="5954"/>
        <w:tab w:val="left" w:pos="7513"/>
      </w:tabs>
      <w:spacing w:after="0" w:line="240" w:lineRule="auto"/>
    </w:pPr>
    <w:rPr>
      <w:rFonts w:ascii="Arial" w:eastAsia="Times New Roman" w:hAnsi="Arial" w:cs="Times New Roman"/>
      <w:b/>
      <w:bCs/>
      <w:kern w:val="0"/>
      <w:sz w:val="18"/>
      <w:szCs w:val="18"/>
      <w:lang w:eastAsia="fr-FR"/>
      <w14:ligatures w14:val="none"/>
    </w:rPr>
  </w:style>
  <w:style w:type="paragraph" w:styleId="Rvision">
    <w:name w:val="Revision"/>
    <w:hidden/>
    <w:uiPriority w:val="99"/>
    <w:semiHidden/>
    <w:rsid w:val="006F75BE"/>
    <w:pPr>
      <w:spacing w:after="0" w:line="240" w:lineRule="auto"/>
    </w:pPr>
  </w:style>
  <w:style w:type="table" w:styleId="Grilledutableau">
    <w:name w:val="Table Grid"/>
    <w:basedOn w:val="TableauNormal"/>
    <w:uiPriority w:val="39"/>
    <w:rsid w:val="00745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414">
      <w:bodyDiv w:val="1"/>
      <w:marLeft w:val="0"/>
      <w:marRight w:val="0"/>
      <w:marTop w:val="0"/>
      <w:marBottom w:val="0"/>
      <w:divBdr>
        <w:top w:val="none" w:sz="0" w:space="0" w:color="auto"/>
        <w:left w:val="none" w:sz="0" w:space="0" w:color="auto"/>
        <w:bottom w:val="none" w:sz="0" w:space="0" w:color="auto"/>
        <w:right w:val="none" w:sz="0" w:space="0" w:color="auto"/>
      </w:divBdr>
    </w:div>
    <w:div w:id="2519336">
      <w:bodyDiv w:val="1"/>
      <w:marLeft w:val="0"/>
      <w:marRight w:val="0"/>
      <w:marTop w:val="0"/>
      <w:marBottom w:val="0"/>
      <w:divBdr>
        <w:top w:val="none" w:sz="0" w:space="0" w:color="auto"/>
        <w:left w:val="none" w:sz="0" w:space="0" w:color="auto"/>
        <w:bottom w:val="none" w:sz="0" w:space="0" w:color="auto"/>
        <w:right w:val="none" w:sz="0" w:space="0" w:color="auto"/>
      </w:divBdr>
    </w:div>
    <w:div w:id="10911698">
      <w:bodyDiv w:val="1"/>
      <w:marLeft w:val="0"/>
      <w:marRight w:val="0"/>
      <w:marTop w:val="0"/>
      <w:marBottom w:val="0"/>
      <w:divBdr>
        <w:top w:val="none" w:sz="0" w:space="0" w:color="auto"/>
        <w:left w:val="none" w:sz="0" w:space="0" w:color="auto"/>
        <w:bottom w:val="none" w:sz="0" w:space="0" w:color="auto"/>
        <w:right w:val="none" w:sz="0" w:space="0" w:color="auto"/>
      </w:divBdr>
    </w:div>
    <w:div w:id="20785532">
      <w:bodyDiv w:val="1"/>
      <w:marLeft w:val="0"/>
      <w:marRight w:val="0"/>
      <w:marTop w:val="0"/>
      <w:marBottom w:val="0"/>
      <w:divBdr>
        <w:top w:val="none" w:sz="0" w:space="0" w:color="auto"/>
        <w:left w:val="none" w:sz="0" w:space="0" w:color="auto"/>
        <w:bottom w:val="none" w:sz="0" w:space="0" w:color="auto"/>
        <w:right w:val="none" w:sz="0" w:space="0" w:color="auto"/>
      </w:divBdr>
    </w:div>
    <w:div w:id="23409387">
      <w:bodyDiv w:val="1"/>
      <w:marLeft w:val="0"/>
      <w:marRight w:val="0"/>
      <w:marTop w:val="0"/>
      <w:marBottom w:val="0"/>
      <w:divBdr>
        <w:top w:val="none" w:sz="0" w:space="0" w:color="auto"/>
        <w:left w:val="none" w:sz="0" w:space="0" w:color="auto"/>
        <w:bottom w:val="none" w:sz="0" w:space="0" w:color="auto"/>
        <w:right w:val="none" w:sz="0" w:space="0" w:color="auto"/>
      </w:divBdr>
    </w:div>
    <w:div w:id="25955965">
      <w:bodyDiv w:val="1"/>
      <w:marLeft w:val="0"/>
      <w:marRight w:val="0"/>
      <w:marTop w:val="0"/>
      <w:marBottom w:val="0"/>
      <w:divBdr>
        <w:top w:val="none" w:sz="0" w:space="0" w:color="auto"/>
        <w:left w:val="none" w:sz="0" w:space="0" w:color="auto"/>
        <w:bottom w:val="none" w:sz="0" w:space="0" w:color="auto"/>
        <w:right w:val="none" w:sz="0" w:space="0" w:color="auto"/>
      </w:divBdr>
    </w:div>
    <w:div w:id="29914625">
      <w:bodyDiv w:val="1"/>
      <w:marLeft w:val="0"/>
      <w:marRight w:val="0"/>
      <w:marTop w:val="0"/>
      <w:marBottom w:val="0"/>
      <w:divBdr>
        <w:top w:val="none" w:sz="0" w:space="0" w:color="auto"/>
        <w:left w:val="none" w:sz="0" w:space="0" w:color="auto"/>
        <w:bottom w:val="none" w:sz="0" w:space="0" w:color="auto"/>
        <w:right w:val="none" w:sz="0" w:space="0" w:color="auto"/>
      </w:divBdr>
    </w:div>
    <w:div w:id="32002612">
      <w:bodyDiv w:val="1"/>
      <w:marLeft w:val="0"/>
      <w:marRight w:val="0"/>
      <w:marTop w:val="0"/>
      <w:marBottom w:val="0"/>
      <w:divBdr>
        <w:top w:val="none" w:sz="0" w:space="0" w:color="auto"/>
        <w:left w:val="none" w:sz="0" w:space="0" w:color="auto"/>
        <w:bottom w:val="none" w:sz="0" w:space="0" w:color="auto"/>
        <w:right w:val="none" w:sz="0" w:space="0" w:color="auto"/>
      </w:divBdr>
    </w:div>
    <w:div w:id="35784817">
      <w:bodyDiv w:val="1"/>
      <w:marLeft w:val="0"/>
      <w:marRight w:val="0"/>
      <w:marTop w:val="0"/>
      <w:marBottom w:val="0"/>
      <w:divBdr>
        <w:top w:val="none" w:sz="0" w:space="0" w:color="auto"/>
        <w:left w:val="none" w:sz="0" w:space="0" w:color="auto"/>
        <w:bottom w:val="none" w:sz="0" w:space="0" w:color="auto"/>
        <w:right w:val="none" w:sz="0" w:space="0" w:color="auto"/>
      </w:divBdr>
      <w:divsChild>
        <w:div w:id="105084342">
          <w:marLeft w:val="0"/>
          <w:marRight w:val="0"/>
          <w:marTop w:val="0"/>
          <w:marBottom w:val="0"/>
          <w:divBdr>
            <w:top w:val="none" w:sz="0" w:space="0" w:color="auto"/>
            <w:left w:val="none" w:sz="0" w:space="0" w:color="auto"/>
            <w:bottom w:val="none" w:sz="0" w:space="0" w:color="auto"/>
            <w:right w:val="none" w:sz="0" w:space="0" w:color="auto"/>
          </w:divBdr>
        </w:div>
        <w:div w:id="1090010855">
          <w:marLeft w:val="0"/>
          <w:marRight w:val="0"/>
          <w:marTop w:val="0"/>
          <w:marBottom w:val="0"/>
          <w:divBdr>
            <w:top w:val="single" w:sz="2" w:space="0" w:color="E3E3E3"/>
            <w:left w:val="single" w:sz="2" w:space="0" w:color="E3E3E3"/>
            <w:bottom w:val="single" w:sz="2" w:space="0" w:color="E3E3E3"/>
            <w:right w:val="single" w:sz="2" w:space="0" w:color="E3E3E3"/>
          </w:divBdr>
          <w:divsChild>
            <w:div w:id="438256756">
              <w:marLeft w:val="0"/>
              <w:marRight w:val="0"/>
              <w:marTop w:val="0"/>
              <w:marBottom w:val="0"/>
              <w:divBdr>
                <w:top w:val="single" w:sz="2" w:space="0" w:color="E3E3E3"/>
                <w:left w:val="single" w:sz="2" w:space="0" w:color="E3E3E3"/>
                <w:bottom w:val="single" w:sz="2" w:space="0" w:color="E3E3E3"/>
                <w:right w:val="single" w:sz="2" w:space="0" w:color="E3E3E3"/>
              </w:divBdr>
              <w:divsChild>
                <w:div w:id="1672291688">
                  <w:marLeft w:val="0"/>
                  <w:marRight w:val="0"/>
                  <w:marTop w:val="0"/>
                  <w:marBottom w:val="0"/>
                  <w:divBdr>
                    <w:top w:val="single" w:sz="2" w:space="0" w:color="E3E3E3"/>
                    <w:left w:val="single" w:sz="2" w:space="0" w:color="E3E3E3"/>
                    <w:bottom w:val="single" w:sz="2" w:space="0" w:color="E3E3E3"/>
                    <w:right w:val="single" w:sz="2" w:space="0" w:color="E3E3E3"/>
                  </w:divBdr>
                  <w:divsChild>
                    <w:div w:id="1377971916">
                      <w:marLeft w:val="0"/>
                      <w:marRight w:val="0"/>
                      <w:marTop w:val="0"/>
                      <w:marBottom w:val="0"/>
                      <w:divBdr>
                        <w:top w:val="single" w:sz="2" w:space="0" w:color="E3E3E3"/>
                        <w:left w:val="single" w:sz="2" w:space="0" w:color="E3E3E3"/>
                        <w:bottom w:val="single" w:sz="2" w:space="0" w:color="E3E3E3"/>
                        <w:right w:val="single" w:sz="2" w:space="0" w:color="E3E3E3"/>
                      </w:divBdr>
                      <w:divsChild>
                        <w:div w:id="1397244047">
                          <w:marLeft w:val="0"/>
                          <w:marRight w:val="0"/>
                          <w:marTop w:val="0"/>
                          <w:marBottom w:val="0"/>
                          <w:divBdr>
                            <w:top w:val="single" w:sz="2" w:space="0" w:color="E3E3E3"/>
                            <w:left w:val="single" w:sz="2" w:space="0" w:color="E3E3E3"/>
                            <w:bottom w:val="single" w:sz="2" w:space="0" w:color="E3E3E3"/>
                            <w:right w:val="single" w:sz="2" w:space="0" w:color="E3E3E3"/>
                          </w:divBdr>
                          <w:divsChild>
                            <w:div w:id="870650580">
                              <w:marLeft w:val="0"/>
                              <w:marRight w:val="0"/>
                              <w:marTop w:val="0"/>
                              <w:marBottom w:val="0"/>
                              <w:divBdr>
                                <w:top w:val="single" w:sz="2" w:space="0" w:color="E3E3E3"/>
                                <w:left w:val="single" w:sz="2" w:space="0" w:color="E3E3E3"/>
                                <w:bottom w:val="single" w:sz="2" w:space="0" w:color="E3E3E3"/>
                                <w:right w:val="single" w:sz="2" w:space="0" w:color="E3E3E3"/>
                              </w:divBdr>
                              <w:divsChild>
                                <w:div w:id="3966301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6765771">
                                      <w:marLeft w:val="0"/>
                                      <w:marRight w:val="0"/>
                                      <w:marTop w:val="0"/>
                                      <w:marBottom w:val="0"/>
                                      <w:divBdr>
                                        <w:top w:val="single" w:sz="2" w:space="0" w:color="E3E3E3"/>
                                        <w:left w:val="single" w:sz="2" w:space="0" w:color="E3E3E3"/>
                                        <w:bottom w:val="single" w:sz="2" w:space="0" w:color="E3E3E3"/>
                                        <w:right w:val="single" w:sz="2" w:space="0" w:color="E3E3E3"/>
                                      </w:divBdr>
                                      <w:divsChild>
                                        <w:div w:id="925772161">
                                          <w:marLeft w:val="0"/>
                                          <w:marRight w:val="0"/>
                                          <w:marTop w:val="0"/>
                                          <w:marBottom w:val="0"/>
                                          <w:divBdr>
                                            <w:top w:val="single" w:sz="2" w:space="0" w:color="E3E3E3"/>
                                            <w:left w:val="single" w:sz="2" w:space="0" w:color="E3E3E3"/>
                                            <w:bottom w:val="single" w:sz="2" w:space="0" w:color="E3E3E3"/>
                                            <w:right w:val="single" w:sz="2" w:space="0" w:color="E3E3E3"/>
                                          </w:divBdr>
                                          <w:divsChild>
                                            <w:div w:id="1142507296">
                                              <w:marLeft w:val="0"/>
                                              <w:marRight w:val="0"/>
                                              <w:marTop w:val="0"/>
                                              <w:marBottom w:val="0"/>
                                              <w:divBdr>
                                                <w:top w:val="single" w:sz="2" w:space="0" w:color="E3E3E3"/>
                                                <w:left w:val="single" w:sz="2" w:space="0" w:color="E3E3E3"/>
                                                <w:bottom w:val="single" w:sz="2" w:space="0" w:color="E3E3E3"/>
                                                <w:right w:val="single" w:sz="2" w:space="0" w:color="E3E3E3"/>
                                              </w:divBdr>
                                              <w:divsChild>
                                                <w:div w:id="2067876998">
                                                  <w:marLeft w:val="0"/>
                                                  <w:marRight w:val="0"/>
                                                  <w:marTop w:val="0"/>
                                                  <w:marBottom w:val="0"/>
                                                  <w:divBdr>
                                                    <w:top w:val="single" w:sz="2" w:space="0" w:color="E3E3E3"/>
                                                    <w:left w:val="single" w:sz="2" w:space="0" w:color="E3E3E3"/>
                                                    <w:bottom w:val="single" w:sz="2" w:space="0" w:color="E3E3E3"/>
                                                    <w:right w:val="single" w:sz="2" w:space="0" w:color="E3E3E3"/>
                                                  </w:divBdr>
                                                  <w:divsChild>
                                                    <w:div w:id="2114085441">
                                                      <w:marLeft w:val="0"/>
                                                      <w:marRight w:val="0"/>
                                                      <w:marTop w:val="0"/>
                                                      <w:marBottom w:val="0"/>
                                                      <w:divBdr>
                                                        <w:top w:val="single" w:sz="2" w:space="0" w:color="E3E3E3"/>
                                                        <w:left w:val="single" w:sz="2" w:space="0" w:color="E3E3E3"/>
                                                        <w:bottom w:val="single" w:sz="2" w:space="0" w:color="E3E3E3"/>
                                                        <w:right w:val="single" w:sz="2" w:space="0" w:color="E3E3E3"/>
                                                      </w:divBdr>
                                                      <w:divsChild>
                                                        <w:div w:id="662438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9256100">
      <w:bodyDiv w:val="1"/>
      <w:marLeft w:val="0"/>
      <w:marRight w:val="0"/>
      <w:marTop w:val="0"/>
      <w:marBottom w:val="0"/>
      <w:divBdr>
        <w:top w:val="none" w:sz="0" w:space="0" w:color="auto"/>
        <w:left w:val="none" w:sz="0" w:space="0" w:color="auto"/>
        <w:bottom w:val="none" w:sz="0" w:space="0" w:color="auto"/>
        <w:right w:val="none" w:sz="0" w:space="0" w:color="auto"/>
      </w:divBdr>
    </w:div>
    <w:div w:id="50036086">
      <w:bodyDiv w:val="1"/>
      <w:marLeft w:val="0"/>
      <w:marRight w:val="0"/>
      <w:marTop w:val="0"/>
      <w:marBottom w:val="0"/>
      <w:divBdr>
        <w:top w:val="none" w:sz="0" w:space="0" w:color="auto"/>
        <w:left w:val="none" w:sz="0" w:space="0" w:color="auto"/>
        <w:bottom w:val="none" w:sz="0" w:space="0" w:color="auto"/>
        <w:right w:val="none" w:sz="0" w:space="0" w:color="auto"/>
      </w:divBdr>
    </w:div>
    <w:div w:id="53162920">
      <w:bodyDiv w:val="1"/>
      <w:marLeft w:val="0"/>
      <w:marRight w:val="0"/>
      <w:marTop w:val="0"/>
      <w:marBottom w:val="0"/>
      <w:divBdr>
        <w:top w:val="none" w:sz="0" w:space="0" w:color="auto"/>
        <w:left w:val="none" w:sz="0" w:space="0" w:color="auto"/>
        <w:bottom w:val="none" w:sz="0" w:space="0" w:color="auto"/>
        <w:right w:val="none" w:sz="0" w:space="0" w:color="auto"/>
      </w:divBdr>
    </w:div>
    <w:div w:id="53509386">
      <w:bodyDiv w:val="1"/>
      <w:marLeft w:val="0"/>
      <w:marRight w:val="0"/>
      <w:marTop w:val="0"/>
      <w:marBottom w:val="0"/>
      <w:divBdr>
        <w:top w:val="none" w:sz="0" w:space="0" w:color="auto"/>
        <w:left w:val="none" w:sz="0" w:space="0" w:color="auto"/>
        <w:bottom w:val="none" w:sz="0" w:space="0" w:color="auto"/>
        <w:right w:val="none" w:sz="0" w:space="0" w:color="auto"/>
      </w:divBdr>
    </w:div>
    <w:div w:id="53746591">
      <w:bodyDiv w:val="1"/>
      <w:marLeft w:val="0"/>
      <w:marRight w:val="0"/>
      <w:marTop w:val="0"/>
      <w:marBottom w:val="0"/>
      <w:divBdr>
        <w:top w:val="none" w:sz="0" w:space="0" w:color="auto"/>
        <w:left w:val="none" w:sz="0" w:space="0" w:color="auto"/>
        <w:bottom w:val="none" w:sz="0" w:space="0" w:color="auto"/>
        <w:right w:val="none" w:sz="0" w:space="0" w:color="auto"/>
      </w:divBdr>
    </w:div>
    <w:div w:id="56512339">
      <w:bodyDiv w:val="1"/>
      <w:marLeft w:val="0"/>
      <w:marRight w:val="0"/>
      <w:marTop w:val="0"/>
      <w:marBottom w:val="0"/>
      <w:divBdr>
        <w:top w:val="none" w:sz="0" w:space="0" w:color="auto"/>
        <w:left w:val="none" w:sz="0" w:space="0" w:color="auto"/>
        <w:bottom w:val="none" w:sz="0" w:space="0" w:color="auto"/>
        <w:right w:val="none" w:sz="0" w:space="0" w:color="auto"/>
      </w:divBdr>
    </w:div>
    <w:div w:id="60562847">
      <w:bodyDiv w:val="1"/>
      <w:marLeft w:val="0"/>
      <w:marRight w:val="0"/>
      <w:marTop w:val="0"/>
      <w:marBottom w:val="0"/>
      <w:divBdr>
        <w:top w:val="none" w:sz="0" w:space="0" w:color="auto"/>
        <w:left w:val="none" w:sz="0" w:space="0" w:color="auto"/>
        <w:bottom w:val="none" w:sz="0" w:space="0" w:color="auto"/>
        <w:right w:val="none" w:sz="0" w:space="0" w:color="auto"/>
      </w:divBdr>
      <w:divsChild>
        <w:div w:id="591478604">
          <w:marLeft w:val="0"/>
          <w:marRight w:val="0"/>
          <w:marTop w:val="0"/>
          <w:marBottom w:val="0"/>
          <w:divBdr>
            <w:top w:val="single" w:sz="2" w:space="0" w:color="E3E3E3"/>
            <w:left w:val="single" w:sz="2" w:space="0" w:color="E3E3E3"/>
            <w:bottom w:val="single" w:sz="2" w:space="0" w:color="E3E3E3"/>
            <w:right w:val="single" w:sz="2" w:space="0" w:color="E3E3E3"/>
          </w:divBdr>
          <w:divsChild>
            <w:div w:id="1695886984">
              <w:marLeft w:val="0"/>
              <w:marRight w:val="0"/>
              <w:marTop w:val="0"/>
              <w:marBottom w:val="0"/>
              <w:divBdr>
                <w:top w:val="single" w:sz="2" w:space="0" w:color="E3E3E3"/>
                <w:left w:val="single" w:sz="2" w:space="0" w:color="E3E3E3"/>
                <w:bottom w:val="single" w:sz="2" w:space="0" w:color="E3E3E3"/>
                <w:right w:val="single" w:sz="2" w:space="0" w:color="E3E3E3"/>
              </w:divBdr>
              <w:divsChild>
                <w:div w:id="64379926">
                  <w:marLeft w:val="0"/>
                  <w:marRight w:val="0"/>
                  <w:marTop w:val="0"/>
                  <w:marBottom w:val="0"/>
                  <w:divBdr>
                    <w:top w:val="single" w:sz="2" w:space="0" w:color="E3E3E3"/>
                    <w:left w:val="single" w:sz="2" w:space="0" w:color="E3E3E3"/>
                    <w:bottom w:val="single" w:sz="2" w:space="0" w:color="E3E3E3"/>
                    <w:right w:val="single" w:sz="2" w:space="0" w:color="E3E3E3"/>
                  </w:divBdr>
                  <w:divsChild>
                    <w:div w:id="1657421218">
                      <w:marLeft w:val="0"/>
                      <w:marRight w:val="0"/>
                      <w:marTop w:val="0"/>
                      <w:marBottom w:val="0"/>
                      <w:divBdr>
                        <w:top w:val="single" w:sz="2" w:space="0" w:color="E3E3E3"/>
                        <w:left w:val="single" w:sz="2" w:space="0" w:color="E3E3E3"/>
                        <w:bottom w:val="single" w:sz="2" w:space="0" w:color="E3E3E3"/>
                        <w:right w:val="single" w:sz="2" w:space="0" w:color="E3E3E3"/>
                      </w:divBdr>
                      <w:divsChild>
                        <w:div w:id="1095512220">
                          <w:marLeft w:val="0"/>
                          <w:marRight w:val="0"/>
                          <w:marTop w:val="0"/>
                          <w:marBottom w:val="0"/>
                          <w:divBdr>
                            <w:top w:val="single" w:sz="2" w:space="0" w:color="E3E3E3"/>
                            <w:left w:val="single" w:sz="2" w:space="0" w:color="E3E3E3"/>
                            <w:bottom w:val="single" w:sz="2" w:space="0" w:color="E3E3E3"/>
                            <w:right w:val="single" w:sz="2" w:space="0" w:color="E3E3E3"/>
                          </w:divBdr>
                          <w:divsChild>
                            <w:div w:id="253054353">
                              <w:marLeft w:val="0"/>
                              <w:marRight w:val="0"/>
                              <w:marTop w:val="100"/>
                              <w:marBottom w:val="100"/>
                              <w:divBdr>
                                <w:top w:val="single" w:sz="2" w:space="0" w:color="E3E3E3"/>
                                <w:left w:val="single" w:sz="2" w:space="0" w:color="E3E3E3"/>
                                <w:bottom w:val="single" w:sz="2" w:space="0" w:color="E3E3E3"/>
                                <w:right w:val="single" w:sz="2" w:space="0" w:color="E3E3E3"/>
                              </w:divBdr>
                              <w:divsChild>
                                <w:div w:id="154497689">
                                  <w:marLeft w:val="0"/>
                                  <w:marRight w:val="0"/>
                                  <w:marTop w:val="0"/>
                                  <w:marBottom w:val="0"/>
                                  <w:divBdr>
                                    <w:top w:val="single" w:sz="2" w:space="0" w:color="E3E3E3"/>
                                    <w:left w:val="single" w:sz="2" w:space="0" w:color="E3E3E3"/>
                                    <w:bottom w:val="single" w:sz="2" w:space="0" w:color="E3E3E3"/>
                                    <w:right w:val="single" w:sz="2" w:space="0" w:color="E3E3E3"/>
                                  </w:divBdr>
                                  <w:divsChild>
                                    <w:div w:id="934285213">
                                      <w:marLeft w:val="0"/>
                                      <w:marRight w:val="0"/>
                                      <w:marTop w:val="0"/>
                                      <w:marBottom w:val="0"/>
                                      <w:divBdr>
                                        <w:top w:val="single" w:sz="2" w:space="0" w:color="E3E3E3"/>
                                        <w:left w:val="single" w:sz="2" w:space="0" w:color="E3E3E3"/>
                                        <w:bottom w:val="single" w:sz="2" w:space="0" w:color="E3E3E3"/>
                                        <w:right w:val="single" w:sz="2" w:space="0" w:color="E3E3E3"/>
                                      </w:divBdr>
                                      <w:divsChild>
                                        <w:div w:id="977029537">
                                          <w:marLeft w:val="0"/>
                                          <w:marRight w:val="0"/>
                                          <w:marTop w:val="0"/>
                                          <w:marBottom w:val="0"/>
                                          <w:divBdr>
                                            <w:top w:val="single" w:sz="2" w:space="0" w:color="E3E3E3"/>
                                            <w:left w:val="single" w:sz="2" w:space="0" w:color="E3E3E3"/>
                                            <w:bottom w:val="single" w:sz="2" w:space="0" w:color="E3E3E3"/>
                                            <w:right w:val="single" w:sz="2" w:space="0" w:color="E3E3E3"/>
                                          </w:divBdr>
                                          <w:divsChild>
                                            <w:div w:id="39599917">
                                              <w:marLeft w:val="0"/>
                                              <w:marRight w:val="0"/>
                                              <w:marTop w:val="0"/>
                                              <w:marBottom w:val="0"/>
                                              <w:divBdr>
                                                <w:top w:val="single" w:sz="2" w:space="0" w:color="E3E3E3"/>
                                                <w:left w:val="single" w:sz="2" w:space="0" w:color="E3E3E3"/>
                                                <w:bottom w:val="single" w:sz="2" w:space="0" w:color="E3E3E3"/>
                                                <w:right w:val="single" w:sz="2" w:space="0" w:color="E3E3E3"/>
                                              </w:divBdr>
                                              <w:divsChild>
                                                <w:div w:id="52706725">
                                                  <w:marLeft w:val="0"/>
                                                  <w:marRight w:val="0"/>
                                                  <w:marTop w:val="0"/>
                                                  <w:marBottom w:val="0"/>
                                                  <w:divBdr>
                                                    <w:top w:val="single" w:sz="2" w:space="0" w:color="E3E3E3"/>
                                                    <w:left w:val="single" w:sz="2" w:space="0" w:color="E3E3E3"/>
                                                    <w:bottom w:val="single" w:sz="2" w:space="0" w:color="E3E3E3"/>
                                                    <w:right w:val="single" w:sz="2" w:space="0" w:color="E3E3E3"/>
                                                  </w:divBdr>
                                                  <w:divsChild>
                                                    <w:div w:id="1627546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2192937">
          <w:marLeft w:val="0"/>
          <w:marRight w:val="0"/>
          <w:marTop w:val="0"/>
          <w:marBottom w:val="0"/>
          <w:divBdr>
            <w:top w:val="none" w:sz="0" w:space="0" w:color="auto"/>
            <w:left w:val="none" w:sz="0" w:space="0" w:color="auto"/>
            <w:bottom w:val="none" w:sz="0" w:space="0" w:color="auto"/>
            <w:right w:val="none" w:sz="0" w:space="0" w:color="auto"/>
          </w:divBdr>
        </w:div>
      </w:divsChild>
    </w:div>
    <w:div w:id="68697256">
      <w:bodyDiv w:val="1"/>
      <w:marLeft w:val="0"/>
      <w:marRight w:val="0"/>
      <w:marTop w:val="0"/>
      <w:marBottom w:val="0"/>
      <w:divBdr>
        <w:top w:val="none" w:sz="0" w:space="0" w:color="auto"/>
        <w:left w:val="none" w:sz="0" w:space="0" w:color="auto"/>
        <w:bottom w:val="none" w:sz="0" w:space="0" w:color="auto"/>
        <w:right w:val="none" w:sz="0" w:space="0" w:color="auto"/>
      </w:divBdr>
    </w:div>
    <w:div w:id="70087820">
      <w:bodyDiv w:val="1"/>
      <w:marLeft w:val="0"/>
      <w:marRight w:val="0"/>
      <w:marTop w:val="0"/>
      <w:marBottom w:val="0"/>
      <w:divBdr>
        <w:top w:val="none" w:sz="0" w:space="0" w:color="auto"/>
        <w:left w:val="none" w:sz="0" w:space="0" w:color="auto"/>
        <w:bottom w:val="none" w:sz="0" w:space="0" w:color="auto"/>
        <w:right w:val="none" w:sz="0" w:space="0" w:color="auto"/>
      </w:divBdr>
      <w:divsChild>
        <w:div w:id="1192107392">
          <w:marLeft w:val="0"/>
          <w:marRight w:val="0"/>
          <w:marTop w:val="0"/>
          <w:marBottom w:val="0"/>
          <w:divBdr>
            <w:top w:val="single" w:sz="2" w:space="0" w:color="E3E3E3"/>
            <w:left w:val="single" w:sz="2" w:space="0" w:color="E3E3E3"/>
            <w:bottom w:val="single" w:sz="2" w:space="0" w:color="E3E3E3"/>
            <w:right w:val="single" w:sz="2" w:space="0" w:color="E3E3E3"/>
          </w:divBdr>
          <w:divsChild>
            <w:div w:id="1275362465">
              <w:marLeft w:val="0"/>
              <w:marRight w:val="0"/>
              <w:marTop w:val="0"/>
              <w:marBottom w:val="0"/>
              <w:divBdr>
                <w:top w:val="single" w:sz="2" w:space="0" w:color="E3E3E3"/>
                <w:left w:val="single" w:sz="2" w:space="0" w:color="E3E3E3"/>
                <w:bottom w:val="single" w:sz="2" w:space="0" w:color="E3E3E3"/>
                <w:right w:val="single" w:sz="2" w:space="0" w:color="E3E3E3"/>
              </w:divBdr>
              <w:divsChild>
                <w:div w:id="1332297928">
                  <w:marLeft w:val="0"/>
                  <w:marRight w:val="0"/>
                  <w:marTop w:val="0"/>
                  <w:marBottom w:val="0"/>
                  <w:divBdr>
                    <w:top w:val="single" w:sz="2" w:space="0" w:color="E3E3E3"/>
                    <w:left w:val="single" w:sz="2" w:space="0" w:color="E3E3E3"/>
                    <w:bottom w:val="single" w:sz="2" w:space="0" w:color="E3E3E3"/>
                    <w:right w:val="single" w:sz="2" w:space="0" w:color="E3E3E3"/>
                  </w:divBdr>
                  <w:divsChild>
                    <w:div w:id="1367370511">
                      <w:marLeft w:val="0"/>
                      <w:marRight w:val="0"/>
                      <w:marTop w:val="0"/>
                      <w:marBottom w:val="0"/>
                      <w:divBdr>
                        <w:top w:val="single" w:sz="2" w:space="0" w:color="E3E3E3"/>
                        <w:left w:val="single" w:sz="2" w:space="0" w:color="E3E3E3"/>
                        <w:bottom w:val="single" w:sz="2" w:space="0" w:color="E3E3E3"/>
                        <w:right w:val="single" w:sz="2" w:space="0" w:color="E3E3E3"/>
                      </w:divBdr>
                      <w:divsChild>
                        <w:div w:id="1080952034">
                          <w:marLeft w:val="0"/>
                          <w:marRight w:val="0"/>
                          <w:marTop w:val="0"/>
                          <w:marBottom w:val="0"/>
                          <w:divBdr>
                            <w:top w:val="single" w:sz="2" w:space="0" w:color="E3E3E3"/>
                            <w:left w:val="single" w:sz="2" w:space="0" w:color="E3E3E3"/>
                            <w:bottom w:val="single" w:sz="2" w:space="0" w:color="E3E3E3"/>
                            <w:right w:val="single" w:sz="2" w:space="0" w:color="E3E3E3"/>
                          </w:divBdr>
                          <w:divsChild>
                            <w:div w:id="1711104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92795138">
          <w:marLeft w:val="0"/>
          <w:marRight w:val="0"/>
          <w:marTop w:val="0"/>
          <w:marBottom w:val="0"/>
          <w:divBdr>
            <w:top w:val="single" w:sz="2" w:space="0" w:color="E3E3E3"/>
            <w:left w:val="single" w:sz="2" w:space="0" w:color="E3E3E3"/>
            <w:bottom w:val="single" w:sz="2" w:space="0" w:color="E3E3E3"/>
            <w:right w:val="single" w:sz="2" w:space="0" w:color="E3E3E3"/>
          </w:divBdr>
          <w:divsChild>
            <w:div w:id="1317879210">
              <w:marLeft w:val="0"/>
              <w:marRight w:val="0"/>
              <w:marTop w:val="0"/>
              <w:marBottom w:val="0"/>
              <w:divBdr>
                <w:top w:val="single" w:sz="2" w:space="0" w:color="E3E3E3"/>
                <w:left w:val="single" w:sz="2" w:space="0" w:color="E3E3E3"/>
                <w:bottom w:val="single" w:sz="2" w:space="0" w:color="E3E3E3"/>
                <w:right w:val="single" w:sz="2" w:space="0" w:color="E3E3E3"/>
              </w:divBdr>
            </w:div>
            <w:div w:id="1340739329">
              <w:marLeft w:val="0"/>
              <w:marRight w:val="0"/>
              <w:marTop w:val="0"/>
              <w:marBottom w:val="0"/>
              <w:divBdr>
                <w:top w:val="single" w:sz="2" w:space="0" w:color="E3E3E3"/>
                <w:left w:val="single" w:sz="2" w:space="0" w:color="E3E3E3"/>
                <w:bottom w:val="single" w:sz="2" w:space="0" w:color="E3E3E3"/>
                <w:right w:val="single" w:sz="2" w:space="0" w:color="E3E3E3"/>
              </w:divBdr>
              <w:divsChild>
                <w:div w:id="571232961">
                  <w:marLeft w:val="0"/>
                  <w:marRight w:val="0"/>
                  <w:marTop w:val="0"/>
                  <w:marBottom w:val="0"/>
                  <w:divBdr>
                    <w:top w:val="single" w:sz="2" w:space="0" w:color="E3E3E3"/>
                    <w:left w:val="single" w:sz="2" w:space="0" w:color="E3E3E3"/>
                    <w:bottom w:val="single" w:sz="2" w:space="0" w:color="E3E3E3"/>
                    <w:right w:val="single" w:sz="2" w:space="0" w:color="E3E3E3"/>
                  </w:divBdr>
                  <w:divsChild>
                    <w:div w:id="1723750824">
                      <w:marLeft w:val="0"/>
                      <w:marRight w:val="0"/>
                      <w:marTop w:val="0"/>
                      <w:marBottom w:val="0"/>
                      <w:divBdr>
                        <w:top w:val="single" w:sz="2" w:space="0" w:color="E3E3E3"/>
                        <w:left w:val="single" w:sz="2" w:space="0" w:color="E3E3E3"/>
                        <w:bottom w:val="single" w:sz="2" w:space="0" w:color="E3E3E3"/>
                        <w:right w:val="single" w:sz="2" w:space="0" w:color="E3E3E3"/>
                      </w:divBdr>
                      <w:divsChild>
                        <w:div w:id="906888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73163610">
      <w:bodyDiv w:val="1"/>
      <w:marLeft w:val="0"/>
      <w:marRight w:val="0"/>
      <w:marTop w:val="0"/>
      <w:marBottom w:val="0"/>
      <w:divBdr>
        <w:top w:val="none" w:sz="0" w:space="0" w:color="auto"/>
        <w:left w:val="none" w:sz="0" w:space="0" w:color="auto"/>
        <w:bottom w:val="none" w:sz="0" w:space="0" w:color="auto"/>
        <w:right w:val="none" w:sz="0" w:space="0" w:color="auto"/>
      </w:divBdr>
    </w:div>
    <w:div w:id="74475307">
      <w:bodyDiv w:val="1"/>
      <w:marLeft w:val="0"/>
      <w:marRight w:val="0"/>
      <w:marTop w:val="0"/>
      <w:marBottom w:val="0"/>
      <w:divBdr>
        <w:top w:val="none" w:sz="0" w:space="0" w:color="auto"/>
        <w:left w:val="none" w:sz="0" w:space="0" w:color="auto"/>
        <w:bottom w:val="none" w:sz="0" w:space="0" w:color="auto"/>
        <w:right w:val="none" w:sz="0" w:space="0" w:color="auto"/>
      </w:divBdr>
      <w:divsChild>
        <w:div w:id="614290904">
          <w:marLeft w:val="0"/>
          <w:marRight w:val="0"/>
          <w:marTop w:val="0"/>
          <w:marBottom w:val="0"/>
          <w:divBdr>
            <w:top w:val="single" w:sz="2" w:space="0" w:color="E3E3E3"/>
            <w:left w:val="single" w:sz="2" w:space="0" w:color="E3E3E3"/>
            <w:bottom w:val="single" w:sz="2" w:space="0" w:color="E3E3E3"/>
            <w:right w:val="single" w:sz="2" w:space="0" w:color="E3E3E3"/>
          </w:divBdr>
          <w:divsChild>
            <w:div w:id="2038196826">
              <w:marLeft w:val="0"/>
              <w:marRight w:val="0"/>
              <w:marTop w:val="0"/>
              <w:marBottom w:val="0"/>
              <w:divBdr>
                <w:top w:val="single" w:sz="2" w:space="0" w:color="E3E3E3"/>
                <w:left w:val="single" w:sz="2" w:space="0" w:color="E3E3E3"/>
                <w:bottom w:val="single" w:sz="2" w:space="0" w:color="E3E3E3"/>
                <w:right w:val="single" w:sz="2" w:space="0" w:color="E3E3E3"/>
              </w:divBdr>
              <w:divsChild>
                <w:div w:id="1212690538">
                  <w:marLeft w:val="0"/>
                  <w:marRight w:val="0"/>
                  <w:marTop w:val="0"/>
                  <w:marBottom w:val="0"/>
                  <w:divBdr>
                    <w:top w:val="single" w:sz="2" w:space="0" w:color="E3E3E3"/>
                    <w:left w:val="single" w:sz="2" w:space="0" w:color="E3E3E3"/>
                    <w:bottom w:val="single" w:sz="2" w:space="0" w:color="E3E3E3"/>
                    <w:right w:val="single" w:sz="2" w:space="0" w:color="E3E3E3"/>
                  </w:divBdr>
                  <w:divsChild>
                    <w:div w:id="273755528">
                      <w:marLeft w:val="0"/>
                      <w:marRight w:val="0"/>
                      <w:marTop w:val="0"/>
                      <w:marBottom w:val="0"/>
                      <w:divBdr>
                        <w:top w:val="single" w:sz="2" w:space="0" w:color="E3E3E3"/>
                        <w:left w:val="single" w:sz="2" w:space="0" w:color="E3E3E3"/>
                        <w:bottom w:val="single" w:sz="2" w:space="0" w:color="E3E3E3"/>
                        <w:right w:val="single" w:sz="2" w:space="0" w:color="E3E3E3"/>
                      </w:divBdr>
                      <w:divsChild>
                        <w:div w:id="1553926151">
                          <w:marLeft w:val="0"/>
                          <w:marRight w:val="0"/>
                          <w:marTop w:val="0"/>
                          <w:marBottom w:val="0"/>
                          <w:divBdr>
                            <w:top w:val="single" w:sz="2" w:space="0" w:color="E3E3E3"/>
                            <w:left w:val="single" w:sz="2" w:space="0" w:color="E3E3E3"/>
                            <w:bottom w:val="single" w:sz="2" w:space="0" w:color="E3E3E3"/>
                            <w:right w:val="single" w:sz="2" w:space="0" w:color="E3E3E3"/>
                          </w:divBdr>
                          <w:divsChild>
                            <w:div w:id="1083138337">
                              <w:marLeft w:val="0"/>
                              <w:marRight w:val="0"/>
                              <w:marTop w:val="100"/>
                              <w:marBottom w:val="100"/>
                              <w:divBdr>
                                <w:top w:val="single" w:sz="2" w:space="0" w:color="E3E3E3"/>
                                <w:left w:val="single" w:sz="2" w:space="0" w:color="E3E3E3"/>
                                <w:bottom w:val="single" w:sz="2" w:space="0" w:color="E3E3E3"/>
                                <w:right w:val="single" w:sz="2" w:space="0" w:color="E3E3E3"/>
                              </w:divBdr>
                              <w:divsChild>
                                <w:div w:id="1647122192">
                                  <w:marLeft w:val="0"/>
                                  <w:marRight w:val="0"/>
                                  <w:marTop w:val="0"/>
                                  <w:marBottom w:val="0"/>
                                  <w:divBdr>
                                    <w:top w:val="single" w:sz="2" w:space="0" w:color="E3E3E3"/>
                                    <w:left w:val="single" w:sz="2" w:space="0" w:color="E3E3E3"/>
                                    <w:bottom w:val="single" w:sz="2" w:space="0" w:color="E3E3E3"/>
                                    <w:right w:val="single" w:sz="2" w:space="0" w:color="E3E3E3"/>
                                  </w:divBdr>
                                  <w:divsChild>
                                    <w:div w:id="359089416">
                                      <w:marLeft w:val="0"/>
                                      <w:marRight w:val="0"/>
                                      <w:marTop w:val="0"/>
                                      <w:marBottom w:val="0"/>
                                      <w:divBdr>
                                        <w:top w:val="single" w:sz="2" w:space="0" w:color="E3E3E3"/>
                                        <w:left w:val="single" w:sz="2" w:space="0" w:color="E3E3E3"/>
                                        <w:bottom w:val="single" w:sz="2" w:space="0" w:color="E3E3E3"/>
                                        <w:right w:val="single" w:sz="2" w:space="0" w:color="E3E3E3"/>
                                      </w:divBdr>
                                      <w:divsChild>
                                        <w:div w:id="1650940428">
                                          <w:marLeft w:val="0"/>
                                          <w:marRight w:val="0"/>
                                          <w:marTop w:val="0"/>
                                          <w:marBottom w:val="0"/>
                                          <w:divBdr>
                                            <w:top w:val="single" w:sz="2" w:space="0" w:color="E3E3E3"/>
                                            <w:left w:val="single" w:sz="2" w:space="0" w:color="E3E3E3"/>
                                            <w:bottom w:val="single" w:sz="2" w:space="0" w:color="E3E3E3"/>
                                            <w:right w:val="single" w:sz="2" w:space="0" w:color="E3E3E3"/>
                                          </w:divBdr>
                                          <w:divsChild>
                                            <w:div w:id="2020814437">
                                              <w:marLeft w:val="0"/>
                                              <w:marRight w:val="0"/>
                                              <w:marTop w:val="0"/>
                                              <w:marBottom w:val="0"/>
                                              <w:divBdr>
                                                <w:top w:val="single" w:sz="2" w:space="0" w:color="E3E3E3"/>
                                                <w:left w:val="single" w:sz="2" w:space="0" w:color="E3E3E3"/>
                                                <w:bottom w:val="single" w:sz="2" w:space="0" w:color="E3E3E3"/>
                                                <w:right w:val="single" w:sz="2" w:space="0" w:color="E3E3E3"/>
                                              </w:divBdr>
                                              <w:divsChild>
                                                <w:div w:id="484593536">
                                                  <w:marLeft w:val="0"/>
                                                  <w:marRight w:val="0"/>
                                                  <w:marTop w:val="0"/>
                                                  <w:marBottom w:val="0"/>
                                                  <w:divBdr>
                                                    <w:top w:val="single" w:sz="2" w:space="0" w:color="E3E3E3"/>
                                                    <w:left w:val="single" w:sz="2" w:space="0" w:color="E3E3E3"/>
                                                    <w:bottom w:val="single" w:sz="2" w:space="0" w:color="E3E3E3"/>
                                                    <w:right w:val="single" w:sz="2" w:space="0" w:color="E3E3E3"/>
                                                  </w:divBdr>
                                                  <w:divsChild>
                                                    <w:div w:id="952444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4958738">
          <w:marLeft w:val="0"/>
          <w:marRight w:val="0"/>
          <w:marTop w:val="0"/>
          <w:marBottom w:val="0"/>
          <w:divBdr>
            <w:top w:val="none" w:sz="0" w:space="0" w:color="auto"/>
            <w:left w:val="none" w:sz="0" w:space="0" w:color="auto"/>
            <w:bottom w:val="none" w:sz="0" w:space="0" w:color="auto"/>
            <w:right w:val="none" w:sz="0" w:space="0" w:color="auto"/>
          </w:divBdr>
        </w:div>
      </w:divsChild>
    </w:div>
    <w:div w:id="77866030">
      <w:bodyDiv w:val="1"/>
      <w:marLeft w:val="0"/>
      <w:marRight w:val="0"/>
      <w:marTop w:val="0"/>
      <w:marBottom w:val="0"/>
      <w:divBdr>
        <w:top w:val="none" w:sz="0" w:space="0" w:color="auto"/>
        <w:left w:val="none" w:sz="0" w:space="0" w:color="auto"/>
        <w:bottom w:val="none" w:sz="0" w:space="0" w:color="auto"/>
        <w:right w:val="none" w:sz="0" w:space="0" w:color="auto"/>
      </w:divBdr>
      <w:divsChild>
        <w:div w:id="600383882">
          <w:marLeft w:val="0"/>
          <w:marRight w:val="0"/>
          <w:marTop w:val="0"/>
          <w:marBottom w:val="0"/>
          <w:divBdr>
            <w:top w:val="single" w:sz="2" w:space="0" w:color="E3E3E3"/>
            <w:left w:val="single" w:sz="2" w:space="0" w:color="E3E3E3"/>
            <w:bottom w:val="single" w:sz="2" w:space="0" w:color="E3E3E3"/>
            <w:right w:val="single" w:sz="2" w:space="0" w:color="E3E3E3"/>
          </w:divBdr>
          <w:divsChild>
            <w:div w:id="1160316863">
              <w:marLeft w:val="0"/>
              <w:marRight w:val="0"/>
              <w:marTop w:val="0"/>
              <w:marBottom w:val="0"/>
              <w:divBdr>
                <w:top w:val="single" w:sz="2" w:space="0" w:color="E3E3E3"/>
                <w:left w:val="single" w:sz="2" w:space="0" w:color="E3E3E3"/>
                <w:bottom w:val="single" w:sz="2" w:space="0" w:color="E3E3E3"/>
                <w:right w:val="single" w:sz="2" w:space="0" w:color="E3E3E3"/>
              </w:divBdr>
              <w:divsChild>
                <w:div w:id="430467448">
                  <w:marLeft w:val="0"/>
                  <w:marRight w:val="0"/>
                  <w:marTop w:val="0"/>
                  <w:marBottom w:val="0"/>
                  <w:divBdr>
                    <w:top w:val="single" w:sz="2" w:space="0" w:color="E3E3E3"/>
                    <w:left w:val="single" w:sz="2" w:space="0" w:color="E3E3E3"/>
                    <w:bottom w:val="single" w:sz="2" w:space="0" w:color="E3E3E3"/>
                    <w:right w:val="single" w:sz="2" w:space="0" w:color="E3E3E3"/>
                  </w:divBdr>
                  <w:divsChild>
                    <w:div w:id="1382166175">
                      <w:marLeft w:val="0"/>
                      <w:marRight w:val="0"/>
                      <w:marTop w:val="0"/>
                      <w:marBottom w:val="0"/>
                      <w:divBdr>
                        <w:top w:val="single" w:sz="2" w:space="0" w:color="E3E3E3"/>
                        <w:left w:val="single" w:sz="2" w:space="0" w:color="E3E3E3"/>
                        <w:bottom w:val="single" w:sz="2" w:space="0" w:color="E3E3E3"/>
                        <w:right w:val="single" w:sz="2" w:space="0" w:color="E3E3E3"/>
                      </w:divBdr>
                      <w:divsChild>
                        <w:div w:id="964506506">
                          <w:marLeft w:val="0"/>
                          <w:marRight w:val="0"/>
                          <w:marTop w:val="0"/>
                          <w:marBottom w:val="0"/>
                          <w:divBdr>
                            <w:top w:val="single" w:sz="2" w:space="0" w:color="E3E3E3"/>
                            <w:left w:val="single" w:sz="2" w:space="0" w:color="E3E3E3"/>
                            <w:bottom w:val="single" w:sz="2" w:space="0" w:color="E3E3E3"/>
                            <w:right w:val="single" w:sz="2" w:space="0" w:color="E3E3E3"/>
                          </w:divBdr>
                          <w:divsChild>
                            <w:div w:id="9609643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378454">
                                  <w:marLeft w:val="0"/>
                                  <w:marRight w:val="0"/>
                                  <w:marTop w:val="0"/>
                                  <w:marBottom w:val="0"/>
                                  <w:divBdr>
                                    <w:top w:val="single" w:sz="2" w:space="0" w:color="E3E3E3"/>
                                    <w:left w:val="single" w:sz="2" w:space="0" w:color="E3E3E3"/>
                                    <w:bottom w:val="single" w:sz="2" w:space="0" w:color="E3E3E3"/>
                                    <w:right w:val="single" w:sz="2" w:space="0" w:color="E3E3E3"/>
                                  </w:divBdr>
                                  <w:divsChild>
                                    <w:div w:id="854929657">
                                      <w:marLeft w:val="0"/>
                                      <w:marRight w:val="0"/>
                                      <w:marTop w:val="0"/>
                                      <w:marBottom w:val="0"/>
                                      <w:divBdr>
                                        <w:top w:val="single" w:sz="2" w:space="0" w:color="E3E3E3"/>
                                        <w:left w:val="single" w:sz="2" w:space="0" w:color="E3E3E3"/>
                                        <w:bottom w:val="single" w:sz="2" w:space="0" w:color="E3E3E3"/>
                                        <w:right w:val="single" w:sz="2" w:space="0" w:color="E3E3E3"/>
                                      </w:divBdr>
                                      <w:divsChild>
                                        <w:div w:id="42411249">
                                          <w:marLeft w:val="0"/>
                                          <w:marRight w:val="0"/>
                                          <w:marTop w:val="0"/>
                                          <w:marBottom w:val="0"/>
                                          <w:divBdr>
                                            <w:top w:val="single" w:sz="2" w:space="0" w:color="E3E3E3"/>
                                            <w:left w:val="single" w:sz="2" w:space="0" w:color="E3E3E3"/>
                                            <w:bottom w:val="single" w:sz="2" w:space="0" w:color="E3E3E3"/>
                                            <w:right w:val="single" w:sz="2" w:space="0" w:color="E3E3E3"/>
                                          </w:divBdr>
                                          <w:divsChild>
                                            <w:div w:id="18049178">
                                              <w:marLeft w:val="0"/>
                                              <w:marRight w:val="0"/>
                                              <w:marTop w:val="0"/>
                                              <w:marBottom w:val="0"/>
                                              <w:divBdr>
                                                <w:top w:val="single" w:sz="2" w:space="0" w:color="E3E3E3"/>
                                                <w:left w:val="single" w:sz="2" w:space="0" w:color="E3E3E3"/>
                                                <w:bottom w:val="single" w:sz="2" w:space="0" w:color="E3E3E3"/>
                                                <w:right w:val="single" w:sz="2" w:space="0" w:color="E3E3E3"/>
                                              </w:divBdr>
                                              <w:divsChild>
                                                <w:div w:id="768089897">
                                                  <w:marLeft w:val="0"/>
                                                  <w:marRight w:val="0"/>
                                                  <w:marTop w:val="0"/>
                                                  <w:marBottom w:val="0"/>
                                                  <w:divBdr>
                                                    <w:top w:val="single" w:sz="2" w:space="0" w:color="E3E3E3"/>
                                                    <w:left w:val="single" w:sz="2" w:space="0" w:color="E3E3E3"/>
                                                    <w:bottom w:val="single" w:sz="2" w:space="0" w:color="E3E3E3"/>
                                                    <w:right w:val="single" w:sz="2" w:space="0" w:color="E3E3E3"/>
                                                  </w:divBdr>
                                                  <w:divsChild>
                                                    <w:div w:id="1728139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0496692">
          <w:marLeft w:val="0"/>
          <w:marRight w:val="0"/>
          <w:marTop w:val="0"/>
          <w:marBottom w:val="0"/>
          <w:divBdr>
            <w:top w:val="none" w:sz="0" w:space="0" w:color="auto"/>
            <w:left w:val="none" w:sz="0" w:space="0" w:color="auto"/>
            <w:bottom w:val="none" w:sz="0" w:space="0" w:color="auto"/>
            <w:right w:val="none" w:sz="0" w:space="0" w:color="auto"/>
          </w:divBdr>
        </w:div>
      </w:divsChild>
    </w:div>
    <w:div w:id="79838122">
      <w:bodyDiv w:val="1"/>
      <w:marLeft w:val="0"/>
      <w:marRight w:val="0"/>
      <w:marTop w:val="0"/>
      <w:marBottom w:val="0"/>
      <w:divBdr>
        <w:top w:val="none" w:sz="0" w:space="0" w:color="auto"/>
        <w:left w:val="none" w:sz="0" w:space="0" w:color="auto"/>
        <w:bottom w:val="none" w:sz="0" w:space="0" w:color="auto"/>
        <w:right w:val="none" w:sz="0" w:space="0" w:color="auto"/>
      </w:divBdr>
    </w:div>
    <w:div w:id="80609838">
      <w:bodyDiv w:val="1"/>
      <w:marLeft w:val="0"/>
      <w:marRight w:val="0"/>
      <w:marTop w:val="0"/>
      <w:marBottom w:val="0"/>
      <w:divBdr>
        <w:top w:val="none" w:sz="0" w:space="0" w:color="auto"/>
        <w:left w:val="none" w:sz="0" w:space="0" w:color="auto"/>
        <w:bottom w:val="none" w:sz="0" w:space="0" w:color="auto"/>
        <w:right w:val="none" w:sz="0" w:space="0" w:color="auto"/>
      </w:divBdr>
    </w:div>
    <w:div w:id="82843134">
      <w:bodyDiv w:val="1"/>
      <w:marLeft w:val="0"/>
      <w:marRight w:val="0"/>
      <w:marTop w:val="0"/>
      <w:marBottom w:val="0"/>
      <w:divBdr>
        <w:top w:val="none" w:sz="0" w:space="0" w:color="auto"/>
        <w:left w:val="none" w:sz="0" w:space="0" w:color="auto"/>
        <w:bottom w:val="none" w:sz="0" w:space="0" w:color="auto"/>
        <w:right w:val="none" w:sz="0" w:space="0" w:color="auto"/>
      </w:divBdr>
    </w:div>
    <w:div w:id="88241625">
      <w:bodyDiv w:val="1"/>
      <w:marLeft w:val="0"/>
      <w:marRight w:val="0"/>
      <w:marTop w:val="0"/>
      <w:marBottom w:val="0"/>
      <w:divBdr>
        <w:top w:val="none" w:sz="0" w:space="0" w:color="auto"/>
        <w:left w:val="none" w:sz="0" w:space="0" w:color="auto"/>
        <w:bottom w:val="none" w:sz="0" w:space="0" w:color="auto"/>
        <w:right w:val="none" w:sz="0" w:space="0" w:color="auto"/>
      </w:divBdr>
      <w:divsChild>
        <w:div w:id="472597856">
          <w:marLeft w:val="0"/>
          <w:marRight w:val="0"/>
          <w:marTop w:val="0"/>
          <w:marBottom w:val="0"/>
          <w:divBdr>
            <w:top w:val="none" w:sz="0" w:space="0" w:color="auto"/>
            <w:left w:val="none" w:sz="0" w:space="0" w:color="auto"/>
            <w:bottom w:val="none" w:sz="0" w:space="0" w:color="auto"/>
            <w:right w:val="none" w:sz="0" w:space="0" w:color="auto"/>
          </w:divBdr>
        </w:div>
        <w:div w:id="1347444307">
          <w:marLeft w:val="0"/>
          <w:marRight w:val="0"/>
          <w:marTop w:val="0"/>
          <w:marBottom w:val="0"/>
          <w:divBdr>
            <w:top w:val="single" w:sz="2" w:space="0" w:color="E3E3E3"/>
            <w:left w:val="single" w:sz="2" w:space="0" w:color="E3E3E3"/>
            <w:bottom w:val="single" w:sz="2" w:space="0" w:color="E3E3E3"/>
            <w:right w:val="single" w:sz="2" w:space="0" w:color="E3E3E3"/>
          </w:divBdr>
          <w:divsChild>
            <w:div w:id="1445030034">
              <w:marLeft w:val="0"/>
              <w:marRight w:val="0"/>
              <w:marTop w:val="0"/>
              <w:marBottom w:val="0"/>
              <w:divBdr>
                <w:top w:val="single" w:sz="2" w:space="0" w:color="E3E3E3"/>
                <w:left w:val="single" w:sz="2" w:space="0" w:color="E3E3E3"/>
                <w:bottom w:val="single" w:sz="2" w:space="0" w:color="E3E3E3"/>
                <w:right w:val="single" w:sz="2" w:space="0" w:color="E3E3E3"/>
              </w:divBdr>
              <w:divsChild>
                <w:div w:id="313798655">
                  <w:marLeft w:val="0"/>
                  <w:marRight w:val="0"/>
                  <w:marTop w:val="0"/>
                  <w:marBottom w:val="0"/>
                  <w:divBdr>
                    <w:top w:val="single" w:sz="2" w:space="0" w:color="E3E3E3"/>
                    <w:left w:val="single" w:sz="2" w:space="0" w:color="E3E3E3"/>
                    <w:bottom w:val="single" w:sz="2" w:space="0" w:color="E3E3E3"/>
                    <w:right w:val="single" w:sz="2" w:space="0" w:color="E3E3E3"/>
                  </w:divBdr>
                  <w:divsChild>
                    <w:div w:id="1671565250">
                      <w:marLeft w:val="0"/>
                      <w:marRight w:val="0"/>
                      <w:marTop w:val="0"/>
                      <w:marBottom w:val="0"/>
                      <w:divBdr>
                        <w:top w:val="single" w:sz="2" w:space="0" w:color="E3E3E3"/>
                        <w:left w:val="single" w:sz="2" w:space="0" w:color="E3E3E3"/>
                        <w:bottom w:val="single" w:sz="2" w:space="0" w:color="E3E3E3"/>
                        <w:right w:val="single" w:sz="2" w:space="0" w:color="E3E3E3"/>
                      </w:divBdr>
                      <w:divsChild>
                        <w:div w:id="878854154">
                          <w:marLeft w:val="0"/>
                          <w:marRight w:val="0"/>
                          <w:marTop w:val="0"/>
                          <w:marBottom w:val="0"/>
                          <w:divBdr>
                            <w:top w:val="single" w:sz="2" w:space="0" w:color="E3E3E3"/>
                            <w:left w:val="single" w:sz="2" w:space="0" w:color="E3E3E3"/>
                            <w:bottom w:val="single" w:sz="2" w:space="0" w:color="E3E3E3"/>
                            <w:right w:val="single" w:sz="2" w:space="0" w:color="E3E3E3"/>
                          </w:divBdr>
                          <w:divsChild>
                            <w:div w:id="1504392971">
                              <w:marLeft w:val="0"/>
                              <w:marRight w:val="0"/>
                              <w:marTop w:val="100"/>
                              <w:marBottom w:val="100"/>
                              <w:divBdr>
                                <w:top w:val="single" w:sz="2" w:space="0" w:color="E3E3E3"/>
                                <w:left w:val="single" w:sz="2" w:space="0" w:color="E3E3E3"/>
                                <w:bottom w:val="single" w:sz="2" w:space="0" w:color="E3E3E3"/>
                                <w:right w:val="single" w:sz="2" w:space="0" w:color="E3E3E3"/>
                              </w:divBdr>
                              <w:divsChild>
                                <w:div w:id="1277908573">
                                  <w:marLeft w:val="0"/>
                                  <w:marRight w:val="0"/>
                                  <w:marTop w:val="0"/>
                                  <w:marBottom w:val="0"/>
                                  <w:divBdr>
                                    <w:top w:val="single" w:sz="2" w:space="0" w:color="E3E3E3"/>
                                    <w:left w:val="single" w:sz="2" w:space="0" w:color="E3E3E3"/>
                                    <w:bottom w:val="single" w:sz="2" w:space="0" w:color="E3E3E3"/>
                                    <w:right w:val="single" w:sz="2" w:space="0" w:color="E3E3E3"/>
                                  </w:divBdr>
                                  <w:divsChild>
                                    <w:div w:id="1166747326">
                                      <w:marLeft w:val="0"/>
                                      <w:marRight w:val="0"/>
                                      <w:marTop w:val="0"/>
                                      <w:marBottom w:val="0"/>
                                      <w:divBdr>
                                        <w:top w:val="single" w:sz="2" w:space="0" w:color="E3E3E3"/>
                                        <w:left w:val="single" w:sz="2" w:space="0" w:color="E3E3E3"/>
                                        <w:bottom w:val="single" w:sz="2" w:space="0" w:color="E3E3E3"/>
                                        <w:right w:val="single" w:sz="2" w:space="0" w:color="E3E3E3"/>
                                      </w:divBdr>
                                      <w:divsChild>
                                        <w:div w:id="2051957538">
                                          <w:marLeft w:val="0"/>
                                          <w:marRight w:val="0"/>
                                          <w:marTop w:val="0"/>
                                          <w:marBottom w:val="0"/>
                                          <w:divBdr>
                                            <w:top w:val="single" w:sz="2" w:space="0" w:color="E3E3E3"/>
                                            <w:left w:val="single" w:sz="2" w:space="0" w:color="E3E3E3"/>
                                            <w:bottom w:val="single" w:sz="2" w:space="0" w:color="E3E3E3"/>
                                            <w:right w:val="single" w:sz="2" w:space="0" w:color="E3E3E3"/>
                                          </w:divBdr>
                                          <w:divsChild>
                                            <w:div w:id="1603608681">
                                              <w:marLeft w:val="0"/>
                                              <w:marRight w:val="0"/>
                                              <w:marTop w:val="0"/>
                                              <w:marBottom w:val="0"/>
                                              <w:divBdr>
                                                <w:top w:val="single" w:sz="2" w:space="0" w:color="E3E3E3"/>
                                                <w:left w:val="single" w:sz="2" w:space="0" w:color="E3E3E3"/>
                                                <w:bottom w:val="single" w:sz="2" w:space="0" w:color="E3E3E3"/>
                                                <w:right w:val="single" w:sz="2" w:space="0" w:color="E3E3E3"/>
                                              </w:divBdr>
                                              <w:divsChild>
                                                <w:div w:id="13113478">
                                                  <w:marLeft w:val="0"/>
                                                  <w:marRight w:val="0"/>
                                                  <w:marTop w:val="0"/>
                                                  <w:marBottom w:val="0"/>
                                                  <w:divBdr>
                                                    <w:top w:val="single" w:sz="2" w:space="0" w:color="E3E3E3"/>
                                                    <w:left w:val="single" w:sz="2" w:space="0" w:color="E3E3E3"/>
                                                    <w:bottom w:val="single" w:sz="2" w:space="0" w:color="E3E3E3"/>
                                                    <w:right w:val="single" w:sz="2" w:space="0" w:color="E3E3E3"/>
                                                  </w:divBdr>
                                                  <w:divsChild>
                                                    <w:div w:id="1169372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6682772">
                                                  <w:marLeft w:val="0"/>
                                                  <w:marRight w:val="0"/>
                                                  <w:marTop w:val="0"/>
                                                  <w:marBottom w:val="0"/>
                                                  <w:divBdr>
                                                    <w:top w:val="single" w:sz="2" w:space="0" w:color="E3E3E3"/>
                                                    <w:left w:val="single" w:sz="2" w:space="0" w:color="E3E3E3"/>
                                                    <w:bottom w:val="single" w:sz="2" w:space="0" w:color="E3E3E3"/>
                                                    <w:right w:val="single" w:sz="2" w:space="0" w:color="E3E3E3"/>
                                                  </w:divBdr>
                                                  <w:divsChild>
                                                    <w:div w:id="1000890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8819615">
      <w:bodyDiv w:val="1"/>
      <w:marLeft w:val="0"/>
      <w:marRight w:val="0"/>
      <w:marTop w:val="0"/>
      <w:marBottom w:val="0"/>
      <w:divBdr>
        <w:top w:val="none" w:sz="0" w:space="0" w:color="auto"/>
        <w:left w:val="none" w:sz="0" w:space="0" w:color="auto"/>
        <w:bottom w:val="none" w:sz="0" w:space="0" w:color="auto"/>
        <w:right w:val="none" w:sz="0" w:space="0" w:color="auto"/>
      </w:divBdr>
    </w:div>
    <w:div w:id="90324604">
      <w:bodyDiv w:val="1"/>
      <w:marLeft w:val="0"/>
      <w:marRight w:val="0"/>
      <w:marTop w:val="0"/>
      <w:marBottom w:val="0"/>
      <w:divBdr>
        <w:top w:val="none" w:sz="0" w:space="0" w:color="auto"/>
        <w:left w:val="none" w:sz="0" w:space="0" w:color="auto"/>
        <w:bottom w:val="none" w:sz="0" w:space="0" w:color="auto"/>
        <w:right w:val="none" w:sz="0" w:space="0" w:color="auto"/>
      </w:divBdr>
    </w:div>
    <w:div w:id="90976872">
      <w:bodyDiv w:val="1"/>
      <w:marLeft w:val="0"/>
      <w:marRight w:val="0"/>
      <w:marTop w:val="0"/>
      <w:marBottom w:val="0"/>
      <w:divBdr>
        <w:top w:val="none" w:sz="0" w:space="0" w:color="auto"/>
        <w:left w:val="none" w:sz="0" w:space="0" w:color="auto"/>
        <w:bottom w:val="none" w:sz="0" w:space="0" w:color="auto"/>
        <w:right w:val="none" w:sz="0" w:space="0" w:color="auto"/>
      </w:divBdr>
    </w:div>
    <w:div w:id="92868407">
      <w:bodyDiv w:val="1"/>
      <w:marLeft w:val="0"/>
      <w:marRight w:val="0"/>
      <w:marTop w:val="0"/>
      <w:marBottom w:val="0"/>
      <w:divBdr>
        <w:top w:val="none" w:sz="0" w:space="0" w:color="auto"/>
        <w:left w:val="none" w:sz="0" w:space="0" w:color="auto"/>
        <w:bottom w:val="none" w:sz="0" w:space="0" w:color="auto"/>
        <w:right w:val="none" w:sz="0" w:space="0" w:color="auto"/>
      </w:divBdr>
    </w:div>
    <w:div w:id="93475762">
      <w:bodyDiv w:val="1"/>
      <w:marLeft w:val="0"/>
      <w:marRight w:val="0"/>
      <w:marTop w:val="0"/>
      <w:marBottom w:val="0"/>
      <w:divBdr>
        <w:top w:val="none" w:sz="0" w:space="0" w:color="auto"/>
        <w:left w:val="none" w:sz="0" w:space="0" w:color="auto"/>
        <w:bottom w:val="none" w:sz="0" w:space="0" w:color="auto"/>
        <w:right w:val="none" w:sz="0" w:space="0" w:color="auto"/>
      </w:divBdr>
      <w:divsChild>
        <w:div w:id="533612542">
          <w:marLeft w:val="0"/>
          <w:marRight w:val="0"/>
          <w:marTop w:val="0"/>
          <w:marBottom w:val="0"/>
          <w:divBdr>
            <w:top w:val="none" w:sz="0" w:space="0" w:color="auto"/>
            <w:left w:val="none" w:sz="0" w:space="0" w:color="auto"/>
            <w:bottom w:val="none" w:sz="0" w:space="0" w:color="auto"/>
            <w:right w:val="none" w:sz="0" w:space="0" w:color="auto"/>
          </w:divBdr>
        </w:div>
        <w:div w:id="1330282010">
          <w:marLeft w:val="0"/>
          <w:marRight w:val="0"/>
          <w:marTop w:val="0"/>
          <w:marBottom w:val="0"/>
          <w:divBdr>
            <w:top w:val="single" w:sz="2" w:space="0" w:color="E3E3E3"/>
            <w:left w:val="single" w:sz="2" w:space="0" w:color="E3E3E3"/>
            <w:bottom w:val="single" w:sz="2" w:space="0" w:color="E3E3E3"/>
            <w:right w:val="single" w:sz="2" w:space="0" w:color="E3E3E3"/>
          </w:divBdr>
          <w:divsChild>
            <w:div w:id="812067768">
              <w:marLeft w:val="0"/>
              <w:marRight w:val="0"/>
              <w:marTop w:val="0"/>
              <w:marBottom w:val="0"/>
              <w:divBdr>
                <w:top w:val="single" w:sz="2" w:space="0" w:color="E3E3E3"/>
                <w:left w:val="single" w:sz="2" w:space="0" w:color="E3E3E3"/>
                <w:bottom w:val="single" w:sz="2" w:space="0" w:color="E3E3E3"/>
                <w:right w:val="single" w:sz="2" w:space="0" w:color="E3E3E3"/>
              </w:divBdr>
              <w:divsChild>
                <w:div w:id="256796984">
                  <w:marLeft w:val="0"/>
                  <w:marRight w:val="0"/>
                  <w:marTop w:val="0"/>
                  <w:marBottom w:val="0"/>
                  <w:divBdr>
                    <w:top w:val="single" w:sz="2" w:space="0" w:color="E3E3E3"/>
                    <w:left w:val="single" w:sz="2" w:space="0" w:color="E3E3E3"/>
                    <w:bottom w:val="single" w:sz="2" w:space="0" w:color="E3E3E3"/>
                    <w:right w:val="single" w:sz="2" w:space="0" w:color="E3E3E3"/>
                  </w:divBdr>
                  <w:divsChild>
                    <w:div w:id="315957114">
                      <w:marLeft w:val="0"/>
                      <w:marRight w:val="0"/>
                      <w:marTop w:val="0"/>
                      <w:marBottom w:val="0"/>
                      <w:divBdr>
                        <w:top w:val="single" w:sz="2" w:space="0" w:color="E3E3E3"/>
                        <w:left w:val="single" w:sz="2" w:space="0" w:color="E3E3E3"/>
                        <w:bottom w:val="single" w:sz="2" w:space="0" w:color="E3E3E3"/>
                        <w:right w:val="single" w:sz="2" w:space="0" w:color="E3E3E3"/>
                      </w:divBdr>
                      <w:divsChild>
                        <w:div w:id="2121758775">
                          <w:marLeft w:val="0"/>
                          <w:marRight w:val="0"/>
                          <w:marTop w:val="0"/>
                          <w:marBottom w:val="0"/>
                          <w:divBdr>
                            <w:top w:val="single" w:sz="2" w:space="0" w:color="E3E3E3"/>
                            <w:left w:val="single" w:sz="2" w:space="0" w:color="E3E3E3"/>
                            <w:bottom w:val="single" w:sz="2" w:space="0" w:color="E3E3E3"/>
                            <w:right w:val="single" w:sz="2" w:space="0" w:color="E3E3E3"/>
                          </w:divBdr>
                          <w:divsChild>
                            <w:div w:id="1117211206">
                              <w:marLeft w:val="0"/>
                              <w:marRight w:val="0"/>
                              <w:marTop w:val="0"/>
                              <w:marBottom w:val="0"/>
                              <w:divBdr>
                                <w:top w:val="single" w:sz="2" w:space="0" w:color="E3E3E3"/>
                                <w:left w:val="single" w:sz="2" w:space="0" w:color="E3E3E3"/>
                                <w:bottom w:val="single" w:sz="2" w:space="0" w:color="E3E3E3"/>
                                <w:right w:val="single" w:sz="2" w:space="0" w:color="E3E3E3"/>
                              </w:divBdr>
                              <w:divsChild>
                                <w:div w:id="2010063359">
                                  <w:marLeft w:val="0"/>
                                  <w:marRight w:val="0"/>
                                  <w:marTop w:val="100"/>
                                  <w:marBottom w:val="100"/>
                                  <w:divBdr>
                                    <w:top w:val="single" w:sz="2" w:space="0" w:color="E3E3E3"/>
                                    <w:left w:val="single" w:sz="2" w:space="0" w:color="E3E3E3"/>
                                    <w:bottom w:val="single" w:sz="2" w:space="0" w:color="E3E3E3"/>
                                    <w:right w:val="single" w:sz="2" w:space="0" w:color="E3E3E3"/>
                                  </w:divBdr>
                                  <w:divsChild>
                                    <w:div w:id="972248693">
                                      <w:marLeft w:val="0"/>
                                      <w:marRight w:val="0"/>
                                      <w:marTop w:val="0"/>
                                      <w:marBottom w:val="0"/>
                                      <w:divBdr>
                                        <w:top w:val="single" w:sz="2" w:space="0" w:color="E3E3E3"/>
                                        <w:left w:val="single" w:sz="2" w:space="0" w:color="E3E3E3"/>
                                        <w:bottom w:val="single" w:sz="2" w:space="0" w:color="E3E3E3"/>
                                        <w:right w:val="single" w:sz="2" w:space="0" w:color="E3E3E3"/>
                                      </w:divBdr>
                                      <w:divsChild>
                                        <w:div w:id="1330255852">
                                          <w:marLeft w:val="0"/>
                                          <w:marRight w:val="0"/>
                                          <w:marTop w:val="0"/>
                                          <w:marBottom w:val="0"/>
                                          <w:divBdr>
                                            <w:top w:val="single" w:sz="2" w:space="0" w:color="E3E3E3"/>
                                            <w:left w:val="single" w:sz="2" w:space="0" w:color="E3E3E3"/>
                                            <w:bottom w:val="single" w:sz="2" w:space="0" w:color="E3E3E3"/>
                                            <w:right w:val="single" w:sz="2" w:space="0" w:color="E3E3E3"/>
                                          </w:divBdr>
                                          <w:divsChild>
                                            <w:div w:id="1055852430">
                                              <w:marLeft w:val="0"/>
                                              <w:marRight w:val="0"/>
                                              <w:marTop w:val="0"/>
                                              <w:marBottom w:val="0"/>
                                              <w:divBdr>
                                                <w:top w:val="single" w:sz="2" w:space="0" w:color="E3E3E3"/>
                                                <w:left w:val="single" w:sz="2" w:space="0" w:color="E3E3E3"/>
                                                <w:bottom w:val="single" w:sz="2" w:space="0" w:color="E3E3E3"/>
                                                <w:right w:val="single" w:sz="2" w:space="0" w:color="E3E3E3"/>
                                              </w:divBdr>
                                              <w:divsChild>
                                                <w:div w:id="1321884016">
                                                  <w:marLeft w:val="0"/>
                                                  <w:marRight w:val="0"/>
                                                  <w:marTop w:val="0"/>
                                                  <w:marBottom w:val="0"/>
                                                  <w:divBdr>
                                                    <w:top w:val="single" w:sz="2" w:space="0" w:color="E3E3E3"/>
                                                    <w:left w:val="single" w:sz="2" w:space="0" w:color="E3E3E3"/>
                                                    <w:bottom w:val="single" w:sz="2" w:space="0" w:color="E3E3E3"/>
                                                    <w:right w:val="single" w:sz="2" w:space="0" w:color="E3E3E3"/>
                                                  </w:divBdr>
                                                  <w:divsChild>
                                                    <w:div w:id="66150716">
                                                      <w:marLeft w:val="0"/>
                                                      <w:marRight w:val="0"/>
                                                      <w:marTop w:val="0"/>
                                                      <w:marBottom w:val="0"/>
                                                      <w:divBdr>
                                                        <w:top w:val="single" w:sz="2" w:space="0" w:color="E3E3E3"/>
                                                        <w:left w:val="single" w:sz="2" w:space="0" w:color="E3E3E3"/>
                                                        <w:bottom w:val="single" w:sz="2" w:space="0" w:color="E3E3E3"/>
                                                        <w:right w:val="single" w:sz="2" w:space="0" w:color="E3E3E3"/>
                                                      </w:divBdr>
                                                      <w:divsChild>
                                                        <w:div w:id="1873565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3483424">
      <w:bodyDiv w:val="1"/>
      <w:marLeft w:val="0"/>
      <w:marRight w:val="0"/>
      <w:marTop w:val="0"/>
      <w:marBottom w:val="0"/>
      <w:divBdr>
        <w:top w:val="none" w:sz="0" w:space="0" w:color="auto"/>
        <w:left w:val="none" w:sz="0" w:space="0" w:color="auto"/>
        <w:bottom w:val="none" w:sz="0" w:space="0" w:color="auto"/>
        <w:right w:val="none" w:sz="0" w:space="0" w:color="auto"/>
      </w:divBdr>
    </w:div>
    <w:div w:id="93550907">
      <w:bodyDiv w:val="1"/>
      <w:marLeft w:val="0"/>
      <w:marRight w:val="0"/>
      <w:marTop w:val="0"/>
      <w:marBottom w:val="0"/>
      <w:divBdr>
        <w:top w:val="none" w:sz="0" w:space="0" w:color="auto"/>
        <w:left w:val="none" w:sz="0" w:space="0" w:color="auto"/>
        <w:bottom w:val="none" w:sz="0" w:space="0" w:color="auto"/>
        <w:right w:val="none" w:sz="0" w:space="0" w:color="auto"/>
      </w:divBdr>
    </w:div>
    <w:div w:id="96365868">
      <w:bodyDiv w:val="1"/>
      <w:marLeft w:val="0"/>
      <w:marRight w:val="0"/>
      <w:marTop w:val="0"/>
      <w:marBottom w:val="0"/>
      <w:divBdr>
        <w:top w:val="none" w:sz="0" w:space="0" w:color="auto"/>
        <w:left w:val="none" w:sz="0" w:space="0" w:color="auto"/>
        <w:bottom w:val="none" w:sz="0" w:space="0" w:color="auto"/>
        <w:right w:val="none" w:sz="0" w:space="0" w:color="auto"/>
      </w:divBdr>
    </w:div>
    <w:div w:id="98183532">
      <w:bodyDiv w:val="1"/>
      <w:marLeft w:val="0"/>
      <w:marRight w:val="0"/>
      <w:marTop w:val="0"/>
      <w:marBottom w:val="0"/>
      <w:divBdr>
        <w:top w:val="none" w:sz="0" w:space="0" w:color="auto"/>
        <w:left w:val="none" w:sz="0" w:space="0" w:color="auto"/>
        <w:bottom w:val="none" w:sz="0" w:space="0" w:color="auto"/>
        <w:right w:val="none" w:sz="0" w:space="0" w:color="auto"/>
      </w:divBdr>
    </w:div>
    <w:div w:id="99762692">
      <w:bodyDiv w:val="1"/>
      <w:marLeft w:val="0"/>
      <w:marRight w:val="0"/>
      <w:marTop w:val="0"/>
      <w:marBottom w:val="0"/>
      <w:divBdr>
        <w:top w:val="none" w:sz="0" w:space="0" w:color="auto"/>
        <w:left w:val="none" w:sz="0" w:space="0" w:color="auto"/>
        <w:bottom w:val="none" w:sz="0" w:space="0" w:color="auto"/>
        <w:right w:val="none" w:sz="0" w:space="0" w:color="auto"/>
      </w:divBdr>
    </w:div>
    <w:div w:id="110906637">
      <w:bodyDiv w:val="1"/>
      <w:marLeft w:val="0"/>
      <w:marRight w:val="0"/>
      <w:marTop w:val="0"/>
      <w:marBottom w:val="0"/>
      <w:divBdr>
        <w:top w:val="none" w:sz="0" w:space="0" w:color="auto"/>
        <w:left w:val="none" w:sz="0" w:space="0" w:color="auto"/>
        <w:bottom w:val="none" w:sz="0" w:space="0" w:color="auto"/>
        <w:right w:val="none" w:sz="0" w:space="0" w:color="auto"/>
      </w:divBdr>
      <w:divsChild>
        <w:div w:id="227154465">
          <w:marLeft w:val="0"/>
          <w:marRight w:val="0"/>
          <w:marTop w:val="0"/>
          <w:marBottom w:val="0"/>
          <w:divBdr>
            <w:top w:val="none" w:sz="0" w:space="0" w:color="auto"/>
            <w:left w:val="none" w:sz="0" w:space="0" w:color="auto"/>
            <w:bottom w:val="none" w:sz="0" w:space="0" w:color="auto"/>
            <w:right w:val="none" w:sz="0" w:space="0" w:color="auto"/>
          </w:divBdr>
        </w:div>
        <w:div w:id="956333054">
          <w:marLeft w:val="0"/>
          <w:marRight w:val="0"/>
          <w:marTop w:val="0"/>
          <w:marBottom w:val="0"/>
          <w:divBdr>
            <w:top w:val="single" w:sz="2" w:space="0" w:color="E3E3E3"/>
            <w:left w:val="single" w:sz="2" w:space="0" w:color="E3E3E3"/>
            <w:bottom w:val="single" w:sz="2" w:space="0" w:color="E3E3E3"/>
            <w:right w:val="single" w:sz="2" w:space="0" w:color="E3E3E3"/>
          </w:divBdr>
          <w:divsChild>
            <w:div w:id="111635261">
              <w:marLeft w:val="0"/>
              <w:marRight w:val="0"/>
              <w:marTop w:val="0"/>
              <w:marBottom w:val="0"/>
              <w:divBdr>
                <w:top w:val="single" w:sz="2" w:space="0" w:color="E3E3E3"/>
                <w:left w:val="single" w:sz="2" w:space="0" w:color="E3E3E3"/>
                <w:bottom w:val="single" w:sz="2" w:space="0" w:color="E3E3E3"/>
                <w:right w:val="single" w:sz="2" w:space="0" w:color="E3E3E3"/>
              </w:divBdr>
              <w:divsChild>
                <w:div w:id="163974972">
                  <w:marLeft w:val="0"/>
                  <w:marRight w:val="0"/>
                  <w:marTop w:val="0"/>
                  <w:marBottom w:val="0"/>
                  <w:divBdr>
                    <w:top w:val="single" w:sz="2" w:space="0" w:color="E3E3E3"/>
                    <w:left w:val="single" w:sz="2" w:space="0" w:color="E3E3E3"/>
                    <w:bottom w:val="single" w:sz="2" w:space="0" w:color="E3E3E3"/>
                    <w:right w:val="single" w:sz="2" w:space="0" w:color="E3E3E3"/>
                  </w:divBdr>
                  <w:divsChild>
                    <w:div w:id="1454593000">
                      <w:marLeft w:val="0"/>
                      <w:marRight w:val="0"/>
                      <w:marTop w:val="0"/>
                      <w:marBottom w:val="0"/>
                      <w:divBdr>
                        <w:top w:val="single" w:sz="2" w:space="0" w:color="E3E3E3"/>
                        <w:left w:val="single" w:sz="2" w:space="0" w:color="E3E3E3"/>
                        <w:bottom w:val="single" w:sz="2" w:space="0" w:color="E3E3E3"/>
                        <w:right w:val="single" w:sz="2" w:space="0" w:color="E3E3E3"/>
                      </w:divBdr>
                      <w:divsChild>
                        <w:div w:id="300233707">
                          <w:marLeft w:val="0"/>
                          <w:marRight w:val="0"/>
                          <w:marTop w:val="0"/>
                          <w:marBottom w:val="0"/>
                          <w:divBdr>
                            <w:top w:val="single" w:sz="2" w:space="0" w:color="E3E3E3"/>
                            <w:left w:val="single" w:sz="2" w:space="0" w:color="E3E3E3"/>
                            <w:bottom w:val="single" w:sz="2" w:space="0" w:color="E3E3E3"/>
                            <w:right w:val="single" w:sz="2" w:space="0" w:color="E3E3E3"/>
                          </w:divBdr>
                          <w:divsChild>
                            <w:div w:id="1780223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464880987">
                                  <w:marLeft w:val="0"/>
                                  <w:marRight w:val="0"/>
                                  <w:marTop w:val="0"/>
                                  <w:marBottom w:val="0"/>
                                  <w:divBdr>
                                    <w:top w:val="single" w:sz="2" w:space="0" w:color="E3E3E3"/>
                                    <w:left w:val="single" w:sz="2" w:space="0" w:color="E3E3E3"/>
                                    <w:bottom w:val="single" w:sz="2" w:space="0" w:color="E3E3E3"/>
                                    <w:right w:val="single" w:sz="2" w:space="0" w:color="E3E3E3"/>
                                  </w:divBdr>
                                  <w:divsChild>
                                    <w:div w:id="1986546902">
                                      <w:marLeft w:val="0"/>
                                      <w:marRight w:val="0"/>
                                      <w:marTop w:val="0"/>
                                      <w:marBottom w:val="0"/>
                                      <w:divBdr>
                                        <w:top w:val="single" w:sz="2" w:space="0" w:color="E3E3E3"/>
                                        <w:left w:val="single" w:sz="2" w:space="0" w:color="E3E3E3"/>
                                        <w:bottom w:val="single" w:sz="2" w:space="0" w:color="E3E3E3"/>
                                        <w:right w:val="single" w:sz="2" w:space="0" w:color="E3E3E3"/>
                                      </w:divBdr>
                                      <w:divsChild>
                                        <w:div w:id="1794473065">
                                          <w:marLeft w:val="0"/>
                                          <w:marRight w:val="0"/>
                                          <w:marTop w:val="0"/>
                                          <w:marBottom w:val="0"/>
                                          <w:divBdr>
                                            <w:top w:val="single" w:sz="2" w:space="0" w:color="E3E3E3"/>
                                            <w:left w:val="single" w:sz="2" w:space="0" w:color="E3E3E3"/>
                                            <w:bottom w:val="single" w:sz="2" w:space="0" w:color="E3E3E3"/>
                                            <w:right w:val="single" w:sz="2" w:space="0" w:color="E3E3E3"/>
                                          </w:divBdr>
                                          <w:divsChild>
                                            <w:div w:id="1436288917">
                                              <w:marLeft w:val="0"/>
                                              <w:marRight w:val="0"/>
                                              <w:marTop w:val="0"/>
                                              <w:marBottom w:val="0"/>
                                              <w:divBdr>
                                                <w:top w:val="single" w:sz="2" w:space="0" w:color="E3E3E3"/>
                                                <w:left w:val="single" w:sz="2" w:space="0" w:color="E3E3E3"/>
                                                <w:bottom w:val="single" w:sz="2" w:space="0" w:color="E3E3E3"/>
                                                <w:right w:val="single" w:sz="2" w:space="0" w:color="E3E3E3"/>
                                              </w:divBdr>
                                              <w:divsChild>
                                                <w:div w:id="588199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0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045578">
      <w:bodyDiv w:val="1"/>
      <w:marLeft w:val="0"/>
      <w:marRight w:val="0"/>
      <w:marTop w:val="0"/>
      <w:marBottom w:val="0"/>
      <w:divBdr>
        <w:top w:val="none" w:sz="0" w:space="0" w:color="auto"/>
        <w:left w:val="none" w:sz="0" w:space="0" w:color="auto"/>
        <w:bottom w:val="none" w:sz="0" w:space="0" w:color="auto"/>
        <w:right w:val="none" w:sz="0" w:space="0" w:color="auto"/>
      </w:divBdr>
    </w:div>
    <w:div w:id="127475263">
      <w:bodyDiv w:val="1"/>
      <w:marLeft w:val="0"/>
      <w:marRight w:val="0"/>
      <w:marTop w:val="0"/>
      <w:marBottom w:val="0"/>
      <w:divBdr>
        <w:top w:val="none" w:sz="0" w:space="0" w:color="auto"/>
        <w:left w:val="none" w:sz="0" w:space="0" w:color="auto"/>
        <w:bottom w:val="none" w:sz="0" w:space="0" w:color="auto"/>
        <w:right w:val="none" w:sz="0" w:space="0" w:color="auto"/>
      </w:divBdr>
    </w:div>
    <w:div w:id="127940765">
      <w:bodyDiv w:val="1"/>
      <w:marLeft w:val="0"/>
      <w:marRight w:val="0"/>
      <w:marTop w:val="0"/>
      <w:marBottom w:val="0"/>
      <w:divBdr>
        <w:top w:val="none" w:sz="0" w:space="0" w:color="auto"/>
        <w:left w:val="none" w:sz="0" w:space="0" w:color="auto"/>
        <w:bottom w:val="none" w:sz="0" w:space="0" w:color="auto"/>
        <w:right w:val="none" w:sz="0" w:space="0" w:color="auto"/>
      </w:divBdr>
    </w:div>
    <w:div w:id="128284600">
      <w:bodyDiv w:val="1"/>
      <w:marLeft w:val="0"/>
      <w:marRight w:val="0"/>
      <w:marTop w:val="0"/>
      <w:marBottom w:val="0"/>
      <w:divBdr>
        <w:top w:val="none" w:sz="0" w:space="0" w:color="auto"/>
        <w:left w:val="none" w:sz="0" w:space="0" w:color="auto"/>
        <w:bottom w:val="none" w:sz="0" w:space="0" w:color="auto"/>
        <w:right w:val="none" w:sz="0" w:space="0" w:color="auto"/>
      </w:divBdr>
    </w:div>
    <w:div w:id="129711074">
      <w:bodyDiv w:val="1"/>
      <w:marLeft w:val="0"/>
      <w:marRight w:val="0"/>
      <w:marTop w:val="0"/>
      <w:marBottom w:val="0"/>
      <w:divBdr>
        <w:top w:val="none" w:sz="0" w:space="0" w:color="auto"/>
        <w:left w:val="none" w:sz="0" w:space="0" w:color="auto"/>
        <w:bottom w:val="none" w:sz="0" w:space="0" w:color="auto"/>
        <w:right w:val="none" w:sz="0" w:space="0" w:color="auto"/>
      </w:divBdr>
    </w:div>
    <w:div w:id="146285797">
      <w:bodyDiv w:val="1"/>
      <w:marLeft w:val="0"/>
      <w:marRight w:val="0"/>
      <w:marTop w:val="0"/>
      <w:marBottom w:val="0"/>
      <w:divBdr>
        <w:top w:val="none" w:sz="0" w:space="0" w:color="auto"/>
        <w:left w:val="none" w:sz="0" w:space="0" w:color="auto"/>
        <w:bottom w:val="none" w:sz="0" w:space="0" w:color="auto"/>
        <w:right w:val="none" w:sz="0" w:space="0" w:color="auto"/>
      </w:divBdr>
    </w:div>
    <w:div w:id="149757308">
      <w:bodyDiv w:val="1"/>
      <w:marLeft w:val="0"/>
      <w:marRight w:val="0"/>
      <w:marTop w:val="0"/>
      <w:marBottom w:val="0"/>
      <w:divBdr>
        <w:top w:val="none" w:sz="0" w:space="0" w:color="auto"/>
        <w:left w:val="none" w:sz="0" w:space="0" w:color="auto"/>
        <w:bottom w:val="none" w:sz="0" w:space="0" w:color="auto"/>
        <w:right w:val="none" w:sz="0" w:space="0" w:color="auto"/>
      </w:divBdr>
    </w:div>
    <w:div w:id="152336505">
      <w:bodyDiv w:val="1"/>
      <w:marLeft w:val="0"/>
      <w:marRight w:val="0"/>
      <w:marTop w:val="0"/>
      <w:marBottom w:val="0"/>
      <w:divBdr>
        <w:top w:val="none" w:sz="0" w:space="0" w:color="auto"/>
        <w:left w:val="none" w:sz="0" w:space="0" w:color="auto"/>
        <w:bottom w:val="none" w:sz="0" w:space="0" w:color="auto"/>
        <w:right w:val="none" w:sz="0" w:space="0" w:color="auto"/>
      </w:divBdr>
      <w:divsChild>
        <w:div w:id="850024811">
          <w:marLeft w:val="0"/>
          <w:marRight w:val="0"/>
          <w:marTop w:val="0"/>
          <w:marBottom w:val="0"/>
          <w:divBdr>
            <w:top w:val="none" w:sz="0" w:space="0" w:color="auto"/>
            <w:left w:val="none" w:sz="0" w:space="0" w:color="auto"/>
            <w:bottom w:val="none" w:sz="0" w:space="0" w:color="auto"/>
            <w:right w:val="none" w:sz="0" w:space="0" w:color="auto"/>
          </w:divBdr>
        </w:div>
        <w:div w:id="1387297191">
          <w:marLeft w:val="0"/>
          <w:marRight w:val="0"/>
          <w:marTop w:val="0"/>
          <w:marBottom w:val="0"/>
          <w:divBdr>
            <w:top w:val="single" w:sz="2" w:space="0" w:color="E3E3E3"/>
            <w:left w:val="single" w:sz="2" w:space="0" w:color="E3E3E3"/>
            <w:bottom w:val="single" w:sz="2" w:space="0" w:color="E3E3E3"/>
            <w:right w:val="single" w:sz="2" w:space="0" w:color="E3E3E3"/>
          </w:divBdr>
          <w:divsChild>
            <w:div w:id="1992295640">
              <w:marLeft w:val="0"/>
              <w:marRight w:val="0"/>
              <w:marTop w:val="0"/>
              <w:marBottom w:val="0"/>
              <w:divBdr>
                <w:top w:val="single" w:sz="2" w:space="0" w:color="E3E3E3"/>
                <w:left w:val="single" w:sz="2" w:space="0" w:color="E3E3E3"/>
                <w:bottom w:val="single" w:sz="2" w:space="0" w:color="E3E3E3"/>
                <w:right w:val="single" w:sz="2" w:space="0" w:color="E3E3E3"/>
              </w:divBdr>
              <w:divsChild>
                <w:div w:id="1906258450">
                  <w:marLeft w:val="0"/>
                  <w:marRight w:val="0"/>
                  <w:marTop w:val="0"/>
                  <w:marBottom w:val="0"/>
                  <w:divBdr>
                    <w:top w:val="single" w:sz="2" w:space="0" w:color="E3E3E3"/>
                    <w:left w:val="single" w:sz="2" w:space="0" w:color="E3E3E3"/>
                    <w:bottom w:val="single" w:sz="2" w:space="0" w:color="E3E3E3"/>
                    <w:right w:val="single" w:sz="2" w:space="0" w:color="E3E3E3"/>
                  </w:divBdr>
                  <w:divsChild>
                    <w:div w:id="1019965364">
                      <w:marLeft w:val="0"/>
                      <w:marRight w:val="0"/>
                      <w:marTop w:val="0"/>
                      <w:marBottom w:val="0"/>
                      <w:divBdr>
                        <w:top w:val="single" w:sz="2" w:space="0" w:color="E3E3E3"/>
                        <w:left w:val="single" w:sz="2" w:space="0" w:color="E3E3E3"/>
                        <w:bottom w:val="single" w:sz="2" w:space="0" w:color="E3E3E3"/>
                        <w:right w:val="single" w:sz="2" w:space="0" w:color="E3E3E3"/>
                      </w:divBdr>
                      <w:divsChild>
                        <w:div w:id="338508492">
                          <w:marLeft w:val="0"/>
                          <w:marRight w:val="0"/>
                          <w:marTop w:val="0"/>
                          <w:marBottom w:val="0"/>
                          <w:divBdr>
                            <w:top w:val="single" w:sz="2" w:space="0" w:color="E3E3E3"/>
                            <w:left w:val="single" w:sz="2" w:space="0" w:color="E3E3E3"/>
                            <w:bottom w:val="single" w:sz="2" w:space="0" w:color="E3E3E3"/>
                            <w:right w:val="single" w:sz="2" w:space="0" w:color="E3E3E3"/>
                          </w:divBdr>
                          <w:divsChild>
                            <w:div w:id="1196112140">
                              <w:marLeft w:val="0"/>
                              <w:marRight w:val="0"/>
                              <w:marTop w:val="0"/>
                              <w:marBottom w:val="0"/>
                              <w:divBdr>
                                <w:top w:val="single" w:sz="2" w:space="0" w:color="E3E3E3"/>
                                <w:left w:val="single" w:sz="2" w:space="0" w:color="E3E3E3"/>
                                <w:bottom w:val="single" w:sz="2" w:space="0" w:color="E3E3E3"/>
                                <w:right w:val="single" w:sz="2" w:space="0" w:color="E3E3E3"/>
                              </w:divBdr>
                              <w:divsChild>
                                <w:div w:id="2019501981">
                                  <w:marLeft w:val="0"/>
                                  <w:marRight w:val="0"/>
                                  <w:marTop w:val="100"/>
                                  <w:marBottom w:val="100"/>
                                  <w:divBdr>
                                    <w:top w:val="single" w:sz="2" w:space="0" w:color="E3E3E3"/>
                                    <w:left w:val="single" w:sz="2" w:space="0" w:color="E3E3E3"/>
                                    <w:bottom w:val="single" w:sz="2" w:space="0" w:color="E3E3E3"/>
                                    <w:right w:val="single" w:sz="2" w:space="0" w:color="E3E3E3"/>
                                  </w:divBdr>
                                  <w:divsChild>
                                    <w:div w:id="241794417">
                                      <w:marLeft w:val="0"/>
                                      <w:marRight w:val="0"/>
                                      <w:marTop w:val="0"/>
                                      <w:marBottom w:val="0"/>
                                      <w:divBdr>
                                        <w:top w:val="single" w:sz="2" w:space="0" w:color="E3E3E3"/>
                                        <w:left w:val="single" w:sz="2" w:space="0" w:color="E3E3E3"/>
                                        <w:bottom w:val="single" w:sz="2" w:space="0" w:color="E3E3E3"/>
                                        <w:right w:val="single" w:sz="2" w:space="0" w:color="E3E3E3"/>
                                      </w:divBdr>
                                      <w:divsChild>
                                        <w:div w:id="959142118">
                                          <w:marLeft w:val="0"/>
                                          <w:marRight w:val="0"/>
                                          <w:marTop w:val="0"/>
                                          <w:marBottom w:val="0"/>
                                          <w:divBdr>
                                            <w:top w:val="single" w:sz="2" w:space="0" w:color="E3E3E3"/>
                                            <w:left w:val="single" w:sz="2" w:space="0" w:color="E3E3E3"/>
                                            <w:bottom w:val="single" w:sz="2" w:space="0" w:color="E3E3E3"/>
                                            <w:right w:val="single" w:sz="2" w:space="0" w:color="E3E3E3"/>
                                          </w:divBdr>
                                          <w:divsChild>
                                            <w:div w:id="1829206570">
                                              <w:marLeft w:val="0"/>
                                              <w:marRight w:val="0"/>
                                              <w:marTop w:val="0"/>
                                              <w:marBottom w:val="0"/>
                                              <w:divBdr>
                                                <w:top w:val="single" w:sz="2" w:space="0" w:color="E3E3E3"/>
                                                <w:left w:val="single" w:sz="2" w:space="0" w:color="E3E3E3"/>
                                                <w:bottom w:val="single" w:sz="2" w:space="0" w:color="E3E3E3"/>
                                                <w:right w:val="single" w:sz="2" w:space="0" w:color="E3E3E3"/>
                                              </w:divBdr>
                                              <w:divsChild>
                                                <w:div w:id="31804230">
                                                  <w:marLeft w:val="0"/>
                                                  <w:marRight w:val="0"/>
                                                  <w:marTop w:val="0"/>
                                                  <w:marBottom w:val="0"/>
                                                  <w:divBdr>
                                                    <w:top w:val="single" w:sz="2" w:space="0" w:color="E3E3E3"/>
                                                    <w:left w:val="single" w:sz="2" w:space="0" w:color="E3E3E3"/>
                                                    <w:bottom w:val="single" w:sz="2" w:space="0" w:color="E3E3E3"/>
                                                    <w:right w:val="single" w:sz="2" w:space="0" w:color="E3E3E3"/>
                                                  </w:divBdr>
                                                  <w:divsChild>
                                                    <w:div w:id="1205362404">
                                                      <w:marLeft w:val="0"/>
                                                      <w:marRight w:val="0"/>
                                                      <w:marTop w:val="0"/>
                                                      <w:marBottom w:val="0"/>
                                                      <w:divBdr>
                                                        <w:top w:val="single" w:sz="2" w:space="0" w:color="E3E3E3"/>
                                                        <w:left w:val="single" w:sz="2" w:space="0" w:color="E3E3E3"/>
                                                        <w:bottom w:val="single" w:sz="2" w:space="0" w:color="E3E3E3"/>
                                                        <w:right w:val="single" w:sz="2" w:space="0" w:color="E3E3E3"/>
                                                      </w:divBdr>
                                                      <w:divsChild>
                                                        <w:div w:id="3491854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2836154">
      <w:bodyDiv w:val="1"/>
      <w:marLeft w:val="0"/>
      <w:marRight w:val="0"/>
      <w:marTop w:val="0"/>
      <w:marBottom w:val="0"/>
      <w:divBdr>
        <w:top w:val="none" w:sz="0" w:space="0" w:color="auto"/>
        <w:left w:val="none" w:sz="0" w:space="0" w:color="auto"/>
        <w:bottom w:val="none" w:sz="0" w:space="0" w:color="auto"/>
        <w:right w:val="none" w:sz="0" w:space="0" w:color="auto"/>
      </w:divBdr>
    </w:div>
    <w:div w:id="152961658">
      <w:bodyDiv w:val="1"/>
      <w:marLeft w:val="0"/>
      <w:marRight w:val="0"/>
      <w:marTop w:val="0"/>
      <w:marBottom w:val="0"/>
      <w:divBdr>
        <w:top w:val="none" w:sz="0" w:space="0" w:color="auto"/>
        <w:left w:val="none" w:sz="0" w:space="0" w:color="auto"/>
        <w:bottom w:val="none" w:sz="0" w:space="0" w:color="auto"/>
        <w:right w:val="none" w:sz="0" w:space="0" w:color="auto"/>
      </w:divBdr>
      <w:divsChild>
        <w:div w:id="283580892">
          <w:marLeft w:val="0"/>
          <w:marRight w:val="0"/>
          <w:marTop w:val="0"/>
          <w:marBottom w:val="0"/>
          <w:divBdr>
            <w:top w:val="single" w:sz="2" w:space="0" w:color="E3E3E3"/>
            <w:left w:val="single" w:sz="2" w:space="0" w:color="E3E3E3"/>
            <w:bottom w:val="single" w:sz="2" w:space="0" w:color="E3E3E3"/>
            <w:right w:val="single" w:sz="2" w:space="0" w:color="E3E3E3"/>
          </w:divBdr>
          <w:divsChild>
            <w:div w:id="324668354">
              <w:marLeft w:val="0"/>
              <w:marRight w:val="0"/>
              <w:marTop w:val="0"/>
              <w:marBottom w:val="0"/>
              <w:divBdr>
                <w:top w:val="single" w:sz="2" w:space="0" w:color="E3E3E3"/>
                <w:left w:val="single" w:sz="2" w:space="0" w:color="E3E3E3"/>
                <w:bottom w:val="single" w:sz="2" w:space="0" w:color="E3E3E3"/>
                <w:right w:val="single" w:sz="2" w:space="0" w:color="E3E3E3"/>
              </w:divBdr>
              <w:divsChild>
                <w:div w:id="792094230">
                  <w:marLeft w:val="0"/>
                  <w:marRight w:val="0"/>
                  <w:marTop w:val="0"/>
                  <w:marBottom w:val="0"/>
                  <w:divBdr>
                    <w:top w:val="single" w:sz="2" w:space="0" w:color="E3E3E3"/>
                    <w:left w:val="single" w:sz="2" w:space="0" w:color="E3E3E3"/>
                    <w:bottom w:val="single" w:sz="2" w:space="0" w:color="E3E3E3"/>
                    <w:right w:val="single" w:sz="2" w:space="0" w:color="E3E3E3"/>
                  </w:divBdr>
                  <w:divsChild>
                    <w:div w:id="1832213391">
                      <w:marLeft w:val="0"/>
                      <w:marRight w:val="0"/>
                      <w:marTop w:val="0"/>
                      <w:marBottom w:val="0"/>
                      <w:divBdr>
                        <w:top w:val="single" w:sz="2" w:space="0" w:color="E3E3E3"/>
                        <w:left w:val="single" w:sz="2" w:space="0" w:color="E3E3E3"/>
                        <w:bottom w:val="single" w:sz="2" w:space="0" w:color="E3E3E3"/>
                        <w:right w:val="single" w:sz="2" w:space="0" w:color="E3E3E3"/>
                      </w:divBdr>
                      <w:divsChild>
                        <w:div w:id="256062857">
                          <w:marLeft w:val="0"/>
                          <w:marRight w:val="0"/>
                          <w:marTop w:val="0"/>
                          <w:marBottom w:val="0"/>
                          <w:divBdr>
                            <w:top w:val="single" w:sz="2" w:space="0" w:color="E3E3E3"/>
                            <w:left w:val="single" w:sz="2" w:space="0" w:color="E3E3E3"/>
                            <w:bottom w:val="single" w:sz="2" w:space="0" w:color="E3E3E3"/>
                            <w:right w:val="single" w:sz="2" w:space="0" w:color="E3E3E3"/>
                          </w:divBdr>
                          <w:divsChild>
                            <w:div w:id="979261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164322">
                                  <w:marLeft w:val="0"/>
                                  <w:marRight w:val="0"/>
                                  <w:marTop w:val="0"/>
                                  <w:marBottom w:val="0"/>
                                  <w:divBdr>
                                    <w:top w:val="single" w:sz="2" w:space="0" w:color="E3E3E3"/>
                                    <w:left w:val="single" w:sz="2" w:space="0" w:color="E3E3E3"/>
                                    <w:bottom w:val="single" w:sz="2" w:space="0" w:color="E3E3E3"/>
                                    <w:right w:val="single" w:sz="2" w:space="0" w:color="E3E3E3"/>
                                  </w:divBdr>
                                  <w:divsChild>
                                    <w:div w:id="675887470">
                                      <w:marLeft w:val="0"/>
                                      <w:marRight w:val="0"/>
                                      <w:marTop w:val="0"/>
                                      <w:marBottom w:val="0"/>
                                      <w:divBdr>
                                        <w:top w:val="single" w:sz="2" w:space="0" w:color="E3E3E3"/>
                                        <w:left w:val="single" w:sz="2" w:space="0" w:color="E3E3E3"/>
                                        <w:bottom w:val="single" w:sz="2" w:space="0" w:color="E3E3E3"/>
                                        <w:right w:val="single" w:sz="2" w:space="0" w:color="E3E3E3"/>
                                      </w:divBdr>
                                      <w:divsChild>
                                        <w:div w:id="758449907">
                                          <w:marLeft w:val="0"/>
                                          <w:marRight w:val="0"/>
                                          <w:marTop w:val="0"/>
                                          <w:marBottom w:val="0"/>
                                          <w:divBdr>
                                            <w:top w:val="single" w:sz="2" w:space="0" w:color="E3E3E3"/>
                                            <w:left w:val="single" w:sz="2" w:space="0" w:color="E3E3E3"/>
                                            <w:bottom w:val="single" w:sz="2" w:space="0" w:color="E3E3E3"/>
                                            <w:right w:val="single" w:sz="2" w:space="0" w:color="E3E3E3"/>
                                          </w:divBdr>
                                          <w:divsChild>
                                            <w:div w:id="1433430004">
                                              <w:marLeft w:val="0"/>
                                              <w:marRight w:val="0"/>
                                              <w:marTop w:val="0"/>
                                              <w:marBottom w:val="0"/>
                                              <w:divBdr>
                                                <w:top w:val="single" w:sz="2" w:space="0" w:color="E3E3E3"/>
                                                <w:left w:val="single" w:sz="2" w:space="0" w:color="E3E3E3"/>
                                                <w:bottom w:val="single" w:sz="2" w:space="0" w:color="E3E3E3"/>
                                                <w:right w:val="single" w:sz="2" w:space="0" w:color="E3E3E3"/>
                                              </w:divBdr>
                                              <w:divsChild>
                                                <w:div w:id="2015454918">
                                                  <w:marLeft w:val="0"/>
                                                  <w:marRight w:val="0"/>
                                                  <w:marTop w:val="0"/>
                                                  <w:marBottom w:val="0"/>
                                                  <w:divBdr>
                                                    <w:top w:val="single" w:sz="2" w:space="0" w:color="E3E3E3"/>
                                                    <w:left w:val="single" w:sz="2" w:space="0" w:color="E3E3E3"/>
                                                    <w:bottom w:val="single" w:sz="2" w:space="0" w:color="E3E3E3"/>
                                                    <w:right w:val="single" w:sz="2" w:space="0" w:color="E3E3E3"/>
                                                  </w:divBdr>
                                                  <w:divsChild>
                                                    <w:div w:id="121905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69994739">
          <w:marLeft w:val="0"/>
          <w:marRight w:val="0"/>
          <w:marTop w:val="0"/>
          <w:marBottom w:val="0"/>
          <w:divBdr>
            <w:top w:val="none" w:sz="0" w:space="0" w:color="auto"/>
            <w:left w:val="none" w:sz="0" w:space="0" w:color="auto"/>
            <w:bottom w:val="none" w:sz="0" w:space="0" w:color="auto"/>
            <w:right w:val="none" w:sz="0" w:space="0" w:color="auto"/>
          </w:divBdr>
        </w:div>
      </w:divsChild>
    </w:div>
    <w:div w:id="158008935">
      <w:bodyDiv w:val="1"/>
      <w:marLeft w:val="0"/>
      <w:marRight w:val="0"/>
      <w:marTop w:val="0"/>
      <w:marBottom w:val="0"/>
      <w:divBdr>
        <w:top w:val="none" w:sz="0" w:space="0" w:color="auto"/>
        <w:left w:val="none" w:sz="0" w:space="0" w:color="auto"/>
        <w:bottom w:val="none" w:sz="0" w:space="0" w:color="auto"/>
        <w:right w:val="none" w:sz="0" w:space="0" w:color="auto"/>
      </w:divBdr>
      <w:divsChild>
        <w:div w:id="1794252713">
          <w:marLeft w:val="0"/>
          <w:marRight w:val="0"/>
          <w:marTop w:val="0"/>
          <w:marBottom w:val="0"/>
          <w:divBdr>
            <w:top w:val="single" w:sz="2" w:space="0" w:color="E3E3E3"/>
            <w:left w:val="single" w:sz="2" w:space="0" w:color="E3E3E3"/>
            <w:bottom w:val="single" w:sz="2" w:space="0" w:color="E3E3E3"/>
            <w:right w:val="single" w:sz="2" w:space="0" w:color="E3E3E3"/>
          </w:divBdr>
          <w:divsChild>
            <w:div w:id="824321513">
              <w:marLeft w:val="0"/>
              <w:marRight w:val="0"/>
              <w:marTop w:val="0"/>
              <w:marBottom w:val="0"/>
              <w:divBdr>
                <w:top w:val="single" w:sz="2" w:space="0" w:color="E3E3E3"/>
                <w:left w:val="single" w:sz="2" w:space="0" w:color="E3E3E3"/>
                <w:bottom w:val="single" w:sz="2" w:space="0" w:color="E3E3E3"/>
                <w:right w:val="single" w:sz="2" w:space="0" w:color="E3E3E3"/>
              </w:divBdr>
              <w:divsChild>
                <w:div w:id="1384672368">
                  <w:marLeft w:val="0"/>
                  <w:marRight w:val="0"/>
                  <w:marTop w:val="0"/>
                  <w:marBottom w:val="0"/>
                  <w:divBdr>
                    <w:top w:val="single" w:sz="2" w:space="0" w:color="E3E3E3"/>
                    <w:left w:val="single" w:sz="2" w:space="0" w:color="E3E3E3"/>
                    <w:bottom w:val="single" w:sz="2" w:space="0" w:color="E3E3E3"/>
                    <w:right w:val="single" w:sz="2" w:space="0" w:color="E3E3E3"/>
                  </w:divBdr>
                  <w:divsChild>
                    <w:div w:id="587693671">
                      <w:marLeft w:val="0"/>
                      <w:marRight w:val="0"/>
                      <w:marTop w:val="0"/>
                      <w:marBottom w:val="0"/>
                      <w:divBdr>
                        <w:top w:val="single" w:sz="2" w:space="0" w:color="E3E3E3"/>
                        <w:left w:val="single" w:sz="2" w:space="0" w:color="E3E3E3"/>
                        <w:bottom w:val="single" w:sz="2" w:space="0" w:color="E3E3E3"/>
                        <w:right w:val="single" w:sz="2" w:space="0" w:color="E3E3E3"/>
                      </w:divBdr>
                      <w:divsChild>
                        <w:div w:id="261576551">
                          <w:marLeft w:val="0"/>
                          <w:marRight w:val="0"/>
                          <w:marTop w:val="0"/>
                          <w:marBottom w:val="0"/>
                          <w:divBdr>
                            <w:top w:val="single" w:sz="2" w:space="0" w:color="E3E3E3"/>
                            <w:left w:val="single" w:sz="2" w:space="0" w:color="E3E3E3"/>
                            <w:bottom w:val="single" w:sz="2" w:space="0" w:color="E3E3E3"/>
                            <w:right w:val="single" w:sz="2" w:space="0" w:color="E3E3E3"/>
                          </w:divBdr>
                          <w:divsChild>
                            <w:div w:id="522867371">
                              <w:marLeft w:val="0"/>
                              <w:marRight w:val="0"/>
                              <w:marTop w:val="0"/>
                              <w:marBottom w:val="0"/>
                              <w:divBdr>
                                <w:top w:val="single" w:sz="2" w:space="0" w:color="E3E3E3"/>
                                <w:left w:val="single" w:sz="2" w:space="0" w:color="E3E3E3"/>
                                <w:bottom w:val="single" w:sz="2" w:space="0" w:color="E3E3E3"/>
                                <w:right w:val="single" w:sz="2" w:space="0" w:color="E3E3E3"/>
                              </w:divBdr>
                              <w:divsChild>
                                <w:div w:id="12431011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57665936">
                                      <w:marLeft w:val="0"/>
                                      <w:marRight w:val="0"/>
                                      <w:marTop w:val="0"/>
                                      <w:marBottom w:val="0"/>
                                      <w:divBdr>
                                        <w:top w:val="single" w:sz="2" w:space="0" w:color="E3E3E3"/>
                                        <w:left w:val="single" w:sz="2" w:space="0" w:color="E3E3E3"/>
                                        <w:bottom w:val="single" w:sz="2" w:space="0" w:color="E3E3E3"/>
                                        <w:right w:val="single" w:sz="2" w:space="0" w:color="E3E3E3"/>
                                      </w:divBdr>
                                      <w:divsChild>
                                        <w:div w:id="86270548">
                                          <w:marLeft w:val="0"/>
                                          <w:marRight w:val="0"/>
                                          <w:marTop w:val="0"/>
                                          <w:marBottom w:val="0"/>
                                          <w:divBdr>
                                            <w:top w:val="single" w:sz="2" w:space="0" w:color="E3E3E3"/>
                                            <w:left w:val="single" w:sz="2" w:space="0" w:color="E3E3E3"/>
                                            <w:bottom w:val="single" w:sz="2" w:space="0" w:color="E3E3E3"/>
                                            <w:right w:val="single" w:sz="2" w:space="0" w:color="E3E3E3"/>
                                          </w:divBdr>
                                          <w:divsChild>
                                            <w:div w:id="1941449531">
                                              <w:marLeft w:val="0"/>
                                              <w:marRight w:val="0"/>
                                              <w:marTop w:val="0"/>
                                              <w:marBottom w:val="0"/>
                                              <w:divBdr>
                                                <w:top w:val="single" w:sz="2" w:space="0" w:color="E3E3E3"/>
                                                <w:left w:val="single" w:sz="2" w:space="0" w:color="E3E3E3"/>
                                                <w:bottom w:val="single" w:sz="2" w:space="0" w:color="E3E3E3"/>
                                                <w:right w:val="single" w:sz="2" w:space="0" w:color="E3E3E3"/>
                                              </w:divBdr>
                                              <w:divsChild>
                                                <w:div w:id="623468000">
                                                  <w:marLeft w:val="0"/>
                                                  <w:marRight w:val="0"/>
                                                  <w:marTop w:val="0"/>
                                                  <w:marBottom w:val="0"/>
                                                  <w:divBdr>
                                                    <w:top w:val="single" w:sz="2" w:space="0" w:color="E3E3E3"/>
                                                    <w:left w:val="single" w:sz="2" w:space="0" w:color="E3E3E3"/>
                                                    <w:bottom w:val="single" w:sz="2" w:space="0" w:color="E3E3E3"/>
                                                    <w:right w:val="single" w:sz="2" w:space="0" w:color="E3E3E3"/>
                                                  </w:divBdr>
                                                  <w:divsChild>
                                                    <w:div w:id="1864325631">
                                                      <w:marLeft w:val="0"/>
                                                      <w:marRight w:val="0"/>
                                                      <w:marTop w:val="0"/>
                                                      <w:marBottom w:val="0"/>
                                                      <w:divBdr>
                                                        <w:top w:val="single" w:sz="2" w:space="0" w:color="E3E3E3"/>
                                                        <w:left w:val="single" w:sz="2" w:space="0" w:color="E3E3E3"/>
                                                        <w:bottom w:val="single" w:sz="2" w:space="0" w:color="E3E3E3"/>
                                                        <w:right w:val="single" w:sz="2" w:space="0" w:color="E3E3E3"/>
                                                      </w:divBdr>
                                                      <w:divsChild>
                                                        <w:div w:id="2003509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0963892">
          <w:marLeft w:val="0"/>
          <w:marRight w:val="0"/>
          <w:marTop w:val="0"/>
          <w:marBottom w:val="0"/>
          <w:divBdr>
            <w:top w:val="none" w:sz="0" w:space="0" w:color="auto"/>
            <w:left w:val="none" w:sz="0" w:space="0" w:color="auto"/>
            <w:bottom w:val="none" w:sz="0" w:space="0" w:color="auto"/>
            <w:right w:val="none" w:sz="0" w:space="0" w:color="auto"/>
          </w:divBdr>
        </w:div>
      </w:divsChild>
    </w:div>
    <w:div w:id="160050360">
      <w:bodyDiv w:val="1"/>
      <w:marLeft w:val="0"/>
      <w:marRight w:val="0"/>
      <w:marTop w:val="0"/>
      <w:marBottom w:val="0"/>
      <w:divBdr>
        <w:top w:val="none" w:sz="0" w:space="0" w:color="auto"/>
        <w:left w:val="none" w:sz="0" w:space="0" w:color="auto"/>
        <w:bottom w:val="none" w:sz="0" w:space="0" w:color="auto"/>
        <w:right w:val="none" w:sz="0" w:space="0" w:color="auto"/>
      </w:divBdr>
    </w:div>
    <w:div w:id="161358574">
      <w:bodyDiv w:val="1"/>
      <w:marLeft w:val="0"/>
      <w:marRight w:val="0"/>
      <w:marTop w:val="0"/>
      <w:marBottom w:val="0"/>
      <w:divBdr>
        <w:top w:val="none" w:sz="0" w:space="0" w:color="auto"/>
        <w:left w:val="none" w:sz="0" w:space="0" w:color="auto"/>
        <w:bottom w:val="none" w:sz="0" w:space="0" w:color="auto"/>
        <w:right w:val="none" w:sz="0" w:space="0" w:color="auto"/>
      </w:divBdr>
    </w:div>
    <w:div w:id="164250324">
      <w:bodyDiv w:val="1"/>
      <w:marLeft w:val="0"/>
      <w:marRight w:val="0"/>
      <w:marTop w:val="0"/>
      <w:marBottom w:val="0"/>
      <w:divBdr>
        <w:top w:val="none" w:sz="0" w:space="0" w:color="auto"/>
        <w:left w:val="none" w:sz="0" w:space="0" w:color="auto"/>
        <w:bottom w:val="none" w:sz="0" w:space="0" w:color="auto"/>
        <w:right w:val="none" w:sz="0" w:space="0" w:color="auto"/>
      </w:divBdr>
    </w:div>
    <w:div w:id="168252500">
      <w:bodyDiv w:val="1"/>
      <w:marLeft w:val="0"/>
      <w:marRight w:val="0"/>
      <w:marTop w:val="0"/>
      <w:marBottom w:val="0"/>
      <w:divBdr>
        <w:top w:val="none" w:sz="0" w:space="0" w:color="auto"/>
        <w:left w:val="none" w:sz="0" w:space="0" w:color="auto"/>
        <w:bottom w:val="none" w:sz="0" w:space="0" w:color="auto"/>
        <w:right w:val="none" w:sz="0" w:space="0" w:color="auto"/>
      </w:divBdr>
    </w:div>
    <w:div w:id="168717458">
      <w:bodyDiv w:val="1"/>
      <w:marLeft w:val="0"/>
      <w:marRight w:val="0"/>
      <w:marTop w:val="0"/>
      <w:marBottom w:val="0"/>
      <w:divBdr>
        <w:top w:val="none" w:sz="0" w:space="0" w:color="auto"/>
        <w:left w:val="none" w:sz="0" w:space="0" w:color="auto"/>
        <w:bottom w:val="none" w:sz="0" w:space="0" w:color="auto"/>
        <w:right w:val="none" w:sz="0" w:space="0" w:color="auto"/>
      </w:divBdr>
    </w:div>
    <w:div w:id="176845553">
      <w:bodyDiv w:val="1"/>
      <w:marLeft w:val="0"/>
      <w:marRight w:val="0"/>
      <w:marTop w:val="0"/>
      <w:marBottom w:val="0"/>
      <w:divBdr>
        <w:top w:val="none" w:sz="0" w:space="0" w:color="auto"/>
        <w:left w:val="none" w:sz="0" w:space="0" w:color="auto"/>
        <w:bottom w:val="none" w:sz="0" w:space="0" w:color="auto"/>
        <w:right w:val="none" w:sz="0" w:space="0" w:color="auto"/>
      </w:divBdr>
    </w:div>
    <w:div w:id="177350113">
      <w:bodyDiv w:val="1"/>
      <w:marLeft w:val="0"/>
      <w:marRight w:val="0"/>
      <w:marTop w:val="0"/>
      <w:marBottom w:val="0"/>
      <w:divBdr>
        <w:top w:val="none" w:sz="0" w:space="0" w:color="auto"/>
        <w:left w:val="none" w:sz="0" w:space="0" w:color="auto"/>
        <w:bottom w:val="none" w:sz="0" w:space="0" w:color="auto"/>
        <w:right w:val="none" w:sz="0" w:space="0" w:color="auto"/>
      </w:divBdr>
    </w:div>
    <w:div w:id="179198101">
      <w:bodyDiv w:val="1"/>
      <w:marLeft w:val="0"/>
      <w:marRight w:val="0"/>
      <w:marTop w:val="0"/>
      <w:marBottom w:val="0"/>
      <w:divBdr>
        <w:top w:val="none" w:sz="0" w:space="0" w:color="auto"/>
        <w:left w:val="none" w:sz="0" w:space="0" w:color="auto"/>
        <w:bottom w:val="none" w:sz="0" w:space="0" w:color="auto"/>
        <w:right w:val="none" w:sz="0" w:space="0" w:color="auto"/>
      </w:divBdr>
    </w:div>
    <w:div w:id="180315360">
      <w:bodyDiv w:val="1"/>
      <w:marLeft w:val="0"/>
      <w:marRight w:val="0"/>
      <w:marTop w:val="0"/>
      <w:marBottom w:val="0"/>
      <w:divBdr>
        <w:top w:val="none" w:sz="0" w:space="0" w:color="auto"/>
        <w:left w:val="none" w:sz="0" w:space="0" w:color="auto"/>
        <w:bottom w:val="none" w:sz="0" w:space="0" w:color="auto"/>
        <w:right w:val="none" w:sz="0" w:space="0" w:color="auto"/>
      </w:divBdr>
    </w:div>
    <w:div w:id="180554113">
      <w:bodyDiv w:val="1"/>
      <w:marLeft w:val="0"/>
      <w:marRight w:val="0"/>
      <w:marTop w:val="0"/>
      <w:marBottom w:val="0"/>
      <w:divBdr>
        <w:top w:val="none" w:sz="0" w:space="0" w:color="auto"/>
        <w:left w:val="none" w:sz="0" w:space="0" w:color="auto"/>
        <w:bottom w:val="none" w:sz="0" w:space="0" w:color="auto"/>
        <w:right w:val="none" w:sz="0" w:space="0" w:color="auto"/>
      </w:divBdr>
    </w:div>
    <w:div w:id="181406117">
      <w:bodyDiv w:val="1"/>
      <w:marLeft w:val="0"/>
      <w:marRight w:val="0"/>
      <w:marTop w:val="0"/>
      <w:marBottom w:val="0"/>
      <w:divBdr>
        <w:top w:val="none" w:sz="0" w:space="0" w:color="auto"/>
        <w:left w:val="none" w:sz="0" w:space="0" w:color="auto"/>
        <w:bottom w:val="none" w:sz="0" w:space="0" w:color="auto"/>
        <w:right w:val="none" w:sz="0" w:space="0" w:color="auto"/>
      </w:divBdr>
      <w:divsChild>
        <w:div w:id="31227893">
          <w:marLeft w:val="0"/>
          <w:marRight w:val="0"/>
          <w:marTop w:val="0"/>
          <w:marBottom w:val="0"/>
          <w:divBdr>
            <w:top w:val="none" w:sz="0" w:space="0" w:color="auto"/>
            <w:left w:val="none" w:sz="0" w:space="0" w:color="auto"/>
            <w:bottom w:val="none" w:sz="0" w:space="0" w:color="auto"/>
            <w:right w:val="none" w:sz="0" w:space="0" w:color="auto"/>
          </w:divBdr>
        </w:div>
        <w:div w:id="1774207416">
          <w:marLeft w:val="0"/>
          <w:marRight w:val="0"/>
          <w:marTop w:val="0"/>
          <w:marBottom w:val="0"/>
          <w:divBdr>
            <w:top w:val="single" w:sz="2" w:space="0" w:color="E3E3E3"/>
            <w:left w:val="single" w:sz="2" w:space="0" w:color="E3E3E3"/>
            <w:bottom w:val="single" w:sz="2" w:space="0" w:color="E3E3E3"/>
            <w:right w:val="single" w:sz="2" w:space="0" w:color="E3E3E3"/>
          </w:divBdr>
          <w:divsChild>
            <w:div w:id="189417353">
              <w:marLeft w:val="0"/>
              <w:marRight w:val="0"/>
              <w:marTop w:val="0"/>
              <w:marBottom w:val="0"/>
              <w:divBdr>
                <w:top w:val="single" w:sz="2" w:space="0" w:color="E3E3E3"/>
                <w:left w:val="single" w:sz="2" w:space="0" w:color="E3E3E3"/>
                <w:bottom w:val="single" w:sz="2" w:space="0" w:color="E3E3E3"/>
                <w:right w:val="single" w:sz="2" w:space="0" w:color="E3E3E3"/>
              </w:divBdr>
              <w:divsChild>
                <w:div w:id="1585919507">
                  <w:marLeft w:val="0"/>
                  <w:marRight w:val="0"/>
                  <w:marTop w:val="0"/>
                  <w:marBottom w:val="0"/>
                  <w:divBdr>
                    <w:top w:val="single" w:sz="2" w:space="0" w:color="E3E3E3"/>
                    <w:left w:val="single" w:sz="2" w:space="0" w:color="E3E3E3"/>
                    <w:bottom w:val="single" w:sz="2" w:space="0" w:color="E3E3E3"/>
                    <w:right w:val="single" w:sz="2" w:space="0" w:color="E3E3E3"/>
                  </w:divBdr>
                  <w:divsChild>
                    <w:div w:id="758909211">
                      <w:marLeft w:val="0"/>
                      <w:marRight w:val="0"/>
                      <w:marTop w:val="0"/>
                      <w:marBottom w:val="0"/>
                      <w:divBdr>
                        <w:top w:val="single" w:sz="2" w:space="0" w:color="E3E3E3"/>
                        <w:left w:val="single" w:sz="2" w:space="0" w:color="E3E3E3"/>
                        <w:bottom w:val="single" w:sz="2" w:space="0" w:color="E3E3E3"/>
                        <w:right w:val="single" w:sz="2" w:space="0" w:color="E3E3E3"/>
                      </w:divBdr>
                      <w:divsChild>
                        <w:div w:id="1281306528">
                          <w:marLeft w:val="0"/>
                          <w:marRight w:val="0"/>
                          <w:marTop w:val="0"/>
                          <w:marBottom w:val="0"/>
                          <w:divBdr>
                            <w:top w:val="single" w:sz="2" w:space="0" w:color="E3E3E3"/>
                            <w:left w:val="single" w:sz="2" w:space="0" w:color="E3E3E3"/>
                            <w:bottom w:val="single" w:sz="2" w:space="0" w:color="E3E3E3"/>
                            <w:right w:val="single" w:sz="2" w:space="0" w:color="E3E3E3"/>
                          </w:divBdr>
                          <w:divsChild>
                            <w:div w:id="181517386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9434177">
                                  <w:marLeft w:val="0"/>
                                  <w:marRight w:val="0"/>
                                  <w:marTop w:val="0"/>
                                  <w:marBottom w:val="0"/>
                                  <w:divBdr>
                                    <w:top w:val="single" w:sz="2" w:space="0" w:color="E3E3E3"/>
                                    <w:left w:val="single" w:sz="2" w:space="0" w:color="E3E3E3"/>
                                    <w:bottom w:val="single" w:sz="2" w:space="0" w:color="E3E3E3"/>
                                    <w:right w:val="single" w:sz="2" w:space="0" w:color="E3E3E3"/>
                                  </w:divBdr>
                                  <w:divsChild>
                                    <w:div w:id="1230386910">
                                      <w:marLeft w:val="0"/>
                                      <w:marRight w:val="0"/>
                                      <w:marTop w:val="0"/>
                                      <w:marBottom w:val="0"/>
                                      <w:divBdr>
                                        <w:top w:val="single" w:sz="2" w:space="0" w:color="E3E3E3"/>
                                        <w:left w:val="single" w:sz="2" w:space="0" w:color="E3E3E3"/>
                                        <w:bottom w:val="single" w:sz="2" w:space="0" w:color="E3E3E3"/>
                                        <w:right w:val="single" w:sz="2" w:space="0" w:color="E3E3E3"/>
                                      </w:divBdr>
                                      <w:divsChild>
                                        <w:div w:id="1049961400">
                                          <w:marLeft w:val="0"/>
                                          <w:marRight w:val="0"/>
                                          <w:marTop w:val="0"/>
                                          <w:marBottom w:val="0"/>
                                          <w:divBdr>
                                            <w:top w:val="single" w:sz="2" w:space="0" w:color="E3E3E3"/>
                                            <w:left w:val="single" w:sz="2" w:space="0" w:color="E3E3E3"/>
                                            <w:bottom w:val="single" w:sz="2" w:space="0" w:color="E3E3E3"/>
                                            <w:right w:val="single" w:sz="2" w:space="0" w:color="E3E3E3"/>
                                          </w:divBdr>
                                          <w:divsChild>
                                            <w:div w:id="584070496">
                                              <w:marLeft w:val="0"/>
                                              <w:marRight w:val="0"/>
                                              <w:marTop w:val="0"/>
                                              <w:marBottom w:val="0"/>
                                              <w:divBdr>
                                                <w:top w:val="single" w:sz="2" w:space="0" w:color="E3E3E3"/>
                                                <w:left w:val="single" w:sz="2" w:space="0" w:color="E3E3E3"/>
                                                <w:bottom w:val="single" w:sz="2" w:space="0" w:color="E3E3E3"/>
                                                <w:right w:val="single" w:sz="2" w:space="0" w:color="E3E3E3"/>
                                              </w:divBdr>
                                              <w:divsChild>
                                                <w:div w:id="1631665707">
                                                  <w:marLeft w:val="0"/>
                                                  <w:marRight w:val="0"/>
                                                  <w:marTop w:val="0"/>
                                                  <w:marBottom w:val="0"/>
                                                  <w:divBdr>
                                                    <w:top w:val="single" w:sz="2" w:space="0" w:color="E3E3E3"/>
                                                    <w:left w:val="single" w:sz="2" w:space="0" w:color="E3E3E3"/>
                                                    <w:bottom w:val="single" w:sz="2" w:space="0" w:color="E3E3E3"/>
                                                    <w:right w:val="single" w:sz="2" w:space="0" w:color="E3E3E3"/>
                                                  </w:divBdr>
                                                  <w:divsChild>
                                                    <w:div w:id="2095742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440267">
      <w:bodyDiv w:val="1"/>
      <w:marLeft w:val="0"/>
      <w:marRight w:val="0"/>
      <w:marTop w:val="0"/>
      <w:marBottom w:val="0"/>
      <w:divBdr>
        <w:top w:val="none" w:sz="0" w:space="0" w:color="auto"/>
        <w:left w:val="none" w:sz="0" w:space="0" w:color="auto"/>
        <w:bottom w:val="none" w:sz="0" w:space="0" w:color="auto"/>
        <w:right w:val="none" w:sz="0" w:space="0" w:color="auto"/>
      </w:divBdr>
    </w:div>
    <w:div w:id="188762033">
      <w:bodyDiv w:val="1"/>
      <w:marLeft w:val="0"/>
      <w:marRight w:val="0"/>
      <w:marTop w:val="0"/>
      <w:marBottom w:val="0"/>
      <w:divBdr>
        <w:top w:val="none" w:sz="0" w:space="0" w:color="auto"/>
        <w:left w:val="none" w:sz="0" w:space="0" w:color="auto"/>
        <w:bottom w:val="none" w:sz="0" w:space="0" w:color="auto"/>
        <w:right w:val="none" w:sz="0" w:space="0" w:color="auto"/>
      </w:divBdr>
      <w:divsChild>
        <w:div w:id="606891940">
          <w:marLeft w:val="0"/>
          <w:marRight w:val="0"/>
          <w:marTop w:val="0"/>
          <w:marBottom w:val="0"/>
          <w:divBdr>
            <w:top w:val="single" w:sz="2" w:space="0" w:color="E3E3E3"/>
            <w:left w:val="single" w:sz="2" w:space="0" w:color="E3E3E3"/>
            <w:bottom w:val="single" w:sz="2" w:space="0" w:color="E3E3E3"/>
            <w:right w:val="single" w:sz="2" w:space="0" w:color="E3E3E3"/>
          </w:divBdr>
          <w:divsChild>
            <w:div w:id="134421717">
              <w:marLeft w:val="0"/>
              <w:marRight w:val="0"/>
              <w:marTop w:val="0"/>
              <w:marBottom w:val="0"/>
              <w:divBdr>
                <w:top w:val="single" w:sz="2" w:space="0" w:color="E3E3E3"/>
                <w:left w:val="single" w:sz="2" w:space="0" w:color="E3E3E3"/>
                <w:bottom w:val="single" w:sz="2" w:space="0" w:color="E3E3E3"/>
                <w:right w:val="single" w:sz="2" w:space="0" w:color="E3E3E3"/>
              </w:divBdr>
            </w:div>
            <w:div w:id="1898977349">
              <w:marLeft w:val="0"/>
              <w:marRight w:val="0"/>
              <w:marTop w:val="0"/>
              <w:marBottom w:val="0"/>
              <w:divBdr>
                <w:top w:val="single" w:sz="2" w:space="0" w:color="E3E3E3"/>
                <w:left w:val="single" w:sz="2" w:space="0" w:color="E3E3E3"/>
                <w:bottom w:val="single" w:sz="2" w:space="0" w:color="E3E3E3"/>
                <w:right w:val="single" w:sz="2" w:space="0" w:color="E3E3E3"/>
              </w:divBdr>
              <w:divsChild>
                <w:div w:id="1417748418">
                  <w:marLeft w:val="0"/>
                  <w:marRight w:val="0"/>
                  <w:marTop w:val="0"/>
                  <w:marBottom w:val="0"/>
                  <w:divBdr>
                    <w:top w:val="single" w:sz="2" w:space="0" w:color="E3E3E3"/>
                    <w:left w:val="single" w:sz="2" w:space="0" w:color="E3E3E3"/>
                    <w:bottom w:val="single" w:sz="2" w:space="0" w:color="E3E3E3"/>
                    <w:right w:val="single" w:sz="2" w:space="0" w:color="E3E3E3"/>
                  </w:divBdr>
                  <w:divsChild>
                    <w:div w:id="273366302">
                      <w:marLeft w:val="0"/>
                      <w:marRight w:val="0"/>
                      <w:marTop w:val="0"/>
                      <w:marBottom w:val="0"/>
                      <w:divBdr>
                        <w:top w:val="single" w:sz="2" w:space="0" w:color="E3E3E3"/>
                        <w:left w:val="single" w:sz="2" w:space="0" w:color="E3E3E3"/>
                        <w:bottom w:val="single" w:sz="2" w:space="0" w:color="E3E3E3"/>
                        <w:right w:val="single" w:sz="2" w:space="0" w:color="E3E3E3"/>
                      </w:divBdr>
                      <w:divsChild>
                        <w:div w:id="1372923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3762176">
          <w:marLeft w:val="0"/>
          <w:marRight w:val="0"/>
          <w:marTop w:val="0"/>
          <w:marBottom w:val="0"/>
          <w:divBdr>
            <w:top w:val="single" w:sz="2" w:space="0" w:color="E3E3E3"/>
            <w:left w:val="single" w:sz="2" w:space="0" w:color="E3E3E3"/>
            <w:bottom w:val="single" w:sz="2" w:space="0" w:color="E3E3E3"/>
            <w:right w:val="single" w:sz="2" w:space="0" w:color="E3E3E3"/>
          </w:divBdr>
          <w:divsChild>
            <w:div w:id="496769545">
              <w:marLeft w:val="0"/>
              <w:marRight w:val="0"/>
              <w:marTop w:val="0"/>
              <w:marBottom w:val="0"/>
              <w:divBdr>
                <w:top w:val="single" w:sz="2" w:space="0" w:color="E3E3E3"/>
                <w:left w:val="single" w:sz="2" w:space="0" w:color="E3E3E3"/>
                <w:bottom w:val="single" w:sz="2" w:space="0" w:color="E3E3E3"/>
                <w:right w:val="single" w:sz="2" w:space="0" w:color="E3E3E3"/>
              </w:divBdr>
              <w:divsChild>
                <w:div w:id="1930431740">
                  <w:marLeft w:val="0"/>
                  <w:marRight w:val="0"/>
                  <w:marTop w:val="0"/>
                  <w:marBottom w:val="0"/>
                  <w:divBdr>
                    <w:top w:val="single" w:sz="2" w:space="0" w:color="E3E3E3"/>
                    <w:left w:val="single" w:sz="2" w:space="0" w:color="E3E3E3"/>
                    <w:bottom w:val="single" w:sz="2" w:space="0" w:color="E3E3E3"/>
                    <w:right w:val="single" w:sz="2" w:space="0" w:color="E3E3E3"/>
                  </w:divBdr>
                  <w:divsChild>
                    <w:div w:id="623774720">
                      <w:marLeft w:val="0"/>
                      <w:marRight w:val="0"/>
                      <w:marTop w:val="0"/>
                      <w:marBottom w:val="0"/>
                      <w:divBdr>
                        <w:top w:val="single" w:sz="2" w:space="0" w:color="E3E3E3"/>
                        <w:left w:val="single" w:sz="2" w:space="0" w:color="E3E3E3"/>
                        <w:bottom w:val="single" w:sz="2" w:space="0" w:color="E3E3E3"/>
                        <w:right w:val="single" w:sz="2" w:space="0" w:color="E3E3E3"/>
                      </w:divBdr>
                      <w:divsChild>
                        <w:div w:id="1889682014">
                          <w:marLeft w:val="0"/>
                          <w:marRight w:val="0"/>
                          <w:marTop w:val="0"/>
                          <w:marBottom w:val="0"/>
                          <w:divBdr>
                            <w:top w:val="single" w:sz="2" w:space="0" w:color="E3E3E3"/>
                            <w:left w:val="single" w:sz="2" w:space="0" w:color="E3E3E3"/>
                            <w:bottom w:val="single" w:sz="2" w:space="0" w:color="E3E3E3"/>
                            <w:right w:val="single" w:sz="2" w:space="0" w:color="E3E3E3"/>
                          </w:divBdr>
                          <w:divsChild>
                            <w:div w:id="1878227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93470541">
      <w:bodyDiv w:val="1"/>
      <w:marLeft w:val="0"/>
      <w:marRight w:val="0"/>
      <w:marTop w:val="0"/>
      <w:marBottom w:val="0"/>
      <w:divBdr>
        <w:top w:val="none" w:sz="0" w:space="0" w:color="auto"/>
        <w:left w:val="none" w:sz="0" w:space="0" w:color="auto"/>
        <w:bottom w:val="none" w:sz="0" w:space="0" w:color="auto"/>
        <w:right w:val="none" w:sz="0" w:space="0" w:color="auto"/>
      </w:divBdr>
    </w:div>
    <w:div w:id="196286102">
      <w:bodyDiv w:val="1"/>
      <w:marLeft w:val="0"/>
      <w:marRight w:val="0"/>
      <w:marTop w:val="0"/>
      <w:marBottom w:val="0"/>
      <w:divBdr>
        <w:top w:val="none" w:sz="0" w:space="0" w:color="auto"/>
        <w:left w:val="none" w:sz="0" w:space="0" w:color="auto"/>
        <w:bottom w:val="none" w:sz="0" w:space="0" w:color="auto"/>
        <w:right w:val="none" w:sz="0" w:space="0" w:color="auto"/>
      </w:divBdr>
    </w:div>
    <w:div w:id="198133584">
      <w:bodyDiv w:val="1"/>
      <w:marLeft w:val="0"/>
      <w:marRight w:val="0"/>
      <w:marTop w:val="0"/>
      <w:marBottom w:val="0"/>
      <w:divBdr>
        <w:top w:val="none" w:sz="0" w:space="0" w:color="auto"/>
        <w:left w:val="none" w:sz="0" w:space="0" w:color="auto"/>
        <w:bottom w:val="none" w:sz="0" w:space="0" w:color="auto"/>
        <w:right w:val="none" w:sz="0" w:space="0" w:color="auto"/>
      </w:divBdr>
    </w:div>
    <w:div w:id="198594945">
      <w:bodyDiv w:val="1"/>
      <w:marLeft w:val="0"/>
      <w:marRight w:val="0"/>
      <w:marTop w:val="0"/>
      <w:marBottom w:val="0"/>
      <w:divBdr>
        <w:top w:val="none" w:sz="0" w:space="0" w:color="auto"/>
        <w:left w:val="none" w:sz="0" w:space="0" w:color="auto"/>
        <w:bottom w:val="none" w:sz="0" w:space="0" w:color="auto"/>
        <w:right w:val="none" w:sz="0" w:space="0" w:color="auto"/>
      </w:divBdr>
    </w:div>
    <w:div w:id="199364258">
      <w:bodyDiv w:val="1"/>
      <w:marLeft w:val="0"/>
      <w:marRight w:val="0"/>
      <w:marTop w:val="0"/>
      <w:marBottom w:val="0"/>
      <w:divBdr>
        <w:top w:val="none" w:sz="0" w:space="0" w:color="auto"/>
        <w:left w:val="none" w:sz="0" w:space="0" w:color="auto"/>
        <w:bottom w:val="none" w:sz="0" w:space="0" w:color="auto"/>
        <w:right w:val="none" w:sz="0" w:space="0" w:color="auto"/>
      </w:divBdr>
    </w:div>
    <w:div w:id="202981618">
      <w:bodyDiv w:val="1"/>
      <w:marLeft w:val="0"/>
      <w:marRight w:val="0"/>
      <w:marTop w:val="0"/>
      <w:marBottom w:val="0"/>
      <w:divBdr>
        <w:top w:val="none" w:sz="0" w:space="0" w:color="auto"/>
        <w:left w:val="none" w:sz="0" w:space="0" w:color="auto"/>
        <w:bottom w:val="none" w:sz="0" w:space="0" w:color="auto"/>
        <w:right w:val="none" w:sz="0" w:space="0" w:color="auto"/>
      </w:divBdr>
      <w:divsChild>
        <w:div w:id="381052932">
          <w:marLeft w:val="0"/>
          <w:marRight w:val="0"/>
          <w:marTop w:val="0"/>
          <w:marBottom w:val="0"/>
          <w:divBdr>
            <w:top w:val="none" w:sz="0" w:space="0" w:color="auto"/>
            <w:left w:val="none" w:sz="0" w:space="0" w:color="auto"/>
            <w:bottom w:val="none" w:sz="0" w:space="0" w:color="auto"/>
            <w:right w:val="none" w:sz="0" w:space="0" w:color="auto"/>
          </w:divBdr>
        </w:div>
        <w:div w:id="732701030">
          <w:marLeft w:val="0"/>
          <w:marRight w:val="0"/>
          <w:marTop w:val="0"/>
          <w:marBottom w:val="0"/>
          <w:divBdr>
            <w:top w:val="single" w:sz="2" w:space="0" w:color="E3E3E3"/>
            <w:left w:val="single" w:sz="2" w:space="0" w:color="E3E3E3"/>
            <w:bottom w:val="single" w:sz="2" w:space="0" w:color="E3E3E3"/>
            <w:right w:val="single" w:sz="2" w:space="0" w:color="E3E3E3"/>
          </w:divBdr>
          <w:divsChild>
            <w:div w:id="965476733">
              <w:marLeft w:val="0"/>
              <w:marRight w:val="0"/>
              <w:marTop w:val="0"/>
              <w:marBottom w:val="0"/>
              <w:divBdr>
                <w:top w:val="single" w:sz="2" w:space="0" w:color="E3E3E3"/>
                <w:left w:val="single" w:sz="2" w:space="0" w:color="E3E3E3"/>
                <w:bottom w:val="single" w:sz="2" w:space="0" w:color="E3E3E3"/>
                <w:right w:val="single" w:sz="2" w:space="0" w:color="E3E3E3"/>
              </w:divBdr>
              <w:divsChild>
                <w:div w:id="62720456">
                  <w:marLeft w:val="0"/>
                  <w:marRight w:val="0"/>
                  <w:marTop w:val="0"/>
                  <w:marBottom w:val="0"/>
                  <w:divBdr>
                    <w:top w:val="single" w:sz="2" w:space="0" w:color="E3E3E3"/>
                    <w:left w:val="single" w:sz="2" w:space="0" w:color="E3E3E3"/>
                    <w:bottom w:val="single" w:sz="2" w:space="0" w:color="E3E3E3"/>
                    <w:right w:val="single" w:sz="2" w:space="0" w:color="E3E3E3"/>
                  </w:divBdr>
                  <w:divsChild>
                    <w:div w:id="773398140">
                      <w:marLeft w:val="0"/>
                      <w:marRight w:val="0"/>
                      <w:marTop w:val="0"/>
                      <w:marBottom w:val="0"/>
                      <w:divBdr>
                        <w:top w:val="single" w:sz="2" w:space="0" w:color="E3E3E3"/>
                        <w:left w:val="single" w:sz="2" w:space="0" w:color="E3E3E3"/>
                        <w:bottom w:val="single" w:sz="2" w:space="0" w:color="E3E3E3"/>
                        <w:right w:val="single" w:sz="2" w:space="0" w:color="E3E3E3"/>
                      </w:divBdr>
                      <w:divsChild>
                        <w:div w:id="585264467">
                          <w:marLeft w:val="0"/>
                          <w:marRight w:val="0"/>
                          <w:marTop w:val="0"/>
                          <w:marBottom w:val="0"/>
                          <w:divBdr>
                            <w:top w:val="single" w:sz="2" w:space="0" w:color="E3E3E3"/>
                            <w:left w:val="single" w:sz="2" w:space="0" w:color="E3E3E3"/>
                            <w:bottom w:val="single" w:sz="2" w:space="0" w:color="E3E3E3"/>
                            <w:right w:val="single" w:sz="2" w:space="0" w:color="E3E3E3"/>
                          </w:divBdr>
                          <w:divsChild>
                            <w:div w:id="80932715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1651969">
                                  <w:marLeft w:val="0"/>
                                  <w:marRight w:val="0"/>
                                  <w:marTop w:val="0"/>
                                  <w:marBottom w:val="0"/>
                                  <w:divBdr>
                                    <w:top w:val="single" w:sz="2" w:space="0" w:color="E3E3E3"/>
                                    <w:left w:val="single" w:sz="2" w:space="0" w:color="E3E3E3"/>
                                    <w:bottom w:val="single" w:sz="2" w:space="0" w:color="E3E3E3"/>
                                    <w:right w:val="single" w:sz="2" w:space="0" w:color="E3E3E3"/>
                                  </w:divBdr>
                                  <w:divsChild>
                                    <w:div w:id="1807698866">
                                      <w:marLeft w:val="0"/>
                                      <w:marRight w:val="0"/>
                                      <w:marTop w:val="0"/>
                                      <w:marBottom w:val="0"/>
                                      <w:divBdr>
                                        <w:top w:val="single" w:sz="2" w:space="0" w:color="E3E3E3"/>
                                        <w:left w:val="single" w:sz="2" w:space="0" w:color="E3E3E3"/>
                                        <w:bottom w:val="single" w:sz="2" w:space="0" w:color="E3E3E3"/>
                                        <w:right w:val="single" w:sz="2" w:space="0" w:color="E3E3E3"/>
                                      </w:divBdr>
                                      <w:divsChild>
                                        <w:div w:id="1845781797">
                                          <w:marLeft w:val="0"/>
                                          <w:marRight w:val="0"/>
                                          <w:marTop w:val="0"/>
                                          <w:marBottom w:val="0"/>
                                          <w:divBdr>
                                            <w:top w:val="single" w:sz="2" w:space="0" w:color="E3E3E3"/>
                                            <w:left w:val="single" w:sz="2" w:space="0" w:color="E3E3E3"/>
                                            <w:bottom w:val="single" w:sz="2" w:space="0" w:color="E3E3E3"/>
                                            <w:right w:val="single" w:sz="2" w:space="0" w:color="E3E3E3"/>
                                          </w:divBdr>
                                          <w:divsChild>
                                            <w:div w:id="59327582">
                                              <w:marLeft w:val="0"/>
                                              <w:marRight w:val="0"/>
                                              <w:marTop w:val="0"/>
                                              <w:marBottom w:val="0"/>
                                              <w:divBdr>
                                                <w:top w:val="single" w:sz="2" w:space="0" w:color="E3E3E3"/>
                                                <w:left w:val="single" w:sz="2" w:space="0" w:color="E3E3E3"/>
                                                <w:bottom w:val="single" w:sz="2" w:space="0" w:color="E3E3E3"/>
                                                <w:right w:val="single" w:sz="2" w:space="0" w:color="E3E3E3"/>
                                              </w:divBdr>
                                              <w:divsChild>
                                                <w:div w:id="484931649">
                                                  <w:marLeft w:val="0"/>
                                                  <w:marRight w:val="0"/>
                                                  <w:marTop w:val="0"/>
                                                  <w:marBottom w:val="0"/>
                                                  <w:divBdr>
                                                    <w:top w:val="single" w:sz="2" w:space="0" w:color="E3E3E3"/>
                                                    <w:left w:val="single" w:sz="2" w:space="0" w:color="E3E3E3"/>
                                                    <w:bottom w:val="single" w:sz="2" w:space="0" w:color="E3E3E3"/>
                                                    <w:right w:val="single" w:sz="2" w:space="0" w:color="E3E3E3"/>
                                                  </w:divBdr>
                                                  <w:divsChild>
                                                    <w:div w:id="433092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8593975">
      <w:bodyDiv w:val="1"/>
      <w:marLeft w:val="0"/>
      <w:marRight w:val="0"/>
      <w:marTop w:val="0"/>
      <w:marBottom w:val="0"/>
      <w:divBdr>
        <w:top w:val="none" w:sz="0" w:space="0" w:color="auto"/>
        <w:left w:val="none" w:sz="0" w:space="0" w:color="auto"/>
        <w:bottom w:val="none" w:sz="0" w:space="0" w:color="auto"/>
        <w:right w:val="none" w:sz="0" w:space="0" w:color="auto"/>
      </w:divBdr>
    </w:div>
    <w:div w:id="221453124">
      <w:bodyDiv w:val="1"/>
      <w:marLeft w:val="0"/>
      <w:marRight w:val="0"/>
      <w:marTop w:val="0"/>
      <w:marBottom w:val="0"/>
      <w:divBdr>
        <w:top w:val="none" w:sz="0" w:space="0" w:color="auto"/>
        <w:left w:val="none" w:sz="0" w:space="0" w:color="auto"/>
        <w:bottom w:val="none" w:sz="0" w:space="0" w:color="auto"/>
        <w:right w:val="none" w:sz="0" w:space="0" w:color="auto"/>
      </w:divBdr>
    </w:div>
    <w:div w:id="222833586">
      <w:bodyDiv w:val="1"/>
      <w:marLeft w:val="0"/>
      <w:marRight w:val="0"/>
      <w:marTop w:val="0"/>
      <w:marBottom w:val="0"/>
      <w:divBdr>
        <w:top w:val="none" w:sz="0" w:space="0" w:color="auto"/>
        <w:left w:val="none" w:sz="0" w:space="0" w:color="auto"/>
        <w:bottom w:val="none" w:sz="0" w:space="0" w:color="auto"/>
        <w:right w:val="none" w:sz="0" w:space="0" w:color="auto"/>
      </w:divBdr>
    </w:div>
    <w:div w:id="224415103">
      <w:bodyDiv w:val="1"/>
      <w:marLeft w:val="0"/>
      <w:marRight w:val="0"/>
      <w:marTop w:val="0"/>
      <w:marBottom w:val="0"/>
      <w:divBdr>
        <w:top w:val="none" w:sz="0" w:space="0" w:color="auto"/>
        <w:left w:val="none" w:sz="0" w:space="0" w:color="auto"/>
        <w:bottom w:val="none" w:sz="0" w:space="0" w:color="auto"/>
        <w:right w:val="none" w:sz="0" w:space="0" w:color="auto"/>
      </w:divBdr>
    </w:div>
    <w:div w:id="231433404">
      <w:bodyDiv w:val="1"/>
      <w:marLeft w:val="0"/>
      <w:marRight w:val="0"/>
      <w:marTop w:val="0"/>
      <w:marBottom w:val="0"/>
      <w:divBdr>
        <w:top w:val="none" w:sz="0" w:space="0" w:color="auto"/>
        <w:left w:val="none" w:sz="0" w:space="0" w:color="auto"/>
        <w:bottom w:val="none" w:sz="0" w:space="0" w:color="auto"/>
        <w:right w:val="none" w:sz="0" w:space="0" w:color="auto"/>
      </w:divBdr>
      <w:divsChild>
        <w:div w:id="624310275">
          <w:marLeft w:val="0"/>
          <w:marRight w:val="0"/>
          <w:marTop w:val="0"/>
          <w:marBottom w:val="0"/>
          <w:divBdr>
            <w:top w:val="single" w:sz="2" w:space="0" w:color="E3E3E3"/>
            <w:left w:val="single" w:sz="2" w:space="0" w:color="E3E3E3"/>
            <w:bottom w:val="single" w:sz="2" w:space="0" w:color="E3E3E3"/>
            <w:right w:val="single" w:sz="2" w:space="0" w:color="E3E3E3"/>
          </w:divBdr>
          <w:divsChild>
            <w:div w:id="2113086124">
              <w:marLeft w:val="0"/>
              <w:marRight w:val="0"/>
              <w:marTop w:val="0"/>
              <w:marBottom w:val="0"/>
              <w:divBdr>
                <w:top w:val="single" w:sz="2" w:space="0" w:color="E3E3E3"/>
                <w:left w:val="single" w:sz="2" w:space="0" w:color="E3E3E3"/>
                <w:bottom w:val="single" w:sz="2" w:space="0" w:color="E3E3E3"/>
                <w:right w:val="single" w:sz="2" w:space="0" w:color="E3E3E3"/>
              </w:divBdr>
              <w:divsChild>
                <w:div w:id="400757748">
                  <w:marLeft w:val="0"/>
                  <w:marRight w:val="0"/>
                  <w:marTop w:val="0"/>
                  <w:marBottom w:val="0"/>
                  <w:divBdr>
                    <w:top w:val="single" w:sz="2" w:space="0" w:color="E3E3E3"/>
                    <w:left w:val="single" w:sz="2" w:space="0" w:color="E3E3E3"/>
                    <w:bottom w:val="single" w:sz="2" w:space="0" w:color="E3E3E3"/>
                    <w:right w:val="single" w:sz="2" w:space="0" w:color="E3E3E3"/>
                  </w:divBdr>
                  <w:divsChild>
                    <w:div w:id="885986846">
                      <w:marLeft w:val="0"/>
                      <w:marRight w:val="0"/>
                      <w:marTop w:val="0"/>
                      <w:marBottom w:val="0"/>
                      <w:divBdr>
                        <w:top w:val="single" w:sz="2" w:space="0" w:color="E3E3E3"/>
                        <w:left w:val="single" w:sz="2" w:space="0" w:color="E3E3E3"/>
                        <w:bottom w:val="single" w:sz="2" w:space="0" w:color="E3E3E3"/>
                        <w:right w:val="single" w:sz="2" w:space="0" w:color="E3E3E3"/>
                      </w:divBdr>
                      <w:divsChild>
                        <w:div w:id="394089252">
                          <w:marLeft w:val="0"/>
                          <w:marRight w:val="0"/>
                          <w:marTop w:val="0"/>
                          <w:marBottom w:val="0"/>
                          <w:divBdr>
                            <w:top w:val="single" w:sz="2" w:space="0" w:color="E3E3E3"/>
                            <w:left w:val="single" w:sz="2" w:space="0" w:color="E3E3E3"/>
                            <w:bottom w:val="single" w:sz="2" w:space="0" w:color="E3E3E3"/>
                            <w:right w:val="single" w:sz="2" w:space="0" w:color="E3E3E3"/>
                          </w:divBdr>
                          <w:divsChild>
                            <w:div w:id="660431439">
                              <w:marLeft w:val="0"/>
                              <w:marRight w:val="0"/>
                              <w:marTop w:val="0"/>
                              <w:marBottom w:val="0"/>
                              <w:divBdr>
                                <w:top w:val="single" w:sz="2" w:space="0" w:color="E3E3E3"/>
                                <w:left w:val="single" w:sz="2" w:space="0" w:color="E3E3E3"/>
                                <w:bottom w:val="single" w:sz="2" w:space="0" w:color="E3E3E3"/>
                                <w:right w:val="single" w:sz="2" w:space="0" w:color="E3E3E3"/>
                              </w:divBdr>
                              <w:divsChild>
                                <w:div w:id="17549373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4511139">
                                      <w:marLeft w:val="0"/>
                                      <w:marRight w:val="0"/>
                                      <w:marTop w:val="0"/>
                                      <w:marBottom w:val="0"/>
                                      <w:divBdr>
                                        <w:top w:val="single" w:sz="2" w:space="0" w:color="E3E3E3"/>
                                        <w:left w:val="single" w:sz="2" w:space="0" w:color="E3E3E3"/>
                                        <w:bottom w:val="single" w:sz="2" w:space="0" w:color="E3E3E3"/>
                                        <w:right w:val="single" w:sz="2" w:space="0" w:color="E3E3E3"/>
                                      </w:divBdr>
                                      <w:divsChild>
                                        <w:div w:id="190998241">
                                          <w:marLeft w:val="0"/>
                                          <w:marRight w:val="0"/>
                                          <w:marTop w:val="0"/>
                                          <w:marBottom w:val="0"/>
                                          <w:divBdr>
                                            <w:top w:val="single" w:sz="2" w:space="0" w:color="E3E3E3"/>
                                            <w:left w:val="single" w:sz="2" w:space="0" w:color="E3E3E3"/>
                                            <w:bottom w:val="single" w:sz="2" w:space="0" w:color="E3E3E3"/>
                                            <w:right w:val="single" w:sz="2" w:space="0" w:color="E3E3E3"/>
                                          </w:divBdr>
                                          <w:divsChild>
                                            <w:div w:id="1659654787">
                                              <w:marLeft w:val="0"/>
                                              <w:marRight w:val="0"/>
                                              <w:marTop w:val="0"/>
                                              <w:marBottom w:val="0"/>
                                              <w:divBdr>
                                                <w:top w:val="single" w:sz="2" w:space="0" w:color="E3E3E3"/>
                                                <w:left w:val="single" w:sz="2" w:space="0" w:color="E3E3E3"/>
                                                <w:bottom w:val="single" w:sz="2" w:space="0" w:color="E3E3E3"/>
                                                <w:right w:val="single" w:sz="2" w:space="0" w:color="E3E3E3"/>
                                              </w:divBdr>
                                              <w:divsChild>
                                                <w:div w:id="311061521">
                                                  <w:marLeft w:val="0"/>
                                                  <w:marRight w:val="0"/>
                                                  <w:marTop w:val="0"/>
                                                  <w:marBottom w:val="0"/>
                                                  <w:divBdr>
                                                    <w:top w:val="single" w:sz="2" w:space="0" w:color="E3E3E3"/>
                                                    <w:left w:val="single" w:sz="2" w:space="0" w:color="E3E3E3"/>
                                                    <w:bottom w:val="single" w:sz="2" w:space="0" w:color="E3E3E3"/>
                                                    <w:right w:val="single" w:sz="2" w:space="0" w:color="E3E3E3"/>
                                                  </w:divBdr>
                                                  <w:divsChild>
                                                    <w:div w:id="1875580309">
                                                      <w:marLeft w:val="0"/>
                                                      <w:marRight w:val="0"/>
                                                      <w:marTop w:val="0"/>
                                                      <w:marBottom w:val="0"/>
                                                      <w:divBdr>
                                                        <w:top w:val="single" w:sz="2" w:space="0" w:color="E3E3E3"/>
                                                        <w:left w:val="single" w:sz="2" w:space="0" w:color="E3E3E3"/>
                                                        <w:bottom w:val="single" w:sz="2" w:space="0" w:color="E3E3E3"/>
                                                        <w:right w:val="single" w:sz="2" w:space="0" w:color="E3E3E3"/>
                                                      </w:divBdr>
                                                      <w:divsChild>
                                                        <w:div w:id="1573269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1964696">
          <w:marLeft w:val="0"/>
          <w:marRight w:val="0"/>
          <w:marTop w:val="0"/>
          <w:marBottom w:val="0"/>
          <w:divBdr>
            <w:top w:val="none" w:sz="0" w:space="0" w:color="auto"/>
            <w:left w:val="none" w:sz="0" w:space="0" w:color="auto"/>
            <w:bottom w:val="none" w:sz="0" w:space="0" w:color="auto"/>
            <w:right w:val="none" w:sz="0" w:space="0" w:color="auto"/>
          </w:divBdr>
        </w:div>
      </w:divsChild>
    </w:div>
    <w:div w:id="231736769">
      <w:bodyDiv w:val="1"/>
      <w:marLeft w:val="0"/>
      <w:marRight w:val="0"/>
      <w:marTop w:val="0"/>
      <w:marBottom w:val="0"/>
      <w:divBdr>
        <w:top w:val="none" w:sz="0" w:space="0" w:color="auto"/>
        <w:left w:val="none" w:sz="0" w:space="0" w:color="auto"/>
        <w:bottom w:val="none" w:sz="0" w:space="0" w:color="auto"/>
        <w:right w:val="none" w:sz="0" w:space="0" w:color="auto"/>
      </w:divBdr>
    </w:div>
    <w:div w:id="234437957">
      <w:bodyDiv w:val="1"/>
      <w:marLeft w:val="0"/>
      <w:marRight w:val="0"/>
      <w:marTop w:val="0"/>
      <w:marBottom w:val="0"/>
      <w:divBdr>
        <w:top w:val="none" w:sz="0" w:space="0" w:color="auto"/>
        <w:left w:val="none" w:sz="0" w:space="0" w:color="auto"/>
        <w:bottom w:val="none" w:sz="0" w:space="0" w:color="auto"/>
        <w:right w:val="none" w:sz="0" w:space="0" w:color="auto"/>
      </w:divBdr>
    </w:div>
    <w:div w:id="243616109">
      <w:bodyDiv w:val="1"/>
      <w:marLeft w:val="0"/>
      <w:marRight w:val="0"/>
      <w:marTop w:val="0"/>
      <w:marBottom w:val="0"/>
      <w:divBdr>
        <w:top w:val="none" w:sz="0" w:space="0" w:color="auto"/>
        <w:left w:val="none" w:sz="0" w:space="0" w:color="auto"/>
        <w:bottom w:val="none" w:sz="0" w:space="0" w:color="auto"/>
        <w:right w:val="none" w:sz="0" w:space="0" w:color="auto"/>
      </w:divBdr>
      <w:divsChild>
        <w:div w:id="975569439">
          <w:marLeft w:val="0"/>
          <w:marRight w:val="0"/>
          <w:marTop w:val="0"/>
          <w:marBottom w:val="0"/>
          <w:divBdr>
            <w:top w:val="single" w:sz="2" w:space="0" w:color="E3E3E3"/>
            <w:left w:val="single" w:sz="2" w:space="0" w:color="E3E3E3"/>
            <w:bottom w:val="single" w:sz="2" w:space="0" w:color="E3E3E3"/>
            <w:right w:val="single" w:sz="2" w:space="0" w:color="E3E3E3"/>
          </w:divBdr>
          <w:divsChild>
            <w:div w:id="1609964637">
              <w:marLeft w:val="0"/>
              <w:marRight w:val="0"/>
              <w:marTop w:val="0"/>
              <w:marBottom w:val="0"/>
              <w:divBdr>
                <w:top w:val="single" w:sz="2" w:space="0" w:color="E3E3E3"/>
                <w:left w:val="single" w:sz="2" w:space="0" w:color="E3E3E3"/>
                <w:bottom w:val="single" w:sz="2" w:space="0" w:color="E3E3E3"/>
                <w:right w:val="single" w:sz="2" w:space="0" w:color="E3E3E3"/>
              </w:divBdr>
              <w:divsChild>
                <w:div w:id="898827974">
                  <w:marLeft w:val="0"/>
                  <w:marRight w:val="0"/>
                  <w:marTop w:val="0"/>
                  <w:marBottom w:val="0"/>
                  <w:divBdr>
                    <w:top w:val="single" w:sz="2" w:space="0" w:color="E3E3E3"/>
                    <w:left w:val="single" w:sz="2" w:space="0" w:color="E3E3E3"/>
                    <w:bottom w:val="single" w:sz="2" w:space="0" w:color="E3E3E3"/>
                    <w:right w:val="single" w:sz="2" w:space="0" w:color="E3E3E3"/>
                  </w:divBdr>
                  <w:divsChild>
                    <w:div w:id="841360978">
                      <w:marLeft w:val="0"/>
                      <w:marRight w:val="0"/>
                      <w:marTop w:val="0"/>
                      <w:marBottom w:val="0"/>
                      <w:divBdr>
                        <w:top w:val="single" w:sz="2" w:space="0" w:color="E3E3E3"/>
                        <w:left w:val="single" w:sz="2" w:space="0" w:color="E3E3E3"/>
                        <w:bottom w:val="single" w:sz="2" w:space="0" w:color="E3E3E3"/>
                        <w:right w:val="single" w:sz="2" w:space="0" w:color="E3E3E3"/>
                      </w:divBdr>
                      <w:divsChild>
                        <w:div w:id="1984919508">
                          <w:marLeft w:val="0"/>
                          <w:marRight w:val="0"/>
                          <w:marTop w:val="0"/>
                          <w:marBottom w:val="0"/>
                          <w:divBdr>
                            <w:top w:val="single" w:sz="2" w:space="0" w:color="E3E3E3"/>
                            <w:left w:val="single" w:sz="2" w:space="0" w:color="E3E3E3"/>
                            <w:bottom w:val="single" w:sz="2" w:space="0" w:color="E3E3E3"/>
                            <w:right w:val="single" w:sz="2" w:space="0" w:color="E3E3E3"/>
                          </w:divBdr>
                          <w:divsChild>
                            <w:div w:id="1138303715">
                              <w:marLeft w:val="0"/>
                              <w:marRight w:val="0"/>
                              <w:marTop w:val="0"/>
                              <w:marBottom w:val="0"/>
                              <w:divBdr>
                                <w:top w:val="single" w:sz="2" w:space="0" w:color="E3E3E3"/>
                                <w:left w:val="single" w:sz="2" w:space="0" w:color="E3E3E3"/>
                                <w:bottom w:val="single" w:sz="2" w:space="0" w:color="E3E3E3"/>
                                <w:right w:val="single" w:sz="2" w:space="0" w:color="E3E3E3"/>
                              </w:divBdr>
                              <w:divsChild>
                                <w:div w:id="1426733479">
                                  <w:marLeft w:val="0"/>
                                  <w:marRight w:val="0"/>
                                  <w:marTop w:val="100"/>
                                  <w:marBottom w:val="100"/>
                                  <w:divBdr>
                                    <w:top w:val="single" w:sz="2" w:space="0" w:color="E3E3E3"/>
                                    <w:left w:val="single" w:sz="2" w:space="0" w:color="E3E3E3"/>
                                    <w:bottom w:val="single" w:sz="2" w:space="0" w:color="E3E3E3"/>
                                    <w:right w:val="single" w:sz="2" w:space="0" w:color="E3E3E3"/>
                                  </w:divBdr>
                                  <w:divsChild>
                                    <w:div w:id="438527152">
                                      <w:marLeft w:val="0"/>
                                      <w:marRight w:val="0"/>
                                      <w:marTop w:val="0"/>
                                      <w:marBottom w:val="0"/>
                                      <w:divBdr>
                                        <w:top w:val="single" w:sz="2" w:space="0" w:color="E3E3E3"/>
                                        <w:left w:val="single" w:sz="2" w:space="0" w:color="E3E3E3"/>
                                        <w:bottom w:val="single" w:sz="2" w:space="0" w:color="E3E3E3"/>
                                        <w:right w:val="single" w:sz="2" w:space="0" w:color="E3E3E3"/>
                                      </w:divBdr>
                                      <w:divsChild>
                                        <w:div w:id="415444542">
                                          <w:marLeft w:val="0"/>
                                          <w:marRight w:val="0"/>
                                          <w:marTop w:val="0"/>
                                          <w:marBottom w:val="0"/>
                                          <w:divBdr>
                                            <w:top w:val="single" w:sz="2" w:space="0" w:color="E3E3E3"/>
                                            <w:left w:val="single" w:sz="2" w:space="0" w:color="E3E3E3"/>
                                            <w:bottom w:val="single" w:sz="2" w:space="0" w:color="E3E3E3"/>
                                            <w:right w:val="single" w:sz="2" w:space="0" w:color="E3E3E3"/>
                                          </w:divBdr>
                                          <w:divsChild>
                                            <w:div w:id="1672753109">
                                              <w:marLeft w:val="0"/>
                                              <w:marRight w:val="0"/>
                                              <w:marTop w:val="0"/>
                                              <w:marBottom w:val="0"/>
                                              <w:divBdr>
                                                <w:top w:val="single" w:sz="2" w:space="0" w:color="E3E3E3"/>
                                                <w:left w:val="single" w:sz="2" w:space="0" w:color="E3E3E3"/>
                                                <w:bottom w:val="single" w:sz="2" w:space="0" w:color="E3E3E3"/>
                                                <w:right w:val="single" w:sz="2" w:space="0" w:color="E3E3E3"/>
                                              </w:divBdr>
                                              <w:divsChild>
                                                <w:div w:id="1884252286">
                                                  <w:marLeft w:val="0"/>
                                                  <w:marRight w:val="0"/>
                                                  <w:marTop w:val="0"/>
                                                  <w:marBottom w:val="0"/>
                                                  <w:divBdr>
                                                    <w:top w:val="single" w:sz="2" w:space="0" w:color="E3E3E3"/>
                                                    <w:left w:val="single" w:sz="2" w:space="0" w:color="E3E3E3"/>
                                                    <w:bottom w:val="single" w:sz="2" w:space="0" w:color="E3E3E3"/>
                                                    <w:right w:val="single" w:sz="2" w:space="0" w:color="E3E3E3"/>
                                                  </w:divBdr>
                                                  <w:divsChild>
                                                    <w:div w:id="2005891617">
                                                      <w:marLeft w:val="0"/>
                                                      <w:marRight w:val="0"/>
                                                      <w:marTop w:val="0"/>
                                                      <w:marBottom w:val="0"/>
                                                      <w:divBdr>
                                                        <w:top w:val="single" w:sz="2" w:space="0" w:color="E3E3E3"/>
                                                        <w:left w:val="single" w:sz="2" w:space="0" w:color="E3E3E3"/>
                                                        <w:bottom w:val="single" w:sz="2" w:space="0" w:color="E3E3E3"/>
                                                        <w:right w:val="single" w:sz="2" w:space="0" w:color="E3E3E3"/>
                                                      </w:divBdr>
                                                      <w:divsChild>
                                                        <w:div w:id="700323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9024330">
          <w:marLeft w:val="0"/>
          <w:marRight w:val="0"/>
          <w:marTop w:val="0"/>
          <w:marBottom w:val="0"/>
          <w:divBdr>
            <w:top w:val="none" w:sz="0" w:space="0" w:color="auto"/>
            <w:left w:val="none" w:sz="0" w:space="0" w:color="auto"/>
            <w:bottom w:val="none" w:sz="0" w:space="0" w:color="auto"/>
            <w:right w:val="none" w:sz="0" w:space="0" w:color="auto"/>
          </w:divBdr>
        </w:div>
      </w:divsChild>
    </w:div>
    <w:div w:id="244650001">
      <w:bodyDiv w:val="1"/>
      <w:marLeft w:val="0"/>
      <w:marRight w:val="0"/>
      <w:marTop w:val="0"/>
      <w:marBottom w:val="0"/>
      <w:divBdr>
        <w:top w:val="none" w:sz="0" w:space="0" w:color="auto"/>
        <w:left w:val="none" w:sz="0" w:space="0" w:color="auto"/>
        <w:bottom w:val="none" w:sz="0" w:space="0" w:color="auto"/>
        <w:right w:val="none" w:sz="0" w:space="0" w:color="auto"/>
      </w:divBdr>
    </w:div>
    <w:div w:id="245460920">
      <w:bodyDiv w:val="1"/>
      <w:marLeft w:val="0"/>
      <w:marRight w:val="0"/>
      <w:marTop w:val="0"/>
      <w:marBottom w:val="0"/>
      <w:divBdr>
        <w:top w:val="none" w:sz="0" w:space="0" w:color="auto"/>
        <w:left w:val="none" w:sz="0" w:space="0" w:color="auto"/>
        <w:bottom w:val="none" w:sz="0" w:space="0" w:color="auto"/>
        <w:right w:val="none" w:sz="0" w:space="0" w:color="auto"/>
      </w:divBdr>
    </w:div>
    <w:div w:id="245530152">
      <w:bodyDiv w:val="1"/>
      <w:marLeft w:val="0"/>
      <w:marRight w:val="0"/>
      <w:marTop w:val="0"/>
      <w:marBottom w:val="0"/>
      <w:divBdr>
        <w:top w:val="none" w:sz="0" w:space="0" w:color="auto"/>
        <w:left w:val="none" w:sz="0" w:space="0" w:color="auto"/>
        <w:bottom w:val="none" w:sz="0" w:space="0" w:color="auto"/>
        <w:right w:val="none" w:sz="0" w:space="0" w:color="auto"/>
      </w:divBdr>
    </w:div>
    <w:div w:id="247932990">
      <w:bodyDiv w:val="1"/>
      <w:marLeft w:val="0"/>
      <w:marRight w:val="0"/>
      <w:marTop w:val="0"/>
      <w:marBottom w:val="0"/>
      <w:divBdr>
        <w:top w:val="none" w:sz="0" w:space="0" w:color="auto"/>
        <w:left w:val="none" w:sz="0" w:space="0" w:color="auto"/>
        <w:bottom w:val="none" w:sz="0" w:space="0" w:color="auto"/>
        <w:right w:val="none" w:sz="0" w:space="0" w:color="auto"/>
      </w:divBdr>
    </w:div>
    <w:div w:id="250430565">
      <w:bodyDiv w:val="1"/>
      <w:marLeft w:val="0"/>
      <w:marRight w:val="0"/>
      <w:marTop w:val="0"/>
      <w:marBottom w:val="0"/>
      <w:divBdr>
        <w:top w:val="none" w:sz="0" w:space="0" w:color="auto"/>
        <w:left w:val="none" w:sz="0" w:space="0" w:color="auto"/>
        <w:bottom w:val="none" w:sz="0" w:space="0" w:color="auto"/>
        <w:right w:val="none" w:sz="0" w:space="0" w:color="auto"/>
      </w:divBdr>
    </w:div>
    <w:div w:id="253126770">
      <w:bodyDiv w:val="1"/>
      <w:marLeft w:val="0"/>
      <w:marRight w:val="0"/>
      <w:marTop w:val="0"/>
      <w:marBottom w:val="0"/>
      <w:divBdr>
        <w:top w:val="none" w:sz="0" w:space="0" w:color="auto"/>
        <w:left w:val="none" w:sz="0" w:space="0" w:color="auto"/>
        <w:bottom w:val="none" w:sz="0" w:space="0" w:color="auto"/>
        <w:right w:val="none" w:sz="0" w:space="0" w:color="auto"/>
      </w:divBdr>
    </w:div>
    <w:div w:id="253632307">
      <w:bodyDiv w:val="1"/>
      <w:marLeft w:val="0"/>
      <w:marRight w:val="0"/>
      <w:marTop w:val="0"/>
      <w:marBottom w:val="0"/>
      <w:divBdr>
        <w:top w:val="none" w:sz="0" w:space="0" w:color="auto"/>
        <w:left w:val="none" w:sz="0" w:space="0" w:color="auto"/>
        <w:bottom w:val="none" w:sz="0" w:space="0" w:color="auto"/>
        <w:right w:val="none" w:sz="0" w:space="0" w:color="auto"/>
      </w:divBdr>
    </w:div>
    <w:div w:id="253780311">
      <w:bodyDiv w:val="1"/>
      <w:marLeft w:val="0"/>
      <w:marRight w:val="0"/>
      <w:marTop w:val="0"/>
      <w:marBottom w:val="0"/>
      <w:divBdr>
        <w:top w:val="none" w:sz="0" w:space="0" w:color="auto"/>
        <w:left w:val="none" w:sz="0" w:space="0" w:color="auto"/>
        <w:bottom w:val="none" w:sz="0" w:space="0" w:color="auto"/>
        <w:right w:val="none" w:sz="0" w:space="0" w:color="auto"/>
      </w:divBdr>
      <w:divsChild>
        <w:div w:id="1771201539">
          <w:marLeft w:val="0"/>
          <w:marRight w:val="0"/>
          <w:marTop w:val="0"/>
          <w:marBottom w:val="0"/>
          <w:divBdr>
            <w:top w:val="single" w:sz="2" w:space="0" w:color="E3E3E3"/>
            <w:left w:val="single" w:sz="2" w:space="0" w:color="E3E3E3"/>
            <w:bottom w:val="single" w:sz="2" w:space="0" w:color="E3E3E3"/>
            <w:right w:val="single" w:sz="2" w:space="0" w:color="E3E3E3"/>
          </w:divBdr>
          <w:divsChild>
            <w:div w:id="1759985921">
              <w:marLeft w:val="0"/>
              <w:marRight w:val="0"/>
              <w:marTop w:val="0"/>
              <w:marBottom w:val="0"/>
              <w:divBdr>
                <w:top w:val="single" w:sz="2" w:space="0" w:color="E3E3E3"/>
                <w:left w:val="single" w:sz="2" w:space="0" w:color="E3E3E3"/>
                <w:bottom w:val="single" w:sz="2" w:space="0" w:color="E3E3E3"/>
                <w:right w:val="single" w:sz="2" w:space="0" w:color="E3E3E3"/>
              </w:divBdr>
              <w:divsChild>
                <w:div w:id="188951137">
                  <w:marLeft w:val="0"/>
                  <w:marRight w:val="0"/>
                  <w:marTop w:val="0"/>
                  <w:marBottom w:val="0"/>
                  <w:divBdr>
                    <w:top w:val="single" w:sz="2" w:space="0" w:color="E3E3E3"/>
                    <w:left w:val="single" w:sz="2" w:space="0" w:color="E3E3E3"/>
                    <w:bottom w:val="single" w:sz="2" w:space="0" w:color="E3E3E3"/>
                    <w:right w:val="single" w:sz="2" w:space="0" w:color="E3E3E3"/>
                  </w:divBdr>
                  <w:divsChild>
                    <w:div w:id="1948459237">
                      <w:marLeft w:val="0"/>
                      <w:marRight w:val="0"/>
                      <w:marTop w:val="0"/>
                      <w:marBottom w:val="0"/>
                      <w:divBdr>
                        <w:top w:val="single" w:sz="2" w:space="0" w:color="E3E3E3"/>
                        <w:left w:val="single" w:sz="2" w:space="0" w:color="E3E3E3"/>
                        <w:bottom w:val="single" w:sz="2" w:space="0" w:color="E3E3E3"/>
                        <w:right w:val="single" w:sz="2" w:space="0" w:color="E3E3E3"/>
                      </w:divBdr>
                      <w:divsChild>
                        <w:div w:id="853229492">
                          <w:marLeft w:val="0"/>
                          <w:marRight w:val="0"/>
                          <w:marTop w:val="0"/>
                          <w:marBottom w:val="0"/>
                          <w:divBdr>
                            <w:top w:val="single" w:sz="2" w:space="0" w:color="E3E3E3"/>
                            <w:left w:val="single" w:sz="2" w:space="0" w:color="E3E3E3"/>
                            <w:bottom w:val="single" w:sz="2" w:space="0" w:color="E3E3E3"/>
                            <w:right w:val="single" w:sz="2" w:space="0" w:color="E3E3E3"/>
                          </w:divBdr>
                          <w:divsChild>
                            <w:div w:id="1927878909">
                              <w:marLeft w:val="0"/>
                              <w:marRight w:val="0"/>
                              <w:marTop w:val="0"/>
                              <w:marBottom w:val="0"/>
                              <w:divBdr>
                                <w:top w:val="single" w:sz="2" w:space="0" w:color="E3E3E3"/>
                                <w:left w:val="single" w:sz="2" w:space="0" w:color="E3E3E3"/>
                                <w:bottom w:val="single" w:sz="2" w:space="0" w:color="E3E3E3"/>
                                <w:right w:val="single" w:sz="2" w:space="0" w:color="E3E3E3"/>
                              </w:divBdr>
                              <w:divsChild>
                                <w:div w:id="16396511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82770186">
                                      <w:marLeft w:val="0"/>
                                      <w:marRight w:val="0"/>
                                      <w:marTop w:val="0"/>
                                      <w:marBottom w:val="0"/>
                                      <w:divBdr>
                                        <w:top w:val="single" w:sz="2" w:space="0" w:color="E3E3E3"/>
                                        <w:left w:val="single" w:sz="2" w:space="0" w:color="E3E3E3"/>
                                        <w:bottom w:val="single" w:sz="2" w:space="0" w:color="E3E3E3"/>
                                        <w:right w:val="single" w:sz="2" w:space="0" w:color="E3E3E3"/>
                                      </w:divBdr>
                                      <w:divsChild>
                                        <w:div w:id="1252617222">
                                          <w:marLeft w:val="0"/>
                                          <w:marRight w:val="0"/>
                                          <w:marTop w:val="0"/>
                                          <w:marBottom w:val="0"/>
                                          <w:divBdr>
                                            <w:top w:val="single" w:sz="2" w:space="0" w:color="E3E3E3"/>
                                            <w:left w:val="single" w:sz="2" w:space="0" w:color="E3E3E3"/>
                                            <w:bottom w:val="single" w:sz="2" w:space="0" w:color="E3E3E3"/>
                                            <w:right w:val="single" w:sz="2" w:space="0" w:color="E3E3E3"/>
                                          </w:divBdr>
                                          <w:divsChild>
                                            <w:div w:id="79446950">
                                              <w:marLeft w:val="0"/>
                                              <w:marRight w:val="0"/>
                                              <w:marTop w:val="0"/>
                                              <w:marBottom w:val="0"/>
                                              <w:divBdr>
                                                <w:top w:val="single" w:sz="2" w:space="0" w:color="E3E3E3"/>
                                                <w:left w:val="single" w:sz="2" w:space="0" w:color="E3E3E3"/>
                                                <w:bottom w:val="single" w:sz="2" w:space="0" w:color="E3E3E3"/>
                                                <w:right w:val="single" w:sz="2" w:space="0" w:color="E3E3E3"/>
                                              </w:divBdr>
                                              <w:divsChild>
                                                <w:div w:id="105082167">
                                                  <w:marLeft w:val="0"/>
                                                  <w:marRight w:val="0"/>
                                                  <w:marTop w:val="0"/>
                                                  <w:marBottom w:val="0"/>
                                                  <w:divBdr>
                                                    <w:top w:val="single" w:sz="2" w:space="0" w:color="E3E3E3"/>
                                                    <w:left w:val="single" w:sz="2" w:space="0" w:color="E3E3E3"/>
                                                    <w:bottom w:val="single" w:sz="2" w:space="0" w:color="E3E3E3"/>
                                                    <w:right w:val="single" w:sz="2" w:space="0" w:color="E3E3E3"/>
                                                  </w:divBdr>
                                                  <w:divsChild>
                                                    <w:div w:id="626279108">
                                                      <w:marLeft w:val="0"/>
                                                      <w:marRight w:val="0"/>
                                                      <w:marTop w:val="0"/>
                                                      <w:marBottom w:val="0"/>
                                                      <w:divBdr>
                                                        <w:top w:val="single" w:sz="2" w:space="0" w:color="E3E3E3"/>
                                                        <w:left w:val="single" w:sz="2" w:space="0" w:color="E3E3E3"/>
                                                        <w:bottom w:val="single" w:sz="2" w:space="0" w:color="E3E3E3"/>
                                                        <w:right w:val="single" w:sz="2" w:space="0" w:color="E3E3E3"/>
                                                      </w:divBdr>
                                                      <w:divsChild>
                                                        <w:div w:id="167840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1783457">
          <w:marLeft w:val="0"/>
          <w:marRight w:val="0"/>
          <w:marTop w:val="0"/>
          <w:marBottom w:val="0"/>
          <w:divBdr>
            <w:top w:val="none" w:sz="0" w:space="0" w:color="auto"/>
            <w:left w:val="none" w:sz="0" w:space="0" w:color="auto"/>
            <w:bottom w:val="none" w:sz="0" w:space="0" w:color="auto"/>
            <w:right w:val="none" w:sz="0" w:space="0" w:color="auto"/>
          </w:divBdr>
        </w:div>
      </w:divsChild>
    </w:div>
    <w:div w:id="259528525">
      <w:bodyDiv w:val="1"/>
      <w:marLeft w:val="0"/>
      <w:marRight w:val="0"/>
      <w:marTop w:val="0"/>
      <w:marBottom w:val="0"/>
      <w:divBdr>
        <w:top w:val="none" w:sz="0" w:space="0" w:color="auto"/>
        <w:left w:val="none" w:sz="0" w:space="0" w:color="auto"/>
        <w:bottom w:val="none" w:sz="0" w:space="0" w:color="auto"/>
        <w:right w:val="none" w:sz="0" w:space="0" w:color="auto"/>
      </w:divBdr>
    </w:div>
    <w:div w:id="264700718">
      <w:bodyDiv w:val="1"/>
      <w:marLeft w:val="0"/>
      <w:marRight w:val="0"/>
      <w:marTop w:val="0"/>
      <w:marBottom w:val="0"/>
      <w:divBdr>
        <w:top w:val="none" w:sz="0" w:space="0" w:color="auto"/>
        <w:left w:val="none" w:sz="0" w:space="0" w:color="auto"/>
        <w:bottom w:val="none" w:sz="0" w:space="0" w:color="auto"/>
        <w:right w:val="none" w:sz="0" w:space="0" w:color="auto"/>
      </w:divBdr>
    </w:div>
    <w:div w:id="266350753">
      <w:bodyDiv w:val="1"/>
      <w:marLeft w:val="0"/>
      <w:marRight w:val="0"/>
      <w:marTop w:val="0"/>
      <w:marBottom w:val="0"/>
      <w:divBdr>
        <w:top w:val="none" w:sz="0" w:space="0" w:color="auto"/>
        <w:left w:val="none" w:sz="0" w:space="0" w:color="auto"/>
        <w:bottom w:val="none" w:sz="0" w:space="0" w:color="auto"/>
        <w:right w:val="none" w:sz="0" w:space="0" w:color="auto"/>
      </w:divBdr>
    </w:div>
    <w:div w:id="267783598">
      <w:bodyDiv w:val="1"/>
      <w:marLeft w:val="0"/>
      <w:marRight w:val="0"/>
      <w:marTop w:val="0"/>
      <w:marBottom w:val="0"/>
      <w:divBdr>
        <w:top w:val="none" w:sz="0" w:space="0" w:color="auto"/>
        <w:left w:val="none" w:sz="0" w:space="0" w:color="auto"/>
        <w:bottom w:val="none" w:sz="0" w:space="0" w:color="auto"/>
        <w:right w:val="none" w:sz="0" w:space="0" w:color="auto"/>
      </w:divBdr>
    </w:div>
    <w:div w:id="269969324">
      <w:bodyDiv w:val="1"/>
      <w:marLeft w:val="0"/>
      <w:marRight w:val="0"/>
      <w:marTop w:val="0"/>
      <w:marBottom w:val="0"/>
      <w:divBdr>
        <w:top w:val="none" w:sz="0" w:space="0" w:color="auto"/>
        <w:left w:val="none" w:sz="0" w:space="0" w:color="auto"/>
        <w:bottom w:val="none" w:sz="0" w:space="0" w:color="auto"/>
        <w:right w:val="none" w:sz="0" w:space="0" w:color="auto"/>
      </w:divBdr>
    </w:div>
    <w:div w:id="270282329">
      <w:bodyDiv w:val="1"/>
      <w:marLeft w:val="0"/>
      <w:marRight w:val="0"/>
      <w:marTop w:val="0"/>
      <w:marBottom w:val="0"/>
      <w:divBdr>
        <w:top w:val="none" w:sz="0" w:space="0" w:color="auto"/>
        <w:left w:val="none" w:sz="0" w:space="0" w:color="auto"/>
        <w:bottom w:val="none" w:sz="0" w:space="0" w:color="auto"/>
        <w:right w:val="none" w:sz="0" w:space="0" w:color="auto"/>
      </w:divBdr>
    </w:div>
    <w:div w:id="274140139">
      <w:bodyDiv w:val="1"/>
      <w:marLeft w:val="0"/>
      <w:marRight w:val="0"/>
      <w:marTop w:val="0"/>
      <w:marBottom w:val="0"/>
      <w:divBdr>
        <w:top w:val="none" w:sz="0" w:space="0" w:color="auto"/>
        <w:left w:val="none" w:sz="0" w:space="0" w:color="auto"/>
        <w:bottom w:val="none" w:sz="0" w:space="0" w:color="auto"/>
        <w:right w:val="none" w:sz="0" w:space="0" w:color="auto"/>
      </w:divBdr>
      <w:divsChild>
        <w:div w:id="1908949858">
          <w:marLeft w:val="0"/>
          <w:marRight w:val="0"/>
          <w:marTop w:val="0"/>
          <w:marBottom w:val="0"/>
          <w:divBdr>
            <w:top w:val="none" w:sz="0" w:space="0" w:color="auto"/>
            <w:left w:val="none" w:sz="0" w:space="0" w:color="auto"/>
            <w:bottom w:val="none" w:sz="0" w:space="0" w:color="auto"/>
            <w:right w:val="none" w:sz="0" w:space="0" w:color="auto"/>
          </w:divBdr>
        </w:div>
        <w:div w:id="2092772287">
          <w:marLeft w:val="0"/>
          <w:marRight w:val="0"/>
          <w:marTop w:val="0"/>
          <w:marBottom w:val="0"/>
          <w:divBdr>
            <w:top w:val="single" w:sz="2" w:space="0" w:color="E3E3E3"/>
            <w:left w:val="single" w:sz="2" w:space="0" w:color="E3E3E3"/>
            <w:bottom w:val="single" w:sz="2" w:space="0" w:color="E3E3E3"/>
            <w:right w:val="single" w:sz="2" w:space="0" w:color="E3E3E3"/>
          </w:divBdr>
          <w:divsChild>
            <w:div w:id="2064517971">
              <w:marLeft w:val="0"/>
              <w:marRight w:val="0"/>
              <w:marTop w:val="0"/>
              <w:marBottom w:val="0"/>
              <w:divBdr>
                <w:top w:val="single" w:sz="2" w:space="0" w:color="E3E3E3"/>
                <w:left w:val="single" w:sz="2" w:space="0" w:color="E3E3E3"/>
                <w:bottom w:val="single" w:sz="2" w:space="0" w:color="E3E3E3"/>
                <w:right w:val="single" w:sz="2" w:space="0" w:color="E3E3E3"/>
              </w:divBdr>
              <w:divsChild>
                <w:div w:id="1715888755">
                  <w:marLeft w:val="0"/>
                  <w:marRight w:val="0"/>
                  <w:marTop w:val="0"/>
                  <w:marBottom w:val="0"/>
                  <w:divBdr>
                    <w:top w:val="single" w:sz="2" w:space="0" w:color="E3E3E3"/>
                    <w:left w:val="single" w:sz="2" w:space="0" w:color="E3E3E3"/>
                    <w:bottom w:val="single" w:sz="2" w:space="0" w:color="E3E3E3"/>
                    <w:right w:val="single" w:sz="2" w:space="0" w:color="E3E3E3"/>
                  </w:divBdr>
                  <w:divsChild>
                    <w:div w:id="1483545444">
                      <w:marLeft w:val="0"/>
                      <w:marRight w:val="0"/>
                      <w:marTop w:val="0"/>
                      <w:marBottom w:val="0"/>
                      <w:divBdr>
                        <w:top w:val="single" w:sz="2" w:space="0" w:color="E3E3E3"/>
                        <w:left w:val="single" w:sz="2" w:space="0" w:color="E3E3E3"/>
                        <w:bottom w:val="single" w:sz="2" w:space="0" w:color="E3E3E3"/>
                        <w:right w:val="single" w:sz="2" w:space="0" w:color="E3E3E3"/>
                      </w:divBdr>
                      <w:divsChild>
                        <w:div w:id="1736468029">
                          <w:marLeft w:val="0"/>
                          <w:marRight w:val="0"/>
                          <w:marTop w:val="0"/>
                          <w:marBottom w:val="0"/>
                          <w:divBdr>
                            <w:top w:val="single" w:sz="2" w:space="0" w:color="E3E3E3"/>
                            <w:left w:val="single" w:sz="2" w:space="0" w:color="E3E3E3"/>
                            <w:bottom w:val="single" w:sz="2" w:space="0" w:color="E3E3E3"/>
                            <w:right w:val="single" w:sz="2" w:space="0" w:color="E3E3E3"/>
                          </w:divBdr>
                          <w:divsChild>
                            <w:div w:id="388840688">
                              <w:marLeft w:val="0"/>
                              <w:marRight w:val="0"/>
                              <w:marTop w:val="100"/>
                              <w:marBottom w:val="100"/>
                              <w:divBdr>
                                <w:top w:val="single" w:sz="2" w:space="0" w:color="E3E3E3"/>
                                <w:left w:val="single" w:sz="2" w:space="0" w:color="E3E3E3"/>
                                <w:bottom w:val="single" w:sz="2" w:space="0" w:color="E3E3E3"/>
                                <w:right w:val="single" w:sz="2" w:space="0" w:color="E3E3E3"/>
                              </w:divBdr>
                              <w:divsChild>
                                <w:div w:id="2120755180">
                                  <w:marLeft w:val="0"/>
                                  <w:marRight w:val="0"/>
                                  <w:marTop w:val="0"/>
                                  <w:marBottom w:val="0"/>
                                  <w:divBdr>
                                    <w:top w:val="single" w:sz="2" w:space="0" w:color="E3E3E3"/>
                                    <w:left w:val="single" w:sz="2" w:space="0" w:color="E3E3E3"/>
                                    <w:bottom w:val="single" w:sz="2" w:space="0" w:color="E3E3E3"/>
                                    <w:right w:val="single" w:sz="2" w:space="0" w:color="E3E3E3"/>
                                  </w:divBdr>
                                  <w:divsChild>
                                    <w:div w:id="803934583">
                                      <w:marLeft w:val="0"/>
                                      <w:marRight w:val="0"/>
                                      <w:marTop w:val="0"/>
                                      <w:marBottom w:val="0"/>
                                      <w:divBdr>
                                        <w:top w:val="single" w:sz="2" w:space="0" w:color="E3E3E3"/>
                                        <w:left w:val="single" w:sz="2" w:space="0" w:color="E3E3E3"/>
                                        <w:bottom w:val="single" w:sz="2" w:space="0" w:color="E3E3E3"/>
                                        <w:right w:val="single" w:sz="2" w:space="0" w:color="E3E3E3"/>
                                      </w:divBdr>
                                      <w:divsChild>
                                        <w:div w:id="968703155">
                                          <w:marLeft w:val="0"/>
                                          <w:marRight w:val="0"/>
                                          <w:marTop w:val="0"/>
                                          <w:marBottom w:val="0"/>
                                          <w:divBdr>
                                            <w:top w:val="single" w:sz="2" w:space="0" w:color="E3E3E3"/>
                                            <w:left w:val="single" w:sz="2" w:space="0" w:color="E3E3E3"/>
                                            <w:bottom w:val="single" w:sz="2" w:space="0" w:color="E3E3E3"/>
                                            <w:right w:val="single" w:sz="2" w:space="0" w:color="E3E3E3"/>
                                          </w:divBdr>
                                          <w:divsChild>
                                            <w:div w:id="1833788918">
                                              <w:marLeft w:val="0"/>
                                              <w:marRight w:val="0"/>
                                              <w:marTop w:val="0"/>
                                              <w:marBottom w:val="0"/>
                                              <w:divBdr>
                                                <w:top w:val="single" w:sz="2" w:space="0" w:color="E3E3E3"/>
                                                <w:left w:val="single" w:sz="2" w:space="0" w:color="E3E3E3"/>
                                                <w:bottom w:val="single" w:sz="2" w:space="0" w:color="E3E3E3"/>
                                                <w:right w:val="single" w:sz="2" w:space="0" w:color="E3E3E3"/>
                                              </w:divBdr>
                                              <w:divsChild>
                                                <w:div w:id="1756053571">
                                                  <w:marLeft w:val="0"/>
                                                  <w:marRight w:val="0"/>
                                                  <w:marTop w:val="0"/>
                                                  <w:marBottom w:val="0"/>
                                                  <w:divBdr>
                                                    <w:top w:val="single" w:sz="2" w:space="0" w:color="E3E3E3"/>
                                                    <w:left w:val="single" w:sz="2" w:space="0" w:color="E3E3E3"/>
                                                    <w:bottom w:val="single" w:sz="2" w:space="0" w:color="E3E3E3"/>
                                                    <w:right w:val="single" w:sz="2" w:space="0" w:color="E3E3E3"/>
                                                  </w:divBdr>
                                                  <w:divsChild>
                                                    <w:div w:id="835997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1116224">
      <w:bodyDiv w:val="1"/>
      <w:marLeft w:val="0"/>
      <w:marRight w:val="0"/>
      <w:marTop w:val="0"/>
      <w:marBottom w:val="0"/>
      <w:divBdr>
        <w:top w:val="none" w:sz="0" w:space="0" w:color="auto"/>
        <w:left w:val="none" w:sz="0" w:space="0" w:color="auto"/>
        <w:bottom w:val="none" w:sz="0" w:space="0" w:color="auto"/>
        <w:right w:val="none" w:sz="0" w:space="0" w:color="auto"/>
      </w:divBdr>
    </w:div>
    <w:div w:id="281613116">
      <w:bodyDiv w:val="1"/>
      <w:marLeft w:val="0"/>
      <w:marRight w:val="0"/>
      <w:marTop w:val="0"/>
      <w:marBottom w:val="0"/>
      <w:divBdr>
        <w:top w:val="none" w:sz="0" w:space="0" w:color="auto"/>
        <w:left w:val="none" w:sz="0" w:space="0" w:color="auto"/>
        <w:bottom w:val="none" w:sz="0" w:space="0" w:color="auto"/>
        <w:right w:val="none" w:sz="0" w:space="0" w:color="auto"/>
      </w:divBdr>
      <w:divsChild>
        <w:div w:id="932250198">
          <w:marLeft w:val="0"/>
          <w:marRight w:val="0"/>
          <w:marTop w:val="0"/>
          <w:marBottom w:val="0"/>
          <w:divBdr>
            <w:top w:val="single" w:sz="2" w:space="0" w:color="E3E3E3"/>
            <w:left w:val="single" w:sz="2" w:space="0" w:color="E3E3E3"/>
            <w:bottom w:val="single" w:sz="2" w:space="0" w:color="E3E3E3"/>
            <w:right w:val="single" w:sz="2" w:space="0" w:color="E3E3E3"/>
          </w:divBdr>
          <w:divsChild>
            <w:div w:id="1724718644">
              <w:marLeft w:val="0"/>
              <w:marRight w:val="0"/>
              <w:marTop w:val="0"/>
              <w:marBottom w:val="0"/>
              <w:divBdr>
                <w:top w:val="single" w:sz="2" w:space="0" w:color="E3E3E3"/>
                <w:left w:val="single" w:sz="2" w:space="0" w:color="E3E3E3"/>
                <w:bottom w:val="single" w:sz="2" w:space="0" w:color="E3E3E3"/>
                <w:right w:val="single" w:sz="2" w:space="0" w:color="E3E3E3"/>
              </w:divBdr>
              <w:divsChild>
                <w:div w:id="1016882099">
                  <w:marLeft w:val="0"/>
                  <w:marRight w:val="0"/>
                  <w:marTop w:val="0"/>
                  <w:marBottom w:val="0"/>
                  <w:divBdr>
                    <w:top w:val="single" w:sz="2" w:space="0" w:color="E3E3E3"/>
                    <w:left w:val="single" w:sz="2" w:space="0" w:color="E3E3E3"/>
                    <w:bottom w:val="single" w:sz="2" w:space="0" w:color="E3E3E3"/>
                    <w:right w:val="single" w:sz="2" w:space="0" w:color="E3E3E3"/>
                  </w:divBdr>
                  <w:divsChild>
                    <w:div w:id="1294871246">
                      <w:marLeft w:val="0"/>
                      <w:marRight w:val="0"/>
                      <w:marTop w:val="0"/>
                      <w:marBottom w:val="0"/>
                      <w:divBdr>
                        <w:top w:val="single" w:sz="2" w:space="0" w:color="E3E3E3"/>
                        <w:left w:val="single" w:sz="2" w:space="0" w:color="E3E3E3"/>
                        <w:bottom w:val="single" w:sz="2" w:space="0" w:color="E3E3E3"/>
                        <w:right w:val="single" w:sz="2" w:space="0" w:color="E3E3E3"/>
                      </w:divBdr>
                      <w:divsChild>
                        <w:div w:id="755706531">
                          <w:marLeft w:val="0"/>
                          <w:marRight w:val="0"/>
                          <w:marTop w:val="0"/>
                          <w:marBottom w:val="0"/>
                          <w:divBdr>
                            <w:top w:val="single" w:sz="2" w:space="0" w:color="E3E3E3"/>
                            <w:left w:val="single" w:sz="2" w:space="0" w:color="E3E3E3"/>
                            <w:bottom w:val="single" w:sz="2" w:space="0" w:color="E3E3E3"/>
                            <w:right w:val="single" w:sz="2" w:space="0" w:color="E3E3E3"/>
                          </w:divBdr>
                          <w:divsChild>
                            <w:div w:id="194576911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4174355">
                                  <w:marLeft w:val="0"/>
                                  <w:marRight w:val="0"/>
                                  <w:marTop w:val="0"/>
                                  <w:marBottom w:val="0"/>
                                  <w:divBdr>
                                    <w:top w:val="single" w:sz="2" w:space="0" w:color="E3E3E3"/>
                                    <w:left w:val="single" w:sz="2" w:space="0" w:color="E3E3E3"/>
                                    <w:bottom w:val="single" w:sz="2" w:space="0" w:color="E3E3E3"/>
                                    <w:right w:val="single" w:sz="2" w:space="0" w:color="E3E3E3"/>
                                  </w:divBdr>
                                  <w:divsChild>
                                    <w:div w:id="1876696766">
                                      <w:marLeft w:val="0"/>
                                      <w:marRight w:val="0"/>
                                      <w:marTop w:val="0"/>
                                      <w:marBottom w:val="0"/>
                                      <w:divBdr>
                                        <w:top w:val="single" w:sz="2" w:space="0" w:color="E3E3E3"/>
                                        <w:left w:val="single" w:sz="2" w:space="0" w:color="E3E3E3"/>
                                        <w:bottom w:val="single" w:sz="2" w:space="0" w:color="E3E3E3"/>
                                        <w:right w:val="single" w:sz="2" w:space="0" w:color="E3E3E3"/>
                                      </w:divBdr>
                                      <w:divsChild>
                                        <w:div w:id="2071731458">
                                          <w:marLeft w:val="0"/>
                                          <w:marRight w:val="0"/>
                                          <w:marTop w:val="0"/>
                                          <w:marBottom w:val="0"/>
                                          <w:divBdr>
                                            <w:top w:val="single" w:sz="2" w:space="0" w:color="E3E3E3"/>
                                            <w:left w:val="single" w:sz="2" w:space="0" w:color="E3E3E3"/>
                                            <w:bottom w:val="single" w:sz="2" w:space="0" w:color="E3E3E3"/>
                                            <w:right w:val="single" w:sz="2" w:space="0" w:color="E3E3E3"/>
                                          </w:divBdr>
                                          <w:divsChild>
                                            <w:div w:id="1111702912">
                                              <w:marLeft w:val="0"/>
                                              <w:marRight w:val="0"/>
                                              <w:marTop w:val="0"/>
                                              <w:marBottom w:val="0"/>
                                              <w:divBdr>
                                                <w:top w:val="single" w:sz="2" w:space="0" w:color="E3E3E3"/>
                                                <w:left w:val="single" w:sz="2" w:space="0" w:color="E3E3E3"/>
                                                <w:bottom w:val="single" w:sz="2" w:space="0" w:color="E3E3E3"/>
                                                <w:right w:val="single" w:sz="2" w:space="0" w:color="E3E3E3"/>
                                              </w:divBdr>
                                              <w:divsChild>
                                                <w:div w:id="324742562">
                                                  <w:marLeft w:val="0"/>
                                                  <w:marRight w:val="0"/>
                                                  <w:marTop w:val="0"/>
                                                  <w:marBottom w:val="0"/>
                                                  <w:divBdr>
                                                    <w:top w:val="single" w:sz="2" w:space="0" w:color="E3E3E3"/>
                                                    <w:left w:val="single" w:sz="2" w:space="0" w:color="E3E3E3"/>
                                                    <w:bottom w:val="single" w:sz="2" w:space="0" w:color="E3E3E3"/>
                                                    <w:right w:val="single" w:sz="2" w:space="0" w:color="E3E3E3"/>
                                                  </w:divBdr>
                                                  <w:divsChild>
                                                    <w:div w:id="972633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65490118">
          <w:marLeft w:val="0"/>
          <w:marRight w:val="0"/>
          <w:marTop w:val="0"/>
          <w:marBottom w:val="0"/>
          <w:divBdr>
            <w:top w:val="none" w:sz="0" w:space="0" w:color="auto"/>
            <w:left w:val="none" w:sz="0" w:space="0" w:color="auto"/>
            <w:bottom w:val="none" w:sz="0" w:space="0" w:color="auto"/>
            <w:right w:val="none" w:sz="0" w:space="0" w:color="auto"/>
          </w:divBdr>
        </w:div>
      </w:divsChild>
    </w:div>
    <w:div w:id="287513102">
      <w:bodyDiv w:val="1"/>
      <w:marLeft w:val="0"/>
      <w:marRight w:val="0"/>
      <w:marTop w:val="0"/>
      <w:marBottom w:val="0"/>
      <w:divBdr>
        <w:top w:val="none" w:sz="0" w:space="0" w:color="auto"/>
        <w:left w:val="none" w:sz="0" w:space="0" w:color="auto"/>
        <w:bottom w:val="none" w:sz="0" w:space="0" w:color="auto"/>
        <w:right w:val="none" w:sz="0" w:space="0" w:color="auto"/>
      </w:divBdr>
      <w:divsChild>
        <w:div w:id="1126655027">
          <w:marLeft w:val="0"/>
          <w:marRight w:val="0"/>
          <w:marTop w:val="0"/>
          <w:marBottom w:val="0"/>
          <w:divBdr>
            <w:top w:val="single" w:sz="2" w:space="0" w:color="E3E3E3"/>
            <w:left w:val="single" w:sz="2" w:space="0" w:color="E3E3E3"/>
            <w:bottom w:val="single" w:sz="2" w:space="0" w:color="E3E3E3"/>
            <w:right w:val="single" w:sz="2" w:space="0" w:color="E3E3E3"/>
          </w:divBdr>
          <w:divsChild>
            <w:div w:id="1865627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055633">
          <w:marLeft w:val="0"/>
          <w:marRight w:val="0"/>
          <w:marTop w:val="0"/>
          <w:marBottom w:val="0"/>
          <w:divBdr>
            <w:top w:val="single" w:sz="2" w:space="0" w:color="E3E3E3"/>
            <w:left w:val="single" w:sz="2" w:space="0" w:color="E3E3E3"/>
            <w:bottom w:val="single" w:sz="2" w:space="0" w:color="E3E3E3"/>
            <w:right w:val="single" w:sz="2" w:space="0" w:color="E3E3E3"/>
          </w:divBdr>
          <w:divsChild>
            <w:div w:id="570042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7978363">
      <w:bodyDiv w:val="1"/>
      <w:marLeft w:val="0"/>
      <w:marRight w:val="0"/>
      <w:marTop w:val="0"/>
      <w:marBottom w:val="0"/>
      <w:divBdr>
        <w:top w:val="none" w:sz="0" w:space="0" w:color="auto"/>
        <w:left w:val="none" w:sz="0" w:space="0" w:color="auto"/>
        <w:bottom w:val="none" w:sz="0" w:space="0" w:color="auto"/>
        <w:right w:val="none" w:sz="0" w:space="0" w:color="auto"/>
      </w:divBdr>
      <w:divsChild>
        <w:div w:id="1317690210">
          <w:marLeft w:val="0"/>
          <w:marRight w:val="0"/>
          <w:marTop w:val="0"/>
          <w:marBottom w:val="0"/>
          <w:divBdr>
            <w:top w:val="single" w:sz="2" w:space="0" w:color="E3E3E3"/>
            <w:left w:val="single" w:sz="2" w:space="0" w:color="E3E3E3"/>
            <w:bottom w:val="single" w:sz="2" w:space="0" w:color="E3E3E3"/>
            <w:right w:val="single" w:sz="2" w:space="0" w:color="E3E3E3"/>
          </w:divBdr>
          <w:divsChild>
            <w:div w:id="1755976354">
              <w:marLeft w:val="0"/>
              <w:marRight w:val="0"/>
              <w:marTop w:val="0"/>
              <w:marBottom w:val="0"/>
              <w:divBdr>
                <w:top w:val="single" w:sz="2" w:space="0" w:color="E3E3E3"/>
                <w:left w:val="single" w:sz="2" w:space="0" w:color="E3E3E3"/>
                <w:bottom w:val="single" w:sz="2" w:space="0" w:color="E3E3E3"/>
                <w:right w:val="single" w:sz="2" w:space="0" w:color="E3E3E3"/>
              </w:divBdr>
              <w:divsChild>
                <w:div w:id="581256676">
                  <w:marLeft w:val="0"/>
                  <w:marRight w:val="0"/>
                  <w:marTop w:val="0"/>
                  <w:marBottom w:val="0"/>
                  <w:divBdr>
                    <w:top w:val="single" w:sz="2" w:space="0" w:color="E3E3E3"/>
                    <w:left w:val="single" w:sz="2" w:space="0" w:color="E3E3E3"/>
                    <w:bottom w:val="single" w:sz="2" w:space="0" w:color="E3E3E3"/>
                    <w:right w:val="single" w:sz="2" w:space="0" w:color="E3E3E3"/>
                  </w:divBdr>
                  <w:divsChild>
                    <w:div w:id="1185366805">
                      <w:marLeft w:val="0"/>
                      <w:marRight w:val="0"/>
                      <w:marTop w:val="0"/>
                      <w:marBottom w:val="0"/>
                      <w:divBdr>
                        <w:top w:val="single" w:sz="2" w:space="0" w:color="E3E3E3"/>
                        <w:left w:val="single" w:sz="2" w:space="0" w:color="E3E3E3"/>
                        <w:bottom w:val="single" w:sz="2" w:space="0" w:color="E3E3E3"/>
                        <w:right w:val="single" w:sz="2" w:space="0" w:color="E3E3E3"/>
                      </w:divBdr>
                      <w:divsChild>
                        <w:div w:id="1168638604">
                          <w:marLeft w:val="0"/>
                          <w:marRight w:val="0"/>
                          <w:marTop w:val="0"/>
                          <w:marBottom w:val="0"/>
                          <w:divBdr>
                            <w:top w:val="single" w:sz="2" w:space="0" w:color="E3E3E3"/>
                            <w:left w:val="single" w:sz="2" w:space="0" w:color="E3E3E3"/>
                            <w:bottom w:val="single" w:sz="2" w:space="0" w:color="E3E3E3"/>
                            <w:right w:val="single" w:sz="2" w:space="0" w:color="E3E3E3"/>
                          </w:divBdr>
                          <w:divsChild>
                            <w:div w:id="461192868">
                              <w:marLeft w:val="0"/>
                              <w:marRight w:val="0"/>
                              <w:marTop w:val="100"/>
                              <w:marBottom w:val="100"/>
                              <w:divBdr>
                                <w:top w:val="single" w:sz="2" w:space="0" w:color="E3E3E3"/>
                                <w:left w:val="single" w:sz="2" w:space="0" w:color="E3E3E3"/>
                                <w:bottom w:val="single" w:sz="2" w:space="0" w:color="E3E3E3"/>
                                <w:right w:val="single" w:sz="2" w:space="0" w:color="E3E3E3"/>
                              </w:divBdr>
                              <w:divsChild>
                                <w:div w:id="1639608245">
                                  <w:marLeft w:val="0"/>
                                  <w:marRight w:val="0"/>
                                  <w:marTop w:val="0"/>
                                  <w:marBottom w:val="0"/>
                                  <w:divBdr>
                                    <w:top w:val="single" w:sz="2" w:space="0" w:color="E3E3E3"/>
                                    <w:left w:val="single" w:sz="2" w:space="0" w:color="E3E3E3"/>
                                    <w:bottom w:val="single" w:sz="2" w:space="0" w:color="E3E3E3"/>
                                    <w:right w:val="single" w:sz="2" w:space="0" w:color="E3E3E3"/>
                                  </w:divBdr>
                                  <w:divsChild>
                                    <w:div w:id="662510796">
                                      <w:marLeft w:val="0"/>
                                      <w:marRight w:val="0"/>
                                      <w:marTop w:val="0"/>
                                      <w:marBottom w:val="0"/>
                                      <w:divBdr>
                                        <w:top w:val="single" w:sz="2" w:space="0" w:color="E3E3E3"/>
                                        <w:left w:val="single" w:sz="2" w:space="0" w:color="E3E3E3"/>
                                        <w:bottom w:val="single" w:sz="2" w:space="0" w:color="E3E3E3"/>
                                        <w:right w:val="single" w:sz="2" w:space="0" w:color="E3E3E3"/>
                                      </w:divBdr>
                                      <w:divsChild>
                                        <w:div w:id="1775975142">
                                          <w:marLeft w:val="0"/>
                                          <w:marRight w:val="0"/>
                                          <w:marTop w:val="0"/>
                                          <w:marBottom w:val="0"/>
                                          <w:divBdr>
                                            <w:top w:val="single" w:sz="2" w:space="0" w:color="E3E3E3"/>
                                            <w:left w:val="single" w:sz="2" w:space="0" w:color="E3E3E3"/>
                                            <w:bottom w:val="single" w:sz="2" w:space="0" w:color="E3E3E3"/>
                                            <w:right w:val="single" w:sz="2" w:space="0" w:color="E3E3E3"/>
                                          </w:divBdr>
                                          <w:divsChild>
                                            <w:div w:id="1665165512">
                                              <w:marLeft w:val="0"/>
                                              <w:marRight w:val="0"/>
                                              <w:marTop w:val="0"/>
                                              <w:marBottom w:val="0"/>
                                              <w:divBdr>
                                                <w:top w:val="single" w:sz="2" w:space="0" w:color="E3E3E3"/>
                                                <w:left w:val="single" w:sz="2" w:space="0" w:color="E3E3E3"/>
                                                <w:bottom w:val="single" w:sz="2" w:space="0" w:color="E3E3E3"/>
                                                <w:right w:val="single" w:sz="2" w:space="0" w:color="E3E3E3"/>
                                              </w:divBdr>
                                              <w:divsChild>
                                                <w:div w:id="936866159">
                                                  <w:marLeft w:val="0"/>
                                                  <w:marRight w:val="0"/>
                                                  <w:marTop w:val="0"/>
                                                  <w:marBottom w:val="0"/>
                                                  <w:divBdr>
                                                    <w:top w:val="single" w:sz="2" w:space="0" w:color="E3E3E3"/>
                                                    <w:left w:val="single" w:sz="2" w:space="0" w:color="E3E3E3"/>
                                                    <w:bottom w:val="single" w:sz="2" w:space="0" w:color="E3E3E3"/>
                                                    <w:right w:val="single" w:sz="2" w:space="0" w:color="E3E3E3"/>
                                                  </w:divBdr>
                                                  <w:divsChild>
                                                    <w:div w:id="1792553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97565626">
          <w:marLeft w:val="0"/>
          <w:marRight w:val="0"/>
          <w:marTop w:val="0"/>
          <w:marBottom w:val="0"/>
          <w:divBdr>
            <w:top w:val="none" w:sz="0" w:space="0" w:color="auto"/>
            <w:left w:val="none" w:sz="0" w:space="0" w:color="auto"/>
            <w:bottom w:val="none" w:sz="0" w:space="0" w:color="auto"/>
            <w:right w:val="none" w:sz="0" w:space="0" w:color="auto"/>
          </w:divBdr>
        </w:div>
      </w:divsChild>
    </w:div>
    <w:div w:id="303125534">
      <w:bodyDiv w:val="1"/>
      <w:marLeft w:val="0"/>
      <w:marRight w:val="0"/>
      <w:marTop w:val="0"/>
      <w:marBottom w:val="0"/>
      <w:divBdr>
        <w:top w:val="none" w:sz="0" w:space="0" w:color="auto"/>
        <w:left w:val="none" w:sz="0" w:space="0" w:color="auto"/>
        <w:bottom w:val="none" w:sz="0" w:space="0" w:color="auto"/>
        <w:right w:val="none" w:sz="0" w:space="0" w:color="auto"/>
      </w:divBdr>
    </w:div>
    <w:div w:id="307590406">
      <w:bodyDiv w:val="1"/>
      <w:marLeft w:val="0"/>
      <w:marRight w:val="0"/>
      <w:marTop w:val="0"/>
      <w:marBottom w:val="0"/>
      <w:divBdr>
        <w:top w:val="none" w:sz="0" w:space="0" w:color="auto"/>
        <w:left w:val="none" w:sz="0" w:space="0" w:color="auto"/>
        <w:bottom w:val="none" w:sz="0" w:space="0" w:color="auto"/>
        <w:right w:val="none" w:sz="0" w:space="0" w:color="auto"/>
      </w:divBdr>
    </w:div>
    <w:div w:id="308093305">
      <w:bodyDiv w:val="1"/>
      <w:marLeft w:val="0"/>
      <w:marRight w:val="0"/>
      <w:marTop w:val="0"/>
      <w:marBottom w:val="0"/>
      <w:divBdr>
        <w:top w:val="none" w:sz="0" w:space="0" w:color="auto"/>
        <w:left w:val="none" w:sz="0" w:space="0" w:color="auto"/>
        <w:bottom w:val="none" w:sz="0" w:space="0" w:color="auto"/>
        <w:right w:val="none" w:sz="0" w:space="0" w:color="auto"/>
      </w:divBdr>
      <w:divsChild>
        <w:div w:id="178085268">
          <w:marLeft w:val="0"/>
          <w:marRight w:val="0"/>
          <w:marTop w:val="0"/>
          <w:marBottom w:val="0"/>
          <w:divBdr>
            <w:top w:val="single" w:sz="2" w:space="0" w:color="E3E3E3"/>
            <w:left w:val="single" w:sz="2" w:space="0" w:color="E3E3E3"/>
            <w:bottom w:val="single" w:sz="2" w:space="0" w:color="E3E3E3"/>
            <w:right w:val="single" w:sz="2" w:space="0" w:color="E3E3E3"/>
          </w:divBdr>
          <w:divsChild>
            <w:div w:id="1012417701">
              <w:marLeft w:val="0"/>
              <w:marRight w:val="0"/>
              <w:marTop w:val="0"/>
              <w:marBottom w:val="0"/>
              <w:divBdr>
                <w:top w:val="single" w:sz="2" w:space="0" w:color="E3E3E3"/>
                <w:left w:val="single" w:sz="2" w:space="0" w:color="E3E3E3"/>
                <w:bottom w:val="single" w:sz="2" w:space="0" w:color="E3E3E3"/>
                <w:right w:val="single" w:sz="2" w:space="0" w:color="E3E3E3"/>
              </w:divBdr>
              <w:divsChild>
                <w:div w:id="1159539223">
                  <w:marLeft w:val="0"/>
                  <w:marRight w:val="0"/>
                  <w:marTop w:val="0"/>
                  <w:marBottom w:val="0"/>
                  <w:divBdr>
                    <w:top w:val="single" w:sz="2" w:space="0" w:color="E3E3E3"/>
                    <w:left w:val="single" w:sz="2" w:space="0" w:color="E3E3E3"/>
                    <w:bottom w:val="single" w:sz="2" w:space="0" w:color="E3E3E3"/>
                    <w:right w:val="single" w:sz="2" w:space="0" w:color="E3E3E3"/>
                  </w:divBdr>
                  <w:divsChild>
                    <w:div w:id="439841838">
                      <w:marLeft w:val="0"/>
                      <w:marRight w:val="0"/>
                      <w:marTop w:val="0"/>
                      <w:marBottom w:val="0"/>
                      <w:divBdr>
                        <w:top w:val="single" w:sz="2" w:space="0" w:color="E3E3E3"/>
                        <w:left w:val="single" w:sz="2" w:space="0" w:color="E3E3E3"/>
                        <w:bottom w:val="single" w:sz="2" w:space="0" w:color="E3E3E3"/>
                        <w:right w:val="single" w:sz="2" w:space="0" w:color="E3E3E3"/>
                      </w:divBdr>
                      <w:divsChild>
                        <w:div w:id="2071489337">
                          <w:marLeft w:val="0"/>
                          <w:marRight w:val="0"/>
                          <w:marTop w:val="0"/>
                          <w:marBottom w:val="0"/>
                          <w:divBdr>
                            <w:top w:val="single" w:sz="2" w:space="0" w:color="E3E3E3"/>
                            <w:left w:val="single" w:sz="2" w:space="0" w:color="E3E3E3"/>
                            <w:bottom w:val="single" w:sz="2" w:space="0" w:color="E3E3E3"/>
                            <w:right w:val="single" w:sz="2" w:space="0" w:color="E3E3E3"/>
                          </w:divBdr>
                          <w:divsChild>
                            <w:div w:id="1151216913">
                              <w:marLeft w:val="0"/>
                              <w:marRight w:val="0"/>
                              <w:marTop w:val="100"/>
                              <w:marBottom w:val="100"/>
                              <w:divBdr>
                                <w:top w:val="single" w:sz="2" w:space="0" w:color="E3E3E3"/>
                                <w:left w:val="single" w:sz="2" w:space="0" w:color="E3E3E3"/>
                                <w:bottom w:val="single" w:sz="2" w:space="0" w:color="E3E3E3"/>
                                <w:right w:val="single" w:sz="2" w:space="0" w:color="E3E3E3"/>
                              </w:divBdr>
                              <w:divsChild>
                                <w:div w:id="48695208">
                                  <w:marLeft w:val="0"/>
                                  <w:marRight w:val="0"/>
                                  <w:marTop w:val="0"/>
                                  <w:marBottom w:val="0"/>
                                  <w:divBdr>
                                    <w:top w:val="single" w:sz="2" w:space="0" w:color="E3E3E3"/>
                                    <w:left w:val="single" w:sz="2" w:space="0" w:color="E3E3E3"/>
                                    <w:bottom w:val="single" w:sz="2" w:space="0" w:color="E3E3E3"/>
                                    <w:right w:val="single" w:sz="2" w:space="0" w:color="E3E3E3"/>
                                  </w:divBdr>
                                  <w:divsChild>
                                    <w:div w:id="1123229411">
                                      <w:marLeft w:val="0"/>
                                      <w:marRight w:val="0"/>
                                      <w:marTop w:val="0"/>
                                      <w:marBottom w:val="0"/>
                                      <w:divBdr>
                                        <w:top w:val="single" w:sz="2" w:space="0" w:color="E3E3E3"/>
                                        <w:left w:val="single" w:sz="2" w:space="0" w:color="E3E3E3"/>
                                        <w:bottom w:val="single" w:sz="2" w:space="0" w:color="E3E3E3"/>
                                        <w:right w:val="single" w:sz="2" w:space="0" w:color="E3E3E3"/>
                                      </w:divBdr>
                                      <w:divsChild>
                                        <w:div w:id="1128937211">
                                          <w:marLeft w:val="0"/>
                                          <w:marRight w:val="0"/>
                                          <w:marTop w:val="0"/>
                                          <w:marBottom w:val="0"/>
                                          <w:divBdr>
                                            <w:top w:val="single" w:sz="2" w:space="0" w:color="E3E3E3"/>
                                            <w:left w:val="single" w:sz="2" w:space="0" w:color="E3E3E3"/>
                                            <w:bottom w:val="single" w:sz="2" w:space="0" w:color="E3E3E3"/>
                                            <w:right w:val="single" w:sz="2" w:space="0" w:color="E3E3E3"/>
                                          </w:divBdr>
                                          <w:divsChild>
                                            <w:div w:id="1583832759">
                                              <w:marLeft w:val="0"/>
                                              <w:marRight w:val="0"/>
                                              <w:marTop w:val="0"/>
                                              <w:marBottom w:val="0"/>
                                              <w:divBdr>
                                                <w:top w:val="single" w:sz="2" w:space="0" w:color="E3E3E3"/>
                                                <w:left w:val="single" w:sz="2" w:space="0" w:color="E3E3E3"/>
                                                <w:bottom w:val="single" w:sz="2" w:space="0" w:color="E3E3E3"/>
                                                <w:right w:val="single" w:sz="2" w:space="0" w:color="E3E3E3"/>
                                              </w:divBdr>
                                              <w:divsChild>
                                                <w:div w:id="2032680606">
                                                  <w:marLeft w:val="0"/>
                                                  <w:marRight w:val="0"/>
                                                  <w:marTop w:val="0"/>
                                                  <w:marBottom w:val="0"/>
                                                  <w:divBdr>
                                                    <w:top w:val="single" w:sz="2" w:space="0" w:color="E3E3E3"/>
                                                    <w:left w:val="single" w:sz="2" w:space="0" w:color="E3E3E3"/>
                                                    <w:bottom w:val="single" w:sz="2" w:space="0" w:color="E3E3E3"/>
                                                    <w:right w:val="single" w:sz="2" w:space="0" w:color="E3E3E3"/>
                                                  </w:divBdr>
                                                  <w:divsChild>
                                                    <w:div w:id="3636780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14298466">
          <w:marLeft w:val="0"/>
          <w:marRight w:val="0"/>
          <w:marTop w:val="0"/>
          <w:marBottom w:val="0"/>
          <w:divBdr>
            <w:top w:val="none" w:sz="0" w:space="0" w:color="auto"/>
            <w:left w:val="none" w:sz="0" w:space="0" w:color="auto"/>
            <w:bottom w:val="none" w:sz="0" w:space="0" w:color="auto"/>
            <w:right w:val="none" w:sz="0" w:space="0" w:color="auto"/>
          </w:divBdr>
        </w:div>
      </w:divsChild>
    </w:div>
    <w:div w:id="308706761">
      <w:bodyDiv w:val="1"/>
      <w:marLeft w:val="0"/>
      <w:marRight w:val="0"/>
      <w:marTop w:val="0"/>
      <w:marBottom w:val="0"/>
      <w:divBdr>
        <w:top w:val="none" w:sz="0" w:space="0" w:color="auto"/>
        <w:left w:val="none" w:sz="0" w:space="0" w:color="auto"/>
        <w:bottom w:val="none" w:sz="0" w:space="0" w:color="auto"/>
        <w:right w:val="none" w:sz="0" w:space="0" w:color="auto"/>
      </w:divBdr>
      <w:divsChild>
        <w:div w:id="850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3986895">
              <w:marLeft w:val="0"/>
              <w:marRight w:val="0"/>
              <w:marTop w:val="0"/>
              <w:marBottom w:val="0"/>
              <w:divBdr>
                <w:top w:val="single" w:sz="2" w:space="0" w:color="E3E3E3"/>
                <w:left w:val="single" w:sz="2" w:space="0" w:color="E3E3E3"/>
                <w:bottom w:val="single" w:sz="2" w:space="0" w:color="E3E3E3"/>
                <w:right w:val="single" w:sz="2" w:space="0" w:color="E3E3E3"/>
              </w:divBdr>
              <w:divsChild>
                <w:div w:id="1800679689">
                  <w:marLeft w:val="0"/>
                  <w:marRight w:val="0"/>
                  <w:marTop w:val="0"/>
                  <w:marBottom w:val="0"/>
                  <w:divBdr>
                    <w:top w:val="single" w:sz="2" w:space="0" w:color="E3E3E3"/>
                    <w:left w:val="single" w:sz="2" w:space="0" w:color="E3E3E3"/>
                    <w:bottom w:val="single" w:sz="2" w:space="0" w:color="E3E3E3"/>
                    <w:right w:val="single" w:sz="2" w:space="0" w:color="E3E3E3"/>
                  </w:divBdr>
                  <w:divsChild>
                    <w:div w:id="55209090">
                      <w:marLeft w:val="0"/>
                      <w:marRight w:val="0"/>
                      <w:marTop w:val="0"/>
                      <w:marBottom w:val="0"/>
                      <w:divBdr>
                        <w:top w:val="single" w:sz="2" w:space="0" w:color="E3E3E3"/>
                        <w:left w:val="single" w:sz="2" w:space="0" w:color="E3E3E3"/>
                        <w:bottom w:val="single" w:sz="2" w:space="0" w:color="E3E3E3"/>
                        <w:right w:val="single" w:sz="2" w:space="0" w:color="E3E3E3"/>
                      </w:divBdr>
                      <w:divsChild>
                        <w:div w:id="1185944434">
                          <w:marLeft w:val="0"/>
                          <w:marRight w:val="0"/>
                          <w:marTop w:val="0"/>
                          <w:marBottom w:val="0"/>
                          <w:divBdr>
                            <w:top w:val="single" w:sz="2" w:space="0" w:color="E3E3E3"/>
                            <w:left w:val="single" w:sz="2" w:space="0" w:color="E3E3E3"/>
                            <w:bottom w:val="single" w:sz="2" w:space="0" w:color="E3E3E3"/>
                            <w:right w:val="single" w:sz="2" w:space="0" w:color="E3E3E3"/>
                          </w:divBdr>
                          <w:divsChild>
                            <w:div w:id="1614166172">
                              <w:marLeft w:val="0"/>
                              <w:marRight w:val="0"/>
                              <w:marTop w:val="0"/>
                              <w:marBottom w:val="0"/>
                              <w:divBdr>
                                <w:top w:val="single" w:sz="2" w:space="0" w:color="E3E3E3"/>
                                <w:left w:val="single" w:sz="2" w:space="0" w:color="E3E3E3"/>
                                <w:bottom w:val="single" w:sz="2" w:space="0" w:color="E3E3E3"/>
                                <w:right w:val="single" w:sz="2" w:space="0" w:color="E3E3E3"/>
                              </w:divBdr>
                              <w:divsChild>
                                <w:div w:id="1577520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243284">
                                      <w:marLeft w:val="0"/>
                                      <w:marRight w:val="0"/>
                                      <w:marTop w:val="0"/>
                                      <w:marBottom w:val="0"/>
                                      <w:divBdr>
                                        <w:top w:val="single" w:sz="2" w:space="0" w:color="E3E3E3"/>
                                        <w:left w:val="single" w:sz="2" w:space="0" w:color="E3E3E3"/>
                                        <w:bottom w:val="single" w:sz="2" w:space="0" w:color="E3E3E3"/>
                                        <w:right w:val="single" w:sz="2" w:space="0" w:color="E3E3E3"/>
                                      </w:divBdr>
                                      <w:divsChild>
                                        <w:div w:id="1283731695">
                                          <w:marLeft w:val="0"/>
                                          <w:marRight w:val="0"/>
                                          <w:marTop w:val="0"/>
                                          <w:marBottom w:val="0"/>
                                          <w:divBdr>
                                            <w:top w:val="single" w:sz="2" w:space="0" w:color="E3E3E3"/>
                                            <w:left w:val="single" w:sz="2" w:space="0" w:color="E3E3E3"/>
                                            <w:bottom w:val="single" w:sz="2" w:space="0" w:color="E3E3E3"/>
                                            <w:right w:val="single" w:sz="2" w:space="0" w:color="E3E3E3"/>
                                          </w:divBdr>
                                          <w:divsChild>
                                            <w:div w:id="637616425">
                                              <w:marLeft w:val="0"/>
                                              <w:marRight w:val="0"/>
                                              <w:marTop w:val="0"/>
                                              <w:marBottom w:val="0"/>
                                              <w:divBdr>
                                                <w:top w:val="single" w:sz="2" w:space="0" w:color="E3E3E3"/>
                                                <w:left w:val="single" w:sz="2" w:space="0" w:color="E3E3E3"/>
                                                <w:bottom w:val="single" w:sz="2" w:space="0" w:color="E3E3E3"/>
                                                <w:right w:val="single" w:sz="2" w:space="0" w:color="E3E3E3"/>
                                              </w:divBdr>
                                              <w:divsChild>
                                                <w:div w:id="1099331320">
                                                  <w:marLeft w:val="0"/>
                                                  <w:marRight w:val="0"/>
                                                  <w:marTop w:val="0"/>
                                                  <w:marBottom w:val="0"/>
                                                  <w:divBdr>
                                                    <w:top w:val="single" w:sz="2" w:space="0" w:color="E3E3E3"/>
                                                    <w:left w:val="single" w:sz="2" w:space="0" w:color="E3E3E3"/>
                                                    <w:bottom w:val="single" w:sz="2" w:space="0" w:color="E3E3E3"/>
                                                    <w:right w:val="single" w:sz="2" w:space="0" w:color="E3E3E3"/>
                                                  </w:divBdr>
                                                  <w:divsChild>
                                                    <w:div w:id="1634797954">
                                                      <w:marLeft w:val="0"/>
                                                      <w:marRight w:val="0"/>
                                                      <w:marTop w:val="0"/>
                                                      <w:marBottom w:val="0"/>
                                                      <w:divBdr>
                                                        <w:top w:val="single" w:sz="2" w:space="0" w:color="E3E3E3"/>
                                                        <w:left w:val="single" w:sz="2" w:space="0" w:color="E3E3E3"/>
                                                        <w:bottom w:val="single" w:sz="2" w:space="0" w:color="E3E3E3"/>
                                                        <w:right w:val="single" w:sz="2" w:space="0" w:color="E3E3E3"/>
                                                      </w:divBdr>
                                                      <w:divsChild>
                                                        <w:div w:id="1233395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82299680">
          <w:marLeft w:val="0"/>
          <w:marRight w:val="0"/>
          <w:marTop w:val="0"/>
          <w:marBottom w:val="0"/>
          <w:divBdr>
            <w:top w:val="none" w:sz="0" w:space="0" w:color="auto"/>
            <w:left w:val="none" w:sz="0" w:space="0" w:color="auto"/>
            <w:bottom w:val="none" w:sz="0" w:space="0" w:color="auto"/>
            <w:right w:val="none" w:sz="0" w:space="0" w:color="auto"/>
          </w:divBdr>
        </w:div>
      </w:divsChild>
    </w:div>
    <w:div w:id="321085521">
      <w:bodyDiv w:val="1"/>
      <w:marLeft w:val="0"/>
      <w:marRight w:val="0"/>
      <w:marTop w:val="0"/>
      <w:marBottom w:val="0"/>
      <w:divBdr>
        <w:top w:val="none" w:sz="0" w:space="0" w:color="auto"/>
        <w:left w:val="none" w:sz="0" w:space="0" w:color="auto"/>
        <w:bottom w:val="none" w:sz="0" w:space="0" w:color="auto"/>
        <w:right w:val="none" w:sz="0" w:space="0" w:color="auto"/>
      </w:divBdr>
    </w:div>
    <w:div w:id="322634650">
      <w:bodyDiv w:val="1"/>
      <w:marLeft w:val="0"/>
      <w:marRight w:val="0"/>
      <w:marTop w:val="0"/>
      <w:marBottom w:val="0"/>
      <w:divBdr>
        <w:top w:val="none" w:sz="0" w:space="0" w:color="auto"/>
        <w:left w:val="none" w:sz="0" w:space="0" w:color="auto"/>
        <w:bottom w:val="none" w:sz="0" w:space="0" w:color="auto"/>
        <w:right w:val="none" w:sz="0" w:space="0" w:color="auto"/>
      </w:divBdr>
    </w:div>
    <w:div w:id="325523436">
      <w:bodyDiv w:val="1"/>
      <w:marLeft w:val="0"/>
      <w:marRight w:val="0"/>
      <w:marTop w:val="0"/>
      <w:marBottom w:val="0"/>
      <w:divBdr>
        <w:top w:val="none" w:sz="0" w:space="0" w:color="auto"/>
        <w:left w:val="none" w:sz="0" w:space="0" w:color="auto"/>
        <w:bottom w:val="none" w:sz="0" w:space="0" w:color="auto"/>
        <w:right w:val="none" w:sz="0" w:space="0" w:color="auto"/>
      </w:divBdr>
    </w:div>
    <w:div w:id="336810071">
      <w:bodyDiv w:val="1"/>
      <w:marLeft w:val="0"/>
      <w:marRight w:val="0"/>
      <w:marTop w:val="0"/>
      <w:marBottom w:val="0"/>
      <w:divBdr>
        <w:top w:val="none" w:sz="0" w:space="0" w:color="auto"/>
        <w:left w:val="none" w:sz="0" w:space="0" w:color="auto"/>
        <w:bottom w:val="none" w:sz="0" w:space="0" w:color="auto"/>
        <w:right w:val="none" w:sz="0" w:space="0" w:color="auto"/>
      </w:divBdr>
    </w:div>
    <w:div w:id="337923626">
      <w:bodyDiv w:val="1"/>
      <w:marLeft w:val="0"/>
      <w:marRight w:val="0"/>
      <w:marTop w:val="0"/>
      <w:marBottom w:val="0"/>
      <w:divBdr>
        <w:top w:val="none" w:sz="0" w:space="0" w:color="auto"/>
        <w:left w:val="none" w:sz="0" w:space="0" w:color="auto"/>
        <w:bottom w:val="none" w:sz="0" w:space="0" w:color="auto"/>
        <w:right w:val="none" w:sz="0" w:space="0" w:color="auto"/>
      </w:divBdr>
    </w:div>
    <w:div w:id="338311464">
      <w:bodyDiv w:val="1"/>
      <w:marLeft w:val="0"/>
      <w:marRight w:val="0"/>
      <w:marTop w:val="0"/>
      <w:marBottom w:val="0"/>
      <w:divBdr>
        <w:top w:val="none" w:sz="0" w:space="0" w:color="auto"/>
        <w:left w:val="none" w:sz="0" w:space="0" w:color="auto"/>
        <w:bottom w:val="none" w:sz="0" w:space="0" w:color="auto"/>
        <w:right w:val="none" w:sz="0" w:space="0" w:color="auto"/>
      </w:divBdr>
    </w:div>
    <w:div w:id="344019004">
      <w:bodyDiv w:val="1"/>
      <w:marLeft w:val="0"/>
      <w:marRight w:val="0"/>
      <w:marTop w:val="0"/>
      <w:marBottom w:val="0"/>
      <w:divBdr>
        <w:top w:val="none" w:sz="0" w:space="0" w:color="auto"/>
        <w:left w:val="none" w:sz="0" w:space="0" w:color="auto"/>
        <w:bottom w:val="none" w:sz="0" w:space="0" w:color="auto"/>
        <w:right w:val="none" w:sz="0" w:space="0" w:color="auto"/>
      </w:divBdr>
    </w:div>
    <w:div w:id="346519101">
      <w:bodyDiv w:val="1"/>
      <w:marLeft w:val="0"/>
      <w:marRight w:val="0"/>
      <w:marTop w:val="0"/>
      <w:marBottom w:val="0"/>
      <w:divBdr>
        <w:top w:val="none" w:sz="0" w:space="0" w:color="auto"/>
        <w:left w:val="none" w:sz="0" w:space="0" w:color="auto"/>
        <w:bottom w:val="none" w:sz="0" w:space="0" w:color="auto"/>
        <w:right w:val="none" w:sz="0" w:space="0" w:color="auto"/>
      </w:divBdr>
    </w:div>
    <w:div w:id="350113649">
      <w:bodyDiv w:val="1"/>
      <w:marLeft w:val="0"/>
      <w:marRight w:val="0"/>
      <w:marTop w:val="0"/>
      <w:marBottom w:val="0"/>
      <w:divBdr>
        <w:top w:val="none" w:sz="0" w:space="0" w:color="auto"/>
        <w:left w:val="none" w:sz="0" w:space="0" w:color="auto"/>
        <w:bottom w:val="none" w:sz="0" w:space="0" w:color="auto"/>
        <w:right w:val="none" w:sz="0" w:space="0" w:color="auto"/>
      </w:divBdr>
    </w:div>
    <w:div w:id="355890861">
      <w:bodyDiv w:val="1"/>
      <w:marLeft w:val="0"/>
      <w:marRight w:val="0"/>
      <w:marTop w:val="0"/>
      <w:marBottom w:val="0"/>
      <w:divBdr>
        <w:top w:val="none" w:sz="0" w:space="0" w:color="auto"/>
        <w:left w:val="none" w:sz="0" w:space="0" w:color="auto"/>
        <w:bottom w:val="none" w:sz="0" w:space="0" w:color="auto"/>
        <w:right w:val="none" w:sz="0" w:space="0" w:color="auto"/>
      </w:divBdr>
    </w:div>
    <w:div w:id="358237636">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59749301">
      <w:bodyDiv w:val="1"/>
      <w:marLeft w:val="0"/>
      <w:marRight w:val="0"/>
      <w:marTop w:val="0"/>
      <w:marBottom w:val="0"/>
      <w:divBdr>
        <w:top w:val="none" w:sz="0" w:space="0" w:color="auto"/>
        <w:left w:val="none" w:sz="0" w:space="0" w:color="auto"/>
        <w:bottom w:val="none" w:sz="0" w:space="0" w:color="auto"/>
        <w:right w:val="none" w:sz="0" w:space="0" w:color="auto"/>
      </w:divBdr>
    </w:div>
    <w:div w:id="363991563">
      <w:bodyDiv w:val="1"/>
      <w:marLeft w:val="0"/>
      <w:marRight w:val="0"/>
      <w:marTop w:val="0"/>
      <w:marBottom w:val="0"/>
      <w:divBdr>
        <w:top w:val="none" w:sz="0" w:space="0" w:color="auto"/>
        <w:left w:val="none" w:sz="0" w:space="0" w:color="auto"/>
        <w:bottom w:val="none" w:sz="0" w:space="0" w:color="auto"/>
        <w:right w:val="none" w:sz="0" w:space="0" w:color="auto"/>
      </w:divBdr>
      <w:divsChild>
        <w:div w:id="807359351">
          <w:marLeft w:val="0"/>
          <w:marRight w:val="0"/>
          <w:marTop w:val="0"/>
          <w:marBottom w:val="0"/>
          <w:divBdr>
            <w:top w:val="none" w:sz="0" w:space="0" w:color="auto"/>
            <w:left w:val="none" w:sz="0" w:space="0" w:color="auto"/>
            <w:bottom w:val="none" w:sz="0" w:space="0" w:color="auto"/>
            <w:right w:val="none" w:sz="0" w:space="0" w:color="auto"/>
          </w:divBdr>
        </w:div>
        <w:div w:id="1664427284">
          <w:marLeft w:val="0"/>
          <w:marRight w:val="0"/>
          <w:marTop w:val="0"/>
          <w:marBottom w:val="0"/>
          <w:divBdr>
            <w:top w:val="single" w:sz="2" w:space="0" w:color="E3E3E3"/>
            <w:left w:val="single" w:sz="2" w:space="0" w:color="E3E3E3"/>
            <w:bottom w:val="single" w:sz="2" w:space="0" w:color="E3E3E3"/>
            <w:right w:val="single" w:sz="2" w:space="0" w:color="E3E3E3"/>
          </w:divBdr>
          <w:divsChild>
            <w:div w:id="1790662721">
              <w:marLeft w:val="0"/>
              <w:marRight w:val="0"/>
              <w:marTop w:val="0"/>
              <w:marBottom w:val="0"/>
              <w:divBdr>
                <w:top w:val="single" w:sz="2" w:space="0" w:color="E3E3E3"/>
                <w:left w:val="single" w:sz="2" w:space="0" w:color="E3E3E3"/>
                <w:bottom w:val="single" w:sz="2" w:space="0" w:color="E3E3E3"/>
                <w:right w:val="single" w:sz="2" w:space="0" w:color="E3E3E3"/>
              </w:divBdr>
              <w:divsChild>
                <w:div w:id="28651326">
                  <w:marLeft w:val="0"/>
                  <w:marRight w:val="0"/>
                  <w:marTop w:val="0"/>
                  <w:marBottom w:val="0"/>
                  <w:divBdr>
                    <w:top w:val="single" w:sz="2" w:space="0" w:color="E3E3E3"/>
                    <w:left w:val="single" w:sz="2" w:space="0" w:color="E3E3E3"/>
                    <w:bottom w:val="single" w:sz="2" w:space="0" w:color="E3E3E3"/>
                    <w:right w:val="single" w:sz="2" w:space="0" w:color="E3E3E3"/>
                  </w:divBdr>
                  <w:divsChild>
                    <w:div w:id="2061173627">
                      <w:marLeft w:val="0"/>
                      <w:marRight w:val="0"/>
                      <w:marTop w:val="0"/>
                      <w:marBottom w:val="0"/>
                      <w:divBdr>
                        <w:top w:val="single" w:sz="2" w:space="0" w:color="E3E3E3"/>
                        <w:left w:val="single" w:sz="2" w:space="0" w:color="E3E3E3"/>
                        <w:bottom w:val="single" w:sz="2" w:space="0" w:color="E3E3E3"/>
                        <w:right w:val="single" w:sz="2" w:space="0" w:color="E3E3E3"/>
                      </w:divBdr>
                      <w:divsChild>
                        <w:div w:id="1755979391">
                          <w:marLeft w:val="0"/>
                          <w:marRight w:val="0"/>
                          <w:marTop w:val="0"/>
                          <w:marBottom w:val="0"/>
                          <w:divBdr>
                            <w:top w:val="single" w:sz="2" w:space="0" w:color="E3E3E3"/>
                            <w:left w:val="single" w:sz="2" w:space="0" w:color="E3E3E3"/>
                            <w:bottom w:val="single" w:sz="2" w:space="0" w:color="E3E3E3"/>
                            <w:right w:val="single" w:sz="2" w:space="0" w:color="E3E3E3"/>
                          </w:divBdr>
                          <w:divsChild>
                            <w:div w:id="1571770773">
                              <w:marLeft w:val="0"/>
                              <w:marRight w:val="0"/>
                              <w:marTop w:val="0"/>
                              <w:marBottom w:val="0"/>
                              <w:divBdr>
                                <w:top w:val="single" w:sz="2" w:space="0" w:color="E3E3E3"/>
                                <w:left w:val="single" w:sz="2" w:space="0" w:color="E3E3E3"/>
                                <w:bottom w:val="single" w:sz="2" w:space="0" w:color="E3E3E3"/>
                                <w:right w:val="single" w:sz="2" w:space="0" w:color="E3E3E3"/>
                              </w:divBdr>
                              <w:divsChild>
                                <w:div w:id="483082267">
                                  <w:marLeft w:val="0"/>
                                  <w:marRight w:val="0"/>
                                  <w:marTop w:val="100"/>
                                  <w:marBottom w:val="100"/>
                                  <w:divBdr>
                                    <w:top w:val="single" w:sz="2" w:space="0" w:color="E3E3E3"/>
                                    <w:left w:val="single" w:sz="2" w:space="0" w:color="E3E3E3"/>
                                    <w:bottom w:val="single" w:sz="2" w:space="0" w:color="E3E3E3"/>
                                    <w:right w:val="single" w:sz="2" w:space="0" w:color="E3E3E3"/>
                                  </w:divBdr>
                                  <w:divsChild>
                                    <w:div w:id="422773124">
                                      <w:marLeft w:val="0"/>
                                      <w:marRight w:val="0"/>
                                      <w:marTop w:val="0"/>
                                      <w:marBottom w:val="0"/>
                                      <w:divBdr>
                                        <w:top w:val="single" w:sz="2" w:space="0" w:color="E3E3E3"/>
                                        <w:left w:val="single" w:sz="2" w:space="0" w:color="E3E3E3"/>
                                        <w:bottom w:val="single" w:sz="2" w:space="0" w:color="E3E3E3"/>
                                        <w:right w:val="single" w:sz="2" w:space="0" w:color="E3E3E3"/>
                                      </w:divBdr>
                                      <w:divsChild>
                                        <w:div w:id="816069416">
                                          <w:marLeft w:val="0"/>
                                          <w:marRight w:val="0"/>
                                          <w:marTop w:val="0"/>
                                          <w:marBottom w:val="0"/>
                                          <w:divBdr>
                                            <w:top w:val="single" w:sz="2" w:space="0" w:color="E3E3E3"/>
                                            <w:left w:val="single" w:sz="2" w:space="0" w:color="E3E3E3"/>
                                            <w:bottom w:val="single" w:sz="2" w:space="0" w:color="E3E3E3"/>
                                            <w:right w:val="single" w:sz="2" w:space="0" w:color="E3E3E3"/>
                                          </w:divBdr>
                                          <w:divsChild>
                                            <w:div w:id="1522472342">
                                              <w:marLeft w:val="0"/>
                                              <w:marRight w:val="0"/>
                                              <w:marTop w:val="0"/>
                                              <w:marBottom w:val="0"/>
                                              <w:divBdr>
                                                <w:top w:val="single" w:sz="2" w:space="0" w:color="E3E3E3"/>
                                                <w:left w:val="single" w:sz="2" w:space="0" w:color="E3E3E3"/>
                                                <w:bottom w:val="single" w:sz="2" w:space="0" w:color="E3E3E3"/>
                                                <w:right w:val="single" w:sz="2" w:space="0" w:color="E3E3E3"/>
                                              </w:divBdr>
                                              <w:divsChild>
                                                <w:div w:id="130679754">
                                                  <w:marLeft w:val="0"/>
                                                  <w:marRight w:val="0"/>
                                                  <w:marTop w:val="0"/>
                                                  <w:marBottom w:val="0"/>
                                                  <w:divBdr>
                                                    <w:top w:val="single" w:sz="2" w:space="0" w:color="E3E3E3"/>
                                                    <w:left w:val="single" w:sz="2" w:space="0" w:color="E3E3E3"/>
                                                    <w:bottom w:val="single" w:sz="2" w:space="0" w:color="E3E3E3"/>
                                                    <w:right w:val="single" w:sz="2" w:space="0" w:color="E3E3E3"/>
                                                  </w:divBdr>
                                                  <w:divsChild>
                                                    <w:div w:id="687559769">
                                                      <w:marLeft w:val="0"/>
                                                      <w:marRight w:val="0"/>
                                                      <w:marTop w:val="0"/>
                                                      <w:marBottom w:val="0"/>
                                                      <w:divBdr>
                                                        <w:top w:val="single" w:sz="2" w:space="0" w:color="E3E3E3"/>
                                                        <w:left w:val="single" w:sz="2" w:space="0" w:color="E3E3E3"/>
                                                        <w:bottom w:val="single" w:sz="2" w:space="0" w:color="E3E3E3"/>
                                                        <w:right w:val="single" w:sz="2" w:space="0" w:color="E3E3E3"/>
                                                      </w:divBdr>
                                                      <w:divsChild>
                                                        <w:div w:id="518739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64983241">
      <w:bodyDiv w:val="1"/>
      <w:marLeft w:val="0"/>
      <w:marRight w:val="0"/>
      <w:marTop w:val="0"/>
      <w:marBottom w:val="0"/>
      <w:divBdr>
        <w:top w:val="none" w:sz="0" w:space="0" w:color="auto"/>
        <w:left w:val="none" w:sz="0" w:space="0" w:color="auto"/>
        <w:bottom w:val="none" w:sz="0" w:space="0" w:color="auto"/>
        <w:right w:val="none" w:sz="0" w:space="0" w:color="auto"/>
      </w:divBdr>
    </w:div>
    <w:div w:id="365911235">
      <w:bodyDiv w:val="1"/>
      <w:marLeft w:val="0"/>
      <w:marRight w:val="0"/>
      <w:marTop w:val="0"/>
      <w:marBottom w:val="0"/>
      <w:divBdr>
        <w:top w:val="none" w:sz="0" w:space="0" w:color="auto"/>
        <w:left w:val="none" w:sz="0" w:space="0" w:color="auto"/>
        <w:bottom w:val="none" w:sz="0" w:space="0" w:color="auto"/>
        <w:right w:val="none" w:sz="0" w:space="0" w:color="auto"/>
      </w:divBdr>
      <w:divsChild>
        <w:div w:id="353193429">
          <w:marLeft w:val="0"/>
          <w:marRight w:val="0"/>
          <w:marTop w:val="0"/>
          <w:marBottom w:val="0"/>
          <w:divBdr>
            <w:top w:val="none" w:sz="0" w:space="0" w:color="auto"/>
            <w:left w:val="none" w:sz="0" w:space="0" w:color="auto"/>
            <w:bottom w:val="none" w:sz="0" w:space="0" w:color="auto"/>
            <w:right w:val="none" w:sz="0" w:space="0" w:color="auto"/>
          </w:divBdr>
        </w:div>
        <w:div w:id="2045789084">
          <w:marLeft w:val="0"/>
          <w:marRight w:val="0"/>
          <w:marTop w:val="0"/>
          <w:marBottom w:val="0"/>
          <w:divBdr>
            <w:top w:val="single" w:sz="2" w:space="0" w:color="E3E3E3"/>
            <w:left w:val="single" w:sz="2" w:space="0" w:color="E3E3E3"/>
            <w:bottom w:val="single" w:sz="2" w:space="0" w:color="E3E3E3"/>
            <w:right w:val="single" w:sz="2" w:space="0" w:color="E3E3E3"/>
          </w:divBdr>
          <w:divsChild>
            <w:div w:id="1394113544">
              <w:marLeft w:val="0"/>
              <w:marRight w:val="0"/>
              <w:marTop w:val="0"/>
              <w:marBottom w:val="0"/>
              <w:divBdr>
                <w:top w:val="single" w:sz="2" w:space="0" w:color="E3E3E3"/>
                <w:left w:val="single" w:sz="2" w:space="0" w:color="E3E3E3"/>
                <w:bottom w:val="single" w:sz="2" w:space="0" w:color="E3E3E3"/>
                <w:right w:val="single" w:sz="2" w:space="0" w:color="E3E3E3"/>
              </w:divBdr>
              <w:divsChild>
                <w:div w:id="1424453955">
                  <w:marLeft w:val="0"/>
                  <w:marRight w:val="0"/>
                  <w:marTop w:val="0"/>
                  <w:marBottom w:val="0"/>
                  <w:divBdr>
                    <w:top w:val="single" w:sz="2" w:space="0" w:color="E3E3E3"/>
                    <w:left w:val="single" w:sz="2" w:space="0" w:color="E3E3E3"/>
                    <w:bottom w:val="single" w:sz="2" w:space="0" w:color="E3E3E3"/>
                    <w:right w:val="single" w:sz="2" w:space="0" w:color="E3E3E3"/>
                  </w:divBdr>
                  <w:divsChild>
                    <w:div w:id="1871721631">
                      <w:marLeft w:val="0"/>
                      <w:marRight w:val="0"/>
                      <w:marTop w:val="0"/>
                      <w:marBottom w:val="0"/>
                      <w:divBdr>
                        <w:top w:val="single" w:sz="2" w:space="0" w:color="E3E3E3"/>
                        <w:left w:val="single" w:sz="2" w:space="0" w:color="E3E3E3"/>
                        <w:bottom w:val="single" w:sz="2" w:space="0" w:color="E3E3E3"/>
                        <w:right w:val="single" w:sz="2" w:space="0" w:color="E3E3E3"/>
                      </w:divBdr>
                      <w:divsChild>
                        <w:div w:id="803695536">
                          <w:marLeft w:val="0"/>
                          <w:marRight w:val="0"/>
                          <w:marTop w:val="0"/>
                          <w:marBottom w:val="0"/>
                          <w:divBdr>
                            <w:top w:val="single" w:sz="2" w:space="0" w:color="E3E3E3"/>
                            <w:left w:val="single" w:sz="2" w:space="0" w:color="E3E3E3"/>
                            <w:bottom w:val="single" w:sz="2" w:space="0" w:color="E3E3E3"/>
                            <w:right w:val="single" w:sz="2" w:space="0" w:color="E3E3E3"/>
                          </w:divBdr>
                          <w:divsChild>
                            <w:div w:id="1251235897">
                              <w:marLeft w:val="0"/>
                              <w:marRight w:val="0"/>
                              <w:marTop w:val="100"/>
                              <w:marBottom w:val="100"/>
                              <w:divBdr>
                                <w:top w:val="single" w:sz="2" w:space="0" w:color="E3E3E3"/>
                                <w:left w:val="single" w:sz="2" w:space="0" w:color="E3E3E3"/>
                                <w:bottom w:val="single" w:sz="2" w:space="0" w:color="E3E3E3"/>
                                <w:right w:val="single" w:sz="2" w:space="0" w:color="E3E3E3"/>
                              </w:divBdr>
                              <w:divsChild>
                                <w:div w:id="939683476">
                                  <w:marLeft w:val="0"/>
                                  <w:marRight w:val="0"/>
                                  <w:marTop w:val="0"/>
                                  <w:marBottom w:val="0"/>
                                  <w:divBdr>
                                    <w:top w:val="single" w:sz="2" w:space="0" w:color="E3E3E3"/>
                                    <w:left w:val="single" w:sz="2" w:space="0" w:color="E3E3E3"/>
                                    <w:bottom w:val="single" w:sz="2" w:space="0" w:color="E3E3E3"/>
                                    <w:right w:val="single" w:sz="2" w:space="0" w:color="E3E3E3"/>
                                  </w:divBdr>
                                  <w:divsChild>
                                    <w:div w:id="1199077252">
                                      <w:marLeft w:val="0"/>
                                      <w:marRight w:val="0"/>
                                      <w:marTop w:val="0"/>
                                      <w:marBottom w:val="0"/>
                                      <w:divBdr>
                                        <w:top w:val="single" w:sz="2" w:space="0" w:color="E3E3E3"/>
                                        <w:left w:val="single" w:sz="2" w:space="0" w:color="E3E3E3"/>
                                        <w:bottom w:val="single" w:sz="2" w:space="0" w:color="E3E3E3"/>
                                        <w:right w:val="single" w:sz="2" w:space="0" w:color="E3E3E3"/>
                                      </w:divBdr>
                                      <w:divsChild>
                                        <w:div w:id="1866748809">
                                          <w:marLeft w:val="0"/>
                                          <w:marRight w:val="0"/>
                                          <w:marTop w:val="0"/>
                                          <w:marBottom w:val="0"/>
                                          <w:divBdr>
                                            <w:top w:val="single" w:sz="2" w:space="0" w:color="E3E3E3"/>
                                            <w:left w:val="single" w:sz="2" w:space="0" w:color="E3E3E3"/>
                                            <w:bottom w:val="single" w:sz="2" w:space="0" w:color="E3E3E3"/>
                                            <w:right w:val="single" w:sz="2" w:space="0" w:color="E3E3E3"/>
                                          </w:divBdr>
                                          <w:divsChild>
                                            <w:div w:id="1583373555">
                                              <w:marLeft w:val="0"/>
                                              <w:marRight w:val="0"/>
                                              <w:marTop w:val="0"/>
                                              <w:marBottom w:val="0"/>
                                              <w:divBdr>
                                                <w:top w:val="single" w:sz="2" w:space="0" w:color="E3E3E3"/>
                                                <w:left w:val="single" w:sz="2" w:space="0" w:color="E3E3E3"/>
                                                <w:bottom w:val="single" w:sz="2" w:space="0" w:color="E3E3E3"/>
                                                <w:right w:val="single" w:sz="2" w:space="0" w:color="E3E3E3"/>
                                              </w:divBdr>
                                              <w:divsChild>
                                                <w:div w:id="568661526">
                                                  <w:marLeft w:val="0"/>
                                                  <w:marRight w:val="0"/>
                                                  <w:marTop w:val="0"/>
                                                  <w:marBottom w:val="0"/>
                                                  <w:divBdr>
                                                    <w:top w:val="single" w:sz="2" w:space="0" w:color="E3E3E3"/>
                                                    <w:left w:val="single" w:sz="2" w:space="0" w:color="E3E3E3"/>
                                                    <w:bottom w:val="single" w:sz="2" w:space="0" w:color="E3E3E3"/>
                                                    <w:right w:val="single" w:sz="2" w:space="0" w:color="E3E3E3"/>
                                                  </w:divBdr>
                                                  <w:divsChild>
                                                    <w:div w:id="841235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4357141">
      <w:bodyDiv w:val="1"/>
      <w:marLeft w:val="0"/>
      <w:marRight w:val="0"/>
      <w:marTop w:val="0"/>
      <w:marBottom w:val="0"/>
      <w:divBdr>
        <w:top w:val="none" w:sz="0" w:space="0" w:color="auto"/>
        <w:left w:val="none" w:sz="0" w:space="0" w:color="auto"/>
        <w:bottom w:val="none" w:sz="0" w:space="0" w:color="auto"/>
        <w:right w:val="none" w:sz="0" w:space="0" w:color="auto"/>
      </w:divBdr>
    </w:div>
    <w:div w:id="378288592">
      <w:bodyDiv w:val="1"/>
      <w:marLeft w:val="0"/>
      <w:marRight w:val="0"/>
      <w:marTop w:val="0"/>
      <w:marBottom w:val="0"/>
      <w:divBdr>
        <w:top w:val="none" w:sz="0" w:space="0" w:color="auto"/>
        <w:left w:val="none" w:sz="0" w:space="0" w:color="auto"/>
        <w:bottom w:val="none" w:sz="0" w:space="0" w:color="auto"/>
        <w:right w:val="none" w:sz="0" w:space="0" w:color="auto"/>
      </w:divBdr>
    </w:div>
    <w:div w:id="382483805">
      <w:bodyDiv w:val="1"/>
      <w:marLeft w:val="0"/>
      <w:marRight w:val="0"/>
      <w:marTop w:val="0"/>
      <w:marBottom w:val="0"/>
      <w:divBdr>
        <w:top w:val="none" w:sz="0" w:space="0" w:color="auto"/>
        <w:left w:val="none" w:sz="0" w:space="0" w:color="auto"/>
        <w:bottom w:val="none" w:sz="0" w:space="0" w:color="auto"/>
        <w:right w:val="none" w:sz="0" w:space="0" w:color="auto"/>
      </w:divBdr>
    </w:div>
    <w:div w:id="391195505">
      <w:bodyDiv w:val="1"/>
      <w:marLeft w:val="0"/>
      <w:marRight w:val="0"/>
      <w:marTop w:val="0"/>
      <w:marBottom w:val="0"/>
      <w:divBdr>
        <w:top w:val="none" w:sz="0" w:space="0" w:color="auto"/>
        <w:left w:val="none" w:sz="0" w:space="0" w:color="auto"/>
        <w:bottom w:val="none" w:sz="0" w:space="0" w:color="auto"/>
        <w:right w:val="none" w:sz="0" w:space="0" w:color="auto"/>
      </w:divBdr>
    </w:div>
    <w:div w:id="394276604">
      <w:bodyDiv w:val="1"/>
      <w:marLeft w:val="0"/>
      <w:marRight w:val="0"/>
      <w:marTop w:val="0"/>
      <w:marBottom w:val="0"/>
      <w:divBdr>
        <w:top w:val="none" w:sz="0" w:space="0" w:color="auto"/>
        <w:left w:val="none" w:sz="0" w:space="0" w:color="auto"/>
        <w:bottom w:val="none" w:sz="0" w:space="0" w:color="auto"/>
        <w:right w:val="none" w:sz="0" w:space="0" w:color="auto"/>
      </w:divBdr>
    </w:div>
    <w:div w:id="394671581">
      <w:bodyDiv w:val="1"/>
      <w:marLeft w:val="0"/>
      <w:marRight w:val="0"/>
      <w:marTop w:val="0"/>
      <w:marBottom w:val="0"/>
      <w:divBdr>
        <w:top w:val="none" w:sz="0" w:space="0" w:color="auto"/>
        <w:left w:val="none" w:sz="0" w:space="0" w:color="auto"/>
        <w:bottom w:val="none" w:sz="0" w:space="0" w:color="auto"/>
        <w:right w:val="none" w:sz="0" w:space="0" w:color="auto"/>
      </w:divBdr>
    </w:div>
    <w:div w:id="402680335">
      <w:bodyDiv w:val="1"/>
      <w:marLeft w:val="0"/>
      <w:marRight w:val="0"/>
      <w:marTop w:val="0"/>
      <w:marBottom w:val="0"/>
      <w:divBdr>
        <w:top w:val="none" w:sz="0" w:space="0" w:color="auto"/>
        <w:left w:val="none" w:sz="0" w:space="0" w:color="auto"/>
        <w:bottom w:val="none" w:sz="0" w:space="0" w:color="auto"/>
        <w:right w:val="none" w:sz="0" w:space="0" w:color="auto"/>
      </w:divBdr>
    </w:div>
    <w:div w:id="407264058">
      <w:bodyDiv w:val="1"/>
      <w:marLeft w:val="0"/>
      <w:marRight w:val="0"/>
      <w:marTop w:val="0"/>
      <w:marBottom w:val="0"/>
      <w:divBdr>
        <w:top w:val="none" w:sz="0" w:space="0" w:color="auto"/>
        <w:left w:val="none" w:sz="0" w:space="0" w:color="auto"/>
        <w:bottom w:val="none" w:sz="0" w:space="0" w:color="auto"/>
        <w:right w:val="none" w:sz="0" w:space="0" w:color="auto"/>
      </w:divBdr>
    </w:div>
    <w:div w:id="425006136">
      <w:bodyDiv w:val="1"/>
      <w:marLeft w:val="0"/>
      <w:marRight w:val="0"/>
      <w:marTop w:val="0"/>
      <w:marBottom w:val="0"/>
      <w:divBdr>
        <w:top w:val="none" w:sz="0" w:space="0" w:color="auto"/>
        <w:left w:val="none" w:sz="0" w:space="0" w:color="auto"/>
        <w:bottom w:val="none" w:sz="0" w:space="0" w:color="auto"/>
        <w:right w:val="none" w:sz="0" w:space="0" w:color="auto"/>
      </w:divBdr>
    </w:div>
    <w:div w:id="425421608">
      <w:bodyDiv w:val="1"/>
      <w:marLeft w:val="0"/>
      <w:marRight w:val="0"/>
      <w:marTop w:val="0"/>
      <w:marBottom w:val="0"/>
      <w:divBdr>
        <w:top w:val="none" w:sz="0" w:space="0" w:color="auto"/>
        <w:left w:val="none" w:sz="0" w:space="0" w:color="auto"/>
        <w:bottom w:val="none" w:sz="0" w:space="0" w:color="auto"/>
        <w:right w:val="none" w:sz="0" w:space="0" w:color="auto"/>
      </w:divBdr>
      <w:divsChild>
        <w:div w:id="170798526">
          <w:marLeft w:val="0"/>
          <w:marRight w:val="0"/>
          <w:marTop w:val="0"/>
          <w:marBottom w:val="0"/>
          <w:divBdr>
            <w:top w:val="single" w:sz="2" w:space="0" w:color="E3E3E3"/>
            <w:left w:val="single" w:sz="2" w:space="0" w:color="E3E3E3"/>
            <w:bottom w:val="single" w:sz="2" w:space="0" w:color="E3E3E3"/>
            <w:right w:val="single" w:sz="2" w:space="0" w:color="E3E3E3"/>
          </w:divBdr>
          <w:divsChild>
            <w:div w:id="1258632246">
              <w:marLeft w:val="0"/>
              <w:marRight w:val="0"/>
              <w:marTop w:val="0"/>
              <w:marBottom w:val="0"/>
              <w:divBdr>
                <w:top w:val="single" w:sz="2" w:space="0" w:color="E3E3E3"/>
                <w:left w:val="single" w:sz="2" w:space="0" w:color="E3E3E3"/>
                <w:bottom w:val="single" w:sz="2" w:space="0" w:color="E3E3E3"/>
                <w:right w:val="single" w:sz="2" w:space="0" w:color="E3E3E3"/>
              </w:divBdr>
              <w:divsChild>
                <w:div w:id="1504468006">
                  <w:marLeft w:val="0"/>
                  <w:marRight w:val="0"/>
                  <w:marTop w:val="0"/>
                  <w:marBottom w:val="0"/>
                  <w:divBdr>
                    <w:top w:val="single" w:sz="2" w:space="0" w:color="E3E3E3"/>
                    <w:left w:val="single" w:sz="2" w:space="0" w:color="E3E3E3"/>
                    <w:bottom w:val="single" w:sz="2" w:space="0" w:color="E3E3E3"/>
                    <w:right w:val="single" w:sz="2" w:space="0" w:color="E3E3E3"/>
                  </w:divBdr>
                  <w:divsChild>
                    <w:div w:id="296230533">
                      <w:marLeft w:val="0"/>
                      <w:marRight w:val="0"/>
                      <w:marTop w:val="0"/>
                      <w:marBottom w:val="0"/>
                      <w:divBdr>
                        <w:top w:val="single" w:sz="2" w:space="0" w:color="E3E3E3"/>
                        <w:left w:val="single" w:sz="2" w:space="0" w:color="E3E3E3"/>
                        <w:bottom w:val="single" w:sz="2" w:space="0" w:color="E3E3E3"/>
                        <w:right w:val="single" w:sz="2" w:space="0" w:color="E3E3E3"/>
                      </w:divBdr>
                      <w:divsChild>
                        <w:div w:id="70858469">
                          <w:marLeft w:val="0"/>
                          <w:marRight w:val="0"/>
                          <w:marTop w:val="0"/>
                          <w:marBottom w:val="0"/>
                          <w:divBdr>
                            <w:top w:val="single" w:sz="2" w:space="0" w:color="E3E3E3"/>
                            <w:left w:val="single" w:sz="2" w:space="0" w:color="E3E3E3"/>
                            <w:bottom w:val="single" w:sz="2" w:space="0" w:color="E3E3E3"/>
                            <w:right w:val="single" w:sz="2" w:space="0" w:color="E3E3E3"/>
                          </w:divBdr>
                          <w:divsChild>
                            <w:div w:id="218129659">
                              <w:marLeft w:val="0"/>
                              <w:marRight w:val="0"/>
                              <w:marTop w:val="0"/>
                              <w:marBottom w:val="0"/>
                              <w:divBdr>
                                <w:top w:val="single" w:sz="2" w:space="0" w:color="E3E3E3"/>
                                <w:left w:val="single" w:sz="2" w:space="0" w:color="E3E3E3"/>
                                <w:bottom w:val="single" w:sz="2" w:space="0" w:color="E3E3E3"/>
                                <w:right w:val="single" w:sz="2" w:space="0" w:color="E3E3E3"/>
                              </w:divBdr>
                              <w:divsChild>
                                <w:div w:id="1714115310">
                                  <w:marLeft w:val="0"/>
                                  <w:marRight w:val="0"/>
                                  <w:marTop w:val="100"/>
                                  <w:marBottom w:val="100"/>
                                  <w:divBdr>
                                    <w:top w:val="single" w:sz="2" w:space="0" w:color="E3E3E3"/>
                                    <w:left w:val="single" w:sz="2" w:space="0" w:color="E3E3E3"/>
                                    <w:bottom w:val="single" w:sz="2" w:space="0" w:color="E3E3E3"/>
                                    <w:right w:val="single" w:sz="2" w:space="0" w:color="E3E3E3"/>
                                  </w:divBdr>
                                  <w:divsChild>
                                    <w:div w:id="1477409446">
                                      <w:marLeft w:val="0"/>
                                      <w:marRight w:val="0"/>
                                      <w:marTop w:val="0"/>
                                      <w:marBottom w:val="0"/>
                                      <w:divBdr>
                                        <w:top w:val="single" w:sz="2" w:space="0" w:color="E3E3E3"/>
                                        <w:left w:val="single" w:sz="2" w:space="0" w:color="E3E3E3"/>
                                        <w:bottom w:val="single" w:sz="2" w:space="0" w:color="E3E3E3"/>
                                        <w:right w:val="single" w:sz="2" w:space="0" w:color="E3E3E3"/>
                                      </w:divBdr>
                                      <w:divsChild>
                                        <w:div w:id="386728809">
                                          <w:marLeft w:val="0"/>
                                          <w:marRight w:val="0"/>
                                          <w:marTop w:val="0"/>
                                          <w:marBottom w:val="0"/>
                                          <w:divBdr>
                                            <w:top w:val="single" w:sz="2" w:space="0" w:color="E3E3E3"/>
                                            <w:left w:val="single" w:sz="2" w:space="0" w:color="E3E3E3"/>
                                            <w:bottom w:val="single" w:sz="2" w:space="0" w:color="E3E3E3"/>
                                            <w:right w:val="single" w:sz="2" w:space="0" w:color="E3E3E3"/>
                                          </w:divBdr>
                                          <w:divsChild>
                                            <w:div w:id="189072989">
                                              <w:marLeft w:val="0"/>
                                              <w:marRight w:val="0"/>
                                              <w:marTop w:val="0"/>
                                              <w:marBottom w:val="0"/>
                                              <w:divBdr>
                                                <w:top w:val="single" w:sz="2" w:space="0" w:color="E3E3E3"/>
                                                <w:left w:val="single" w:sz="2" w:space="0" w:color="E3E3E3"/>
                                                <w:bottom w:val="single" w:sz="2" w:space="0" w:color="E3E3E3"/>
                                                <w:right w:val="single" w:sz="2" w:space="0" w:color="E3E3E3"/>
                                              </w:divBdr>
                                              <w:divsChild>
                                                <w:div w:id="1702053950">
                                                  <w:marLeft w:val="0"/>
                                                  <w:marRight w:val="0"/>
                                                  <w:marTop w:val="0"/>
                                                  <w:marBottom w:val="0"/>
                                                  <w:divBdr>
                                                    <w:top w:val="single" w:sz="2" w:space="0" w:color="E3E3E3"/>
                                                    <w:left w:val="single" w:sz="2" w:space="0" w:color="E3E3E3"/>
                                                    <w:bottom w:val="single" w:sz="2" w:space="0" w:color="E3E3E3"/>
                                                    <w:right w:val="single" w:sz="2" w:space="0" w:color="E3E3E3"/>
                                                  </w:divBdr>
                                                  <w:divsChild>
                                                    <w:div w:id="1560089777">
                                                      <w:marLeft w:val="0"/>
                                                      <w:marRight w:val="0"/>
                                                      <w:marTop w:val="0"/>
                                                      <w:marBottom w:val="0"/>
                                                      <w:divBdr>
                                                        <w:top w:val="single" w:sz="2" w:space="0" w:color="E3E3E3"/>
                                                        <w:left w:val="single" w:sz="2" w:space="0" w:color="E3E3E3"/>
                                                        <w:bottom w:val="single" w:sz="2" w:space="0" w:color="E3E3E3"/>
                                                        <w:right w:val="single" w:sz="2" w:space="0" w:color="E3E3E3"/>
                                                      </w:divBdr>
                                                      <w:divsChild>
                                                        <w:div w:id="1505508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694740">
          <w:marLeft w:val="0"/>
          <w:marRight w:val="0"/>
          <w:marTop w:val="0"/>
          <w:marBottom w:val="0"/>
          <w:divBdr>
            <w:top w:val="none" w:sz="0" w:space="0" w:color="auto"/>
            <w:left w:val="none" w:sz="0" w:space="0" w:color="auto"/>
            <w:bottom w:val="none" w:sz="0" w:space="0" w:color="auto"/>
            <w:right w:val="none" w:sz="0" w:space="0" w:color="auto"/>
          </w:divBdr>
          <w:divsChild>
            <w:div w:id="997344060">
              <w:marLeft w:val="0"/>
              <w:marRight w:val="0"/>
              <w:marTop w:val="100"/>
              <w:marBottom w:val="100"/>
              <w:divBdr>
                <w:top w:val="single" w:sz="2" w:space="0" w:color="E3E3E3"/>
                <w:left w:val="single" w:sz="2" w:space="0" w:color="E3E3E3"/>
                <w:bottom w:val="single" w:sz="2" w:space="0" w:color="E3E3E3"/>
                <w:right w:val="single" w:sz="2" w:space="0" w:color="E3E3E3"/>
              </w:divBdr>
              <w:divsChild>
                <w:div w:id="764766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2213063">
      <w:bodyDiv w:val="1"/>
      <w:marLeft w:val="0"/>
      <w:marRight w:val="0"/>
      <w:marTop w:val="0"/>
      <w:marBottom w:val="0"/>
      <w:divBdr>
        <w:top w:val="none" w:sz="0" w:space="0" w:color="auto"/>
        <w:left w:val="none" w:sz="0" w:space="0" w:color="auto"/>
        <w:bottom w:val="none" w:sz="0" w:space="0" w:color="auto"/>
        <w:right w:val="none" w:sz="0" w:space="0" w:color="auto"/>
      </w:divBdr>
    </w:div>
    <w:div w:id="434594169">
      <w:bodyDiv w:val="1"/>
      <w:marLeft w:val="0"/>
      <w:marRight w:val="0"/>
      <w:marTop w:val="0"/>
      <w:marBottom w:val="0"/>
      <w:divBdr>
        <w:top w:val="none" w:sz="0" w:space="0" w:color="auto"/>
        <w:left w:val="none" w:sz="0" w:space="0" w:color="auto"/>
        <w:bottom w:val="none" w:sz="0" w:space="0" w:color="auto"/>
        <w:right w:val="none" w:sz="0" w:space="0" w:color="auto"/>
      </w:divBdr>
    </w:div>
    <w:div w:id="439028016">
      <w:bodyDiv w:val="1"/>
      <w:marLeft w:val="0"/>
      <w:marRight w:val="0"/>
      <w:marTop w:val="0"/>
      <w:marBottom w:val="0"/>
      <w:divBdr>
        <w:top w:val="none" w:sz="0" w:space="0" w:color="auto"/>
        <w:left w:val="none" w:sz="0" w:space="0" w:color="auto"/>
        <w:bottom w:val="none" w:sz="0" w:space="0" w:color="auto"/>
        <w:right w:val="none" w:sz="0" w:space="0" w:color="auto"/>
      </w:divBdr>
    </w:div>
    <w:div w:id="457185416">
      <w:bodyDiv w:val="1"/>
      <w:marLeft w:val="0"/>
      <w:marRight w:val="0"/>
      <w:marTop w:val="0"/>
      <w:marBottom w:val="0"/>
      <w:divBdr>
        <w:top w:val="none" w:sz="0" w:space="0" w:color="auto"/>
        <w:left w:val="none" w:sz="0" w:space="0" w:color="auto"/>
        <w:bottom w:val="none" w:sz="0" w:space="0" w:color="auto"/>
        <w:right w:val="none" w:sz="0" w:space="0" w:color="auto"/>
      </w:divBdr>
    </w:div>
    <w:div w:id="478115530">
      <w:bodyDiv w:val="1"/>
      <w:marLeft w:val="0"/>
      <w:marRight w:val="0"/>
      <w:marTop w:val="0"/>
      <w:marBottom w:val="0"/>
      <w:divBdr>
        <w:top w:val="none" w:sz="0" w:space="0" w:color="auto"/>
        <w:left w:val="none" w:sz="0" w:space="0" w:color="auto"/>
        <w:bottom w:val="none" w:sz="0" w:space="0" w:color="auto"/>
        <w:right w:val="none" w:sz="0" w:space="0" w:color="auto"/>
      </w:divBdr>
    </w:div>
    <w:div w:id="482769916">
      <w:bodyDiv w:val="1"/>
      <w:marLeft w:val="0"/>
      <w:marRight w:val="0"/>
      <w:marTop w:val="0"/>
      <w:marBottom w:val="0"/>
      <w:divBdr>
        <w:top w:val="none" w:sz="0" w:space="0" w:color="auto"/>
        <w:left w:val="none" w:sz="0" w:space="0" w:color="auto"/>
        <w:bottom w:val="none" w:sz="0" w:space="0" w:color="auto"/>
        <w:right w:val="none" w:sz="0" w:space="0" w:color="auto"/>
      </w:divBdr>
      <w:divsChild>
        <w:div w:id="157843439">
          <w:marLeft w:val="0"/>
          <w:marRight w:val="0"/>
          <w:marTop w:val="0"/>
          <w:marBottom w:val="0"/>
          <w:divBdr>
            <w:top w:val="single" w:sz="2" w:space="0" w:color="E3E3E3"/>
            <w:left w:val="single" w:sz="2" w:space="0" w:color="E3E3E3"/>
            <w:bottom w:val="single" w:sz="2" w:space="0" w:color="E3E3E3"/>
            <w:right w:val="single" w:sz="2" w:space="0" w:color="E3E3E3"/>
          </w:divBdr>
          <w:divsChild>
            <w:div w:id="749348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74472690">
          <w:marLeft w:val="0"/>
          <w:marRight w:val="0"/>
          <w:marTop w:val="0"/>
          <w:marBottom w:val="0"/>
          <w:divBdr>
            <w:top w:val="single" w:sz="2" w:space="0" w:color="E3E3E3"/>
            <w:left w:val="single" w:sz="2" w:space="0" w:color="E3E3E3"/>
            <w:bottom w:val="single" w:sz="2" w:space="0" w:color="E3E3E3"/>
            <w:right w:val="single" w:sz="2" w:space="0" w:color="E3E3E3"/>
          </w:divBdr>
          <w:divsChild>
            <w:div w:id="276524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9295110">
      <w:bodyDiv w:val="1"/>
      <w:marLeft w:val="0"/>
      <w:marRight w:val="0"/>
      <w:marTop w:val="0"/>
      <w:marBottom w:val="0"/>
      <w:divBdr>
        <w:top w:val="none" w:sz="0" w:space="0" w:color="auto"/>
        <w:left w:val="none" w:sz="0" w:space="0" w:color="auto"/>
        <w:bottom w:val="none" w:sz="0" w:space="0" w:color="auto"/>
        <w:right w:val="none" w:sz="0" w:space="0" w:color="auto"/>
      </w:divBdr>
    </w:div>
    <w:div w:id="493764616">
      <w:bodyDiv w:val="1"/>
      <w:marLeft w:val="0"/>
      <w:marRight w:val="0"/>
      <w:marTop w:val="0"/>
      <w:marBottom w:val="0"/>
      <w:divBdr>
        <w:top w:val="none" w:sz="0" w:space="0" w:color="auto"/>
        <w:left w:val="none" w:sz="0" w:space="0" w:color="auto"/>
        <w:bottom w:val="none" w:sz="0" w:space="0" w:color="auto"/>
        <w:right w:val="none" w:sz="0" w:space="0" w:color="auto"/>
      </w:divBdr>
    </w:div>
    <w:div w:id="495921620">
      <w:bodyDiv w:val="1"/>
      <w:marLeft w:val="0"/>
      <w:marRight w:val="0"/>
      <w:marTop w:val="0"/>
      <w:marBottom w:val="0"/>
      <w:divBdr>
        <w:top w:val="none" w:sz="0" w:space="0" w:color="auto"/>
        <w:left w:val="none" w:sz="0" w:space="0" w:color="auto"/>
        <w:bottom w:val="none" w:sz="0" w:space="0" w:color="auto"/>
        <w:right w:val="none" w:sz="0" w:space="0" w:color="auto"/>
      </w:divBdr>
    </w:div>
    <w:div w:id="500120870">
      <w:bodyDiv w:val="1"/>
      <w:marLeft w:val="0"/>
      <w:marRight w:val="0"/>
      <w:marTop w:val="0"/>
      <w:marBottom w:val="0"/>
      <w:divBdr>
        <w:top w:val="none" w:sz="0" w:space="0" w:color="auto"/>
        <w:left w:val="none" w:sz="0" w:space="0" w:color="auto"/>
        <w:bottom w:val="none" w:sz="0" w:space="0" w:color="auto"/>
        <w:right w:val="none" w:sz="0" w:space="0" w:color="auto"/>
      </w:divBdr>
    </w:div>
    <w:div w:id="509485645">
      <w:bodyDiv w:val="1"/>
      <w:marLeft w:val="0"/>
      <w:marRight w:val="0"/>
      <w:marTop w:val="0"/>
      <w:marBottom w:val="0"/>
      <w:divBdr>
        <w:top w:val="none" w:sz="0" w:space="0" w:color="auto"/>
        <w:left w:val="none" w:sz="0" w:space="0" w:color="auto"/>
        <w:bottom w:val="none" w:sz="0" w:space="0" w:color="auto"/>
        <w:right w:val="none" w:sz="0" w:space="0" w:color="auto"/>
      </w:divBdr>
      <w:divsChild>
        <w:div w:id="1847788174">
          <w:marLeft w:val="0"/>
          <w:marRight w:val="0"/>
          <w:marTop w:val="0"/>
          <w:marBottom w:val="0"/>
          <w:divBdr>
            <w:top w:val="single" w:sz="2" w:space="0" w:color="E3E3E3"/>
            <w:left w:val="single" w:sz="2" w:space="0" w:color="E3E3E3"/>
            <w:bottom w:val="single" w:sz="2" w:space="0" w:color="E3E3E3"/>
            <w:right w:val="single" w:sz="2" w:space="0" w:color="E3E3E3"/>
          </w:divBdr>
          <w:divsChild>
            <w:div w:id="643315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10588">
          <w:marLeft w:val="0"/>
          <w:marRight w:val="0"/>
          <w:marTop w:val="0"/>
          <w:marBottom w:val="0"/>
          <w:divBdr>
            <w:top w:val="single" w:sz="2" w:space="0" w:color="E3E3E3"/>
            <w:left w:val="single" w:sz="2" w:space="0" w:color="E3E3E3"/>
            <w:bottom w:val="single" w:sz="2" w:space="0" w:color="E3E3E3"/>
            <w:right w:val="single" w:sz="2" w:space="0" w:color="E3E3E3"/>
          </w:divBdr>
          <w:divsChild>
            <w:div w:id="2289222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1340296">
      <w:bodyDiv w:val="1"/>
      <w:marLeft w:val="0"/>
      <w:marRight w:val="0"/>
      <w:marTop w:val="0"/>
      <w:marBottom w:val="0"/>
      <w:divBdr>
        <w:top w:val="none" w:sz="0" w:space="0" w:color="auto"/>
        <w:left w:val="none" w:sz="0" w:space="0" w:color="auto"/>
        <w:bottom w:val="none" w:sz="0" w:space="0" w:color="auto"/>
        <w:right w:val="none" w:sz="0" w:space="0" w:color="auto"/>
      </w:divBdr>
    </w:div>
    <w:div w:id="518154489">
      <w:bodyDiv w:val="1"/>
      <w:marLeft w:val="0"/>
      <w:marRight w:val="0"/>
      <w:marTop w:val="0"/>
      <w:marBottom w:val="0"/>
      <w:divBdr>
        <w:top w:val="none" w:sz="0" w:space="0" w:color="auto"/>
        <w:left w:val="none" w:sz="0" w:space="0" w:color="auto"/>
        <w:bottom w:val="none" w:sz="0" w:space="0" w:color="auto"/>
        <w:right w:val="none" w:sz="0" w:space="0" w:color="auto"/>
      </w:divBdr>
    </w:div>
    <w:div w:id="518742363">
      <w:bodyDiv w:val="1"/>
      <w:marLeft w:val="0"/>
      <w:marRight w:val="0"/>
      <w:marTop w:val="0"/>
      <w:marBottom w:val="0"/>
      <w:divBdr>
        <w:top w:val="none" w:sz="0" w:space="0" w:color="auto"/>
        <w:left w:val="none" w:sz="0" w:space="0" w:color="auto"/>
        <w:bottom w:val="none" w:sz="0" w:space="0" w:color="auto"/>
        <w:right w:val="none" w:sz="0" w:space="0" w:color="auto"/>
      </w:divBdr>
      <w:divsChild>
        <w:div w:id="327834588">
          <w:marLeft w:val="0"/>
          <w:marRight w:val="0"/>
          <w:marTop w:val="0"/>
          <w:marBottom w:val="0"/>
          <w:divBdr>
            <w:top w:val="single" w:sz="2" w:space="0" w:color="E3E3E3"/>
            <w:left w:val="single" w:sz="2" w:space="0" w:color="E3E3E3"/>
            <w:bottom w:val="single" w:sz="2" w:space="0" w:color="E3E3E3"/>
            <w:right w:val="single" w:sz="2" w:space="0" w:color="E3E3E3"/>
          </w:divBdr>
          <w:divsChild>
            <w:div w:id="705063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3987102">
          <w:marLeft w:val="0"/>
          <w:marRight w:val="0"/>
          <w:marTop w:val="0"/>
          <w:marBottom w:val="0"/>
          <w:divBdr>
            <w:top w:val="single" w:sz="2" w:space="0" w:color="E3E3E3"/>
            <w:left w:val="single" w:sz="2" w:space="0" w:color="E3E3E3"/>
            <w:bottom w:val="single" w:sz="2" w:space="0" w:color="E3E3E3"/>
            <w:right w:val="single" w:sz="2" w:space="0" w:color="E3E3E3"/>
          </w:divBdr>
          <w:divsChild>
            <w:div w:id="642344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24828545">
      <w:bodyDiv w:val="1"/>
      <w:marLeft w:val="0"/>
      <w:marRight w:val="0"/>
      <w:marTop w:val="0"/>
      <w:marBottom w:val="0"/>
      <w:divBdr>
        <w:top w:val="none" w:sz="0" w:space="0" w:color="auto"/>
        <w:left w:val="none" w:sz="0" w:space="0" w:color="auto"/>
        <w:bottom w:val="none" w:sz="0" w:space="0" w:color="auto"/>
        <w:right w:val="none" w:sz="0" w:space="0" w:color="auto"/>
      </w:divBdr>
    </w:div>
    <w:div w:id="538712876">
      <w:bodyDiv w:val="1"/>
      <w:marLeft w:val="0"/>
      <w:marRight w:val="0"/>
      <w:marTop w:val="0"/>
      <w:marBottom w:val="0"/>
      <w:divBdr>
        <w:top w:val="none" w:sz="0" w:space="0" w:color="auto"/>
        <w:left w:val="none" w:sz="0" w:space="0" w:color="auto"/>
        <w:bottom w:val="none" w:sz="0" w:space="0" w:color="auto"/>
        <w:right w:val="none" w:sz="0" w:space="0" w:color="auto"/>
      </w:divBdr>
    </w:div>
    <w:div w:id="539704982">
      <w:bodyDiv w:val="1"/>
      <w:marLeft w:val="0"/>
      <w:marRight w:val="0"/>
      <w:marTop w:val="0"/>
      <w:marBottom w:val="0"/>
      <w:divBdr>
        <w:top w:val="none" w:sz="0" w:space="0" w:color="auto"/>
        <w:left w:val="none" w:sz="0" w:space="0" w:color="auto"/>
        <w:bottom w:val="none" w:sz="0" w:space="0" w:color="auto"/>
        <w:right w:val="none" w:sz="0" w:space="0" w:color="auto"/>
      </w:divBdr>
    </w:div>
    <w:div w:id="550847463">
      <w:bodyDiv w:val="1"/>
      <w:marLeft w:val="0"/>
      <w:marRight w:val="0"/>
      <w:marTop w:val="0"/>
      <w:marBottom w:val="0"/>
      <w:divBdr>
        <w:top w:val="none" w:sz="0" w:space="0" w:color="auto"/>
        <w:left w:val="none" w:sz="0" w:space="0" w:color="auto"/>
        <w:bottom w:val="none" w:sz="0" w:space="0" w:color="auto"/>
        <w:right w:val="none" w:sz="0" w:space="0" w:color="auto"/>
      </w:divBdr>
    </w:div>
    <w:div w:id="556360820">
      <w:bodyDiv w:val="1"/>
      <w:marLeft w:val="0"/>
      <w:marRight w:val="0"/>
      <w:marTop w:val="0"/>
      <w:marBottom w:val="0"/>
      <w:divBdr>
        <w:top w:val="none" w:sz="0" w:space="0" w:color="auto"/>
        <w:left w:val="none" w:sz="0" w:space="0" w:color="auto"/>
        <w:bottom w:val="none" w:sz="0" w:space="0" w:color="auto"/>
        <w:right w:val="none" w:sz="0" w:space="0" w:color="auto"/>
      </w:divBdr>
    </w:div>
    <w:div w:id="556863195">
      <w:bodyDiv w:val="1"/>
      <w:marLeft w:val="0"/>
      <w:marRight w:val="0"/>
      <w:marTop w:val="0"/>
      <w:marBottom w:val="0"/>
      <w:divBdr>
        <w:top w:val="none" w:sz="0" w:space="0" w:color="auto"/>
        <w:left w:val="none" w:sz="0" w:space="0" w:color="auto"/>
        <w:bottom w:val="none" w:sz="0" w:space="0" w:color="auto"/>
        <w:right w:val="none" w:sz="0" w:space="0" w:color="auto"/>
      </w:divBdr>
      <w:divsChild>
        <w:div w:id="48574898">
          <w:marLeft w:val="0"/>
          <w:marRight w:val="0"/>
          <w:marTop w:val="0"/>
          <w:marBottom w:val="0"/>
          <w:divBdr>
            <w:top w:val="none" w:sz="0" w:space="0" w:color="auto"/>
            <w:left w:val="none" w:sz="0" w:space="0" w:color="auto"/>
            <w:bottom w:val="none" w:sz="0" w:space="0" w:color="auto"/>
            <w:right w:val="none" w:sz="0" w:space="0" w:color="auto"/>
          </w:divBdr>
        </w:div>
        <w:div w:id="590434938">
          <w:marLeft w:val="0"/>
          <w:marRight w:val="0"/>
          <w:marTop w:val="0"/>
          <w:marBottom w:val="0"/>
          <w:divBdr>
            <w:top w:val="single" w:sz="2" w:space="0" w:color="E3E3E3"/>
            <w:left w:val="single" w:sz="2" w:space="0" w:color="E3E3E3"/>
            <w:bottom w:val="single" w:sz="2" w:space="0" w:color="E3E3E3"/>
            <w:right w:val="single" w:sz="2" w:space="0" w:color="E3E3E3"/>
          </w:divBdr>
          <w:divsChild>
            <w:div w:id="1373968380">
              <w:marLeft w:val="0"/>
              <w:marRight w:val="0"/>
              <w:marTop w:val="0"/>
              <w:marBottom w:val="0"/>
              <w:divBdr>
                <w:top w:val="single" w:sz="2" w:space="0" w:color="E3E3E3"/>
                <w:left w:val="single" w:sz="2" w:space="0" w:color="E3E3E3"/>
                <w:bottom w:val="single" w:sz="2" w:space="0" w:color="E3E3E3"/>
                <w:right w:val="single" w:sz="2" w:space="0" w:color="E3E3E3"/>
              </w:divBdr>
              <w:divsChild>
                <w:div w:id="1167331404">
                  <w:marLeft w:val="0"/>
                  <w:marRight w:val="0"/>
                  <w:marTop w:val="0"/>
                  <w:marBottom w:val="0"/>
                  <w:divBdr>
                    <w:top w:val="single" w:sz="2" w:space="0" w:color="E3E3E3"/>
                    <w:left w:val="single" w:sz="2" w:space="0" w:color="E3E3E3"/>
                    <w:bottom w:val="single" w:sz="2" w:space="0" w:color="E3E3E3"/>
                    <w:right w:val="single" w:sz="2" w:space="0" w:color="E3E3E3"/>
                  </w:divBdr>
                  <w:divsChild>
                    <w:div w:id="1931237774">
                      <w:marLeft w:val="0"/>
                      <w:marRight w:val="0"/>
                      <w:marTop w:val="0"/>
                      <w:marBottom w:val="0"/>
                      <w:divBdr>
                        <w:top w:val="single" w:sz="2" w:space="0" w:color="E3E3E3"/>
                        <w:left w:val="single" w:sz="2" w:space="0" w:color="E3E3E3"/>
                        <w:bottom w:val="single" w:sz="2" w:space="0" w:color="E3E3E3"/>
                        <w:right w:val="single" w:sz="2" w:space="0" w:color="E3E3E3"/>
                      </w:divBdr>
                      <w:divsChild>
                        <w:div w:id="1278761072">
                          <w:marLeft w:val="0"/>
                          <w:marRight w:val="0"/>
                          <w:marTop w:val="0"/>
                          <w:marBottom w:val="0"/>
                          <w:divBdr>
                            <w:top w:val="single" w:sz="2" w:space="0" w:color="E3E3E3"/>
                            <w:left w:val="single" w:sz="2" w:space="0" w:color="E3E3E3"/>
                            <w:bottom w:val="single" w:sz="2" w:space="0" w:color="E3E3E3"/>
                            <w:right w:val="single" w:sz="2" w:space="0" w:color="E3E3E3"/>
                          </w:divBdr>
                          <w:divsChild>
                            <w:div w:id="648831288">
                              <w:marLeft w:val="0"/>
                              <w:marRight w:val="0"/>
                              <w:marTop w:val="0"/>
                              <w:marBottom w:val="0"/>
                              <w:divBdr>
                                <w:top w:val="single" w:sz="2" w:space="0" w:color="E3E3E3"/>
                                <w:left w:val="single" w:sz="2" w:space="0" w:color="E3E3E3"/>
                                <w:bottom w:val="single" w:sz="2" w:space="0" w:color="E3E3E3"/>
                                <w:right w:val="single" w:sz="2" w:space="0" w:color="E3E3E3"/>
                              </w:divBdr>
                              <w:divsChild>
                                <w:div w:id="570509201">
                                  <w:marLeft w:val="0"/>
                                  <w:marRight w:val="0"/>
                                  <w:marTop w:val="100"/>
                                  <w:marBottom w:val="100"/>
                                  <w:divBdr>
                                    <w:top w:val="single" w:sz="2" w:space="0" w:color="E3E3E3"/>
                                    <w:left w:val="single" w:sz="2" w:space="0" w:color="E3E3E3"/>
                                    <w:bottom w:val="single" w:sz="2" w:space="0" w:color="E3E3E3"/>
                                    <w:right w:val="single" w:sz="2" w:space="0" w:color="E3E3E3"/>
                                  </w:divBdr>
                                  <w:divsChild>
                                    <w:div w:id="993410050">
                                      <w:marLeft w:val="0"/>
                                      <w:marRight w:val="0"/>
                                      <w:marTop w:val="0"/>
                                      <w:marBottom w:val="0"/>
                                      <w:divBdr>
                                        <w:top w:val="single" w:sz="2" w:space="0" w:color="E3E3E3"/>
                                        <w:left w:val="single" w:sz="2" w:space="0" w:color="E3E3E3"/>
                                        <w:bottom w:val="single" w:sz="2" w:space="0" w:color="E3E3E3"/>
                                        <w:right w:val="single" w:sz="2" w:space="0" w:color="E3E3E3"/>
                                      </w:divBdr>
                                      <w:divsChild>
                                        <w:div w:id="1995447867">
                                          <w:marLeft w:val="0"/>
                                          <w:marRight w:val="0"/>
                                          <w:marTop w:val="0"/>
                                          <w:marBottom w:val="0"/>
                                          <w:divBdr>
                                            <w:top w:val="single" w:sz="2" w:space="0" w:color="E3E3E3"/>
                                            <w:left w:val="single" w:sz="2" w:space="0" w:color="E3E3E3"/>
                                            <w:bottom w:val="single" w:sz="2" w:space="0" w:color="E3E3E3"/>
                                            <w:right w:val="single" w:sz="2" w:space="0" w:color="E3E3E3"/>
                                          </w:divBdr>
                                          <w:divsChild>
                                            <w:div w:id="486291029">
                                              <w:marLeft w:val="0"/>
                                              <w:marRight w:val="0"/>
                                              <w:marTop w:val="0"/>
                                              <w:marBottom w:val="0"/>
                                              <w:divBdr>
                                                <w:top w:val="single" w:sz="2" w:space="0" w:color="E3E3E3"/>
                                                <w:left w:val="single" w:sz="2" w:space="0" w:color="E3E3E3"/>
                                                <w:bottom w:val="single" w:sz="2" w:space="0" w:color="E3E3E3"/>
                                                <w:right w:val="single" w:sz="2" w:space="0" w:color="E3E3E3"/>
                                              </w:divBdr>
                                              <w:divsChild>
                                                <w:div w:id="1082793950">
                                                  <w:marLeft w:val="0"/>
                                                  <w:marRight w:val="0"/>
                                                  <w:marTop w:val="0"/>
                                                  <w:marBottom w:val="0"/>
                                                  <w:divBdr>
                                                    <w:top w:val="single" w:sz="2" w:space="0" w:color="E3E3E3"/>
                                                    <w:left w:val="single" w:sz="2" w:space="0" w:color="E3E3E3"/>
                                                    <w:bottom w:val="single" w:sz="2" w:space="0" w:color="E3E3E3"/>
                                                    <w:right w:val="single" w:sz="2" w:space="0" w:color="E3E3E3"/>
                                                  </w:divBdr>
                                                  <w:divsChild>
                                                    <w:div w:id="2116752657">
                                                      <w:marLeft w:val="0"/>
                                                      <w:marRight w:val="0"/>
                                                      <w:marTop w:val="0"/>
                                                      <w:marBottom w:val="0"/>
                                                      <w:divBdr>
                                                        <w:top w:val="single" w:sz="2" w:space="0" w:color="E3E3E3"/>
                                                        <w:left w:val="single" w:sz="2" w:space="0" w:color="E3E3E3"/>
                                                        <w:bottom w:val="single" w:sz="2" w:space="0" w:color="E3E3E3"/>
                                                        <w:right w:val="single" w:sz="2" w:space="0" w:color="E3E3E3"/>
                                                      </w:divBdr>
                                                      <w:divsChild>
                                                        <w:div w:id="2046444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60755664">
      <w:bodyDiv w:val="1"/>
      <w:marLeft w:val="0"/>
      <w:marRight w:val="0"/>
      <w:marTop w:val="0"/>
      <w:marBottom w:val="0"/>
      <w:divBdr>
        <w:top w:val="none" w:sz="0" w:space="0" w:color="auto"/>
        <w:left w:val="none" w:sz="0" w:space="0" w:color="auto"/>
        <w:bottom w:val="none" w:sz="0" w:space="0" w:color="auto"/>
        <w:right w:val="none" w:sz="0" w:space="0" w:color="auto"/>
      </w:divBdr>
      <w:divsChild>
        <w:div w:id="1262185613">
          <w:marLeft w:val="0"/>
          <w:marRight w:val="0"/>
          <w:marTop w:val="0"/>
          <w:marBottom w:val="0"/>
          <w:divBdr>
            <w:top w:val="none" w:sz="0" w:space="0" w:color="auto"/>
            <w:left w:val="none" w:sz="0" w:space="0" w:color="auto"/>
            <w:bottom w:val="none" w:sz="0" w:space="0" w:color="auto"/>
            <w:right w:val="none" w:sz="0" w:space="0" w:color="auto"/>
          </w:divBdr>
          <w:divsChild>
            <w:div w:id="488209979">
              <w:marLeft w:val="0"/>
              <w:marRight w:val="0"/>
              <w:marTop w:val="0"/>
              <w:marBottom w:val="0"/>
              <w:divBdr>
                <w:top w:val="none" w:sz="0" w:space="0" w:color="auto"/>
                <w:left w:val="none" w:sz="0" w:space="0" w:color="auto"/>
                <w:bottom w:val="none" w:sz="0" w:space="0" w:color="auto"/>
                <w:right w:val="none" w:sz="0" w:space="0" w:color="auto"/>
              </w:divBdr>
              <w:divsChild>
                <w:div w:id="963734686">
                  <w:marLeft w:val="0"/>
                  <w:marRight w:val="0"/>
                  <w:marTop w:val="0"/>
                  <w:marBottom w:val="0"/>
                  <w:divBdr>
                    <w:top w:val="none" w:sz="0" w:space="0" w:color="auto"/>
                    <w:left w:val="none" w:sz="0" w:space="0" w:color="auto"/>
                    <w:bottom w:val="none" w:sz="0" w:space="0" w:color="auto"/>
                    <w:right w:val="none" w:sz="0" w:space="0" w:color="auto"/>
                  </w:divBdr>
                  <w:divsChild>
                    <w:div w:id="1019969193">
                      <w:marLeft w:val="0"/>
                      <w:marRight w:val="0"/>
                      <w:marTop w:val="0"/>
                      <w:marBottom w:val="0"/>
                      <w:divBdr>
                        <w:top w:val="none" w:sz="0" w:space="0" w:color="auto"/>
                        <w:left w:val="none" w:sz="0" w:space="0" w:color="auto"/>
                        <w:bottom w:val="none" w:sz="0" w:space="0" w:color="auto"/>
                        <w:right w:val="none" w:sz="0" w:space="0" w:color="auto"/>
                      </w:divBdr>
                      <w:divsChild>
                        <w:div w:id="1418752750">
                          <w:marLeft w:val="0"/>
                          <w:marRight w:val="0"/>
                          <w:marTop w:val="0"/>
                          <w:marBottom w:val="0"/>
                          <w:divBdr>
                            <w:top w:val="none" w:sz="0" w:space="0" w:color="auto"/>
                            <w:left w:val="none" w:sz="0" w:space="0" w:color="auto"/>
                            <w:bottom w:val="none" w:sz="0" w:space="0" w:color="auto"/>
                            <w:right w:val="none" w:sz="0" w:space="0" w:color="auto"/>
                          </w:divBdr>
                          <w:divsChild>
                            <w:div w:id="789517319">
                              <w:marLeft w:val="0"/>
                              <w:marRight w:val="0"/>
                              <w:marTop w:val="0"/>
                              <w:marBottom w:val="0"/>
                              <w:divBdr>
                                <w:top w:val="none" w:sz="0" w:space="0" w:color="auto"/>
                                <w:left w:val="none" w:sz="0" w:space="0" w:color="auto"/>
                                <w:bottom w:val="none" w:sz="0" w:space="0" w:color="auto"/>
                                <w:right w:val="none" w:sz="0" w:space="0" w:color="auto"/>
                              </w:divBdr>
                              <w:divsChild>
                                <w:div w:id="1003777717">
                                  <w:marLeft w:val="0"/>
                                  <w:marRight w:val="0"/>
                                  <w:marTop w:val="0"/>
                                  <w:marBottom w:val="0"/>
                                  <w:divBdr>
                                    <w:top w:val="none" w:sz="0" w:space="0" w:color="auto"/>
                                    <w:left w:val="none" w:sz="0" w:space="0" w:color="auto"/>
                                    <w:bottom w:val="none" w:sz="0" w:space="0" w:color="auto"/>
                                    <w:right w:val="none" w:sz="0" w:space="0" w:color="auto"/>
                                  </w:divBdr>
                                  <w:divsChild>
                                    <w:div w:id="2046365889">
                                      <w:marLeft w:val="0"/>
                                      <w:marRight w:val="0"/>
                                      <w:marTop w:val="0"/>
                                      <w:marBottom w:val="0"/>
                                      <w:divBdr>
                                        <w:top w:val="none" w:sz="0" w:space="0" w:color="auto"/>
                                        <w:left w:val="none" w:sz="0" w:space="0" w:color="auto"/>
                                        <w:bottom w:val="none" w:sz="0" w:space="0" w:color="auto"/>
                                        <w:right w:val="none" w:sz="0" w:space="0" w:color="auto"/>
                                      </w:divBdr>
                                      <w:divsChild>
                                        <w:div w:id="188840221">
                                          <w:marLeft w:val="0"/>
                                          <w:marRight w:val="0"/>
                                          <w:marTop w:val="0"/>
                                          <w:marBottom w:val="0"/>
                                          <w:divBdr>
                                            <w:top w:val="none" w:sz="0" w:space="0" w:color="auto"/>
                                            <w:left w:val="none" w:sz="0" w:space="0" w:color="auto"/>
                                            <w:bottom w:val="none" w:sz="0" w:space="0" w:color="auto"/>
                                            <w:right w:val="none" w:sz="0" w:space="0" w:color="auto"/>
                                          </w:divBdr>
                                          <w:divsChild>
                                            <w:div w:id="1104614078">
                                              <w:marLeft w:val="0"/>
                                              <w:marRight w:val="0"/>
                                              <w:marTop w:val="0"/>
                                              <w:marBottom w:val="0"/>
                                              <w:divBdr>
                                                <w:top w:val="none" w:sz="0" w:space="0" w:color="auto"/>
                                                <w:left w:val="none" w:sz="0" w:space="0" w:color="auto"/>
                                                <w:bottom w:val="none" w:sz="0" w:space="0" w:color="auto"/>
                                                <w:right w:val="none" w:sz="0" w:space="0" w:color="auto"/>
                                              </w:divBdr>
                                              <w:divsChild>
                                                <w:div w:id="175578980">
                                                  <w:marLeft w:val="0"/>
                                                  <w:marRight w:val="0"/>
                                                  <w:marTop w:val="0"/>
                                                  <w:marBottom w:val="0"/>
                                                  <w:divBdr>
                                                    <w:top w:val="none" w:sz="0" w:space="0" w:color="auto"/>
                                                    <w:left w:val="none" w:sz="0" w:space="0" w:color="auto"/>
                                                    <w:bottom w:val="none" w:sz="0" w:space="0" w:color="auto"/>
                                                    <w:right w:val="none" w:sz="0" w:space="0" w:color="auto"/>
                                                  </w:divBdr>
                                                  <w:divsChild>
                                                    <w:div w:id="1389376169">
                                                      <w:marLeft w:val="0"/>
                                                      <w:marRight w:val="0"/>
                                                      <w:marTop w:val="0"/>
                                                      <w:marBottom w:val="0"/>
                                                      <w:divBdr>
                                                        <w:top w:val="none" w:sz="0" w:space="0" w:color="auto"/>
                                                        <w:left w:val="none" w:sz="0" w:space="0" w:color="auto"/>
                                                        <w:bottom w:val="none" w:sz="0" w:space="0" w:color="auto"/>
                                                        <w:right w:val="none" w:sz="0" w:space="0" w:color="auto"/>
                                                      </w:divBdr>
                                                      <w:divsChild>
                                                        <w:div w:id="731848628">
                                                          <w:marLeft w:val="0"/>
                                                          <w:marRight w:val="0"/>
                                                          <w:marTop w:val="0"/>
                                                          <w:marBottom w:val="0"/>
                                                          <w:divBdr>
                                                            <w:top w:val="none" w:sz="0" w:space="0" w:color="auto"/>
                                                            <w:left w:val="none" w:sz="0" w:space="0" w:color="auto"/>
                                                            <w:bottom w:val="none" w:sz="0" w:space="0" w:color="auto"/>
                                                            <w:right w:val="none" w:sz="0" w:space="0" w:color="auto"/>
                                                          </w:divBdr>
                                                          <w:divsChild>
                                                            <w:div w:id="19995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819031">
          <w:marLeft w:val="0"/>
          <w:marRight w:val="0"/>
          <w:marTop w:val="0"/>
          <w:marBottom w:val="0"/>
          <w:divBdr>
            <w:top w:val="none" w:sz="0" w:space="0" w:color="auto"/>
            <w:left w:val="none" w:sz="0" w:space="0" w:color="auto"/>
            <w:bottom w:val="none" w:sz="0" w:space="0" w:color="auto"/>
            <w:right w:val="none" w:sz="0" w:space="0" w:color="auto"/>
          </w:divBdr>
          <w:divsChild>
            <w:div w:id="779648966">
              <w:marLeft w:val="0"/>
              <w:marRight w:val="0"/>
              <w:marTop w:val="0"/>
              <w:marBottom w:val="0"/>
              <w:divBdr>
                <w:top w:val="none" w:sz="0" w:space="0" w:color="auto"/>
                <w:left w:val="none" w:sz="0" w:space="0" w:color="auto"/>
                <w:bottom w:val="none" w:sz="0" w:space="0" w:color="auto"/>
                <w:right w:val="none" w:sz="0" w:space="0" w:color="auto"/>
              </w:divBdr>
              <w:divsChild>
                <w:div w:id="2111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22963">
      <w:bodyDiv w:val="1"/>
      <w:marLeft w:val="0"/>
      <w:marRight w:val="0"/>
      <w:marTop w:val="0"/>
      <w:marBottom w:val="0"/>
      <w:divBdr>
        <w:top w:val="none" w:sz="0" w:space="0" w:color="auto"/>
        <w:left w:val="none" w:sz="0" w:space="0" w:color="auto"/>
        <w:bottom w:val="none" w:sz="0" w:space="0" w:color="auto"/>
        <w:right w:val="none" w:sz="0" w:space="0" w:color="auto"/>
      </w:divBdr>
    </w:div>
    <w:div w:id="573206153">
      <w:bodyDiv w:val="1"/>
      <w:marLeft w:val="0"/>
      <w:marRight w:val="0"/>
      <w:marTop w:val="0"/>
      <w:marBottom w:val="0"/>
      <w:divBdr>
        <w:top w:val="none" w:sz="0" w:space="0" w:color="auto"/>
        <w:left w:val="none" w:sz="0" w:space="0" w:color="auto"/>
        <w:bottom w:val="none" w:sz="0" w:space="0" w:color="auto"/>
        <w:right w:val="none" w:sz="0" w:space="0" w:color="auto"/>
      </w:divBdr>
    </w:div>
    <w:div w:id="576785226">
      <w:bodyDiv w:val="1"/>
      <w:marLeft w:val="0"/>
      <w:marRight w:val="0"/>
      <w:marTop w:val="0"/>
      <w:marBottom w:val="0"/>
      <w:divBdr>
        <w:top w:val="none" w:sz="0" w:space="0" w:color="auto"/>
        <w:left w:val="none" w:sz="0" w:space="0" w:color="auto"/>
        <w:bottom w:val="none" w:sz="0" w:space="0" w:color="auto"/>
        <w:right w:val="none" w:sz="0" w:space="0" w:color="auto"/>
      </w:divBdr>
      <w:divsChild>
        <w:div w:id="980885130">
          <w:marLeft w:val="0"/>
          <w:marRight w:val="0"/>
          <w:marTop w:val="0"/>
          <w:marBottom w:val="0"/>
          <w:divBdr>
            <w:top w:val="none" w:sz="0" w:space="0" w:color="auto"/>
            <w:left w:val="none" w:sz="0" w:space="0" w:color="auto"/>
            <w:bottom w:val="none" w:sz="0" w:space="0" w:color="auto"/>
            <w:right w:val="none" w:sz="0" w:space="0" w:color="auto"/>
          </w:divBdr>
        </w:div>
        <w:div w:id="1348093270">
          <w:marLeft w:val="0"/>
          <w:marRight w:val="0"/>
          <w:marTop w:val="0"/>
          <w:marBottom w:val="0"/>
          <w:divBdr>
            <w:top w:val="single" w:sz="2" w:space="0" w:color="E3E3E3"/>
            <w:left w:val="single" w:sz="2" w:space="0" w:color="E3E3E3"/>
            <w:bottom w:val="single" w:sz="2" w:space="0" w:color="E3E3E3"/>
            <w:right w:val="single" w:sz="2" w:space="0" w:color="E3E3E3"/>
          </w:divBdr>
          <w:divsChild>
            <w:div w:id="1556357875">
              <w:marLeft w:val="0"/>
              <w:marRight w:val="0"/>
              <w:marTop w:val="0"/>
              <w:marBottom w:val="0"/>
              <w:divBdr>
                <w:top w:val="single" w:sz="2" w:space="0" w:color="E3E3E3"/>
                <w:left w:val="single" w:sz="2" w:space="0" w:color="E3E3E3"/>
                <w:bottom w:val="single" w:sz="2" w:space="0" w:color="E3E3E3"/>
                <w:right w:val="single" w:sz="2" w:space="0" w:color="E3E3E3"/>
              </w:divBdr>
              <w:divsChild>
                <w:div w:id="1191605375">
                  <w:marLeft w:val="0"/>
                  <w:marRight w:val="0"/>
                  <w:marTop w:val="0"/>
                  <w:marBottom w:val="0"/>
                  <w:divBdr>
                    <w:top w:val="single" w:sz="2" w:space="0" w:color="E3E3E3"/>
                    <w:left w:val="single" w:sz="2" w:space="0" w:color="E3E3E3"/>
                    <w:bottom w:val="single" w:sz="2" w:space="0" w:color="E3E3E3"/>
                    <w:right w:val="single" w:sz="2" w:space="0" w:color="E3E3E3"/>
                  </w:divBdr>
                  <w:divsChild>
                    <w:div w:id="821190688">
                      <w:marLeft w:val="0"/>
                      <w:marRight w:val="0"/>
                      <w:marTop w:val="0"/>
                      <w:marBottom w:val="0"/>
                      <w:divBdr>
                        <w:top w:val="single" w:sz="2" w:space="0" w:color="E3E3E3"/>
                        <w:left w:val="single" w:sz="2" w:space="0" w:color="E3E3E3"/>
                        <w:bottom w:val="single" w:sz="2" w:space="0" w:color="E3E3E3"/>
                        <w:right w:val="single" w:sz="2" w:space="0" w:color="E3E3E3"/>
                      </w:divBdr>
                      <w:divsChild>
                        <w:div w:id="1999992738">
                          <w:marLeft w:val="0"/>
                          <w:marRight w:val="0"/>
                          <w:marTop w:val="0"/>
                          <w:marBottom w:val="0"/>
                          <w:divBdr>
                            <w:top w:val="single" w:sz="2" w:space="0" w:color="E3E3E3"/>
                            <w:left w:val="single" w:sz="2" w:space="0" w:color="E3E3E3"/>
                            <w:bottom w:val="single" w:sz="2" w:space="0" w:color="E3E3E3"/>
                            <w:right w:val="single" w:sz="2" w:space="0" w:color="E3E3E3"/>
                          </w:divBdr>
                          <w:divsChild>
                            <w:div w:id="188489917">
                              <w:marLeft w:val="0"/>
                              <w:marRight w:val="0"/>
                              <w:marTop w:val="100"/>
                              <w:marBottom w:val="100"/>
                              <w:divBdr>
                                <w:top w:val="single" w:sz="2" w:space="0" w:color="E3E3E3"/>
                                <w:left w:val="single" w:sz="2" w:space="0" w:color="E3E3E3"/>
                                <w:bottom w:val="single" w:sz="2" w:space="0" w:color="E3E3E3"/>
                                <w:right w:val="single" w:sz="2" w:space="0" w:color="E3E3E3"/>
                              </w:divBdr>
                              <w:divsChild>
                                <w:div w:id="421532246">
                                  <w:marLeft w:val="0"/>
                                  <w:marRight w:val="0"/>
                                  <w:marTop w:val="0"/>
                                  <w:marBottom w:val="0"/>
                                  <w:divBdr>
                                    <w:top w:val="single" w:sz="2" w:space="0" w:color="E3E3E3"/>
                                    <w:left w:val="single" w:sz="2" w:space="0" w:color="E3E3E3"/>
                                    <w:bottom w:val="single" w:sz="2" w:space="0" w:color="E3E3E3"/>
                                    <w:right w:val="single" w:sz="2" w:space="0" w:color="E3E3E3"/>
                                  </w:divBdr>
                                  <w:divsChild>
                                    <w:div w:id="350840670">
                                      <w:marLeft w:val="0"/>
                                      <w:marRight w:val="0"/>
                                      <w:marTop w:val="0"/>
                                      <w:marBottom w:val="0"/>
                                      <w:divBdr>
                                        <w:top w:val="single" w:sz="2" w:space="0" w:color="E3E3E3"/>
                                        <w:left w:val="single" w:sz="2" w:space="0" w:color="E3E3E3"/>
                                        <w:bottom w:val="single" w:sz="2" w:space="0" w:color="E3E3E3"/>
                                        <w:right w:val="single" w:sz="2" w:space="0" w:color="E3E3E3"/>
                                      </w:divBdr>
                                      <w:divsChild>
                                        <w:div w:id="1891920644">
                                          <w:marLeft w:val="0"/>
                                          <w:marRight w:val="0"/>
                                          <w:marTop w:val="0"/>
                                          <w:marBottom w:val="0"/>
                                          <w:divBdr>
                                            <w:top w:val="single" w:sz="2" w:space="0" w:color="E3E3E3"/>
                                            <w:left w:val="single" w:sz="2" w:space="0" w:color="E3E3E3"/>
                                            <w:bottom w:val="single" w:sz="2" w:space="0" w:color="E3E3E3"/>
                                            <w:right w:val="single" w:sz="2" w:space="0" w:color="E3E3E3"/>
                                          </w:divBdr>
                                          <w:divsChild>
                                            <w:div w:id="195194410">
                                              <w:marLeft w:val="0"/>
                                              <w:marRight w:val="0"/>
                                              <w:marTop w:val="0"/>
                                              <w:marBottom w:val="0"/>
                                              <w:divBdr>
                                                <w:top w:val="single" w:sz="2" w:space="0" w:color="E3E3E3"/>
                                                <w:left w:val="single" w:sz="2" w:space="0" w:color="E3E3E3"/>
                                                <w:bottom w:val="single" w:sz="2" w:space="0" w:color="E3E3E3"/>
                                                <w:right w:val="single" w:sz="2" w:space="0" w:color="E3E3E3"/>
                                              </w:divBdr>
                                              <w:divsChild>
                                                <w:div w:id="729619368">
                                                  <w:marLeft w:val="0"/>
                                                  <w:marRight w:val="0"/>
                                                  <w:marTop w:val="0"/>
                                                  <w:marBottom w:val="0"/>
                                                  <w:divBdr>
                                                    <w:top w:val="single" w:sz="2" w:space="0" w:color="E3E3E3"/>
                                                    <w:left w:val="single" w:sz="2" w:space="0" w:color="E3E3E3"/>
                                                    <w:bottom w:val="single" w:sz="2" w:space="0" w:color="E3E3E3"/>
                                                    <w:right w:val="single" w:sz="2" w:space="0" w:color="E3E3E3"/>
                                                  </w:divBdr>
                                                  <w:divsChild>
                                                    <w:div w:id="384253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77860268">
      <w:bodyDiv w:val="1"/>
      <w:marLeft w:val="0"/>
      <w:marRight w:val="0"/>
      <w:marTop w:val="0"/>
      <w:marBottom w:val="0"/>
      <w:divBdr>
        <w:top w:val="none" w:sz="0" w:space="0" w:color="auto"/>
        <w:left w:val="none" w:sz="0" w:space="0" w:color="auto"/>
        <w:bottom w:val="none" w:sz="0" w:space="0" w:color="auto"/>
        <w:right w:val="none" w:sz="0" w:space="0" w:color="auto"/>
      </w:divBdr>
    </w:div>
    <w:div w:id="579020101">
      <w:bodyDiv w:val="1"/>
      <w:marLeft w:val="0"/>
      <w:marRight w:val="0"/>
      <w:marTop w:val="0"/>
      <w:marBottom w:val="0"/>
      <w:divBdr>
        <w:top w:val="none" w:sz="0" w:space="0" w:color="auto"/>
        <w:left w:val="none" w:sz="0" w:space="0" w:color="auto"/>
        <w:bottom w:val="none" w:sz="0" w:space="0" w:color="auto"/>
        <w:right w:val="none" w:sz="0" w:space="0" w:color="auto"/>
      </w:divBdr>
    </w:div>
    <w:div w:id="582877766">
      <w:bodyDiv w:val="1"/>
      <w:marLeft w:val="0"/>
      <w:marRight w:val="0"/>
      <w:marTop w:val="0"/>
      <w:marBottom w:val="0"/>
      <w:divBdr>
        <w:top w:val="none" w:sz="0" w:space="0" w:color="auto"/>
        <w:left w:val="none" w:sz="0" w:space="0" w:color="auto"/>
        <w:bottom w:val="none" w:sz="0" w:space="0" w:color="auto"/>
        <w:right w:val="none" w:sz="0" w:space="0" w:color="auto"/>
      </w:divBdr>
      <w:divsChild>
        <w:div w:id="294987777">
          <w:marLeft w:val="0"/>
          <w:marRight w:val="0"/>
          <w:marTop w:val="0"/>
          <w:marBottom w:val="0"/>
          <w:divBdr>
            <w:top w:val="single" w:sz="2" w:space="0" w:color="E3E3E3"/>
            <w:left w:val="single" w:sz="2" w:space="0" w:color="E3E3E3"/>
            <w:bottom w:val="single" w:sz="2" w:space="0" w:color="E3E3E3"/>
            <w:right w:val="single" w:sz="2" w:space="0" w:color="E3E3E3"/>
          </w:divBdr>
          <w:divsChild>
            <w:div w:id="292952883">
              <w:marLeft w:val="0"/>
              <w:marRight w:val="0"/>
              <w:marTop w:val="0"/>
              <w:marBottom w:val="0"/>
              <w:divBdr>
                <w:top w:val="single" w:sz="2" w:space="0" w:color="E3E3E3"/>
                <w:left w:val="single" w:sz="2" w:space="0" w:color="E3E3E3"/>
                <w:bottom w:val="single" w:sz="2" w:space="0" w:color="E3E3E3"/>
                <w:right w:val="single" w:sz="2" w:space="0" w:color="E3E3E3"/>
              </w:divBdr>
              <w:divsChild>
                <w:div w:id="1231236016">
                  <w:marLeft w:val="0"/>
                  <w:marRight w:val="0"/>
                  <w:marTop w:val="0"/>
                  <w:marBottom w:val="0"/>
                  <w:divBdr>
                    <w:top w:val="single" w:sz="2" w:space="0" w:color="E3E3E3"/>
                    <w:left w:val="single" w:sz="2" w:space="0" w:color="E3E3E3"/>
                    <w:bottom w:val="single" w:sz="2" w:space="0" w:color="E3E3E3"/>
                    <w:right w:val="single" w:sz="2" w:space="0" w:color="E3E3E3"/>
                  </w:divBdr>
                  <w:divsChild>
                    <w:div w:id="1320695206">
                      <w:marLeft w:val="0"/>
                      <w:marRight w:val="0"/>
                      <w:marTop w:val="0"/>
                      <w:marBottom w:val="0"/>
                      <w:divBdr>
                        <w:top w:val="single" w:sz="2" w:space="0" w:color="E3E3E3"/>
                        <w:left w:val="single" w:sz="2" w:space="0" w:color="E3E3E3"/>
                        <w:bottom w:val="single" w:sz="2" w:space="0" w:color="E3E3E3"/>
                        <w:right w:val="single" w:sz="2" w:space="0" w:color="E3E3E3"/>
                      </w:divBdr>
                      <w:divsChild>
                        <w:div w:id="1516842957">
                          <w:marLeft w:val="0"/>
                          <w:marRight w:val="0"/>
                          <w:marTop w:val="0"/>
                          <w:marBottom w:val="0"/>
                          <w:divBdr>
                            <w:top w:val="single" w:sz="2" w:space="0" w:color="E3E3E3"/>
                            <w:left w:val="single" w:sz="2" w:space="0" w:color="E3E3E3"/>
                            <w:bottom w:val="single" w:sz="2" w:space="0" w:color="E3E3E3"/>
                            <w:right w:val="single" w:sz="2" w:space="0" w:color="E3E3E3"/>
                          </w:divBdr>
                          <w:divsChild>
                            <w:div w:id="598754741">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874371">
                                  <w:marLeft w:val="0"/>
                                  <w:marRight w:val="0"/>
                                  <w:marTop w:val="0"/>
                                  <w:marBottom w:val="0"/>
                                  <w:divBdr>
                                    <w:top w:val="single" w:sz="2" w:space="0" w:color="E3E3E3"/>
                                    <w:left w:val="single" w:sz="2" w:space="0" w:color="E3E3E3"/>
                                    <w:bottom w:val="single" w:sz="2" w:space="0" w:color="E3E3E3"/>
                                    <w:right w:val="single" w:sz="2" w:space="0" w:color="E3E3E3"/>
                                  </w:divBdr>
                                  <w:divsChild>
                                    <w:div w:id="563613343">
                                      <w:marLeft w:val="0"/>
                                      <w:marRight w:val="0"/>
                                      <w:marTop w:val="0"/>
                                      <w:marBottom w:val="0"/>
                                      <w:divBdr>
                                        <w:top w:val="single" w:sz="2" w:space="0" w:color="E3E3E3"/>
                                        <w:left w:val="single" w:sz="2" w:space="0" w:color="E3E3E3"/>
                                        <w:bottom w:val="single" w:sz="2" w:space="0" w:color="E3E3E3"/>
                                        <w:right w:val="single" w:sz="2" w:space="0" w:color="E3E3E3"/>
                                      </w:divBdr>
                                      <w:divsChild>
                                        <w:div w:id="661201152">
                                          <w:marLeft w:val="0"/>
                                          <w:marRight w:val="0"/>
                                          <w:marTop w:val="0"/>
                                          <w:marBottom w:val="0"/>
                                          <w:divBdr>
                                            <w:top w:val="single" w:sz="2" w:space="0" w:color="E3E3E3"/>
                                            <w:left w:val="single" w:sz="2" w:space="0" w:color="E3E3E3"/>
                                            <w:bottom w:val="single" w:sz="2" w:space="0" w:color="E3E3E3"/>
                                            <w:right w:val="single" w:sz="2" w:space="0" w:color="E3E3E3"/>
                                          </w:divBdr>
                                          <w:divsChild>
                                            <w:div w:id="1761220727">
                                              <w:marLeft w:val="0"/>
                                              <w:marRight w:val="0"/>
                                              <w:marTop w:val="0"/>
                                              <w:marBottom w:val="0"/>
                                              <w:divBdr>
                                                <w:top w:val="single" w:sz="2" w:space="0" w:color="E3E3E3"/>
                                                <w:left w:val="single" w:sz="2" w:space="0" w:color="E3E3E3"/>
                                                <w:bottom w:val="single" w:sz="2" w:space="0" w:color="E3E3E3"/>
                                                <w:right w:val="single" w:sz="2" w:space="0" w:color="E3E3E3"/>
                                              </w:divBdr>
                                              <w:divsChild>
                                                <w:div w:id="1678463251">
                                                  <w:marLeft w:val="0"/>
                                                  <w:marRight w:val="0"/>
                                                  <w:marTop w:val="0"/>
                                                  <w:marBottom w:val="0"/>
                                                  <w:divBdr>
                                                    <w:top w:val="single" w:sz="2" w:space="0" w:color="E3E3E3"/>
                                                    <w:left w:val="single" w:sz="2" w:space="0" w:color="E3E3E3"/>
                                                    <w:bottom w:val="single" w:sz="2" w:space="0" w:color="E3E3E3"/>
                                                    <w:right w:val="single" w:sz="2" w:space="0" w:color="E3E3E3"/>
                                                  </w:divBdr>
                                                  <w:divsChild>
                                                    <w:div w:id="1884781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95283001">
          <w:marLeft w:val="0"/>
          <w:marRight w:val="0"/>
          <w:marTop w:val="0"/>
          <w:marBottom w:val="0"/>
          <w:divBdr>
            <w:top w:val="none" w:sz="0" w:space="0" w:color="auto"/>
            <w:left w:val="none" w:sz="0" w:space="0" w:color="auto"/>
            <w:bottom w:val="none" w:sz="0" w:space="0" w:color="auto"/>
            <w:right w:val="none" w:sz="0" w:space="0" w:color="auto"/>
          </w:divBdr>
        </w:div>
      </w:divsChild>
    </w:div>
    <w:div w:id="588544053">
      <w:bodyDiv w:val="1"/>
      <w:marLeft w:val="0"/>
      <w:marRight w:val="0"/>
      <w:marTop w:val="0"/>
      <w:marBottom w:val="0"/>
      <w:divBdr>
        <w:top w:val="none" w:sz="0" w:space="0" w:color="auto"/>
        <w:left w:val="none" w:sz="0" w:space="0" w:color="auto"/>
        <w:bottom w:val="none" w:sz="0" w:space="0" w:color="auto"/>
        <w:right w:val="none" w:sz="0" w:space="0" w:color="auto"/>
      </w:divBdr>
    </w:div>
    <w:div w:id="589463352">
      <w:bodyDiv w:val="1"/>
      <w:marLeft w:val="0"/>
      <w:marRight w:val="0"/>
      <w:marTop w:val="0"/>
      <w:marBottom w:val="0"/>
      <w:divBdr>
        <w:top w:val="none" w:sz="0" w:space="0" w:color="auto"/>
        <w:left w:val="none" w:sz="0" w:space="0" w:color="auto"/>
        <w:bottom w:val="none" w:sz="0" w:space="0" w:color="auto"/>
        <w:right w:val="none" w:sz="0" w:space="0" w:color="auto"/>
      </w:divBdr>
    </w:div>
    <w:div w:id="592934048">
      <w:bodyDiv w:val="1"/>
      <w:marLeft w:val="0"/>
      <w:marRight w:val="0"/>
      <w:marTop w:val="0"/>
      <w:marBottom w:val="0"/>
      <w:divBdr>
        <w:top w:val="none" w:sz="0" w:space="0" w:color="auto"/>
        <w:left w:val="none" w:sz="0" w:space="0" w:color="auto"/>
        <w:bottom w:val="none" w:sz="0" w:space="0" w:color="auto"/>
        <w:right w:val="none" w:sz="0" w:space="0" w:color="auto"/>
      </w:divBdr>
    </w:div>
    <w:div w:id="596913654">
      <w:bodyDiv w:val="1"/>
      <w:marLeft w:val="0"/>
      <w:marRight w:val="0"/>
      <w:marTop w:val="0"/>
      <w:marBottom w:val="0"/>
      <w:divBdr>
        <w:top w:val="none" w:sz="0" w:space="0" w:color="auto"/>
        <w:left w:val="none" w:sz="0" w:space="0" w:color="auto"/>
        <w:bottom w:val="none" w:sz="0" w:space="0" w:color="auto"/>
        <w:right w:val="none" w:sz="0" w:space="0" w:color="auto"/>
      </w:divBdr>
    </w:div>
    <w:div w:id="599072981">
      <w:bodyDiv w:val="1"/>
      <w:marLeft w:val="0"/>
      <w:marRight w:val="0"/>
      <w:marTop w:val="0"/>
      <w:marBottom w:val="0"/>
      <w:divBdr>
        <w:top w:val="none" w:sz="0" w:space="0" w:color="auto"/>
        <w:left w:val="none" w:sz="0" w:space="0" w:color="auto"/>
        <w:bottom w:val="none" w:sz="0" w:space="0" w:color="auto"/>
        <w:right w:val="none" w:sz="0" w:space="0" w:color="auto"/>
      </w:divBdr>
      <w:divsChild>
        <w:div w:id="1467427086">
          <w:marLeft w:val="0"/>
          <w:marRight w:val="0"/>
          <w:marTop w:val="0"/>
          <w:marBottom w:val="0"/>
          <w:divBdr>
            <w:top w:val="none" w:sz="0" w:space="0" w:color="auto"/>
            <w:left w:val="none" w:sz="0" w:space="0" w:color="auto"/>
            <w:bottom w:val="none" w:sz="0" w:space="0" w:color="auto"/>
            <w:right w:val="none" w:sz="0" w:space="0" w:color="auto"/>
          </w:divBdr>
        </w:div>
        <w:div w:id="1800343572">
          <w:marLeft w:val="0"/>
          <w:marRight w:val="0"/>
          <w:marTop w:val="0"/>
          <w:marBottom w:val="0"/>
          <w:divBdr>
            <w:top w:val="single" w:sz="2" w:space="0" w:color="E3E3E3"/>
            <w:left w:val="single" w:sz="2" w:space="0" w:color="E3E3E3"/>
            <w:bottom w:val="single" w:sz="2" w:space="0" w:color="E3E3E3"/>
            <w:right w:val="single" w:sz="2" w:space="0" w:color="E3E3E3"/>
          </w:divBdr>
          <w:divsChild>
            <w:div w:id="21901992">
              <w:marLeft w:val="0"/>
              <w:marRight w:val="0"/>
              <w:marTop w:val="0"/>
              <w:marBottom w:val="0"/>
              <w:divBdr>
                <w:top w:val="single" w:sz="2" w:space="0" w:color="E3E3E3"/>
                <w:left w:val="single" w:sz="2" w:space="0" w:color="E3E3E3"/>
                <w:bottom w:val="single" w:sz="2" w:space="0" w:color="E3E3E3"/>
                <w:right w:val="single" w:sz="2" w:space="0" w:color="E3E3E3"/>
              </w:divBdr>
              <w:divsChild>
                <w:div w:id="701130762">
                  <w:marLeft w:val="0"/>
                  <w:marRight w:val="0"/>
                  <w:marTop w:val="0"/>
                  <w:marBottom w:val="0"/>
                  <w:divBdr>
                    <w:top w:val="single" w:sz="2" w:space="0" w:color="E3E3E3"/>
                    <w:left w:val="single" w:sz="2" w:space="0" w:color="E3E3E3"/>
                    <w:bottom w:val="single" w:sz="2" w:space="0" w:color="E3E3E3"/>
                    <w:right w:val="single" w:sz="2" w:space="0" w:color="E3E3E3"/>
                  </w:divBdr>
                  <w:divsChild>
                    <w:div w:id="599534606">
                      <w:marLeft w:val="0"/>
                      <w:marRight w:val="0"/>
                      <w:marTop w:val="0"/>
                      <w:marBottom w:val="0"/>
                      <w:divBdr>
                        <w:top w:val="single" w:sz="2" w:space="0" w:color="E3E3E3"/>
                        <w:left w:val="single" w:sz="2" w:space="0" w:color="E3E3E3"/>
                        <w:bottom w:val="single" w:sz="2" w:space="0" w:color="E3E3E3"/>
                        <w:right w:val="single" w:sz="2" w:space="0" w:color="E3E3E3"/>
                      </w:divBdr>
                      <w:divsChild>
                        <w:div w:id="617956428">
                          <w:marLeft w:val="0"/>
                          <w:marRight w:val="0"/>
                          <w:marTop w:val="0"/>
                          <w:marBottom w:val="0"/>
                          <w:divBdr>
                            <w:top w:val="single" w:sz="2" w:space="0" w:color="E3E3E3"/>
                            <w:left w:val="single" w:sz="2" w:space="0" w:color="E3E3E3"/>
                            <w:bottom w:val="single" w:sz="2" w:space="0" w:color="E3E3E3"/>
                            <w:right w:val="single" w:sz="2" w:space="0" w:color="E3E3E3"/>
                          </w:divBdr>
                          <w:divsChild>
                            <w:div w:id="422459470">
                              <w:marLeft w:val="0"/>
                              <w:marRight w:val="0"/>
                              <w:marTop w:val="0"/>
                              <w:marBottom w:val="0"/>
                              <w:divBdr>
                                <w:top w:val="single" w:sz="2" w:space="0" w:color="E3E3E3"/>
                                <w:left w:val="single" w:sz="2" w:space="0" w:color="E3E3E3"/>
                                <w:bottom w:val="single" w:sz="2" w:space="0" w:color="E3E3E3"/>
                                <w:right w:val="single" w:sz="2" w:space="0" w:color="E3E3E3"/>
                              </w:divBdr>
                              <w:divsChild>
                                <w:div w:id="1840198460">
                                  <w:marLeft w:val="0"/>
                                  <w:marRight w:val="0"/>
                                  <w:marTop w:val="100"/>
                                  <w:marBottom w:val="100"/>
                                  <w:divBdr>
                                    <w:top w:val="single" w:sz="2" w:space="0" w:color="E3E3E3"/>
                                    <w:left w:val="single" w:sz="2" w:space="0" w:color="E3E3E3"/>
                                    <w:bottom w:val="single" w:sz="2" w:space="0" w:color="E3E3E3"/>
                                    <w:right w:val="single" w:sz="2" w:space="0" w:color="E3E3E3"/>
                                  </w:divBdr>
                                  <w:divsChild>
                                    <w:div w:id="456144045">
                                      <w:marLeft w:val="0"/>
                                      <w:marRight w:val="0"/>
                                      <w:marTop w:val="0"/>
                                      <w:marBottom w:val="0"/>
                                      <w:divBdr>
                                        <w:top w:val="single" w:sz="2" w:space="0" w:color="E3E3E3"/>
                                        <w:left w:val="single" w:sz="2" w:space="0" w:color="E3E3E3"/>
                                        <w:bottom w:val="single" w:sz="2" w:space="0" w:color="E3E3E3"/>
                                        <w:right w:val="single" w:sz="2" w:space="0" w:color="E3E3E3"/>
                                      </w:divBdr>
                                      <w:divsChild>
                                        <w:div w:id="597368958">
                                          <w:marLeft w:val="0"/>
                                          <w:marRight w:val="0"/>
                                          <w:marTop w:val="0"/>
                                          <w:marBottom w:val="0"/>
                                          <w:divBdr>
                                            <w:top w:val="single" w:sz="2" w:space="0" w:color="E3E3E3"/>
                                            <w:left w:val="single" w:sz="2" w:space="0" w:color="E3E3E3"/>
                                            <w:bottom w:val="single" w:sz="2" w:space="0" w:color="E3E3E3"/>
                                            <w:right w:val="single" w:sz="2" w:space="0" w:color="E3E3E3"/>
                                          </w:divBdr>
                                          <w:divsChild>
                                            <w:div w:id="1764916620">
                                              <w:marLeft w:val="0"/>
                                              <w:marRight w:val="0"/>
                                              <w:marTop w:val="0"/>
                                              <w:marBottom w:val="0"/>
                                              <w:divBdr>
                                                <w:top w:val="single" w:sz="2" w:space="0" w:color="E3E3E3"/>
                                                <w:left w:val="single" w:sz="2" w:space="0" w:color="E3E3E3"/>
                                                <w:bottom w:val="single" w:sz="2" w:space="0" w:color="E3E3E3"/>
                                                <w:right w:val="single" w:sz="2" w:space="0" w:color="E3E3E3"/>
                                              </w:divBdr>
                                              <w:divsChild>
                                                <w:div w:id="606540961">
                                                  <w:marLeft w:val="0"/>
                                                  <w:marRight w:val="0"/>
                                                  <w:marTop w:val="0"/>
                                                  <w:marBottom w:val="0"/>
                                                  <w:divBdr>
                                                    <w:top w:val="single" w:sz="2" w:space="0" w:color="E3E3E3"/>
                                                    <w:left w:val="single" w:sz="2" w:space="0" w:color="E3E3E3"/>
                                                    <w:bottom w:val="single" w:sz="2" w:space="0" w:color="E3E3E3"/>
                                                    <w:right w:val="single" w:sz="2" w:space="0" w:color="E3E3E3"/>
                                                  </w:divBdr>
                                                  <w:divsChild>
                                                    <w:div w:id="1897738998">
                                                      <w:marLeft w:val="0"/>
                                                      <w:marRight w:val="0"/>
                                                      <w:marTop w:val="0"/>
                                                      <w:marBottom w:val="0"/>
                                                      <w:divBdr>
                                                        <w:top w:val="single" w:sz="2" w:space="0" w:color="E3E3E3"/>
                                                        <w:left w:val="single" w:sz="2" w:space="0" w:color="E3E3E3"/>
                                                        <w:bottom w:val="single" w:sz="2" w:space="0" w:color="E3E3E3"/>
                                                        <w:right w:val="single" w:sz="2" w:space="0" w:color="E3E3E3"/>
                                                      </w:divBdr>
                                                      <w:divsChild>
                                                        <w:div w:id="976108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9219393">
      <w:bodyDiv w:val="1"/>
      <w:marLeft w:val="0"/>
      <w:marRight w:val="0"/>
      <w:marTop w:val="0"/>
      <w:marBottom w:val="0"/>
      <w:divBdr>
        <w:top w:val="none" w:sz="0" w:space="0" w:color="auto"/>
        <w:left w:val="none" w:sz="0" w:space="0" w:color="auto"/>
        <w:bottom w:val="none" w:sz="0" w:space="0" w:color="auto"/>
        <w:right w:val="none" w:sz="0" w:space="0" w:color="auto"/>
      </w:divBdr>
    </w:div>
    <w:div w:id="602610815">
      <w:bodyDiv w:val="1"/>
      <w:marLeft w:val="0"/>
      <w:marRight w:val="0"/>
      <w:marTop w:val="0"/>
      <w:marBottom w:val="0"/>
      <w:divBdr>
        <w:top w:val="none" w:sz="0" w:space="0" w:color="auto"/>
        <w:left w:val="none" w:sz="0" w:space="0" w:color="auto"/>
        <w:bottom w:val="none" w:sz="0" w:space="0" w:color="auto"/>
        <w:right w:val="none" w:sz="0" w:space="0" w:color="auto"/>
      </w:divBdr>
    </w:div>
    <w:div w:id="604113885">
      <w:bodyDiv w:val="1"/>
      <w:marLeft w:val="0"/>
      <w:marRight w:val="0"/>
      <w:marTop w:val="0"/>
      <w:marBottom w:val="0"/>
      <w:divBdr>
        <w:top w:val="none" w:sz="0" w:space="0" w:color="auto"/>
        <w:left w:val="none" w:sz="0" w:space="0" w:color="auto"/>
        <w:bottom w:val="none" w:sz="0" w:space="0" w:color="auto"/>
        <w:right w:val="none" w:sz="0" w:space="0" w:color="auto"/>
      </w:divBdr>
    </w:div>
    <w:div w:id="608582213">
      <w:bodyDiv w:val="1"/>
      <w:marLeft w:val="0"/>
      <w:marRight w:val="0"/>
      <w:marTop w:val="0"/>
      <w:marBottom w:val="0"/>
      <w:divBdr>
        <w:top w:val="none" w:sz="0" w:space="0" w:color="auto"/>
        <w:left w:val="none" w:sz="0" w:space="0" w:color="auto"/>
        <w:bottom w:val="none" w:sz="0" w:space="0" w:color="auto"/>
        <w:right w:val="none" w:sz="0" w:space="0" w:color="auto"/>
      </w:divBdr>
    </w:div>
    <w:div w:id="612442359">
      <w:bodyDiv w:val="1"/>
      <w:marLeft w:val="0"/>
      <w:marRight w:val="0"/>
      <w:marTop w:val="0"/>
      <w:marBottom w:val="0"/>
      <w:divBdr>
        <w:top w:val="none" w:sz="0" w:space="0" w:color="auto"/>
        <w:left w:val="none" w:sz="0" w:space="0" w:color="auto"/>
        <w:bottom w:val="none" w:sz="0" w:space="0" w:color="auto"/>
        <w:right w:val="none" w:sz="0" w:space="0" w:color="auto"/>
      </w:divBdr>
    </w:div>
    <w:div w:id="613944323">
      <w:bodyDiv w:val="1"/>
      <w:marLeft w:val="0"/>
      <w:marRight w:val="0"/>
      <w:marTop w:val="0"/>
      <w:marBottom w:val="0"/>
      <w:divBdr>
        <w:top w:val="none" w:sz="0" w:space="0" w:color="auto"/>
        <w:left w:val="none" w:sz="0" w:space="0" w:color="auto"/>
        <w:bottom w:val="none" w:sz="0" w:space="0" w:color="auto"/>
        <w:right w:val="none" w:sz="0" w:space="0" w:color="auto"/>
      </w:divBdr>
    </w:div>
    <w:div w:id="615530383">
      <w:bodyDiv w:val="1"/>
      <w:marLeft w:val="0"/>
      <w:marRight w:val="0"/>
      <w:marTop w:val="0"/>
      <w:marBottom w:val="0"/>
      <w:divBdr>
        <w:top w:val="none" w:sz="0" w:space="0" w:color="auto"/>
        <w:left w:val="none" w:sz="0" w:space="0" w:color="auto"/>
        <w:bottom w:val="none" w:sz="0" w:space="0" w:color="auto"/>
        <w:right w:val="none" w:sz="0" w:space="0" w:color="auto"/>
      </w:divBdr>
    </w:div>
    <w:div w:id="617182102">
      <w:bodyDiv w:val="1"/>
      <w:marLeft w:val="0"/>
      <w:marRight w:val="0"/>
      <w:marTop w:val="0"/>
      <w:marBottom w:val="0"/>
      <w:divBdr>
        <w:top w:val="none" w:sz="0" w:space="0" w:color="auto"/>
        <w:left w:val="none" w:sz="0" w:space="0" w:color="auto"/>
        <w:bottom w:val="none" w:sz="0" w:space="0" w:color="auto"/>
        <w:right w:val="none" w:sz="0" w:space="0" w:color="auto"/>
      </w:divBdr>
    </w:div>
    <w:div w:id="620495706">
      <w:bodyDiv w:val="1"/>
      <w:marLeft w:val="0"/>
      <w:marRight w:val="0"/>
      <w:marTop w:val="0"/>
      <w:marBottom w:val="0"/>
      <w:divBdr>
        <w:top w:val="none" w:sz="0" w:space="0" w:color="auto"/>
        <w:left w:val="none" w:sz="0" w:space="0" w:color="auto"/>
        <w:bottom w:val="none" w:sz="0" w:space="0" w:color="auto"/>
        <w:right w:val="none" w:sz="0" w:space="0" w:color="auto"/>
      </w:divBdr>
    </w:div>
    <w:div w:id="623731606">
      <w:bodyDiv w:val="1"/>
      <w:marLeft w:val="0"/>
      <w:marRight w:val="0"/>
      <w:marTop w:val="0"/>
      <w:marBottom w:val="0"/>
      <w:divBdr>
        <w:top w:val="none" w:sz="0" w:space="0" w:color="auto"/>
        <w:left w:val="none" w:sz="0" w:space="0" w:color="auto"/>
        <w:bottom w:val="none" w:sz="0" w:space="0" w:color="auto"/>
        <w:right w:val="none" w:sz="0" w:space="0" w:color="auto"/>
      </w:divBdr>
    </w:div>
    <w:div w:id="629940037">
      <w:bodyDiv w:val="1"/>
      <w:marLeft w:val="0"/>
      <w:marRight w:val="0"/>
      <w:marTop w:val="0"/>
      <w:marBottom w:val="0"/>
      <w:divBdr>
        <w:top w:val="none" w:sz="0" w:space="0" w:color="auto"/>
        <w:left w:val="none" w:sz="0" w:space="0" w:color="auto"/>
        <w:bottom w:val="none" w:sz="0" w:space="0" w:color="auto"/>
        <w:right w:val="none" w:sz="0" w:space="0" w:color="auto"/>
      </w:divBdr>
    </w:div>
    <w:div w:id="633368150">
      <w:bodyDiv w:val="1"/>
      <w:marLeft w:val="0"/>
      <w:marRight w:val="0"/>
      <w:marTop w:val="0"/>
      <w:marBottom w:val="0"/>
      <w:divBdr>
        <w:top w:val="none" w:sz="0" w:space="0" w:color="auto"/>
        <w:left w:val="none" w:sz="0" w:space="0" w:color="auto"/>
        <w:bottom w:val="none" w:sz="0" w:space="0" w:color="auto"/>
        <w:right w:val="none" w:sz="0" w:space="0" w:color="auto"/>
      </w:divBdr>
    </w:div>
    <w:div w:id="635990126">
      <w:bodyDiv w:val="1"/>
      <w:marLeft w:val="0"/>
      <w:marRight w:val="0"/>
      <w:marTop w:val="0"/>
      <w:marBottom w:val="0"/>
      <w:divBdr>
        <w:top w:val="none" w:sz="0" w:space="0" w:color="auto"/>
        <w:left w:val="none" w:sz="0" w:space="0" w:color="auto"/>
        <w:bottom w:val="none" w:sz="0" w:space="0" w:color="auto"/>
        <w:right w:val="none" w:sz="0" w:space="0" w:color="auto"/>
      </w:divBdr>
    </w:div>
    <w:div w:id="637613041">
      <w:bodyDiv w:val="1"/>
      <w:marLeft w:val="0"/>
      <w:marRight w:val="0"/>
      <w:marTop w:val="0"/>
      <w:marBottom w:val="0"/>
      <w:divBdr>
        <w:top w:val="none" w:sz="0" w:space="0" w:color="auto"/>
        <w:left w:val="none" w:sz="0" w:space="0" w:color="auto"/>
        <w:bottom w:val="none" w:sz="0" w:space="0" w:color="auto"/>
        <w:right w:val="none" w:sz="0" w:space="0" w:color="auto"/>
      </w:divBdr>
    </w:div>
    <w:div w:id="647780351">
      <w:bodyDiv w:val="1"/>
      <w:marLeft w:val="0"/>
      <w:marRight w:val="0"/>
      <w:marTop w:val="0"/>
      <w:marBottom w:val="0"/>
      <w:divBdr>
        <w:top w:val="none" w:sz="0" w:space="0" w:color="auto"/>
        <w:left w:val="none" w:sz="0" w:space="0" w:color="auto"/>
        <w:bottom w:val="none" w:sz="0" w:space="0" w:color="auto"/>
        <w:right w:val="none" w:sz="0" w:space="0" w:color="auto"/>
      </w:divBdr>
    </w:div>
    <w:div w:id="649290066">
      <w:bodyDiv w:val="1"/>
      <w:marLeft w:val="0"/>
      <w:marRight w:val="0"/>
      <w:marTop w:val="0"/>
      <w:marBottom w:val="0"/>
      <w:divBdr>
        <w:top w:val="none" w:sz="0" w:space="0" w:color="auto"/>
        <w:left w:val="none" w:sz="0" w:space="0" w:color="auto"/>
        <w:bottom w:val="none" w:sz="0" w:space="0" w:color="auto"/>
        <w:right w:val="none" w:sz="0" w:space="0" w:color="auto"/>
      </w:divBdr>
      <w:divsChild>
        <w:div w:id="1285120458">
          <w:marLeft w:val="0"/>
          <w:marRight w:val="0"/>
          <w:marTop w:val="0"/>
          <w:marBottom w:val="0"/>
          <w:divBdr>
            <w:top w:val="single" w:sz="2" w:space="0" w:color="E3E3E3"/>
            <w:left w:val="single" w:sz="2" w:space="0" w:color="E3E3E3"/>
            <w:bottom w:val="single" w:sz="2" w:space="0" w:color="E3E3E3"/>
            <w:right w:val="single" w:sz="2" w:space="0" w:color="E3E3E3"/>
          </w:divBdr>
          <w:divsChild>
            <w:div w:id="1940286427">
              <w:marLeft w:val="0"/>
              <w:marRight w:val="0"/>
              <w:marTop w:val="0"/>
              <w:marBottom w:val="0"/>
              <w:divBdr>
                <w:top w:val="single" w:sz="2" w:space="0" w:color="E3E3E3"/>
                <w:left w:val="single" w:sz="2" w:space="0" w:color="E3E3E3"/>
                <w:bottom w:val="single" w:sz="2" w:space="0" w:color="E3E3E3"/>
                <w:right w:val="single" w:sz="2" w:space="0" w:color="E3E3E3"/>
              </w:divBdr>
              <w:divsChild>
                <w:div w:id="1355379413">
                  <w:marLeft w:val="0"/>
                  <w:marRight w:val="0"/>
                  <w:marTop w:val="0"/>
                  <w:marBottom w:val="0"/>
                  <w:divBdr>
                    <w:top w:val="single" w:sz="2" w:space="0" w:color="E3E3E3"/>
                    <w:left w:val="single" w:sz="2" w:space="0" w:color="E3E3E3"/>
                    <w:bottom w:val="single" w:sz="2" w:space="0" w:color="E3E3E3"/>
                    <w:right w:val="single" w:sz="2" w:space="0" w:color="E3E3E3"/>
                  </w:divBdr>
                  <w:divsChild>
                    <w:div w:id="1329792553">
                      <w:marLeft w:val="0"/>
                      <w:marRight w:val="0"/>
                      <w:marTop w:val="0"/>
                      <w:marBottom w:val="0"/>
                      <w:divBdr>
                        <w:top w:val="single" w:sz="2" w:space="0" w:color="E3E3E3"/>
                        <w:left w:val="single" w:sz="2" w:space="0" w:color="E3E3E3"/>
                        <w:bottom w:val="single" w:sz="2" w:space="0" w:color="E3E3E3"/>
                        <w:right w:val="single" w:sz="2" w:space="0" w:color="E3E3E3"/>
                      </w:divBdr>
                      <w:divsChild>
                        <w:div w:id="265237673">
                          <w:marLeft w:val="0"/>
                          <w:marRight w:val="0"/>
                          <w:marTop w:val="0"/>
                          <w:marBottom w:val="0"/>
                          <w:divBdr>
                            <w:top w:val="single" w:sz="2" w:space="0" w:color="E3E3E3"/>
                            <w:left w:val="single" w:sz="2" w:space="0" w:color="E3E3E3"/>
                            <w:bottom w:val="single" w:sz="2" w:space="0" w:color="E3E3E3"/>
                            <w:right w:val="single" w:sz="2" w:space="0" w:color="E3E3E3"/>
                          </w:divBdr>
                          <w:divsChild>
                            <w:div w:id="1378312446">
                              <w:marLeft w:val="0"/>
                              <w:marRight w:val="0"/>
                              <w:marTop w:val="0"/>
                              <w:marBottom w:val="0"/>
                              <w:divBdr>
                                <w:top w:val="single" w:sz="2" w:space="0" w:color="E3E3E3"/>
                                <w:left w:val="single" w:sz="2" w:space="0" w:color="E3E3E3"/>
                                <w:bottom w:val="single" w:sz="2" w:space="0" w:color="E3E3E3"/>
                                <w:right w:val="single" w:sz="2" w:space="0" w:color="E3E3E3"/>
                              </w:divBdr>
                              <w:divsChild>
                                <w:div w:id="1984039462">
                                  <w:marLeft w:val="0"/>
                                  <w:marRight w:val="0"/>
                                  <w:marTop w:val="100"/>
                                  <w:marBottom w:val="100"/>
                                  <w:divBdr>
                                    <w:top w:val="single" w:sz="2" w:space="0" w:color="E3E3E3"/>
                                    <w:left w:val="single" w:sz="2" w:space="0" w:color="E3E3E3"/>
                                    <w:bottom w:val="single" w:sz="2" w:space="0" w:color="E3E3E3"/>
                                    <w:right w:val="single" w:sz="2" w:space="0" w:color="E3E3E3"/>
                                  </w:divBdr>
                                  <w:divsChild>
                                    <w:div w:id="271743174">
                                      <w:marLeft w:val="0"/>
                                      <w:marRight w:val="0"/>
                                      <w:marTop w:val="0"/>
                                      <w:marBottom w:val="0"/>
                                      <w:divBdr>
                                        <w:top w:val="single" w:sz="2" w:space="0" w:color="E3E3E3"/>
                                        <w:left w:val="single" w:sz="2" w:space="0" w:color="E3E3E3"/>
                                        <w:bottom w:val="single" w:sz="2" w:space="0" w:color="E3E3E3"/>
                                        <w:right w:val="single" w:sz="2" w:space="0" w:color="E3E3E3"/>
                                      </w:divBdr>
                                      <w:divsChild>
                                        <w:div w:id="873689276">
                                          <w:marLeft w:val="0"/>
                                          <w:marRight w:val="0"/>
                                          <w:marTop w:val="0"/>
                                          <w:marBottom w:val="0"/>
                                          <w:divBdr>
                                            <w:top w:val="single" w:sz="2" w:space="0" w:color="E3E3E3"/>
                                            <w:left w:val="single" w:sz="2" w:space="0" w:color="E3E3E3"/>
                                            <w:bottom w:val="single" w:sz="2" w:space="0" w:color="E3E3E3"/>
                                            <w:right w:val="single" w:sz="2" w:space="0" w:color="E3E3E3"/>
                                          </w:divBdr>
                                          <w:divsChild>
                                            <w:div w:id="789399578">
                                              <w:marLeft w:val="0"/>
                                              <w:marRight w:val="0"/>
                                              <w:marTop w:val="0"/>
                                              <w:marBottom w:val="0"/>
                                              <w:divBdr>
                                                <w:top w:val="single" w:sz="2" w:space="0" w:color="E3E3E3"/>
                                                <w:left w:val="single" w:sz="2" w:space="0" w:color="E3E3E3"/>
                                                <w:bottom w:val="single" w:sz="2" w:space="0" w:color="E3E3E3"/>
                                                <w:right w:val="single" w:sz="2" w:space="0" w:color="E3E3E3"/>
                                              </w:divBdr>
                                              <w:divsChild>
                                                <w:div w:id="1419518653">
                                                  <w:marLeft w:val="0"/>
                                                  <w:marRight w:val="0"/>
                                                  <w:marTop w:val="0"/>
                                                  <w:marBottom w:val="0"/>
                                                  <w:divBdr>
                                                    <w:top w:val="single" w:sz="2" w:space="0" w:color="E3E3E3"/>
                                                    <w:left w:val="single" w:sz="2" w:space="0" w:color="E3E3E3"/>
                                                    <w:bottom w:val="single" w:sz="2" w:space="0" w:color="E3E3E3"/>
                                                    <w:right w:val="single" w:sz="2" w:space="0" w:color="E3E3E3"/>
                                                  </w:divBdr>
                                                  <w:divsChild>
                                                    <w:div w:id="294532168">
                                                      <w:marLeft w:val="0"/>
                                                      <w:marRight w:val="0"/>
                                                      <w:marTop w:val="0"/>
                                                      <w:marBottom w:val="0"/>
                                                      <w:divBdr>
                                                        <w:top w:val="single" w:sz="2" w:space="0" w:color="E3E3E3"/>
                                                        <w:left w:val="single" w:sz="2" w:space="0" w:color="E3E3E3"/>
                                                        <w:bottom w:val="single" w:sz="2" w:space="0" w:color="E3E3E3"/>
                                                        <w:right w:val="single" w:sz="2" w:space="0" w:color="E3E3E3"/>
                                                      </w:divBdr>
                                                      <w:divsChild>
                                                        <w:div w:id="1661542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55202936">
          <w:marLeft w:val="0"/>
          <w:marRight w:val="0"/>
          <w:marTop w:val="0"/>
          <w:marBottom w:val="0"/>
          <w:divBdr>
            <w:top w:val="none" w:sz="0" w:space="0" w:color="auto"/>
            <w:left w:val="none" w:sz="0" w:space="0" w:color="auto"/>
            <w:bottom w:val="none" w:sz="0" w:space="0" w:color="auto"/>
            <w:right w:val="none" w:sz="0" w:space="0" w:color="auto"/>
          </w:divBdr>
        </w:div>
      </w:divsChild>
    </w:div>
    <w:div w:id="656300131">
      <w:bodyDiv w:val="1"/>
      <w:marLeft w:val="0"/>
      <w:marRight w:val="0"/>
      <w:marTop w:val="0"/>
      <w:marBottom w:val="0"/>
      <w:divBdr>
        <w:top w:val="none" w:sz="0" w:space="0" w:color="auto"/>
        <w:left w:val="none" w:sz="0" w:space="0" w:color="auto"/>
        <w:bottom w:val="none" w:sz="0" w:space="0" w:color="auto"/>
        <w:right w:val="none" w:sz="0" w:space="0" w:color="auto"/>
      </w:divBdr>
    </w:div>
    <w:div w:id="657149926">
      <w:bodyDiv w:val="1"/>
      <w:marLeft w:val="0"/>
      <w:marRight w:val="0"/>
      <w:marTop w:val="0"/>
      <w:marBottom w:val="0"/>
      <w:divBdr>
        <w:top w:val="none" w:sz="0" w:space="0" w:color="auto"/>
        <w:left w:val="none" w:sz="0" w:space="0" w:color="auto"/>
        <w:bottom w:val="none" w:sz="0" w:space="0" w:color="auto"/>
        <w:right w:val="none" w:sz="0" w:space="0" w:color="auto"/>
      </w:divBdr>
    </w:div>
    <w:div w:id="658193272">
      <w:bodyDiv w:val="1"/>
      <w:marLeft w:val="0"/>
      <w:marRight w:val="0"/>
      <w:marTop w:val="0"/>
      <w:marBottom w:val="0"/>
      <w:divBdr>
        <w:top w:val="none" w:sz="0" w:space="0" w:color="auto"/>
        <w:left w:val="none" w:sz="0" w:space="0" w:color="auto"/>
        <w:bottom w:val="none" w:sz="0" w:space="0" w:color="auto"/>
        <w:right w:val="none" w:sz="0" w:space="0" w:color="auto"/>
      </w:divBdr>
      <w:divsChild>
        <w:div w:id="890725614">
          <w:marLeft w:val="0"/>
          <w:marRight w:val="0"/>
          <w:marTop w:val="0"/>
          <w:marBottom w:val="0"/>
          <w:divBdr>
            <w:top w:val="none" w:sz="0" w:space="0" w:color="auto"/>
            <w:left w:val="none" w:sz="0" w:space="0" w:color="auto"/>
            <w:bottom w:val="none" w:sz="0" w:space="0" w:color="auto"/>
            <w:right w:val="none" w:sz="0" w:space="0" w:color="auto"/>
          </w:divBdr>
        </w:div>
        <w:div w:id="1687441119">
          <w:marLeft w:val="0"/>
          <w:marRight w:val="0"/>
          <w:marTop w:val="0"/>
          <w:marBottom w:val="0"/>
          <w:divBdr>
            <w:top w:val="single" w:sz="2" w:space="0" w:color="E3E3E3"/>
            <w:left w:val="single" w:sz="2" w:space="0" w:color="E3E3E3"/>
            <w:bottom w:val="single" w:sz="2" w:space="0" w:color="E3E3E3"/>
            <w:right w:val="single" w:sz="2" w:space="0" w:color="E3E3E3"/>
          </w:divBdr>
          <w:divsChild>
            <w:div w:id="1048994292">
              <w:marLeft w:val="0"/>
              <w:marRight w:val="0"/>
              <w:marTop w:val="0"/>
              <w:marBottom w:val="0"/>
              <w:divBdr>
                <w:top w:val="single" w:sz="2" w:space="0" w:color="E3E3E3"/>
                <w:left w:val="single" w:sz="2" w:space="0" w:color="E3E3E3"/>
                <w:bottom w:val="single" w:sz="2" w:space="0" w:color="E3E3E3"/>
                <w:right w:val="single" w:sz="2" w:space="0" w:color="E3E3E3"/>
              </w:divBdr>
              <w:divsChild>
                <w:div w:id="946695094">
                  <w:marLeft w:val="0"/>
                  <w:marRight w:val="0"/>
                  <w:marTop w:val="0"/>
                  <w:marBottom w:val="0"/>
                  <w:divBdr>
                    <w:top w:val="single" w:sz="2" w:space="0" w:color="E3E3E3"/>
                    <w:left w:val="single" w:sz="2" w:space="0" w:color="E3E3E3"/>
                    <w:bottom w:val="single" w:sz="2" w:space="0" w:color="E3E3E3"/>
                    <w:right w:val="single" w:sz="2" w:space="0" w:color="E3E3E3"/>
                  </w:divBdr>
                  <w:divsChild>
                    <w:div w:id="673075234">
                      <w:marLeft w:val="0"/>
                      <w:marRight w:val="0"/>
                      <w:marTop w:val="0"/>
                      <w:marBottom w:val="0"/>
                      <w:divBdr>
                        <w:top w:val="single" w:sz="2" w:space="0" w:color="E3E3E3"/>
                        <w:left w:val="single" w:sz="2" w:space="0" w:color="E3E3E3"/>
                        <w:bottom w:val="single" w:sz="2" w:space="0" w:color="E3E3E3"/>
                        <w:right w:val="single" w:sz="2" w:space="0" w:color="E3E3E3"/>
                      </w:divBdr>
                      <w:divsChild>
                        <w:div w:id="1421215005">
                          <w:marLeft w:val="0"/>
                          <w:marRight w:val="0"/>
                          <w:marTop w:val="0"/>
                          <w:marBottom w:val="0"/>
                          <w:divBdr>
                            <w:top w:val="single" w:sz="2" w:space="0" w:color="E3E3E3"/>
                            <w:left w:val="single" w:sz="2" w:space="0" w:color="E3E3E3"/>
                            <w:bottom w:val="single" w:sz="2" w:space="0" w:color="E3E3E3"/>
                            <w:right w:val="single" w:sz="2" w:space="0" w:color="E3E3E3"/>
                          </w:divBdr>
                          <w:divsChild>
                            <w:div w:id="877165232">
                              <w:marLeft w:val="0"/>
                              <w:marRight w:val="0"/>
                              <w:marTop w:val="0"/>
                              <w:marBottom w:val="0"/>
                              <w:divBdr>
                                <w:top w:val="single" w:sz="2" w:space="0" w:color="E3E3E3"/>
                                <w:left w:val="single" w:sz="2" w:space="0" w:color="E3E3E3"/>
                                <w:bottom w:val="single" w:sz="2" w:space="0" w:color="E3E3E3"/>
                                <w:right w:val="single" w:sz="2" w:space="0" w:color="E3E3E3"/>
                              </w:divBdr>
                              <w:divsChild>
                                <w:div w:id="1323122070">
                                  <w:marLeft w:val="0"/>
                                  <w:marRight w:val="0"/>
                                  <w:marTop w:val="100"/>
                                  <w:marBottom w:val="100"/>
                                  <w:divBdr>
                                    <w:top w:val="single" w:sz="2" w:space="0" w:color="E3E3E3"/>
                                    <w:left w:val="single" w:sz="2" w:space="0" w:color="E3E3E3"/>
                                    <w:bottom w:val="single" w:sz="2" w:space="0" w:color="E3E3E3"/>
                                    <w:right w:val="single" w:sz="2" w:space="0" w:color="E3E3E3"/>
                                  </w:divBdr>
                                  <w:divsChild>
                                    <w:div w:id="1017469213">
                                      <w:marLeft w:val="0"/>
                                      <w:marRight w:val="0"/>
                                      <w:marTop w:val="0"/>
                                      <w:marBottom w:val="0"/>
                                      <w:divBdr>
                                        <w:top w:val="single" w:sz="2" w:space="0" w:color="E3E3E3"/>
                                        <w:left w:val="single" w:sz="2" w:space="0" w:color="E3E3E3"/>
                                        <w:bottom w:val="single" w:sz="2" w:space="0" w:color="E3E3E3"/>
                                        <w:right w:val="single" w:sz="2" w:space="0" w:color="E3E3E3"/>
                                      </w:divBdr>
                                      <w:divsChild>
                                        <w:div w:id="1776361069">
                                          <w:marLeft w:val="0"/>
                                          <w:marRight w:val="0"/>
                                          <w:marTop w:val="0"/>
                                          <w:marBottom w:val="0"/>
                                          <w:divBdr>
                                            <w:top w:val="single" w:sz="2" w:space="0" w:color="E3E3E3"/>
                                            <w:left w:val="single" w:sz="2" w:space="0" w:color="E3E3E3"/>
                                            <w:bottom w:val="single" w:sz="2" w:space="0" w:color="E3E3E3"/>
                                            <w:right w:val="single" w:sz="2" w:space="0" w:color="E3E3E3"/>
                                          </w:divBdr>
                                          <w:divsChild>
                                            <w:div w:id="1683893370">
                                              <w:marLeft w:val="0"/>
                                              <w:marRight w:val="0"/>
                                              <w:marTop w:val="0"/>
                                              <w:marBottom w:val="0"/>
                                              <w:divBdr>
                                                <w:top w:val="single" w:sz="2" w:space="0" w:color="E3E3E3"/>
                                                <w:left w:val="single" w:sz="2" w:space="0" w:color="E3E3E3"/>
                                                <w:bottom w:val="single" w:sz="2" w:space="0" w:color="E3E3E3"/>
                                                <w:right w:val="single" w:sz="2" w:space="0" w:color="E3E3E3"/>
                                              </w:divBdr>
                                              <w:divsChild>
                                                <w:div w:id="781458663">
                                                  <w:marLeft w:val="0"/>
                                                  <w:marRight w:val="0"/>
                                                  <w:marTop w:val="0"/>
                                                  <w:marBottom w:val="0"/>
                                                  <w:divBdr>
                                                    <w:top w:val="single" w:sz="2" w:space="0" w:color="E3E3E3"/>
                                                    <w:left w:val="single" w:sz="2" w:space="0" w:color="E3E3E3"/>
                                                    <w:bottom w:val="single" w:sz="2" w:space="0" w:color="E3E3E3"/>
                                                    <w:right w:val="single" w:sz="2" w:space="0" w:color="E3E3E3"/>
                                                  </w:divBdr>
                                                  <w:divsChild>
                                                    <w:div w:id="192891774">
                                                      <w:marLeft w:val="0"/>
                                                      <w:marRight w:val="0"/>
                                                      <w:marTop w:val="0"/>
                                                      <w:marBottom w:val="0"/>
                                                      <w:divBdr>
                                                        <w:top w:val="single" w:sz="2" w:space="0" w:color="E3E3E3"/>
                                                        <w:left w:val="single" w:sz="2" w:space="0" w:color="E3E3E3"/>
                                                        <w:bottom w:val="single" w:sz="2" w:space="0" w:color="E3E3E3"/>
                                                        <w:right w:val="single" w:sz="2" w:space="0" w:color="E3E3E3"/>
                                                      </w:divBdr>
                                                      <w:divsChild>
                                                        <w:div w:id="89813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59623080">
      <w:bodyDiv w:val="1"/>
      <w:marLeft w:val="0"/>
      <w:marRight w:val="0"/>
      <w:marTop w:val="0"/>
      <w:marBottom w:val="0"/>
      <w:divBdr>
        <w:top w:val="none" w:sz="0" w:space="0" w:color="auto"/>
        <w:left w:val="none" w:sz="0" w:space="0" w:color="auto"/>
        <w:bottom w:val="none" w:sz="0" w:space="0" w:color="auto"/>
        <w:right w:val="none" w:sz="0" w:space="0" w:color="auto"/>
      </w:divBdr>
    </w:div>
    <w:div w:id="659624986">
      <w:bodyDiv w:val="1"/>
      <w:marLeft w:val="0"/>
      <w:marRight w:val="0"/>
      <w:marTop w:val="0"/>
      <w:marBottom w:val="0"/>
      <w:divBdr>
        <w:top w:val="none" w:sz="0" w:space="0" w:color="auto"/>
        <w:left w:val="none" w:sz="0" w:space="0" w:color="auto"/>
        <w:bottom w:val="none" w:sz="0" w:space="0" w:color="auto"/>
        <w:right w:val="none" w:sz="0" w:space="0" w:color="auto"/>
      </w:divBdr>
    </w:div>
    <w:div w:id="660889274">
      <w:bodyDiv w:val="1"/>
      <w:marLeft w:val="0"/>
      <w:marRight w:val="0"/>
      <w:marTop w:val="0"/>
      <w:marBottom w:val="0"/>
      <w:divBdr>
        <w:top w:val="none" w:sz="0" w:space="0" w:color="auto"/>
        <w:left w:val="none" w:sz="0" w:space="0" w:color="auto"/>
        <w:bottom w:val="none" w:sz="0" w:space="0" w:color="auto"/>
        <w:right w:val="none" w:sz="0" w:space="0" w:color="auto"/>
      </w:divBdr>
    </w:div>
    <w:div w:id="665477857">
      <w:bodyDiv w:val="1"/>
      <w:marLeft w:val="0"/>
      <w:marRight w:val="0"/>
      <w:marTop w:val="0"/>
      <w:marBottom w:val="0"/>
      <w:divBdr>
        <w:top w:val="none" w:sz="0" w:space="0" w:color="auto"/>
        <w:left w:val="none" w:sz="0" w:space="0" w:color="auto"/>
        <w:bottom w:val="none" w:sz="0" w:space="0" w:color="auto"/>
        <w:right w:val="none" w:sz="0" w:space="0" w:color="auto"/>
      </w:divBdr>
    </w:div>
    <w:div w:id="673147408">
      <w:bodyDiv w:val="1"/>
      <w:marLeft w:val="0"/>
      <w:marRight w:val="0"/>
      <w:marTop w:val="0"/>
      <w:marBottom w:val="0"/>
      <w:divBdr>
        <w:top w:val="none" w:sz="0" w:space="0" w:color="auto"/>
        <w:left w:val="none" w:sz="0" w:space="0" w:color="auto"/>
        <w:bottom w:val="none" w:sz="0" w:space="0" w:color="auto"/>
        <w:right w:val="none" w:sz="0" w:space="0" w:color="auto"/>
      </w:divBdr>
    </w:div>
    <w:div w:id="679159733">
      <w:bodyDiv w:val="1"/>
      <w:marLeft w:val="0"/>
      <w:marRight w:val="0"/>
      <w:marTop w:val="0"/>
      <w:marBottom w:val="0"/>
      <w:divBdr>
        <w:top w:val="none" w:sz="0" w:space="0" w:color="auto"/>
        <w:left w:val="none" w:sz="0" w:space="0" w:color="auto"/>
        <w:bottom w:val="none" w:sz="0" w:space="0" w:color="auto"/>
        <w:right w:val="none" w:sz="0" w:space="0" w:color="auto"/>
      </w:divBdr>
    </w:div>
    <w:div w:id="682245340">
      <w:bodyDiv w:val="1"/>
      <w:marLeft w:val="0"/>
      <w:marRight w:val="0"/>
      <w:marTop w:val="0"/>
      <w:marBottom w:val="0"/>
      <w:divBdr>
        <w:top w:val="none" w:sz="0" w:space="0" w:color="auto"/>
        <w:left w:val="none" w:sz="0" w:space="0" w:color="auto"/>
        <w:bottom w:val="none" w:sz="0" w:space="0" w:color="auto"/>
        <w:right w:val="none" w:sz="0" w:space="0" w:color="auto"/>
      </w:divBdr>
    </w:div>
    <w:div w:id="683559676">
      <w:bodyDiv w:val="1"/>
      <w:marLeft w:val="0"/>
      <w:marRight w:val="0"/>
      <w:marTop w:val="0"/>
      <w:marBottom w:val="0"/>
      <w:divBdr>
        <w:top w:val="none" w:sz="0" w:space="0" w:color="auto"/>
        <w:left w:val="none" w:sz="0" w:space="0" w:color="auto"/>
        <w:bottom w:val="none" w:sz="0" w:space="0" w:color="auto"/>
        <w:right w:val="none" w:sz="0" w:space="0" w:color="auto"/>
      </w:divBdr>
    </w:div>
    <w:div w:id="687220008">
      <w:bodyDiv w:val="1"/>
      <w:marLeft w:val="0"/>
      <w:marRight w:val="0"/>
      <w:marTop w:val="0"/>
      <w:marBottom w:val="0"/>
      <w:divBdr>
        <w:top w:val="none" w:sz="0" w:space="0" w:color="auto"/>
        <w:left w:val="none" w:sz="0" w:space="0" w:color="auto"/>
        <w:bottom w:val="none" w:sz="0" w:space="0" w:color="auto"/>
        <w:right w:val="none" w:sz="0" w:space="0" w:color="auto"/>
      </w:divBdr>
    </w:div>
    <w:div w:id="691997703">
      <w:bodyDiv w:val="1"/>
      <w:marLeft w:val="0"/>
      <w:marRight w:val="0"/>
      <w:marTop w:val="0"/>
      <w:marBottom w:val="0"/>
      <w:divBdr>
        <w:top w:val="none" w:sz="0" w:space="0" w:color="auto"/>
        <w:left w:val="none" w:sz="0" w:space="0" w:color="auto"/>
        <w:bottom w:val="none" w:sz="0" w:space="0" w:color="auto"/>
        <w:right w:val="none" w:sz="0" w:space="0" w:color="auto"/>
      </w:divBdr>
    </w:div>
    <w:div w:id="695350124">
      <w:bodyDiv w:val="1"/>
      <w:marLeft w:val="0"/>
      <w:marRight w:val="0"/>
      <w:marTop w:val="0"/>
      <w:marBottom w:val="0"/>
      <w:divBdr>
        <w:top w:val="none" w:sz="0" w:space="0" w:color="auto"/>
        <w:left w:val="none" w:sz="0" w:space="0" w:color="auto"/>
        <w:bottom w:val="none" w:sz="0" w:space="0" w:color="auto"/>
        <w:right w:val="none" w:sz="0" w:space="0" w:color="auto"/>
      </w:divBdr>
    </w:div>
    <w:div w:id="695930246">
      <w:bodyDiv w:val="1"/>
      <w:marLeft w:val="0"/>
      <w:marRight w:val="0"/>
      <w:marTop w:val="0"/>
      <w:marBottom w:val="0"/>
      <w:divBdr>
        <w:top w:val="none" w:sz="0" w:space="0" w:color="auto"/>
        <w:left w:val="none" w:sz="0" w:space="0" w:color="auto"/>
        <w:bottom w:val="none" w:sz="0" w:space="0" w:color="auto"/>
        <w:right w:val="none" w:sz="0" w:space="0" w:color="auto"/>
      </w:divBdr>
    </w:div>
    <w:div w:id="701974821">
      <w:bodyDiv w:val="1"/>
      <w:marLeft w:val="0"/>
      <w:marRight w:val="0"/>
      <w:marTop w:val="0"/>
      <w:marBottom w:val="0"/>
      <w:divBdr>
        <w:top w:val="none" w:sz="0" w:space="0" w:color="auto"/>
        <w:left w:val="none" w:sz="0" w:space="0" w:color="auto"/>
        <w:bottom w:val="none" w:sz="0" w:space="0" w:color="auto"/>
        <w:right w:val="none" w:sz="0" w:space="0" w:color="auto"/>
      </w:divBdr>
    </w:div>
    <w:div w:id="704140942">
      <w:bodyDiv w:val="1"/>
      <w:marLeft w:val="0"/>
      <w:marRight w:val="0"/>
      <w:marTop w:val="0"/>
      <w:marBottom w:val="0"/>
      <w:divBdr>
        <w:top w:val="none" w:sz="0" w:space="0" w:color="auto"/>
        <w:left w:val="none" w:sz="0" w:space="0" w:color="auto"/>
        <w:bottom w:val="none" w:sz="0" w:space="0" w:color="auto"/>
        <w:right w:val="none" w:sz="0" w:space="0" w:color="auto"/>
      </w:divBdr>
    </w:div>
    <w:div w:id="708384791">
      <w:bodyDiv w:val="1"/>
      <w:marLeft w:val="0"/>
      <w:marRight w:val="0"/>
      <w:marTop w:val="0"/>
      <w:marBottom w:val="0"/>
      <w:divBdr>
        <w:top w:val="none" w:sz="0" w:space="0" w:color="auto"/>
        <w:left w:val="none" w:sz="0" w:space="0" w:color="auto"/>
        <w:bottom w:val="none" w:sz="0" w:space="0" w:color="auto"/>
        <w:right w:val="none" w:sz="0" w:space="0" w:color="auto"/>
      </w:divBdr>
    </w:div>
    <w:div w:id="714232967">
      <w:bodyDiv w:val="1"/>
      <w:marLeft w:val="0"/>
      <w:marRight w:val="0"/>
      <w:marTop w:val="0"/>
      <w:marBottom w:val="0"/>
      <w:divBdr>
        <w:top w:val="none" w:sz="0" w:space="0" w:color="auto"/>
        <w:left w:val="none" w:sz="0" w:space="0" w:color="auto"/>
        <w:bottom w:val="none" w:sz="0" w:space="0" w:color="auto"/>
        <w:right w:val="none" w:sz="0" w:space="0" w:color="auto"/>
      </w:divBdr>
      <w:divsChild>
        <w:div w:id="1574200041">
          <w:marLeft w:val="0"/>
          <w:marRight w:val="0"/>
          <w:marTop w:val="0"/>
          <w:marBottom w:val="0"/>
          <w:divBdr>
            <w:top w:val="single" w:sz="2" w:space="0" w:color="E3E3E3"/>
            <w:left w:val="single" w:sz="2" w:space="0" w:color="E3E3E3"/>
            <w:bottom w:val="single" w:sz="2" w:space="0" w:color="E3E3E3"/>
            <w:right w:val="single" w:sz="2" w:space="0" w:color="E3E3E3"/>
          </w:divBdr>
          <w:divsChild>
            <w:div w:id="11697127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2386729">
          <w:marLeft w:val="0"/>
          <w:marRight w:val="0"/>
          <w:marTop w:val="0"/>
          <w:marBottom w:val="0"/>
          <w:divBdr>
            <w:top w:val="single" w:sz="2" w:space="0" w:color="E3E3E3"/>
            <w:left w:val="single" w:sz="2" w:space="0" w:color="E3E3E3"/>
            <w:bottom w:val="single" w:sz="2" w:space="0" w:color="E3E3E3"/>
            <w:right w:val="single" w:sz="2" w:space="0" w:color="E3E3E3"/>
          </w:divBdr>
          <w:divsChild>
            <w:div w:id="1343556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5351239">
      <w:bodyDiv w:val="1"/>
      <w:marLeft w:val="0"/>
      <w:marRight w:val="0"/>
      <w:marTop w:val="0"/>
      <w:marBottom w:val="0"/>
      <w:divBdr>
        <w:top w:val="none" w:sz="0" w:space="0" w:color="auto"/>
        <w:left w:val="none" w:sz="0" w:space="0" w:color="auto"/>
        <w:bottom w:val="none" w:sz="0" w:space="0" w:color="auto"/>
        <w:right w:val="none" w:sz="0" w:space="0" w:color="auto"/>
      </w:divBdr>
    </w:div>
    <w:div w:id="716584791">
      <w:bodyDiv w:val="1"/>
      <w:marLeft w:val="0"/>
      <w:marRight w:val="0"/>
      <w:marTop w:val="0"/>
      <w:marBottom w:val="0"/>
      <w:divBdr>
        <w:top w:val="none" w:sz="0" w:space="0" w:color="auto"/>
        <w:left w:val="none" w:sz="0" w:space="0" w:color="auto"/>
        <w:bottom w:val="none" w:sz="0" w:space="0" w:color="auto"/>
        <w:right w:val="none" w:sz="0" w:space="0" w:color="auto"/>
      </w:divBdr>
    </w:div>
    <w:div w:id="720056028">
      <w:bodyDiv w:val="1"/>
      <w:marLeft w:val="0"/>
      <w:marRight w:val="0"/>
      <w:marTop w:val="0"/>
      <w:marBottom w:val="0"/>
      <w:divBdr>
        <w:top w:val="none" w:sz="0" w:space="0" w:color="auto"/>
        <w:left w:val="none" w:sz="0" w:space="0" w:color="auto"/>
        <w:bottom w:val="none" w:sz="0" w:space="0" w:color="auto"/>
        <w:right w:val="none" w:sz="0" w:space="0" w:color="auto"/>
      </w:divBdr>
    </w:div>
    <w:div w:id="731387274">
      <w:bodyDiv w:val="1"/>
      <w:marLeft w:val="0"/>
      <w:marRight w:val="0"/>
      <w:marTop w:val="0"/>
      <w:marBottom w:val="0"/>
      <w:divBdr>
        <w:top w:val="none" w:sz="0" w:space="0" w:color="auto"/>
        <w:left w:val="none" w:sz="0" w:space="0" w:color="auto"/>
        <w:bottom w:val="none" w:sz="0" w:space="0" w:color="auto"/>
        <w:right w:val="none" w:sz="0" w:space="0" w:color="auto"/>
      </w:divBdr>
      <w:divsChild>
        <w:div w:id="183908714">
          <w:marLeft w:val="0"/>
          <w:marRight w:val="0"/>
          <w:marTop w:val="0"/>
          <w:marBottom w:val="0"/>
          <w:divBdr>
            <w:top w:val="single" w:sz="2" w:space="0" w:color="E3E3E3"/>
            <w:left w:val="single" w:sz="2" w:space="0" w:color="E3E3E3"/>
            <w:bottom w:val="single" w:sz="2" w:space="0" w:color="E3E3E3"/>
            <w:right w:val="single" w:sz="2" w:space="0" w:color="E3E3E3"/>
          </w:divBdr>
          <w:divsChild>
            <w:div w:id="773214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9995678">
          <w:marLeft w:val="0"/>
          <w:marRight w:val="0"/>
          <w:marTop w:val="0"/>
          <w:marBottom w:val="0"/>
          <w:divBdr>
            <w:top w:val="single" w:sz="2" w:space="0" w:color="E3E3E3"/>
            <w:left w:val="single" w:sz="2" w:space="0" w:color="E3E3E3"/>
            <w:bottom w:val="single" w:sz="2" w:space="0" w:color="E3E3E3"/>
            <w:right w:val="single" w:sz="2" w:space="0" w:color="E3E3E3"/>
          </w:divBdr>
          <w:divsChild>
            <w:div w:id="87043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38285375">
      <w:bodyDiv w:val="1"/>
      <w:marLeft w:val="0"/>
      <w:marRight w:val="0"/>
      <w:marTop w:val="0"/>
      <w:marBottom w:val="0"/>
      <w:divBdr>
        <w:top w:val="none" w:sz="0" w:space="0" w:color="auto"/>
        <w:left w:val="none" w:sz="0" w:space="0" w:color="auto"/>
        <w:bottom w:val="none" w:sz="0" w:space="0" w:color="auto"/>
        <w:right w:val="none" w:sz="0" w:space="0" w:color="auto"/>
      </w:divBdr>
    </w:div>
    <w:div w:id="749734781">
      <w:bodyDiv w:val="1"/>
      <w:marLeft w:val="0"/>
      <w:marRight w:val="0"/>
      <w:marTop w:val="0"/>
      <w:marBottom w:val="0"/>
      <w:divBdr>
        <w:top w:val="none" w:sz="0" w:space="0" w:color="auto"/>
        <w:left w:val="none" w:sz="0" w:space="0" w:color="auto"/>
        <w:bottom w:val="none" w:sz="0" w:space="0" w:color="auto"/>
        <w:right w:val="none" w:sz="0" w:space="0" w:color="auto"/>
      </w:divBdr>
    </w:div>
    <w:div w:id="751659706">
      <w:bodyDiv w:val="1"/>
      <w:marLeft w:val="0"/>
      <w:marRight w:val="0"/>
      <w:marTop w:val="0"/>
      <w:marBottom w:val="0"/>
      <w:divBdr>
        <w:top w:val="none" w:sz="0" w:space="0" w:color="auto"/>
        <w:left w:val="none" w:sz="0" w:space="0" w:color="auto"/>
        <w:bottom w:val="none" w:sz="0" w:space="0" w:color="auto"/>
        <w:right w:val="none" w:sz="0" w:space="0" w:color="auto"/>
      </w:divBdr>
    </w:div>
    <w:div w:id="757752582">
      <w:bodyDiv w:val="1"/>
      <w:marLeft w:val="0"/>
      <w:marRight w:val="0"/>
      <w:marTop w:val="0"/>
      <w:marBottom w:val="0"/>
      <w:divBdr>
        <w:top w:val="none" w:sz="0" w:space="0" w:color="auto"/>
        <w:left w:val="none" w:sz="0" w:space="0" w:color="auto"/>
        <w:bottom w:val="none" w:sz="0" w:space="0" w:color="auto"/>
        <w:right w:val="none" w:sz="0" w:space="0" w:color="auto"/>
      </w:divBdr>
      <w:divsChild>
        <w:div w:id="679894363">
          <w:marLeft w:val="0"/>
          <w:marRight w:val="0"/>
          <w:marTop w:val="0"/>
          <w:marBottom w:val="0"/>
          <w:divBdr>
            <w:top w:val="single" w:sz="2" w:space="0" w:color="E3E3E3"/>
            <w:left w:val="single" w:sz="2" w:space="0" w:color="E3E3E3"/>
            <w:bottom w:val="single" w:sz="2" w:space="0" w:color="E3E3E3"/>
            <w:right w:val="single" w:sz="2" w:space="0" w:color="E3E3E3"/>
          </w:divBdr>
          <w:divsChild>
            <w:div w:id="448665663">
              <w:marLeft w:val="0"/>
              <w:marRight w:val="0"/>
              <w:marTop w:val="0"/>
              <w:marBottom w:val="0"/>
              <w:divBdr>
                <w:top w:val="single" w:sz="2" w:space="0" w:color="E3E3E3"/>
                <w:left w:val="single" w:sz="2" w:space="0" w:color="E3E3E3"/>
                <w:bottom w:val="single" w:sz="2" w:space="0" w:color="E3E3E3"/>
                <w:right w:val="single" w:sz="2" w:space="0" w:color="E3E3E3"/>
              </w:divBdr>
              <w:divsChild>
                <w:div w:id="1073742425">
                  <w:marLeft w:val="0"/>
                  <w:marRight w:val="0"/>
                  <w:marTop w:val="0"/>
                  <w:marBottom w:val="0"/>
                  <w:divBdr>
                    <w:top w:val="single" w:sz="2" w:space="0" w:color="E3E3E3"/>
                    <w:left w:val="single" w:sz="2" w:space="0" w:color="E3E3E3"/>
                    <w:bottom w:val="single" w:sz="2" w:space="0" w:color="E3E3E3"/>
                    <w:right w:val="single" w:sz="2" w:space="0" w:color="E3E3E3"/>
                  </w:divBdr>
                  <w:divsChild>
                    <w:div w:id="1963460236">
                      <w:marLeft w:val="0"/>
                      <w:marRight w:val="0"/>
                      <w:marTop w:val="0"/>
                      <w:marBottom w:val="0"/>
                      <w:divBdr>
                        <w:top w:val="single" w:sz="2" w:space="0" w:color="E3E3E3"/>
                        <w:left w:val="single" w:sz="2" w:space="0" w:color="E3E3E3"/>
                        <w:bottom w:val="single" w:sz="2" w:space="0" w:color="E3E3E3"/>
                        <w:right w:val="single" w:sz="2" w:space="0" w:color="E3E3E3"/>
                      </w:divBdr>
                      <w:divsChild>
                        <w:div w:id="1694769778">
                          <w:marLeft w:val="0"/>
                          <w:marRight w:val="0"/>
                          <w:marTop w:val="0"/>
                          <w:marBottom w:val="0"/>
                          <w:divBdr>
                            <w:top w:val="single" w:sz="2" w:space="0" w:color="E3E3E3"/>
                            <w:left w:val="single" w:sz="2" w:space="0" w:color="E3E3E3"/>
                            <w:bottom w:val="single" w:sz="2" w:space="0" w:color="E3E3E3"/>
                            <w:right w:val="single" w:sz="2" w:space="0" w:color="E3E3E3"/>
                          </w:divBdr>
                          <w:divsChild>
                            <w:div w:id="1589268271">
                              <w:marLeft w:val="0"/>
                              <w:marRight w:val="0"/>
                              <w:marTop w:val="0"/>
                              <w:marBottom w:val="0"/>
                              <w:divBdr>
                                <w:top w:val="single" w:sz="2" w:space="0" w:color="E3E3E3"/>
                                <w:left w:val="single" w:sz="2" w:space="0" w:color="E3E3E3"/>
                                <w:bottom w:val="single" w:sz="2" w:space="0" w:color="E3E3E3"/>
                                <w:right w:val="single" w:sz="2" w:space="0" w:color="E3E3E3"/>
                              </w:divBdr>
                              <w:divsChild>
                                <w:div w:id="2134789862">
                                  <w:marLeft w:val="0"/>
                                  <w:marRight w:val="0"/>
                                  <w:marTop w:val="100"/>
                                  <w:marBottom w:val="100"/>
                                  <w:divBdr>
                                    <w:top w:val="single" w:sz="2" w:space="0" w:color="E3E3E3"/>
                                    <w:left w:val="single" w:sz="2" w:space="0" w:color="E3E3E3"/>
                                    <w:bottom w:val="single" w:sz="2" w:space="0" w:color="E3E3E3"/>
                                    <w:right w:val="single" w:sz="2" w:space="0" w:color="E3E3E3"/>
                                  </w:divBdr>
                                  <w:divsChild>
                                    <w:div w:id="1365905676">
                                      <w:marLeft w:val="0"/>
                                      <w:marRight w:val="0"/>
                                      <w:marTop w:val="0"/>
                                      <w:marBottom w:val="0"/>
                                      <w:divBdr>
                                        <w:top w:val="single" w:sz="2" w:space="0" w:color="E3E3E3"/>
                                        <w:left w:val="single" w:sz="2" w:space="0" w:color="E3E3E3"/>
                                        <w:bottom w:val="single" w:sz="2" w:space="0" w:color="E3E3E3"/>
                                        <w:right w:val="single" w:sz="2" w:space="0" w:color="E3E3E3"/>
                                      </w:divBdr>
                                      <w:divsChild>
                                        <w:div w:id="1332105127">
                                          <w:marLeft w:val="0"/>
                                          <w:marRight w:val="0"/>
                                          <w:marTop w:val="0"/>
                                          <w:marBottom w:val="0"/>
                                          <w:divBdr>
                                            <w:top w:val="single" w:sz="2" w:space="0" w:color="E3E3E3"/>
                                            <w:left w:val="single" w:sz="2" w:space="0" w:color="E3E3E3"/>
                                            <w:bottom w:val="single" w:sz="2" w:space="0" w:color="E3E3E3"/>
                                            <w:right w:val="single" w:sz="2" w:space="0" w:color="E3E3E3"/>
                                          </w:divBdr>
                                          <w:divsChild>
                                            <w:div w:id="1684504564">
                                              <w:marLeft w:val="0"/>
                                              <w:marRight w:val="0"/>
                                              <w:marTop w:val="0"/>
                                              <w:marBottom w:val="0"/>
                                              <w:divBdr>
                                                <w:top w:val="single" w:sz="2" w:space="0" w:color="E3E3E3"/>
                                                <w:left w:val="single" w:sz="2" w:space="0" w:color="E3E3E3"/>
                                                <w:bottom w:val="single" w:sz="2" w:space="0" w:color="E3E3E3"/>
                                                <w:right w:val="single" w:sz="2" w:space="0" w:color="E3E3E3"/>
                                              </w:divBdr>
                                              <w:divsChild>
                                                <w:div w:id="1625840769">
                                                  <w:marLeft w:val="0"/>
                                                  <w:marRight w:val="0"/>
                                                  <w:marTop w:val="0"/>
                                                  <w:marBottom w:val="0"/>
                                                  <w:divBdr>
                                                    <w:top w:val="single" w:sz="2" w:space="0" w:color="E3E3E3"/>
                                                    <w:left w:val="single" w:sz="2" w:space="0" w:color="E3E3E3"/>
                                                    <w:bottom w:val="single" w:sz="2" w:space="0" w:color="E3E3E3"/>
                                                    <w:right w:val="single" w:sz="2" w:space="0" w:color="E3E3E3"/>
                                                  </w:divBdr>
                                                  <w:divsChild>
                                                    <w:div w:id="54547604">
                                                      <w:marLeft w:val="0"/>
                                                      <w:marRight w:val="0"/>
                                                      <w:marTop w:val="0"/>
                                                      <w:marBottom w:val="0"/>
                                                      <w:divBdr>
                                                        <w:top w:val="single" w:sz="2" w:space="0" w:color="E3E3E3"/>
                                                        <w:left w:val="single" w:sz="2" w:space="0" w:color="E3E3E3"/>
                                                        <w:bottom w:val="single" w:sz="2" w:space="0" w:color="E3E3E3"/>
                                                        <w:right w:val="single" w:sz="2" w:space="0" w:color="E3E3E3"/>
                                                      </w:divBdr>
                                                      <w:divsChild>
                                                        <w:div w:id="62028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0623317">
          <w:marLeft w:val="0"/>
          <w:marRight w:val="0"/>
          <w:marTop w:val="0"/>
          <w:marBottom w:val="0"/>
          <w:divBdr>
            <w:top w:val="none" w:sz="0" w:space="0" w:color="auto"/>
            <w:left w:val="none" w:sz="0" w:space="0" w:color="auto"/>
            <w:bottom w:val="none" w:sz="0" w:space="0" w:color="auto"/>
            <w:right w:val="none" w:sz="0" w:space="0" w:color="auto"/>
          </w:divBdr>
        </w:div>
      </w:divsChild>
    </w:div>
    <w:div w:id="758873639">
      <w:bodyDiv w:val="1"/>
      <w:marLeft w:val="0"/>
      <w:marRight w:val="0"/>
      <w:marTop w:val="0"/>
      <w:marBottom w:val="0"/>
      <w:divBdr>
        <w:top w:val="none" w:sz="0" w:space="0" w:color="auto"/>
        <w:left w:val="none" w:sz="0" w:space="0" w:color="auto"/>
        <w:bottom w:val="none" w:sz="0" w:space="0" w:color="auto"/>
        <w:right w:val="none" w:sz="0" w:space="0" w:color="auto"/>
      </w:divBdr>
    </w:div>
    <w:div w:id="768818402">
      <w:bodyDiv w:val="1"/>
      <w:marLeft w:val="0"/>
      <w:marRight w:val="0"/>
      <w:marTop w:val="0"/>
      <w:marBottom w:val="0"/>
      <w:divBdr>
        <w:top w:val="none" w:sz="0" w:space="0" w:color="auto"/>
        <w:left w:val="none" w:sz="0" w:space="0" w:color="auto"/>
        <w:bottom w:val="none" w:sz="0" w:space="0" w:color="auto"/>
        <w:right w:val="none" w:sz="0" w:space="0" w:color="auto"/>
      </w:divBdr>
    </w:div>
    <w:div w:id="771121777">
      <w:bodyDiv w:val="1"/>
      <w:marLeft w:val="0"/>
      <w:marRight w:val="0"/>
      <w:marTop w:val="0"/>
      <w:marBottom w:val="0"/>
      <w:divBdr>
        <w:top w:val="none" w:sz="0" w:space="0" w:color="auto"/>
        <w:left w:val="none" w:sz="0" w:space="0" w:color="auto"/>
        <w:bottom w:val="none" w:sz="0" w:space="0" w:color="auto"/>
        <w:right w:val="none" w:sz="0" w:space="0" w:color="auto"/>
      </w:divBdr>
    </w:div>
    <w:div w:id="773208987">
      <w:bodyDiv w:val="1"/>
      <w:marLeft w:val="0"/>
      <w:marRight w:val="0"/>
      <w:marTop w:val="0"/>
      <w:marBottom w:val="0"/>
      <w:divBdr>
        <w:top w:val="none" w:sz="0" w:space="0" w:color="auto"/>
        <w:left w:val="none" w:sz="0" w:space="0" w:color="auto"/>
        <w:bottom w:val="none" w:sz="0" w:space="0" w:color="auto"/>
        <w:right w:val="none" w:sz="0" w:space="0" w:color="auto"/>
      </w:divBdr>
    </w:div>
    <w:div w:id="775058045">
      <w:bodyDiv w:val="1"/>
      <w:marLeft w:val="0"/>
      <w:marRight w:val="0"/>
      <w:marTop w:val="0"/>
      <w:marBottom w:val="0"/>
      <w:divBdr>
        <w:top w:val="none" w:sz="0" w:space="0" w:color="auto"/>
        <w:left w:val="none" w:sz="0" w:space="0" w:color="auto"/>
        <w:bottom w:val="none" w:sz="0" w:space="0" w:color="auto"/>
        <w:right w:val="none" w:sz="0" w:space="0" w:color="auto"/>
      </w:divBdr>
    </w:div>
    <w:div w:id="785932129">
      <w:bodyDiv w:val="1"/>
      <w:marLeft w:val="0"/>
      <w:marRight w:val="0"/>
      <w:marTop w:val="0"/>
      <w:marBottom w:val="0"/>
      <w:divBdr>
        <w:top w:val="none" w:sz="0" w:space="0" w:color="auto"/>
        <w:left w:val="none" w:sz="0" w:space="0" w:color="auto"/>
        <w:bottom w:val="none" w:sz="0" w:space="0" w:color="auto"/>
        <w:right w:val="none" w:sz="0" w:space="0" w:color="auto"/>
      </w:divBdr>
    </w:div>
    <w:div w:id="790441709">
      <w:bodyDiv w:val="1"/>
      <w:marLeft w:val="0"/>
      <w:marRight w:val="0"/>
      <w:marTop w:val="0"/>
      <w:marBottom w:val="0"/>
      <w:divBdr>
        <w:top w:val="none" w:sz="0" w:space="0" w:color="auto"/>
        <w:left w:val="none" w:sz="0" w:space="0" w:color="auto"/>
        <w:bottom w:val="none" w:sz="0" w:space="0" w:color="auto"/>
        <w:right w:val="none" w:sz="0" w:space="0" w:color="auto"/>
      </w:divBdr>
    </w:div>
    <w:div w:id="794560894">
      <w:bodyDiv w:val="1"/>
      <w:marLeft w:val="0"/>
      <w:marRight w:val="0"/>
      <w:marTop w:val="0"/>
      <w:marBottom w:val="0"/>
      <w:divBdr>
        <w:top w:val="none" w:sz="0" w:space="0" w:color="auto"/>
        <w:left w:val="none" w:sz="0" w:space="0" w:color="auto"/>
        <w:bottom w:val="none" w:sz="0" w:space="0" w:color="auto"/>
        <w:right w:val="none" w:sz="0" w:space="0" w:color="auto"/>
      </w:divBdr>
    </w:div>
    <w:div w:id="798105755">
      <w:bodyDiv w:val="1"/>
      <w:marLeft w:val="0"/>
      <w:marRight w:val="0"/>
      <w:marTop w:val="0"/>
      <w:marBottom w:val="0"/>
      <w:divBdr>
        <w:top w:val="none" w:sz="0" w:space="0" w:color="auto"/>
        <w:left w:val="none" w:sz="0" w:space="0" w:color="auto"/>
        <w:bottom w:val="none" w:sz="0" w:space="0" w:color="auto"/>
        <w:right w:val="none" w:sz="0" w:space="0" w:color="auto"/>
      </w:divBdr>
    </w:div>
    <w:div w:id="799807387">
      <w:bodyDiv w:val="1"/>
      <w:marLeft w:val="0"/>
      <w:marRight w:val="0"/>
      <w:marTop w:val="0"/>
      <w:marBottom w:val="0"/>
      <w:divBdr>
        <w:top w:val="none" w:sz="0" w:space="0" w:color="auto"/>
        <w:left w:val="none" w:sz="0" w:space="0" w:color="auto"/>
        <w:bottom w:val="none" w:sz="0" w:space="0" w:color="auto"/>
        <w:right w:val="none" w:sz="0" w:space="0" w:color="auto"/>
      </w:divBdr>
    </w:div>
    <w:div w:id="802192808">
      <w:bodyDiv w:val="1"/>
      <w:marLeft w:val="0"/>
      <w:marRight w:val="0"/>
      <w:marTop w:val="0"/>
      <w:marBottom w:val="0"/>
      <w:divBdr>
        <w:top w:val="none" w:sz="0" w:space="0" w:color="auto"/>
        <w:left w:val="none" w:sz="0" w:space="0" w:color="auto"/>
        <w:bottom w:val="none" w:sz="0" w:space="0" w:color="auto"/>
        <w:right w:val="none" w:sz="0" w:space="0" w:color="auto"/>
      </w:divBdr>
    </w:div>
    <w:div w:id="806438025">
      <w:bodyDiv w:val="1"/>
      <w:marLeft w:val="0"/>
      <w:marRight w:val="0"/>
      <w:marTop w:val="0"/>
      <w:marBottom w:val="0"/>
      <w:divBdr>
        <w:top w:val="none" w:sz="0" w:space="0" w:color="auto"/>
        <w:left w:val="none" w:sz="0" w:space="0" w:color="auto"/>
        <w:bottom w:val="none" w:sz="0" w:space="0" w:color="auto"/>
        <w:right w:val="none" w:sz="0" w:space="0" w:color="auto"/>
      </w:divBdr>
    </w:div>
    <w:div w:id="809132663">
      <w:bodyDiv w:val="1"/>
      <w:marLeft w:val="0"/>
      <w:marRight w:val="0"/>
      <w:marTop w:val="0"/>
      <w:marBottom w:val="0"/>
      <w:divBdr>
        <w:top w:val="none" w:sz="0" w:space="0" w:color="auto"/>
        <w:left w:val="none" w:sz="0" w:space="0" w:color="auto"/>
        <w:bottom w:val="none" w:sz="0" w:space="0" w:color="auto"/>
        <w:right w:val="none" w:sz="0" w:space="0" w:color="auto"/>
      </w:divBdr>
    </w:div>
    <w:div w:id="809632450">
      <w:bodyDiv w:val="1"/>
      <w:marLeft w:val="0"/>
      <w:marRight w:val="0"/>
      <w:marTop w:val="0"/>
      <w:marBottom w:val="0"/>
      <w:divBdr>
        <w:top w:val="none" w:sz="0" w:space="0" w:color="auto"/>
        <w:left w:val="none" w:sz="0" w:space="0" w:color="auto"/>
        <w:bottom w:val="none" w:sz="0" w:space="0" w:color="auto"/>
        <w:right w:val="none" w:sz="0" w:space="0" w:color="auto"/>
      </w:divBdr>
      <w:divsChild>
        <w:div w:id="532229728">
          <w:marLeft w:val="0"/>
          <w:marRight w:val="0"/>
          <w:marTop w:val="0"/>
          <w:marBottom w:val="0"/>
          <w:divBdr>
            <w:top w:val="single" w:sz="2" w:space="0" w:color="E3E3E3"/>
            <w:left w:val="single" w:sz="2" w:space="0" w:color="E3E3E3"/>
            <w:bottom w:val="single" w:sz="2" w:space="0" w:color="E3E3E3"/>
            <w:right w:val="single" w:sz="2" w:space="0" w:color="E3E3E3"/>
          </w:divBdr>
          <w:divsChild>
            <w:div w:id="264700645">
              <w:marLeft w:val="0"/>
              <w:marRight w:val="0"/>
              <w:marTop w:val="0"/>
              <w:marBottom w:val="0"/>
              <w:divBdr>
                <w:top w:val="single" w:sz="2" w:space="0" w:color="E3E3E3"/>
                <w:left w:val="single" w:sz="2" w:space="0" w:color="E3E3E3"/>
                <w:bottom w:val="single" w:sz="2" w:space="0" w:color="E3E3E3"/>
                <w:right w:val="single" w:sz="2" w:space="0" w:color="E3E3E3"/>
              </w:divBdr>
              <w:divsChild>
                <w:div w:id="86125001">
                  <w:marLeft w:val="0"/>
                  <w:marRight w:val="0"/>
                  <w:marTop w:val="0"/>
                  <w:marBottom w:val="0"/>
                  <w:divBdr>
                    <w:top w:val="single" w:sz="2" w:space="0" w:color="E3E3E3"/>
                    <w:left w:val="single" w:sz="2" w:space="0" w:color="E3E3E3"/>
                    <w:bottom w:val="single" w:sz="2" w:space="0" w:color="E3E3E3"/>
                    <w:right w:val="single" w:sz="2" w:space="0" w:color="E3E3E3"/>
                  </w:divBdr>
                  <w:divsChild>
                    <w:div w:id="1075125764">
                      <w:marLeft w:val="0"/>
                      <w:marRight w:val="0"/>
                      <w:marTop w:val="0"/>
                      <w:marBottom w:val="0"/>
                      <w:divBdr>
                        <w:top w:val="single" w:sz="2" w:space="0" w:color="E3E3E3"/>
                        <w:left w:val="single" w:sz="2" w:space="0" w:color="E3E3E3"/>
                        <w:bottom w:val="single" w:sz="2" w:space="0" w:color="E3E3E3"/>
                        <w:right w:val="single" w:sz="2" w:space="0" w:color="E3E3E3"/>
                      </w:divBdr>
                      <w:divsChild>
                        <w:div w:id="1967538893">
                          <w:marLeft w:val="0"/>
                          <w:marRight w:val="0"/>
                          <w:marTop w:val="0"/>
                          <w:marBottom w:val="0"/>
                          <w:divBdr>
                            <w:top w:val="single" w:sz="2" w:space="0" w:color="E3E3E3"/>
                            <w:left w:val="single" w:sz="2" w:space="0" w:color="E3E3E3"/>
                            <w:bottom w:val="single" w:sz="2" w:space="0" w:color="E3E3E3"/>
                            <w:right w:val="single" w:sz="2" w:space="0" w:color="E3E3E3"/>
                          </w:divBdr>
                          <w:divsChild>
                            <w:div w:id="1687513602">
                              <w:marLeft w:val="0"/>
                              <w:marRight w:val="0"/>
                              <w:marTop w:val="0"/>
                              <w:marBottom w:val="0"/>
                              <w:divBdr>
                                <w:top w:val="single" w:sz="2" w:space="0" w:color="E3E3E3"/>
                                <w:left w:val="single" w:sz="2" w:space="0" w:color="E3E3E3"/>
                                <w:bottom w:val="single" w:sz="2" w:space="0" w:color="E3E3E3"/>
                                <w:right w:val="single" w:sz="2" w:space="0" w:color="E3E3E3"/>
                              </w:divBdr>
                              <w:divsChild>
                                <w:div w:id="12987537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66186663">
                                      <w:marLeft w:val="0"/>
                                      <w:marRight w:val="0"/>
                                      <w:marTop w:val="0"/>
                                      <w:marBottom w:val="0"/>
                                      <w:divBdr>
                                        <w:top w:val="single" w:sz="2" w:space="0" w:color="E3E3E3"/>
                                        <w:left w:val="single" w:sz="2" w:space="0" w:color="E3E3E3"/>
                                        <w:bottom w:val="single" w:sz="2" w:space="0" w:color="E3E3E3"/>
                                        <w:right w:val="single" w:sz="2" w:space="0" w:color="E3E3E3"/>
                                      </w:divBdr>
                                      <w:divsChild>
                                        <w:div w:id="968827849">
                                          <w:marLeft w:val="0"/>
                                          <w:marRight w:val="0"/>
                                          <w:marTop w:val="0"/>
                                          <w:marBottom w:val="0"/>
                                          <w:divBdr>
                                            <w:top w:val="single" w:sz="2" w:space="0" w:color="E3E3E3"/>
                                            <w:left w:val="single" w:sz="2" w:space="0" w:color="E3E3E3"/>
                                            <w:bottom w:val="single" w:sz="2" w:space="0" w:color="E3E3E3"/>
                                            <w:right w:val="single" w:sz="2" w:space="0" w:color="E3E3E3"/>
                                          </w:divBdr>
                                          <w:divsChild>
                                            <w:div w:id="240263939">
                                              <w:marLeft w:val="0"/>
                                              <w:marRight w:val="0"/>
                                              <w:marTop w:val="0"/>
                                              <w:marBottom w:val="0"/>
                                              <w:divBdr>
                                                <w:top w:val="single" w:sz="2" w:space="0" w:color="E3E3E3"/>
                                                <w:left w:val="single" w:sz="2" w:space="0" w:color="E3E3E3"/>
                                                <w:bottom w:val="single" w:sz="2" w:space="0" w:color="E3E3E3"/>
                                                <w:right w:val="single" w:sz="2" w:space="0" w:color="E3E3E3"/>
                                              </w:divBdr>
                                              <w:divsChild>
                                                <w:div w:id="1184049085">
                                                  <w:marLeft w:val="0"/>
                                                  <w:marRight w:val="0"/>
                                                  <w:marTop w:val="0"/>
                                                  <w:marBottom w:val="0"/>
                                                  <w:divBdr>
                                                    <w:top w:val="single" w:sz="2" w:space="0" w:color="E3E3E3"/>
                                                    <w:left w:val="single" w:sz="2" w:space="0" w:color="E3E3E3"/>
                                                    <w:bottom w:val="single" w:sz="2" w:space="0" w:color="E3E3E3"/>
                                                    <w:right w:val="single" w:sz="2" w:space="0" w:color="E3E3E3"/>
                                                  </w:divBdr>
                                                  <w:divsChild>
                                                    <w:div w:id="1690638856">
                                                      <w:marLeft w:val="0"/>
                                                      <w:marRight w:val="0"/>
                                                      <w:marTop w:val="0"/>
                                                      <w:marBottom w:val="0"/>
                                                      <w:divBdr>
                                                        <w:top w:val="single" w:sz="2" w:space="0" w:color="E3E3E3"/>
                                                        <w:left w:val="single" w:sz="2" w:space="0" w:color="E3E3E3"/>
                                                        <w:bottom w:val="single" w:sz="2" w:space="0" w:color="E3E3E3"/>
                                                        <w:right w:val="single" w:sz="2" w:space="0" w:color="E3E3E3"/>
                                                      </w:divBdr>
                                                      <w:divsChild>
                                                        <w:div w:id="335693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7187720">
          <w:marLeft w:val="0"/>
          <w:marRight w:val="0"/>
          <w:marTop w:val="0"/>
          <w:marBottom w:val="0"/>
          <w:divBdr>
            <w:top w:val="none" w:sz="0" w:space="0" w:color="auto"/>
            <w:left w:val="none" w:sz="0" w:space="0" w:color="auto"/>
            <w:bottom w:val="none" w:sz="0" w:space="0" w:color="auto"/>
            <w:right w:val="none" w:sz="0" w:space="0" w:color="auto"/>
          </w:divBdr>
        </w:div>
      </w:divsChild>
    </w:div>
    <w:div w:id="810244506">
      <w:bodyDiv w:val="1"/>
      <w:marLeft w:val="0"/>
      <w:marRight w:val="0"/>
      <w:marTop w:val="0"/>
      <w:marBottom w:val="0"/>
      <w:divBdr>
        <w:top w:val="none" w:sz="0" w:space="0" w:color="auto"/>
        <w:left w:val="none" w:sz="0" w:space="0" w:color="auto"/>
        <w:bottom w:val="none" w:sz="0" w:space="0" w:color="auto"/>
        <w:right w:val="none" w:sz="0" w:space="0" w:color="auto"/>
      </w:divBdr>
    </w:div>
    <w:div w:id="811481638">
      <w:bodyDiv w:val="1"/>
      <w:marLeft w:val="0"/>
      <w:marRight w:val="0"/>
      <w:marTop w:val="0"/>
      <w:marBottom w:val="0"/>
      <w:divBdr>
        <w:top w:val="none" w:sz="0" w:space="0" w:color="auto"/>
        <w:left w:val="none" w:sz="0" w:space="0" w:color="auto"/>
        <w:bottom w:val="none" w:sz="0" w:space="0" w:color="auto"/>
        <w:right w:val="none" w:sz="0" w:space="0" w:color="auto"/>
      </w:divBdr>
    </w:div>
    <w:div w:id="812865214">
      <w:bodyDiv w:val="1"/>
      <w:marLeft w:val="0"/>
      <w:marRight w:val="0"/>
      <w:marTop w:val="0"/>
      <w:marBottom w:val="0"/>
      <w:divBdr>
        <w:top w:val="none" w:sz="0" w:space="0" w:color="auto"/>
        <w:left w:val="none" w:sz="0" w:space="0" w:color="auto"/>
        <w:bottom w:val="none" w:sz="0" w:space="0" w:color="auto"/>
        <w:right w:val="none" w:sz="0" w:space="0" w:color="auto"/>
      </w:divBdr>
    </w:div>
    <w:div w:id="818229480">
      <w:bodyDiv w:val="1"/>
      <w:marLeft w:val="0"/>
      <w:marRight w:val="0"/>
      <w:marTop w:val="0"/>
      <w:marBottom w:val="0"/>
      <w:divBdr>
        <w:top w:val="none" w:sz="0" w:space="0" w:color="auto"/>
        <w:left w:val="none" w:sz="0" w:space="0" w:color="auto"/>
        <w:bottom w:val="none" w:sz="0" w:space="0" w:color="auto"/>
        <w:right w:val="none" w:sz="0" w:space="0" w:color="auto"/>
      </w:divBdr>
    </w:div>
    <w:div w:id="820780012">
      <w:bodyDiv w:val="1"/>
      <w:marLeft w:val="0"/>
      <w:marRight w:val="0"/>
      <w:marTop w:val="0"/>
      <w:marBottom w:val="0"/>
      <w:divBdr>
        <w:top w:val="none" w:sz="0" w:space="0" w:color="auto"/>
        <w:left w:val="none" w:sz="0" w:space="0" w:color="auto"/>
        <w:bottom w:val="none" w:sz="0" w:space="0" w:color="auto"/>
        <w:right w:val="none" w:sz="0" w:space="0" w:color="auto"/>
      </w:divBdr>
    </w:div>
    <w:div w:id="822819104">
      <w:bodyDiv w:val="1"/>
      <w:marLeft w:val="0"/>
      <w:marRight w:val="0"/>
      <w:marTop w:val="0"/>
      <w:marBottom w:val="0"/>
      <w:divBdr>
        <w:top w:val="none" w:sz="0" w:space="0" w:color="auto"/>
        <w:left w:val="none" w:sz="0" w:space="0" w:color="auto"/>
        <w:bottom w:val="none" w:sz="0" w:space="0" w:color="auto"/>
        <w:right w:val="none" w:sz="0" w:space="0" w:color="auto"/>
      </w:divBdr>
    </w:div>
    <w:div w:id="823161461">
      <w:bodyDiv w:val="1"/>
      <w:marLeft w:val="0"/>
      <w:marRight w:val="0"/>
      <w:marTop w:val="0"/>
      <w:marBottom w:val="0"/>
      <w:divBdr>
        <w:top w:val="none" w:sz="0" w:space="0" w:color="auto"/>
        <w:left w:val="none" w:sz="0" w:space="0" w:color="auto"/>
        <w:bottom w:val="none" w:sz="0" w:space="0" w:color="auto"/>
        <w:right w:val="none" w:sz="0" w:space="0" w:color="auto"/>
      </w:divBdr>
    </w:div>
    <w:div w:id="827211904">
      <w:bodyDiv w:val="1"/>
      <w:marLeft w:val="0"/>
      <w:marRight w:val="0"/>
      <w:marTop w:val="0"/>
      <w:marBottom w:val="0"/>
      <w:divBdr>
        <w:top w:val="none" w:sz="0" w:space="0" w:color="auto"/>
        <w:left w:val="none" w:sz="0" w:space="0" w:color="auto"/>
        <w:bottom w:val="none" w:sz="0" w:space="0" w:color="auto"/>
        <w:right w:val="none" w:sz="0" w:space="0" w:color="auto"/>
      </w:divBdr>
    </w:div>
    <w:div w:id="828668802">
      <w:bodyDiv w:val="1"/>
      <w:marLeft w:val="0"/>
      <w:marRight w:val="0"/>
      <w:marTop w:val="0"/>
      <w:marBottom w:val="0"/>
      <w:divBdr>
        <w:top w:val="none" w:sz="0" w:space="0" w:color="auto"/>
        <w:left w:val="none" w:sz="0" w:space="0" w:color="auto"/>
        <w:bottom w:val="none" w:sz="0" w:space="0" w:color="auto"/>
        <w:right w:val="none" w:sz="0" w:space="0" w:color="auto"/>
      </w:divBdr>
    </w:div>
    <w:div w:id="829097960">
      <w:bodyDiv w:val="1"/>
      <w:marLeft w:val="0"/>
      <w:marRight w:val="0"/>
      <w:marTop w:val="0"/>
      <w:marBottom w:val="0"/>
      <w:divBdr>
        <w:top w:val="none" w:sz="0" w:space="0" w:color="auto"/>
        <w:left w:val="none" w:sz="0" w:space="0" w:color="auto"/>
        <w:bottom w:val="none" w:sz="0" w:space="0" w:color="auto"/>
        <w:right w:val="none" w:sz="0" w:space="0" w:color="auto"/>
      </w:divBdr>
    </w:div>
    <w:div w:id="835144870">
      <w:bodyDiv w:val="1"/>
      <w:marLeft w:val="0"/>
      <w:marRight w:val="0"/>
      <w:marTop w:val="0"/>
      <w:marBottom w:val="0"/>
      <w:divBdr>
        <w:top w:val="none" w:sz="0" w:space="0" w:color="auto"/>
        <w:left w:val="none" w:sz="0" w:space="0" w:color="auto"/>
        <w:bottom w:val="none" w:sz="0" w:space="0" w:color="auto"/>
        <w:right w:val="none" w:sz="0" w:space="0" w:color="auto"/>
      </w:divBdr>
    </w:div>
    <w:div w:id="835730695">
      <w:bodyDiv w:val="1"/>
      <w:marLeft w:val="0"/>
      <w:marRight w:val="0"/>
      <w:marTop w:val="0"/>
      <w:marBottom w:val="0"/>
      <w:divBdr>
        <w:top w:val="none" w:sz="0" w:space="0" w:color="auto"/>
        <w:left w:val="none" w:sz="0" w:space="0" w:color="auto"/>
        <w:bottom w:val="none" w:sz="0" w:space="0" w:color="auto"/>
        <w:right w:val="none" w:sz="0" w:space="0" w:color="auto"/>
      </w:divBdr>
      <w:divsChild>
        <w:div w:id="153227687">
          <w:marLeft w:val="0"/>
          <w:marRight w:val="0"/>
          <w:marTop w:val="0"/>
          <w:marBottom w:val="0"/>
          <w:divBdr>
            <w:top w:val="none" w:sz="0" w:space="0" w:color="auto"/>
            <w:left w:val="none" w:sz="0" w:space="0" w:color="auto"/>
            <w:bottom w:val="none" w:sz="0" w:space="0" w:color="auto"/>
            <w:right w:val="none" w:sz="0" w:space="0" w:color="auto"/>
          </w:divBdr>
        </w:div>
        <w:div w:id="613485153">
          <w:marLeft w:val="0"/>
          <w:marRight w:val="0"/>
          <w:marTop w:val="0"/>
          <w:marBottom w:val="0"/>
          <w:divBdr>
            <w:top w:val="single" w:sz="2" w:space="0" w:color="E3E3E3"/>
            <w:left w:val="single" w:sz="2" w:space="0" w:color="E3E3E3"/>
            <w:bottom w:val="single" w:sz="2" w:space="0" w:color="E3E3E3"/>
            <w:right w:val="single" w:sz="2" w:space="0" w:color="E3E3E3"/>
          </w:divBdr>
          <w:divsChild>
            <w:div w:id="1681546534">
              <w:marLeft w:val="0"/>
              <w:marRight w:val="0"/>
              <w:marTop w:val="0"/>
              <w:marBottom w:val="0"/>
              <w:divBdr>
                <w:top w:val="single" w:sz="2" w:space="0" w:color="E3E3E3"/>
                <w:left w:val="single" w:sz="2" w:space="0" w:color="E3E3E3"/>
                <w:bottom w:val="single" w:sz="2" w:space="0" w:color="E3E3E3"/>
                <w:right w:val="single" w:sz="2" w:space="0" w:color="E3E3E3"/>
              </w:divBdr>
              <w:divsChild>
                <w:div w:id="1493329336">
                  <w:marLeft w:val="0"/>
                  <w:marRight w:val="0"/>
                  <w:marTop w:val="0"/>
                  <w:marBottom w:val="0"/>
                  <w:divBdr>
                    <w:top w:val="single" w:sz="2" w:space="0" w:color="E3E3E3"/>
                    <w:left w:val="single" w:sz="2" w:space="0" w:color="E3E3E3"/>
                    <w:bottom w:val="single" w:sz="2" w:space="0" w:color="E3E3E3"/>
                    <w:right w:val="single" w:sz="2" w:space="0" w:color="E3E3E3"/>
                  </w:divBdr>
                  <w:divsChild>
                    <w:div w:id="80954648">
                      <w:marLeft w:val="0"/>
                      <w:marRight w:val="0"/>
                      <w:marTop w:val="0"/>
                      <w:marBottom w:val="0"/>
                      <w:divBdr>
                        <w:top w:val="single" w:sz="2" w:space="0" w:color="E3E3E3"/>
                        <w:left w:val="single" w:sz="2" w:space="0" w:color="E3E3E3"/>
                        <w:bottom w:val="single" w:sz="2" w:space="0" w:color="E3E3E3"/>
                        <w:right w:val="single" w:sz="2" w:space="0" w:color="E3E3E3"/>
                      </w:divBdr>
                      <w:divsChild>
                        <w:div w:id="386413939">
                          <w:marLeft w:val="0"/>
                          <w:marRight w:val="0"/>
                          <w:marTop w:val="0"/>
                          <w:marBottom w:val="0"/>
                          <w:divBdr>
                            <w:top w:val="single" w:sz="2" w:space="0" w:color="E3E3E3"/>
                            <w:left w:val="single" w:sz="2" w:space="0" w:color="E3E3E3"/>
                            <w:bottom w:val="single" w:sz="2" w:space="0" w:color="E3E3E3"/>
                            <w:right w:val="single" w:sz="2" w:space="0" w:color="E3E3E3"/>
                          </w:divBdr>
                          <w:divsChild>
                            <w:div w:id="448084119">
                              <w:marLeft w:val="0"/>
                              <w:marRight w:val="0"/>
                              <w:marTop w:val="0"/>
                              <w:marBottom w:val="0"/>
                              <w:divBdr>
                                <w:top w:val="single" w:sz="2" w:space="0" w:color="E3E3E3"/>
                                <w:left w:val="single" w:sz="2" w:space="0" w:color="E3E3E3"/>
                                <w:bottom w:val="single" w:sz="2" w:space="0" w:color="E3E3E3"/>
                                <w:right w:val="single" w:sz="2" w:space="0" w:color="E3E3E3"/>
                              </w:divBdr>
                              <w:divsChild>
                                <w:div w:id="20565852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36093829">
                                      <w:marLeft w:val="0"/>
                                      <w:marRight w:val="0"/>
                                      <w:marTop w:val="0"/>
                                      <w:marBottom w:val="0"/>
                                      <w:divBdr>
                                        <w:top w:val="single" w:sz="2" w:space="0" w:color="E3E3E3"/>
                                        <w:left w:val="single" w:sz="2" w:space="0" w:color="E3E3E3"/>
                                        <w:bottom w:val="single" w:sz="2" w:space="0" w:color="E3E3E3"/>
                                        <w:right w:val="single" w:sz="2" w:space="0" w:color="E3E3E3"/>
                                      </w:divBdr>
                                      <w:divsChild>
                                        <w:div w:id="444009769">
                                          <w:marLeft w:val="0"/>
                                          <w:marRight w:val="0"/>
                                          <w:marTop w:val="0"/>
                                          <w:marBottom w:val="0"/>
                                          <w:divBdr>
                                            <w:top w:val="single" w:sz="2" w:space="0" w:color="E3E3E3"/>
                                            <w:left w:val="single" w:sz="2" w:space="0" w:color="E3E3E3"/>
                                            <w:bottom w:val="single" w:sz="2" w:space="0" w:color="E3E3E3"/>
                                            <w:right w:val="single" w:sz="2" w:space="0" w:color="E3E3E3"/>
                                          </w:divBdr>
                                          <w:divsChild>
                                            <w:div w:id="18312290">
                                              <w:marLeft w:val="0"/>
                                              <w:marRight w:val="0"/>
                                              <w:marTop w:val="0"/>
                                              <w:marBottom w:val="0"/>
                                              <w:divBdr>
                                                <w:top w:val="single" w:sz="2" w:space="0" w:color="E3E3E3"/>
                                                <w:left w:val="single" w:sz="2" w:space="0" w:color="E3E3E3"/>
                                                <w:bottom w:val="single" w:sz="2" w:space="0" w:color="E3E3E3"/>
                                                <w:right w:val="single" w:sz="2" w:space="0" w:color="E3E3E3"/>
                                              </w:divBdr>
                                              <w:divsChild>
                                                <w:div w:id="1366054121">
                                                  <w:marLeft w:val="0"/>
                                                  <w:marRight w:val="0"/>
                                                  <w:marTop w:val="0"/>
                                                  <w:marBottom w:val="0"/>
                                                  <w:divBdr>
                                                    <w:top w:val="single" w:sz="2" w:space="0" w:color="E3E3E3"/>
                                                    <w:left w:val="single" w:sz="2" w:space="0" w:color="E3E3E3"/>
                                                    <w:bottom w:val="single" w:sz="2" w:space="0" w:color="E3E3E3"/>
                                                    <w:right w:val="single" w:sz="2" w:space="0" w:color="E3E3E3"/>
                                                  </w:divBdr>
                                                  <w:divsChild>
                                                    <w:div w:id="586302671">
                                                      <w:marLeft w:val="0"/>
                                                      <w:marRight w:val="0"/>
                                                      <w:marTop w:val="0"/>
                                                      <w:marBottom w:val="0"/>
                                                      <w:divBdr>
                                                        <w:top w:val="single" w:sz="2" w:space="0" w:color="E3E3E3"/>
                                                        <w:left w:val="single" w:sz="2" w:space="0" w:color="E3E3E3"/>
                                                        <w:bottom w:val="single" w:sz="2" w:space="0" w:color="E3E3E3"/>
                                                        <w:right w:val="single" w:sz="2" w:space="0" w:color="E3E3E3"/>
                                                      </w:divBdr>
                                                      <w:divsChild>
                                                        <w:div w:id="839663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38539935">
      <w:bodyDiv w:val="1"/>
      <w:marLeft w:val="0"/>
      <w:marRight w:val="0"/>
      <w:marTop w:val="0"/>
      <w:marBottom w:val="0"/>
      <w:divBdr>
        <w:top w:val="none" w:sz="0" w:space="0" w:color="auto"/>
        <w:left w:val="none" w:sz="0" w:space="0" w:color="auto"/>
        <w:bottom w:val="none" w:sz="0" w:space="0" w:color="auto"/>
        <w:right w:val="none" w:sz="0" w:space="0" w:color="auto"/>
      </w:divBdr>
      <w:divsChild>
        <w:div w:id="1643580780">
          <w:marLeft w:val="0"/>
          <w:marRight w:val="0"/>
          <w:marTop w:val="0"/>
          <w:marBottom w:val="0"/>
          <w:divBdr>
            <w:top w:val="single" w:sz="2" w:space="0" w:color="E3E3E3"/>
            <w:left w:val="single" w:sz="2" w:space="0" w:color="E3E3E3"/>
            <w:bottom w:val="single" w:sz="2" w:space="0" w:color="E3E3E3"/>
            <w:right w:val="single" w:sz="2" w:space="0" w:color="E3E3E3"/>
          </w:divBdr>
          <w:divsChild>
            <w:div w:id="1183129418">
              <w:marLeft w:val="0"/>
              <w:marRight w:val="0"/>
              <w:marTop w:val="0"/>
              <w:marBottom w:val="0"/>
              <w:divBdr>
                <w:top w:val="single" w:sz="2" w:space="0" w:color="E3E3E3"/>
                <w:left w:val="single" w:sz="2" w:space="0" w:color="E3E3E3"/>
                <w:bottom w:val="single" w:sz="2" w:space="0" w:color="E3E3E3"/>
                <w:right w:val="single" w:sz="2" w:space="0" w:color="E3E3E3"/>
              </w:divBdr>
              <w:divsChild>
                <w:div w:id="1400905215">
                  <w:marLeft w:val="0"/>
                  <w:marRight w:val="0"/>
                  <w:marTop w:val="0"/>
                  <w:marBottom w:val="0"/>
                  <w:divBdr>
                    <w:top w:val="single" w:sz="2" w:space="0" w:color="E3E3E3"/>
                    <w:left w:val="single" w:sz="2" w:space="0" w:color="E3E3E3"/>
                    <w:bottom w:val="single" w:sz="2" w:space="0" w:color="E3E3E3"/>
                    <w:right w:val="single" w:sz="2" w:space="0" w:color="E3E3E3"/>
                  </w:divBdr>
                  <w:divsChild>
                    <w:div w:id="1729497331">
                      <w:marLeft w:val="0"/>
                      <w:marRight w:val="0"/>
                      <w:marTop w:val="0"/>
                      <w:marBottom w:val="0"/>
                      <w:divBdr>
                        <w:top w:val="single" w:sz="2" w:space="0" w:color="E3E3E3"/>
                        <w:left w:val="single" w:sz="2" w:space="0" w:color="E3E3E3"/>
                        <w:bottom w:val="single" w:sz="2" w:space="0" w:color="E3E3E3"/>
                        <w:right w:val="single" w:sz="2" w:space="0" w:color="E3E3E3"/>
                      </w:divBdr>
                      <w:divsChild>
                        <w:div w:id="1725909173">
                          <w:marLeft w:val="0"/>
                          <w:marRight w:val="0"/>
                          <w:marTop w:val="0"/>
                          <w:marBottom w:val="0"/>
                          <w:divBdr>
                            <w:top w:val="single" w:sz="2" w:space="0" w:color="E3E3E3"/>
                            <w:left w:val="single" w:sz="2" w:space="0" w:color="E3E3E3"/>
                            <w:bottom w:val="single" w:sz="2" w:space="0" w:color="E3E3E3"/>
                            <w:right w:val="single" w:sz="2" w:space="0" w:color="E3E3E3"/>
                          </w:divBdr>
                          <w:divsChild>
                            <w:div w:id="975262425">
                              <w:marLeft w:val="0"/>
                              <w:marRight w:val="0"/>
                              <w:marTop w:val="0"/>
                              <w:marBottom w:val="0"/>
                              <w:divBdr>
                                <w:top w:val="single" w:sz="2" w:space="0" w:color="E3E3E3"/>
                                <w:left w:val="single" w:sz="2" w:space="0" w:color="E3E3E3"/>
                                <w:bottom w:val="single" w:sz="2" w:space="0" w:color="E3E3E3"/>
                                <w:right w:val="single" w:sz="2" w:space="0" w:color="E3E3E3"/>
                              </w:divBdr>
                              <w:divsChild>
                                <w:div w:id="1462114300">
                                  <w:marLeft w:val="0"/>
                                  <w:marRight w:val="0"/>
                                  <w:marTop w:val="100"/>
                                  <w:marBottom w:val="100"/>
                                  <w:divBdr>
                                    <w:top w:val="single" w:sz="2" w:space="0" w:color="E3E3E3"/>
                                    <w:left w:val="single" w:sz="2" w:space="0" w:color="E3E3E3"/>
                                    <w:bottom w:val="single" w:sz="2" w:space="0" w:color="E3E3E3"/>
                                    <w:right w:val="single" w:sz="2" w:space="0" w:color="E3E3E3"/>
                                  </w:divBdr>
                                  <w:divsChild>
                                    <w:div w:id="596864076">
                                      <w:marLeft w:val="0"/>
                                      <w:marRight w:val="0"/>
                                      <w:marTop w:val="0"/>
                                      <w:marBottom w:val="0"/>
                                      <w:divBdr>
                                        <w:top w:val="single" w:sz="2" w:space="0" w:color="E3E3E3"/>
                                        <w:left w:val="single" w:sz="2" w:space="0" w:color="E3E3E3"/>
                                        <w:bottom w:val="single" w:sz="2" w:space="0" w:color="E3E3E3"/>
                                        <w:right w:val="single" w:sz="2" w:space="0" w:color="E3E3E3"/>
                                      </w:divBdr>
                                      <w:divsChild>
                                        <w:div w:id="1989364215">
                                          <w:marLeft w:val="0"/>
                                          <w:marRight w:val="0"/>
                                          <w:marTop w:val="0"/>
                                          <w:marBottom w:val="0"/>
                                          <w:divBdr>
                                            <w:top w:val="single" w:sz="2" w:space="0" w:color="E3E3E3"/>
                                            <w:left w:val="single" w:sz="2" w:space="0" w:color="E3E3E3"/>
                                            <w:bottom w:val="single" w:sz="2" w:space="0" w:color="E3E3E3"/>
                                            <w:right w:val="single" w:sz="2" w:space="0" w:color="E3E3E3"/>
                                          </w:divBdr>
                                          <w:divsChild>
                                            <w:div w:id="340401384">
                                              <w:marLeft w:val="0"/>
                                              <w:marRight w:val="0"/>
                                              <w:marTop w:val="0"/>
                                              <w:marBottom w:val="0"/>
                                              <w:divBdr>
                                                <w:top w:val="single" w:sz="2" w:space="0" w:color="E3E3E3"/>
                                                <w:left w:val="single" w:sz="2" w:space="0" w:color="E3E3E3"/>
                                                <w:bottom w:val="single" w:sz="2" w:space="0" w:color="E3E3E3"/>
                                                <w:right w:val="single" w:sz="2" w:space="0" w:color="E3E3E3"/>
                                              </w:divBdr>
                                              <w:divsChild>
                                                <w:div w:id="1889756181">
                                                  <w:marLeft w:val="0"/>
                                                  <w:marRight w:val="0"/>
                                                  <w:marTop w:val="0"/>
                                                  <w:marBottom w:val="0"/>
                                                  <w:divBdr>
                                                    <w:top w:val="single" w:sz="2" w:space="0" w:color="E3E3E3"/>
                                                    <w:left w:val="single" w:sz="2" w:space="0" w:color="E3E3E3"/>
                                                    <w:bottom w:val="single" w:sz="2" w:space="0" w:color="E3E3E3"/>
                                                    <w:right w:val="single" w:sz="2" w:space="0" w:color="E3E3E3"/>
                                                  </w:divBdr>
                                                  <w:divsChild>
                                                    <w:div w:id="1265305610">
                                                      <w:marLeft w:val="0"/>
                                                      <w:marRight w:val="0"/>
                                                      <w:marTop w:val="0"/>
                                                      <w:marBottom w:val="0"/>
                                                      <w:divBdr>
                                                        <w:top w:val="single" w:sz="2" w:space="0" w:color="E3E3E3"/>
                                                        <w:left w:val="single" w:sz="2" w:space="0" w:color="E3E3E3"/>
                                                        <w:bottom w:val="single" w:sz="2" w:space="0" w:color="E3E3E3"/>
                                                        <w:right w:val="single" w:sz="2" w:space="0" w:color="E3E3E3"/>
                                                      </w:divBdr>
                                                      <w:divsChild>
                                                        <w:div w:id="701978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47161387">
          <w:marLeft w:val="0"/>
          <w:marRight w:val="0"/>
          <w:marTop w:val="0"/>
          <w:marBottom w:val="0"/>
          <w:divBdr>
            <w:top w:val="none" w:sz="0" w:space="0" w:color="auto"/>
            <w:left w:val="none" w:sz="0" w:space="0" w:color="auto"/>
            <w:bottom w:val="none" w:sz="0" w:space="0" w:color="auto"/>
            <w:right w:val="none" w:sz="0" w:space="0" w:color="auto"/>
          </w:divBdr>
          <w:divsChild>
            <w:div w:id="7981139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6357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0504998">
      <w:bodyDiv w:val="1"/>
      <w:marLeft w:val="0"/>
      <w:marRight w:val="0"/>
      <w:marTop w:val="0"/>
      <w:marBottom w:val="0"/>
      <w:divBdr>
        <w:top w:val="none" w:sz="0" w:space="0" w:color="auto"/>
        <w:left w:val="none" w:sz="0" w:space="0" w:color="auto"/>
        <w:bottom w:val="none" w:sz="0" w:space="0" w:color="auto"/>
        <w:right w:val="none" w:sz="0" w:space="0" w:color="auto"/>
      </w:divBdr>
    </w:div>
    <w:div w:id="848832921">
      <w:bodyDiv w:val="1"/>
      <w:marLeft w:val="0"/>
      <w:marRight w:val="0"/>
      <w:marTop w:val="0"/>
      <w:marBottom w:val="0"/>
      <w:divBdr>
        <w:top w:val="none" w:sz="0" w:space="0" w:color="auto"/>
        <w:left w:val="none" w:sz="0" w:space="0" w:color="auto"/>
        <w:bottom w:val="none" w:sz="0" w:space="0" w:color="auto"/>
        <w:right w:val="none" w:sz="0" w:space="0" w:color="auto"/>
      </w:divBdr>
    </w:div>
    <w:div w:id="852963159">
      <w:bodyDiv w:val="1"/>
      <w:marLeft w:val="0"/>
      <w:marRight w:val="0"/>
      <w:marTop w:val="0"/>
      <w:marBottom w:val="0"/>
      <w:divBdr>
        <w:top w:val="none" w:sz="0" w:space="0" w:color="auto"/>
        <w:left w:val="none" w:sz="0" w:space="0" w:color="auto"/>
        <w:bottom w:val="none" w:sz="0" w:space="0" w:color="auto"/>
        <w:right w:val="none" w:sz="0" w:space="0" w:color="auto"/>
      </w:divBdr>
    </w:div>
    <w:div w:id="853761150">
      <w:bodyDiv w:val="1"/>
      <w:marLeft w:val="0"/>
      <w:marRight w:val="0"/>
      <w:marTop w:val="0"/>
      <w:marBottom w:val="0"/>
      <w:divBdr>
        <w:top w:val="none" w:sz="0" w:space="0" w:color="auto"/>
        <w:left w:val="none" w:sz="0" w:space="0" w:color="auto"/>
        <w:bottom w:val="none" w:sz="0" w:space="0" w:color="auto"/>
        <w:right w:val="none" w:sz="0" w:space="0" w:color="auto"/>
      </w:divBdr>
    </w:div>
    <w:div w:id="855657828">
      <w:bodyDiv w:val="1"/>
      <w:marLeft w:val="0"/>
      <w:marRight w:val="0"/>
      <w:marTop w:val="0"/>
      <w:marBottom w:val="0"/>
      <w:divBdr>
        <w:top w:val="none" w:sz="0" w:space="0" w:color="auto"/>
        <w:left w:val="none" w:sz="0" w:space="0" w:color="auto"/>
        <w:bottom w:val="none" w:sz="0" w:space="0" w:color="auto"/>
        <w:right w:val="none" w:sz="0" w:space="0" w:color="auto"/>
      </w:divBdr>
    </w:div>
    <w:div w:id="866798326">
      <w:bodyDiv w:val="1"/>
      <w:marLeft w:val="0"/>
      <w:marRight w:val="0"/>
      <w:marTop w:val="0"/>
      <w:marBottom w:val="0"/>
      <w:divBdr>
        <w:top w:val="none" w:sz="0" w:space="0" w:color="auto"/>
        <w:left w:val="none" w:sz="0" w:space="0" w:color="auto"/>
        <w:bottom w:val="none" w:sz="0" w:space="0" w:color="auto"/>
        <w:right w:val="none" w:sz="0" w:space="0" w:color="auto"/>
      </w:divBdr>
    </w:div>
    <w:div w:id="866917483">
      <w:bodyDiv w:val="1"/>
      <w:marLeft w:val="0"/>
      <w:marRight w:val="0"/>
      <w:marTop w:val="0"/>
      <w:marBottom w:val="0"/>
      <w:divBdr>
        <w:top w:val="none" w:sz="0" w:space="0" w:color="auto"/>
        <w:left w:val="none" w:sz="0" w:space="0" w:color="auto"/>
        <w:bottom w:val="none" w:sz="0" w:space="0" w:color="auto"/>
        <w:right w:val="none" w:sz="0" w:space="0" w:color="auto"/>
      </w:divBdr>
    </w:div>
    <w:div w:id="867839781">
      <w:bodyDiv w:val="1"/>
      <w:marLeft w:val="0"/>
      <w:marRight w:val="0"/>
      <w:marTop w:val="0"/>
      <w:marBottom w:val="0"/>
      <w:divBdr>
        <w:top w:val="none" w:sz="0" w:space="0" w:color="auto"/>
        <w:left w:val="none" w:sz="0" w:space="0" w:color="auto"/>
        <w:bottom w:val="none" w:sz="0" w:space="0" w:color="auto"/>
        <w:right w:val="none" w:sz="0" w:space="0" w:color="auto"/>
      </w:divBdr>
    </w:div>
    <w:div w:id="870532404">
      <w:bodyDiv w:val="1"/>
      <w:marLeft w:val="0"/>
      <w:marRight w:val="0"/>
      <w:marTop w:val="0"/>
      <w:marBottom w:val="0"/>
      <w:divBdr>
        <w:top w:val="none" w:sz="0" w:space="0" w:color="auto"/>
        <w:left w:val="none" w:sz="0" w:space="0" w:color="auto"/>
        <w:bottom w:val="none" w:sz="0" w:space="0" w:color="auto"/>
        <w:right w:val="none" w:sz="0" w:space="0" w:color="auto"/>
      </w:divBdr>
    </w:div>
    <w:div w:id="870918120">
      <w:bodyDiv w:val="1"/>
      <w:marLeft w:val="0"/>
      <w:marRight w:val="0"/>
      <w:marTop w:val="0"/>
      <w:marBottom w:val="0"/>
      <w:divBdr>
        <w:top w:val="none" w:sz="0" w:space="0" w:color="auto"/>
        <w:left w:val="none" w:sz="0" w:space="0" w:color="auto"/>
        <w:bottom w:val="none" w:sz="0" w:space="0" w:color="auto"/>
        <w:right w:val="none" w:sz="0" w:space="0" w:color="auto"/>
      </w:divBdr>
    </w:div>
    <w:div w:id="871839472">
      <w:bodyDiv w:val="1"/>
      <w:marLeft w:val="0"/>
      <w:marRight w:val="0"/>
      <w:marTop w:val="0"/>
      <w:marBottom w:val="0"/>
      <w:divBdr>
        <w:top w:val="none" w:sz="0" w:space="0" w:color="auto"/>
        <w:left w:val="none" w:sz="0" w:space="0" w:color="auto"/>
        <w:bottom w:val="none" w:sz="0" w:space="0" w:color="auto"/>
        <w:right w:val="none" w:sz="0" w:space="0" w:color="auto"/>
      </w:divBdr>
    </w:div>
    <w:div w:id="871841629">
      <w:bodyDiv w:val="1"/>
      <w:marLeft w:val="0"/>
      <w:marRight w:val="0"/>
      <w:marTop w:val="0"/>
      <w:marBottom w:val="0"/>
      <w:divBdr>
        <w:top w:val="none" w:sz="0" w:space="0" w:color="auto"/>
        <w:left w:val="none" w:sz="0" w:space="0" w:color="auto"/>
        <w:bottom w:val="none" w:sz="0" w:space="0" w:color="auto"/>
        <w:right w:val="none" w:sz="0" w:space="0" w:color="auto"/>
      </w:divBdr>
    </w:div>
    <w:div w:id="873425714">
      <w:bodyDiv w:val="1"/>
      <w:marLeft w:val="0"/>
      <w:marRight w:val="0"/>
      <w:marTop w:val="0"/>
      <w:marBottom w:val="0"/>
      <w:divBdr>
        <w:top w:val="none" w:sz="0" w:space="0" w:color="auto"/>
        <w:left w:val="none" w:sz="0" w:space="0" w:color="auto"/>
        <w:bottom w:val="none" w:sz="0" w:space="0" w:color="auto"/>
        <w:right w:val="none" w:sz="0" w:space="0" w:color="auto"/>
      </w:divBdr>
    </w:div>
    <w:div w:id="874275249">
      <w:bodyDiv w:val="1"/>
      <w:marLeft w:val="0"/>
      <w:marRight w:val="0"/>
      <w:marTop w:val="0"/>
      <w:marBottom w:val="0"/>
      <w:divBdr>
        <w:top w:val="none" w:sz="0" w:space="0" w:color="auto"/>
        <w:left w:val="none" w:sz="0" w:space="0" w:color="auto"/>
        <w:bottom w:val="none" w:sz="0" w:space="0" w:color="auto"/>
        <w:right w:val="none" w:sz="0" w:space="0" w:color="auto"/>
      </w:divBdr>
    </w:div>
    <w:div w:id="875700618">
      <w:bodyDiv w:val="1"/>
      <w:marLeft w:val="0"/>
      <w:marRight w:val="0"/>
      <w:marTop w:val="0"/>
      <w:marBottom w:val="0"/>
      <w:divBdr>
        <w:top w:val="none" w:sz="0" w:space="0" w:color="auto"/>
        <w:left w:val="none" w:sz="0" w:space="0" w:color="auto"/>
        <w:bottom w:val="none" w:sz="0" w:space="0" w:color="auto"/>
        <w:right w:val="none" w:sz="0" w:space="0" w:color="auto"/>
      </w:divBdr>
    </w:div>
    <w:div w:id="875973532">
      <w:bodyDiv w:val="1"/>
      <w:marLeft w:val="0"/>
      <w:marRight w:val="0"/>
      <w:marTop w:val="0"/>
      <w:marBottom w:val="0"/>
      <w:divBdr>
        <w:top w:val="none" w:sz="0" w:space="0" w:color="auto"/>
        <w:left w:val="none" w:sz="0" w:space="0" w:color="auto"/>
        <w:bottom w:val="none" w:sz="0" w:space="0" w:color="auto"/>
        <w:right w:val="none" w:sz="0" w:space="0" w:color="auto"/>
      </w:divBdr>
      <w:divsChild>
        <w:div w:id="865024516">
          <w:marLeft w:val="0"/>
          <w:marRight w:val="0"/>
          <w:marTop w:val="0"/>
          <w:marBottom w:val="0"/>
          <w:divBdr>
            <w:top w:val="none" w:sz="0" w:space="0" w:color="auto"/>
            <w:left w:val="none" w:sz="0" w:space="0" w:color="auto"/>
            <w:bottom w:val="none" w:sz="0" w:space="0" w:color="auto"/>
            <w:right w:val="none" w:sz="0" w:space="0" w:color="auto"/>
          </w:divBdr>
        </w:div>
        <w:div w:id="1302534356">
          <w:marLeft w:val="0"/>
          <w:marRight w:val="0"/>
          <w:marTop w:val="0"/>
          <w:marBottom w:val="0"/>
          <w:divBdr>
            <w:top w:val="single" w:sz="2" w:space="0" w:color="E3E3E3"/>
            <w:left w:val="single" w:sz="2" w:space="0" w:color="E3E3E3"/>
            <w:bottom w:val="single" w:sz="2" w:space="0" w:color="E3E3E3"/>
            <w:right w:val="single" w:sz="2" w:space="0" w:color="E3E3E3"/>
          </w:divBdr>
          <w:divsChild>
            <w:div w:id="687407149">
              <w:marLeft w:val="0"/>
              <w:marRight w:val="0"/>
              <w:marTop w:val="0"/>
              <w:marBottom w:val="0"/>
              <w:divBdr>
                <w:top w:val="single" w:sz="2" w:space="0" w:color="E3E3E3"/>
                <w:left w:val="single" w:sz="2" w:space="0" w:color="E3E3E3"/>
                <w:bottom w:val="single" w:sz="2" w:space="0" w:color="E3E3E3"/>
                <w:right w:val="single" w:sz="2" w:space="0" w:color="E3E3E3"/>
              </w:divBdr>
              <w:divsChild>
                <w:div w:id="1755056046">
                  <w:marLeft w:val="0"/>
                  <w:marRight w:val="0"/>
                  <w:marTop w:val="0"/>
                  <w:marBottom w:val="0"/>
                  <w:divBdr>
                    <w:top w:val="single" w:sz="2" w:space="0" w:color="E3E3E3"/>
                    <w:left w:val="single" w:sz="2" w:space="0" w:color="E3E3E3"/>
                    <w:bottom w:val="single" w:sz="2" w:space="0" w:color="E3E3E3"/>
                    <w:right w:val="single" w:sz="2" w:space="0" w:color="E3E3E3"/>
                  </w:divBdr>
                  <w:divsChild>
                    <w:div w:id="2059625115">
                      <w:marLeft w:val="0"/>
                      <w:marRight w:val="0"/>
                      <w:marTop w:val="0"/>
                      <w:marBottom w:val="0"/>
                      <w:divBdr>
                        <w:top w:val="single" w:sz="2" w:space="0" w:color="E3E3E3"/>
                        <w:left w:val="single" w:sz="2" w:space="0" w:color="E3E3E3"/>
                        <w:bottom w:val="single" w:sz="2" w:space="0" w:color="E3E3E3"/>
                        <w:right w:val="single" w:sz="2" w:space="0" w:color="E3E3E3"/>
                      </w:divBdr>
                      <w:divsChild>
                        <w:div w:id="1489664866">
                          <w:marLeft w:val="0"/>
                          <w:marRight w:val="0"/>
                          <w:marTop w:val="0"/>
                          <w:marBottom w:val="0"/>
                          <w:divBdr>
                            <w:top w:val="single" w:sz="2" w:space="0" w:color="E3E3E3"/>
                            <w:left w:val="single" w:sz="2" w:space="0" w:color="E3E3E3"/>
                            <w:bottom w:val="single" w:sz="2" w:space="0" w:color="E3E3E3"/>
                            <w:right w:val="single" w:sz="2" w:space="0" w:color="E3E3E3"/>
                          </w:divBdr>
                          <w:divsChild>
                            <w:div w:id="1903325801">
                              <w:marLeft w:val="0"/>
                              <w:marRight w:val="0"/>
                              <w:marTop w:val="100"/>
                              <w:marBottom w:val="100"/>
                              <w:divBdr>
                                <w:top w:val="single" w:sz="2" w:space="0" w:color="E3E3E3"/>
                                <w:left w:val="single" w:sz="2" w:space="0" w:color="E3E3E3"/>
                                <w:bottom w:val="single" w:sz="2" w:space="0" w:color="E3E3E3"/>
                                <w:right w:val="single" w:sz="2" w:space="0" w:color="E3E3E3"/>
                              </w:divBdr>
                              <w:divsChild>
                                <w:div w:id="1267345684">
                                  <w:marLeft w:val="0"/>
                                  <w:marRight w:val="0"/>
                                  <w:marTop w:val="0"/>
                                  <w:marBottom w:val="0"/>
                                  <w:divBdr>
                                    <w:top w:val="single" w:sz="2" w:space="0" w:color="E3E3E3"/>
                                    <w:left w:val="single" w:sz="2" w:space="0" w:color="E3E3E3"/>
                                    <w:bottom w:val="single" w:sz="2" w:space="0" w:color="E3E3E3"/>
                                    <w:right w:val="single" w:sz="2" w:space="0" w:color="E3E3E3"/>
                                  </w:divBdr>
                                  <w:divsChild>
                                    <w:div w:id="1126967798">
                                      <w:marLeft w:val="0"/>
                                      <w:marRight w:val="0"/>
                                      <w:marTop w:val="0"/>
                                      <w:marBottom w:val="0"/>
                                      <w:divBdr>
                                        <w:top w:val="single" w:sz="2" w:space="0" w:color="E3E3E3"/>
                                        <w:left w:val="single" w:sz="2" w:space="0" w:color="E3E3E3"/>
                                        <w:bottom w:val="single" w:sz="2" w:space="0" w:color="E3E3E3"/>
                                        <w:right w:val="single" w:sz="2" w:space="0" w:color="E3E3E3"/>
                                      </w:divBdr>
                                      <w:divsChild>
                                        <w:div w:id="1966109746">
                                          <w:marLeft w:val="0"/>
                                          <w:marRight w:val="0"/>
                                          <w:marTop w:val="0"/>
                                          <w:marBottom w:val="0"/>
                                          <w:divBdr>
                                            <w:top w:val="single" w:sz="2" w:space="0" w:color="E3E3E3"/>
                                            <w:left w:val="single" w:sz="2" w:space="0" w:color="E3E3E3"/>
                                            <w:bottom w:val="single" w:sz="2" w:space="0" w:color="E3E3E3"/>
                                            <w:right w:val="single" w:sz="2" w:space="0" w:color="E3E3E3"/>
                                          </w:divBdr>
                                          <w:divsChild>
                                            <w:div w:id="654576357">
                                              <w:marLeft w:val="0"/>
                                              <w:marRight w:val="0"/>
                                              <w:marTop w:val="0"/>
                                              <w:marBottom w:val="0"/>
                                              <w:divBdr>
                                                <w:top w:val="single" w:sz="2" w:space="0" w:color="E3E3E3"/>
                                                <w:left w:val="single" w:sz="2" w:space="0" w:color="E3E3E3"/>
                                                <w:bottom w:val="single" w:sz="2" w:space="0" w:color="E3E3E3"/>
                                                <w:right w:val="single" w:sz="2" w:space="0" w:color="E3E3E3"/>
                                              </w:divBdr>
                                              <w:divsChild>
                                                <w:div w:id="260139313">
                                                  <w:marLeft w:val="0"/>
                                                  <w:marRight w:val="0"/>
                                                  <w:marTop w:val="0"/>
                                                  <w:marBottom w:val="0"/>
                                                  <w:divBdr>
                                                    <w:top w:val="single" w:sz="2" w:space="0" w:color="E3E3E3"/>
                                                    <w:left w:val="single" w:sz="2" w:space="0" w:color="E3E3E3"/>
                                                    <w:bottom w:val="single" w:sz="2" w:space="0" w:color="E3E3E3"/>
                                                    <w:right w:val="single" w:sz="2" w:space="0" w:color="E3E3E3"/>
                                                  </w:divBdr>
                                                  <w:divsChild>
                                                    <w:div w:id="1330014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76511021">
      <w:bodyDiv w:val="1"/>
      <w:marLeft w:val="0"/>
      <w:marRight w:val="0"/>
      <w:marTop w:val="0"/>
      <w:marBottom w:val="0"/>
      <w:divBdr>
        <w:top w:val="none" w:sz="0" w:space="0" w:color="auto"/>
        <w:left w:val="none" w:sz="0" w:space="0" w:color="auto"/>
        <w:bottom w:val="none" w:sz="0" w:space="0" w:color="auto"/>
        <w:right w:val="none" w:sz="0" w:space="0" w:color="auto"/>
      </w:divBdr>
    </w:div>
    <w:div w:id="877814620">
      <w:bodyDiv w:val="1"/>
      <w:marLeft w:val="0"/>
      <w:marRight w:val="0"/>
      <w:marTop w:val="0"/>
      <w:marBottom w:val="0"/>
      <w:divBdr>
        <w:top w:val="none" w:sz="0" w:space="0" w:color="auto"/>
        <w:left w:val="none" w:sz="0" w:space="0" w:color="auto"/>
        <w:bottom w:val="none" w:sz="0" w:space="0" w:color="auto"/>
        <w:right w:val="none" w:sz="0" w:space="0" w:color="auto"/>
      </w:divBdr>
    </w:div>
    <w:div w:id="878857655">
      <w:bodyDiv w:val="1"/>
      <w:marLeft w:val="0"/>
      <w:marRight w:val="0"/>
      <w:marTop w:val="0"/>
      <w:marBottom w:val="0"/>
      <w:divBdr>
        <w:top w:val="none" w:sz="0" w:space="0" w:color="auto"/>
        <w:left w:val="none" w:sz="0" w:space="0" w:color="auto"/>
        <w:bottom w:val="none" w:sz="0" w:space="0" w:color="auto"/>
        <w:right w:val="none" w:sz="0" w:space="0" w:color="auto"/>
      </w:divBdr>
    </w:div>
    <w:div w:id="880286384">
      <w:bodyDiv w:val="1"/>
      <w:marLeft w:val="0"/>
      <w:marRight w:val="0"/>
      <w:marTop w:val="0"/>
      <w:marBottom w:val="0"/>
      <w:divBdr>
        <w:top w:val="none" w:sz="0" w:space="0" w:color="auto"/>
        <w:left w:val="none" w:sz="0" w:space="0" w:color="auto"/>
        <w:bottom w:val="none" w:sz="0" w:space="0" w:color="auto"/>
        <w:right w:val="none" w:sz="0" w:space="0" w:color="auto"/>
      </w:divBdr>
    </w:div>
    <w:div w:id="882448683">
      <w:bodyDiv w:val="1"/>
      <w:marLeft w:val="0"/>
      <w:marRight w:val="0"/>
      <w:marTop w:val="0"/>
      <w:marBottom w:val="0"/>
      <w:divBdr>
        <w:top w:val="none" w:sz="0" w:space="0" w:color="auto"/>
        <w:left w:val="none" w:sz="0" w:space="0" w:color="auto"/>
        <w:bottom w:val="none" w:sz="0" w:space="0" w:color="auto"/>
        <w:right w:val="none" w:sz="0" w:space="0" w:color="auto"/>
      </w:divBdr>
      <w:divsChild>
        <w:div w:id="590622845">
          <w:marLeft w:val="0"/>
          <w:marRight w:val="0"/>
          <w:marTop w:val="0"/>
          <w:marBottom w:val="0"/>
          <w:divBdr>
            <w:top w:val="none" w:sz="0" w:space="0" w:color="auto"/>
            <w:left w:val="none" w:sz="0" w:space="0" w:color="auto"/>
            <w:bottom w:val="none" w:sz="0" w:space="0" w:color="auto"/>
            <w:right w:val="none" w:sz="0" w:space="0" w:color="auto"/>
          </w:divBdr>
        </w:div>
        <w:div w:id="1795557115">
          <w:marLeft w:val="0"/>
          <w:marRight w:val="0"/>
          <w:marTop w:val="0"/>
          <w:marBottom w:val="0"/>
          <w:divBdr>
            <w:top w:val="single" w:sz="2" w:space="0" w:color="E3E3E3"/>
            <w:left w:val="single" w:sz="2" w:space="0" w:color="E3E3E3"/>
            <w:bottom w:val="single" w:sz="2" w:space="0" w:color="E3E3E3"/>
            <w:right w:val="single" w:sz="2" w:space="0" w:color="E3E3E3"/>
          </w:divBdr>
          <w:divsChild>
            <w:div w:id="943876963">
              <w:marLeft w:val="0"/>
              <w:marRight w:val="0"/>
              <w:marTop w:val="0"/>
              <w:marBottom w:val="0"/>
              <w:divBdr>
                <w:top w:val="single" w:sz="2" w:space="0" w:color="E3E3E3"/>
                <w:left w:val="single" w:sz="2" w:space="0" w:color="E3E3E3"/>
                <w:bottom w:val="single" w:sz="2" w:space="0" w:color="E3E3E3"/>
                <w:right w:val="single" w:sz="2" w:space="0" w:color="E3E3E3"/>
              </w:divBdr>
              <w:divsChild>
                <w:div w:id="228811017">
                  <w:marLeft w:val="0"/>
                  <w:marRight w:val="0"/>
                  <w:marTop w:val="0"/>
                  <w:marBottom w:val="0"/>
                  <w:divBdr>
                    <w:top w:val="single" w:sz="2" w:space="0" w:color="E3E3E3"/>
                    <w:left w:val="single" w:sz="2" w:space="0" w:color="E3E3E3"/>
                    <w:bottom w:val="single" w:sz="2" w:space="0" w:color="E3E3E3"/>
                    <w:right w:val="single" w:sz="2" w:space="0" w:color="E3E3E3"/>
                  </w:divBdr>
                  <w:divsChild>
                    <w:div w:id="632760396">
                      <w:marLeft w:val="0"/>
                      <w:marRight w:val="0"/>
                      <w:marTop w:val="0"/>
                      <w:marBottom w:val="0"/>
                      <w:divBdr>
                        <w:top w:val="single" w:sz="2" w:space="0" w:color="E3E3E3"/>
                        <w:left w:val="single" w:sz="2" w:space="0" w:color="E3E3E3"/>
                        <w:bottom w:val="single" w:sz="2" w:space="0" w:color="E3E3E3"/>
                        <w:right w:val="single" w:sz="2" w:space="0" w:color="E3E3E3"/>
                      </w:divBdr>
                      <w:divsChild>
                        <w:div w:id="239754354">
                          <w:marLeft w:val="0"/>
                          <w:marRight w:val="0"/>
                          <w:marTop w:val="0"/>
                          <w:marBottom w:val="0"/>
                          <w:divBdr>
                            <w:top w:val="single" w:sz="2" w:space="0" w:color="E3E3E3"/>
                            <w:left w:val="single" w:sz="2" w:space="0" w:color="E3E3E3"/>
                            <w:bottom w:val="single" w:sz="2" w:space="0" w:color="E3E3E3"/>
                            <w:right w:val="single" w:sz="2" w:space="0" w:color="E3E3E3"/>
                          </w:divBdr>
                          <w:divsChild>
                            <w:div w:id="12303134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81662167">
                                  <w:marLeft w:val="0"/>
                                  <w:marRight w:val="0"/>
                                  <w:marTop w:val="0"/>
                                  <w:marBottom w:val="0"/>
                                  <w:divBdr>
                                    <w:top w:val="single" w:sz="2" w:space="0" w:color="E3E3E3"/>
                                    <w:left w:val="single" w:sz="2" w:space="0" w:color="E3E3E3"/>
                                    <w:bottom w:val="single" w:sz="2" w:space="0" w:color="E3E3E3"/>
                                    <w:right w:val="single" w:sz="2" w:space="0" w:color="E3E3E3"/>
                                  </w:divBdr>
                                  <w:divsChild>
                                    <w:div w:id="1203247428">
                                      <w:marLeft w:val="0"/>
                                      <w:marRight w:val="0"/>
                                      <w:marTop w:val="0"/>
                                      <w:marBottom w:val="0"/>
                                      <w:divBdr>
                                        <w:top w:val="single" w:sz="2" w:space="0" w:color="E3E3E3"/>
                                        <w:left w:val="single" w:sz="2" w:space="0" w:color="E3E3E3"/>
                                        <w:bottom w:val="single" w:sz="2" w:space="0" w:color="E3E3E3"/>
                                        <w:right w:val="single" w:sz="2" w:space="0" w:color="E3E3E3"/>
                                      </w:divBdr>
                                      <w:divsChild>
                                        <w:div w:id="1424228767">
                                          <w:marLeft w:val="0"/>
                                          <w:marRight w:val="0"/>
                                          <w:marTop w:val="0"/>
                                          <w:marBottom w:val="0"/>
                                          <w:divBdr>
                                            <w:top w:val="single" w:sz="2" w:space="0" w:color="E3E3E3"/>
                                            <w:left w:val="single" w:sz="2" w:space="0" w:color="E3E3E3"/>
                                            <w:bottom w:val="single" w:sz="2" w:space="0" w:color="E3E3E3"/>
                                            <w:right w:val="single" w:sz="2" w:space="0" w:color="E3E3E3"/>
                                          </w:divBdr>
                                          <w:divsChild>
                                            <w:div w:id="498890302">
                                              <w:marLeft w:val="0"/>
                                              <w:marRight w:val="0"/>
                                              <w:marTop w:val="0"/>
                                              <w:marBottom w:val="0"/>
                                              <w:divBdr>
                                                <w:top w:val="single" w:sz="2" w:space="0" w:color="E3E3E3"/>
                                                <w:left w:val="single" w:sz="2" w:space="0" w:color="E3E3E3"/>
                                                <w:bottom w:val="single" w:sz="2" w:space="0" w:color="E3E3E3"/>
                                                <w:right w:val="single" w:sz="2" w:space="0" w:color="E3E3E3"/>
                                              </w:divBdr>
                                              <w:divsChild>
                                                <w:div w:id="233591691">
                                                  <w:marLeft w:val="0"/>
                                                  <w:marRight w:val="0"/>
                                                  <w:marTop w:val="0"/>
                                                  <w:marBottom w:val="0"/>
                                                  <w:divBdr>
                                                    <w:top w:val="single" w:sz="2" w:space="0" w:color="E3E3E3"/>
                                                    <w:left w:val="single" w:sz="2" w:space="0" w:color="E3E3E3"/>
                                                    <w:bottom w:val="single" w:sz="2" w:space="0" w:color="E3E3E3"/>
                                                    <w:right w:val="single" w:sz="2" w:space="0" w:color="E3E3E3"/>
                                                  </w:divBdr>
                                                  <w:divsChild>
                                                    <w:div w:id="1372727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82787605">
      <w:bodyDiv w:val="1"/>
      <w:marLeft w:val="0"/>
      <w:marRight w:val="0"/>
      <w:marTop w:val="0"/>
      <w:marBottom w:val="0"/>
      <w:divBdr>
        <w:top w:val="none" w:sz="0" w:space="0" w:color="auto"/>
        <w:left w:val="none" w:sz="0" w:space="0" w:color="auto"/>
        <w:bottom w:val="none" w:sz="0" w:space="0" w:color="auto"/>
        <w:right w:val="none" w:sz="0" w:space="0" w:color="auto"/>
      </w:divBdr>
    </w:div>
    <w:div w:id="891619236">
      <w:bodyDiv w:val="1"/>
      <w:marLeft w:val="0"/>
      <w:marRight w:val="0"/>
      <w:marTop w:val="0"/>
      <w:marBottom w:val="0"/>
      <w:divBdr>
        <w:top w:val="none" w:sz="0" w:space="0" w:color="auto"/>
        <w:left w:val="none" w:sz="0" w:space="0" w:color="auto"/>
        <w:bottom w:val="none" w:sz="0" w:space="0" w:color="auto"/>
        <w:right w:val="none" w:sz="0" w:space="0" w:color="auto"/>
      </w:divBdr>
    </w:div>
    <w:div w:id="892738329">
      <w:bodyDiv w:val="1"/>
      <w:marLeft w:val="0"/>
      <w:marRight w:val="0"/>
      <w:marTop w:val="0"/>
      <w:marBottom w:val="0"/>
      <w:divBdr>
        <w:top w:val="none" w:sz="0" w:space="0" w:color="auto"/>
        <w:left w:val="none" w:sz="0" w:space="0" w:color="auto"/>
        <w:bottom w:val="none" w:sz="0" w:space="0" w:color="auto"/>
        <w:right w:val="none" w:sz="0" w:space="0" w:color="auto"/>
      </w:divBdr>
    </w:div>
    <w:div w:id="914751881">
      <w:bodyDiv w:val="1"/>
      <w:marLeft w:val="0"/>
      <w:marRight w:val="0"/>
      <w:marTop w:val="0"/>
      <w:marBottom w:val="0"/>
      <w:divBdr>
        <w:top w:val="none" w:sz="0" w:space="0" w:color="auto"/>
        <w:left w:val="none" w:sz="0" w:space="0" w:color="auto"/>
        <w:bottom w:val="none" w:sz="0" w:space="0" w:color="auto"/>
        <w:right w:val="none" w:sz="0" w:space="0" w:color="auto"/>
      </w:divBdr>
    </w:div>
    <w:div w:id="916016506">
      <w:bodyDiv w:val="1"/>
      <w:marLeft w:val="0"/>
      <w:marRight w:val="0"/>
      <w:marTop w:val="0"/>
      <w:marBottom w:val="0"/>
      <w:divBdr>
        <w:top w:val="none" w:sz="0" w:space="0" w:color="auto"/>
        <w:left w:val="none" w:sz="0" w:space="0" w:color="auto"/>
        <w:bottom w:val="none" w:sz="0" w:space="0" w:color="auto"/>
        <w:right w:val="none" w:sz="0" w:space="0" w:color="auto"/>
      </w:divBdr>
    </w:div>
    <w:div w:id="919288883">
      <w:bodyDiv w:val="1"/>
      <w:marLeft w:val="0"/>
      <w:marRight w:val="0"/>
      <w:marTop w:val="0"/>
      <w:marBottom w:val="0"/>
      <w:divBdr>
        <w:top w:val="none" w:sz="0" w:space="0" w:color="auto"/>
        <w:left w:val="none" w:sz="0" w:space="0" w:color="auto"/>
        <w:bottom w:val="none" w:sz="0" w:space="0" w:color="auto"/>
        <w:right w:val="none" w:sz="0" w:space="0" w:color="auto"/>
      </w:divBdr>
    </w:div>
    <w:div w:id="919482974">
      <w:bodyDiv w:val="1"/>
      <w:marLeft w:val="0"/>
      <w:marRight w:val="0"/>
      <w:marTop w:val="0"/>
      <w:marBottom w:val="0"/>
      <w:divBdr>
        <w:top w:val="none" w:sz="0" w:space="0" w:color="auto"/>
        <w:left w:val="none" w:sz="0" w:space="0" w:color="auto"/>
        <w:bottom w:val="none" w:sz="0" w:space="0" w:color="auto"/>
        <w:right w:val="none" w:sz="0" w:space="0" w:color="auto"/>
      </w:divBdr>
    </w:div>
    <w:div w:id="925192744">
      <w:bodyDiv w:val="1"/>
      <w:marLeft w:val="0"/>
      <w:marRight w:val="0"/>
      <w:marTop w:val="0"/>
      <w:marBottom w:val="0"/>
      <w:divBdr>
        <w:top w:val="none" w:sz="0" w:space="0" w:color="auto"/>
        <w:left w:val="none" w:sz="0" w:space="0" w:color="auto"/>
        <w:bottom w:val="none" w:sz="0" w:space="0" w:color="auto"/>
        <w:right w:val="none" w:sz="0" w:space="0" w:color="auto"/>
      </w:divBdr>
    </w:div>
    <w:div w:id="926811998">
      <w:bodyDiv w:val="1"/>
      <w:marLeft w:val="0"/>
      <w:marRight w:val="0"/>
      <w:marTop w:val="0"/>
      <w:marBottom w:val="0"/>
      <w:divBdr>
        <w:top w:val="none" w:sz="0" w:space="0" w:color="auto"/>
        <w:left w:val="none" w:sz="0" w:space="0" w:color="auto"/>
        <w:bottom w:val="none" w:sz="0" w:space="0" w:color="auto"/>
        <w:right w:val="none" w:sz="0" w:space="0" w:color="auto"/>
      </w:divBdr>
    </w:div>
    <w:div w:id="935359953">
      <w:bodyDiv w:val="1"/>
      <w:marLeft w:val="0"/>
      <w:marRight w:val="0"/>
      <w:marTop w:val="0"/>
      <w:marBottom w:val="0"/>
      <w:divBdr>
        <w:top w:val="none" w:sz="0" w:space="0" w:color="auto"/>
        <w:left w:val="none" w:sz="0" w:space="0" w:color="auto"/>
        <w:bottom w:val="none" w:sz="0" w:space="0" w:color="auto"/>
        <w:right w:val="none" w:sz="0" w:space="0" w:color="auto"/>
      </w:divBdr>
    </w:div>
    <w:div w:id="941496583">
      <w:bodyDiv w:val="1"/>
      <w:marLeft w:val="0"/>
      <w:marRight w:val="0"/>
      <w:marTop w:val="0"/>
      <w:marBottom w:val="0"/>
      <w:divBdr>
        <w:top w:val="none" w:sz="0" w:space="0" w:color="auto"/>
        <w:left w:val="none" w:sz="0" w:space="0" w:color="auto"/>
        <w:bottom w:val="none" w:sz="0" w:space="0" w:color="auto"/>
        <w:right w:val="none" w:sz="0" w:space="0" w:color="auto"/>
      </w:divBdr>
    </w:div>
    <w:div w:id="943421050">
      <w:bodyDiv w:val="1"/>
      <w:marLeft w:val="0"/>
      <w:marRight w:val="0"/>
      <w:marTop w:val="0"/>
      <w:marBottom w:val="0"/>
      <w:divBdr>
        <w:top w:val="none" w:sz="0" w:space="0" w:color="auto"/>
        <w:left w:val="none" w:sz="0" w:space="0" w:color="auto"/>
        <w:bottom w:val="none" w:sz="0" w:space="0" w:color="auto"/>
        <w:right w:val="none" w:sz="0" w:space="0" w:color="auto"/>
      </w:divBdr>
    </w:div>
    <w:div w:id="948002430">
      <w:bodyDiv w:val="1"/>
      <w:marLeft w:val="0"/>
      <w:marRight w:val="0"/>
      <w:marTop w:val="0"/>
      <w:marBottom w:val="0"/>
      <w:divBdr>
        <w:top w:val="none" w:sz="0" w:space="0" w:color="auto"/>
        <w:left w:val="none" w:sz="0" w:space="0" w:color="auto"/>
        <w:bottom w:val="none" w:sz="0" w:space="0" w:color="auto"/>
        <w:right w:val="none" w:sz="0" w:space="0" w:color="auto"/>
      </w:divBdr>
    </w:div>
    <w:div w:id="948775700">
      <w:bodyDiv w:val="1"/>
      <w:marLeft w:val="0"/>
      <w:marRight w:val="0"/>
      <w:marTop w:val="0"/>
      <w:marBottom w:val="0"/>
      <w:divBdr>
        <w:top w:val="none" w:sz="0" w:space="0" w:color="auto"/>
        <w:left w:val="none" w:sz="0" w:space="0" w:color="auto"/>
        <w:bottom w:val="none" w:sz="0" w:space="0" w:color="auto"/>
        <w:right w:val="none" w:sz="0" w:space="0" w:color="auto"/>
      </w:divBdr>
    </w:div>
    <w:div w:id="955791889">
      <w:bodyDiv w:val="1"/>
      <w:marLeft w:val="0"/>
      <w:marRight w:val="0"/>
      <w:marTop w:val="0"/>
      <w:marBottom w:val="0"/>
      <w:divBdr>
        <w:top w:val="none" w:sz="0" w:space="0" w:color="auto"/>
        <w:left w:val="none" w:sz="0" w:space="0" w:color="auto"/>
        <w:bottom w:val="none" w:sz="0" w:space="0" w:color="auto"/>
        <w:right w:val="none" w:sz="0" w:space="0" w:color="auto"/>
      </w:divBdr>
    </w:div>
    <w:div w:id="956521479">
      <w:bodyDiv w:val="1"/>
      <w:marLeft w:val="0"/>
      <w:marRight w:val="0"/>
      <w:marTop w:val="0"/>
      <w:marBottom w:val="0"/>
      <w:divBdr>
        <w:top w:val="none" w:sz="0" w:space="0" w:color="auto"/>
        <w:left w:val="none" w:sz="0" w:space="0" w:color="auto"/>
        <w:bottom w:val="none" w:sz="0" w:space="0" w:color="auto"/>
        <w:right w:val="none" w:sz="0" w:space="0" w:color="auto"/>
      </w:divBdr>
    </w:div>
    <w:div w:id="958219601">
      <w:bodyDiv w:val="1"/>
      <w:marLeft w:val="0"/>
      <w:marRight w:val="0"/>
      <w:marTop w:val="0"/>
      <w:marBottom w:val="0"/>
      <w:divBdr>
        <w:top w:val="none" w:sz="0" w:space="0" w:color="auto"/>
        <w:left w:val="none" w:sz="0" w:space="0" w:color="auto"/>
        <w:bottom w:val="none" w:sz="0" w:space="0" w:color="auto"/>
        <w:right w:val="none" w:sz="0" w:space="0" w:color="auto"/>
      </w:divBdr>
      <w:divsChild>
        <w:div w:id="715009926">
          <w:marLeft w:val="0"/>
          <w:marRight w:val="0"/>
          <w:marTop w:val="0"/>
          <w:marBottom w:val="0"/>
          <w:divBdr>
            <w:top w:val="single" w:sz="2" w:space="0" w:color="E3E3E3"/>
            <w:left w:val="single" w:sz="2" w:space="0" w:color="E3E3E3"/>
            <w:bottom w:val="single" w:sz="2" w:space="0" w:color="E3E3E3"/>
            <w:right w:val="single" w:sz="2" w:space="0" w:color="E3E3E3"/>
          </w:divBdr>
          <w:divsChild>
            <w:div w:id="9700163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5187462">
          <w:marLeft w:val="0"/>
          <w:marRight w:val="0"/>
          <w:marTop w:val="0"/>
          <w:marBottom w:val="0"/>
          <w:divBdr>
            <w:top w:val="single" w:sz="2" w:space="0" w:color="E3E3E3"/>
            <w:left w:val="single" w:sz="2" w:space="0" w:color="E3E3E3"/>
            <w:bottom w:val="single" w:sz="2" w:space="0" w:color="E3E3E3"/>
            <w:right w:val="single" w:sz="2" w:space="0" w:color="E3E3E3"/>
          </w:divBdr>
          <w:divsChild>
            <w:div w:id="2005358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65046518">
      <w:bodyDiv w:val="1"/>
      <w:marLeft w:val="0"/>
      <w:marRight w:val="0"/>
      <w:marTop w:val="0"/>
      <w:marBottom w:val="0"/>
      <w:divBdr>
        <w:top w:val="none" w:sz="0" w:space="0" w:color="auto"/>
        <w:left w:val="none" w:sz="0" w:space="0" w:color="auto"/>
        <w:bottom w:val="none" w:sz="0" w:space="0" w:color="auto"/>
        <w:right w:val="none" w:sz="0" w:space="0" w:color="auto"/>
      </w:divBdr>
    </w:div>
    <w:div w:id="968706667">
      <w:bodyDiv w:val="1"/>
      <w:marLeft w:val="0"/>
      <w:marRight w:val="0"/>
      <w:marTop w:val="0"/>
      <w:marBottom w:val="0"/>
      <w:divBdr>
        <w:top w:val="none" w:sz="0" w:space="0" w:color="auto"/>
        <w:left w:val="none" w:sz="0" w:space="0" w:color="auto"/>
        <w:bottom w:val="none" w:sz="0" w:space="0" w:color="auto"/>
        <w:right w:val="none" w:sz="0" w:space="0" w:color="auto"/>
      </w:divBdr>
    </w:div>
    <w:div w:id="970402488">
      <w:bodyDiv w:val="1"/>
      <w:marLeft w:val="0"/>
      <w:marRight w:val="0"/>
      <w:marTop w:val="0"/>
      <w:marBottom w:val="0"/>
      <w:divBdr>
        <w:top w:val="none" w:sz="0" w:space="0" w:color="auto"/>
        <w:left w:val="none" w:sz="0" w:space="0" w:color="auto"/>
        <w:bottom w:val="none" w:sz="0" w:space="0" w:color="auto"/>
        <w:right w:val="none" w:sz="0" w:space="0" w:color="auto"/>
      </w:divBdr>
    </w:div>
    <w:div w:id="974991052">
      <w:bodyDiv w:val="1"/>
      <w:marLeft w:val="0"/>
      <w:marRight w:val="0"/>
      <w:marTop w:val="0"/>
      <w:marBottom w:val="0"/>
      <w:divBdr>
        <w:top w:val="none" w:sz="0" w:space="0" w:color="auto"/>
        <w:left w:val="none" w:sz="0" w:space="0" w:color="auto"/>
        <w:bottom w:val="none" w:sz="0" w:space="0" w:color="auto"/>
        <w:right w:val="none" w:sz="0" w:space="0" w:color="auto"/>
      </w:divBdr>
    </w:div>
    <w:div w:id="977492138">
      <w:bodyDiv w:val="1"/>
      <w:marLeft w:val="0"/>
      <w:marRight w:val="0"/>
      <w:marTop w:val="0"/>
      <w:marBottom w:val="0"/>
      <w:divBdr>
        <w:top w:val="none" w:sz="0" w:space="0" w:color="auto"/>
        <w:left w:val="none" w:sz="0" w:space="0" w:color="auto"/>
        <w:bottom w:val="none" w:sz="0" w:space="0" w:color="auto"/>
        <w:right w:val="none" w:sz="0" w:space="0" w:color="auto"/>
      </w:divBdr>
    </w:div>
    <w:div w:id="978649484">
      <w:bodyDiv w:val="1"/>
      <w:marLeft w:val="0"/>
      <w:marRight w:val="0"/>
      <w:marTop w:val="0"/>
      <w:marBottom w:val="0"/>
      <w:divBdr>
        <w:top w:val="none" w:sz="0" w:space="0" w:color="auto"/>
        <w:left w:val="none" w:sz="0" w:space="0" w:color="auto"/>
        <w:bottom w:val="none" w:sz="0" w:space="0" w:color="auto"/>
        <w:right w:val="none" w:sz="0" w:space="0" w:color="auto"/>
      </w:divBdr>
    </w:div>
    <w:div w:id="978681274">
      <w:bodyDiv w:val="1"/>
      <w:marLeft w:val="0"/>
      <w:marRight w:val="0"/>
      <w:marTop w:val="0"/>
      <w:marBottom w:val="0"/>
      <w:divBdr>
        <w:top w:val="none" w:sz="0" w:space="0" w:color="auto"/>
        <w:left w:val="none" w:sz="0" w:space="0" w:color="auto"/>
        <w:bottom w:val="none" w:sz="0" w:space="0" w:color="auto"/>
        <w:right w:val="none" w:sz="0" w:space="0" w:color="auto"/>
      </w:divBdr>
    </w:div>
    <w:div w:id="980306236">
      <w:bodyDiv w:val="1"/>
      <w:marLeft w:val="0"/>
      <w:marRight w:val="0"/>
      <w:marTop w:val="0"/>
      <w:marBottom w:val="0"/>
      <w:divBdr>
        <w:top w:val="none" w:sz="0" w:space="0" w:color="auto"/>
        <w:left w:val="none" w:sz="0" w:space="0" w:color="auto"/>
        <w:bottom w:val="none" w:sz="0" w:space="0" w:color="auto"/>
        <w:right w:val="none" w:sz="0" w:space="0" w:color="auto"/>
      </w:divBdr>
    </w:div>
    <w:div w:id="985087964">
      <w:bodyDiv w:val="1"/>
      <w:marLeft w:val="0"/>
      <w:marRight w:val="0"/>
      <w:marTop w:val="0"/>
      <w:marBottom w:val="0"/>
      <w:divBdr>
        <w:top w:val="none" w:sz="0" w:space="0" w:color="auto"/>
        <w:left w:val="none" w:sz="0" w:space="0" w:color="auto"/>
        <w:bottom w:val="none" w:sz="0" w:space="0" w:color="auto"/>
        <w:right w:val="none" w:sz="0" w:space="0" w:color="auto"/>
      </w:divBdr>
      <w:divsChild>
        <w:div w:id="1015157849">
          <w:marLeft w:val="0"/>
          <w:marRight w:val="0"/>
          <w:marTop w:val="0"/>
          <w:marBottom w:val="0"/>
          <w:divBdr>
            <w:top w:val="single" w:sz="2" w:space="0" w:color="E3E3E3"/>
            <w:left w:val="single" w:sz="2" w:space="0" w:color="E3E3E3"/>
            <w:bottom w:val="single" w:sz="2" w:space="0" w:color="E3E3E3"/>
            <w:right w:val="single" w:sz="2" w:space="0" w:color="E3E3E3"/>
          </w:divBdr>
          <w:divsChild>
            <w:div w:id="1285888674">
              <w:marLeft w:val="0"/>
              <w:marRight w:val="0"/>
              <w:marTop w:val="0"/>
              <w:marBottom w:val="0"/>
              <w:divBdr>
                <w:top w:val="single" w:sz="2" w:space="0" w:color="E3E3E3"/>
                <w:left w:val="single" w:sz="2" w:space="0" w:color="E3E3E3"/>
                <w:bottom w:val="single" w:sz="2" w:space="0" w:color="E3E3E3"/>
                <w:right w:val="single" w:sz="2" w:space="0" w:color="E3E3E3"/>
              </w:divBdr>
              <w:divsChild>
                <w:div w:id="137455175">
                  <w:marLeft w:val="0"/>
                  <w:marRight w:val="0"/>
                  <w:marTop w:val="0"/>
                  <w:marBottom w:val="0"/>
                  <w:divBdr>
                    <w:top w:val="single" w:sz="2" w:space="0" w:color="E3E3E3"/>
                    <w:left w:val="single" w:sz="2" w:space="0" w:color="E3E3E3"/>
                    <w:bottom w:val="single" w:sz="2" w:space="0" w:color="E3E3E3"/>
                    <w:right w:val="single" w:sz="2" w:space="0" w:color="E3E3E3"/>
                  </w:divBdr>
                  <w:divsChild>
                    <w:div w:id="2028436012">
                      <w:marLeft w:val="0"/>
                      <w:marRight w:val="0"/>
                      <w:marTop w:val="0"/>
                      <w:marBottom w:val="0"/>
                      <w:divBdr>
                        <w:top w:val="single" w:sz="2" w:space="0" w:color="E3E3E3"/>
                        <w:left w:val="single" w:sz="2" w:space="0" w:color="E3E3E3"/>
                        <w:bottom w:val="single" w:sz="2" w:space="0" w:color="E3E3E3"/>
                        <w:right w:val="single" w:sz="2" w:space="0" w:color="E3E3E3"/>
                      </w:divBdr>
                      <w:divsChild>
                        <w:div w:id="1934321080">
                          <w:marLeft w:val="0"/>
                          <w:marRight w:val="0"/>
                          <w:marTop w:val="0"/>
                          <w:marBottom w:val="0"/>
                          <w:divBdr>
                            <w:top w:val="single" w:sz="2" w:space="0" w:color="E3E3E3"/>
                            <w:left w:val="single" w:sz="2" w:space="0" w:color="E3E3E3"/>
                            <w:bottom w:val="single" w:sz="2" w:space="0" w:color="E3E3E3"/>
                            <w:right w:val="single" w:sz="2" w:space="0" w:color="E3E3E3"/>
                          </w:divBdr>
                          <w:divsChild>
                            <w:div w:id="173955291">
                              <w:marLeft w:val="0"/>
                              <w:marRight w:val="0"/>
                              <w:marTop w:val="100"/>
                              <w:marBottom w:val="100"/>
                              <w:divBdr>
                                <w:top w:val="single" w:sz="2" w:space="0" w:color="E3E3E3"/>
                                <w:left w:val="single" w:sz="2" w:space="0" w:color="E3E3E3"/>
                                <w:bottom w:val="single" w:sz="2" w:space="0" w:color="E3E3E3"/>
                                <w:right w:val="single" w:sz="2" w:space="0" w:color="E3E3E3"/>
                              </w:divBdr>
                              <w:divsChild>
                                <w:div w:id="666059280">
                                  <w:marLeft w:val="0"/>
                                  <w:marRight w:val="0"/>
                                  <w:marTop w:val="0"/>
                                  <w:marBottom w:val="0"/>
                                  <w:divBdr>
                                    <w:top w:val="single" w:sz="2" w:space="0" w:color="E3E3E3"/>
                                    <w:left w:val="single" w:sz="2" w:space="0" w:color="E3E3E3"/>
                                    <w:bottom w:val="single" w:sz="2" w:space="0" w:color="E3E3E3"/>
                                    <w:right w:val="single" w:sz="2" w:space="0" w:color="E3E3E3"/>
                                  </w:divBdr>
                                  <w:divsChild>
                                    <w:div w:id="1986857749">
                                      <w:marLeft w:val="0"/>
                                      <w:marRight w:val="0"/>
                                      <w:marTop w:val="0"/>
                                      <w:marBottom w:val="0"/>
                                      <w:divBdr>
                                        <w:top w:val="single" w:sz="2" w:space="0" w:color="E3E3E3"/>
                                        <w:left w:val="single" w:sz="2" w:space="0" w:color="E3E3E3"/>
                                        <w:bottom w:val="single" w:sz="2" w:space="0" w:color="E3E3E3"/>
                                        <w:right w:val="single" w:sz="2" w:space="0" w:color="E3E3E3"/>
                                      </w:divBdr>
                                      <w:divsChild>
                                        <w:div w:id="45959840">
                                          <w:marLeft w:val="0"/>
                                          <w:marRight w:val="0"/>
                                          <w:marTop w:val="0"/>
                                          <w:marBottom w:val="0"/>
                                          <w:divBdr>
                                            <w:top w:val="single" w:sz="2" w:space="0" w:color="E3E3E3"/>
                                            <w:left w:val="single" w:sz="2" w:space="0" w:color="E3E3E3"/>
                                            <w:bottom w:val="single" w:sz="2" w:space="0" w:color="E3E3E3"/>
                                            <w:right w:val="single" w:sz="2" w:space="0" w:color="E3E3E3"/>
                                          </w:divBdr>
                                          <w:divsChild>
                                            <w:div w:id="1186402368">
                                              <w:marLeft w:val="0"/>
                                              <w:marRight w:val="0"/>
                                              <w:marTop w:val="0"/>
                                              <w:marBottom w:val="0"/>
                                              <w:divBdr>
                                                <w:top w:val="single" w:sz="2" w:space="0" w:color="E3E3E3"/>
                                                <w:left w:val="single" w:sz="2" w:space="0" w:color="E3E3E3"/>
                                                <w:bottom w:val="single" w:sz="2" w:space="0" w:color="E3E3E3"/>
                                                <w:right w:val="single" w:sz="2" w:space="0" w:color="E3E3E3"/>
                                              </w:divBdr>
                                              <w:divsChild>
                                                <w:div w:id="2004703023">
                                                  <w:marLeft w:val="0"/>
                                                  <w:marRight w:val="0"/>
                                                  <w:marTop w:val="0"/>
                                                  <w:marBottom w:val="0"/>
                                                  <w:divBdr>
                                                    <w:top w:val="single" w:sz="2" w:space="0" w:color="E3E3E3"/>
                                                    <w:left w:val="single" w:sz="2" w:space="0" w:color="E3E3E3"/>
                                                    <w:bottom w:val="single" w:sz="2" w:space="0" w:color="E3E3E3"/>
                                                    <w:right w:val="single" w:sz="2" w:space="0" w:color="E3E3E3"/>
                                                  </w:divBdr>
                                                  <w:divsChild>
                                                    <w:div w:id="143593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7865050">
          <w:marLeft w:val="0"/>
          <w:marRight w:val="0"/>
          <w:marTop w:val="0"/>
          <w:marBottom w:val="0"/>
          <w:divBdr>
            <w:top w:val="none" w:sz="0" w:space="0" w:color="auto"/>
            <w:left w:val="none" w:sz="0" w:space="0" w:color="auto"/>
            <w:bottom w:val="none" w:sz="0" w:space="0" w:color="auto"/>
            <w:right w:val="none" w:sz="0" w:space="0" w:color="auto"/>
          </w:divBdr>
        </w:div>
      </w:divsChild>
    </w:div>
    <w:div w:id="992412596">
      <w:bodyDiv w:val="1"/>
      <w:marLeft w:val="0"/>
      <w:marRight w:val="0"/>
      <w:marTop w:val="0"/>
      <w:marBottom w:val="0"/>
      <w:divBdr>
        <w:top w:val="none" w:sz="0" w:space="0" w:color="auto"/>
        <w:left w:val="none" w:sz="0" w:space="0" w:color="auto"/>
        <w:bottom w:val="none" w:sz="0" w:space="0" w:color="auto"/>
        <w:right w:val="none" w:sz="0" w:space="0" w:color="auto"/>
      </w:divBdr>
      <w:divsChild>
        <w:div w:id="241646648">
          <w:marLeft w:val="0"/>
          <w:marRight w:val="0"/>
          <w:marTop w:val="0"/>
          <w:marBottom w:val="0"/>
          <w:divBdr>
            <w:top w:val="none" w:sz="0" w:space="0" w:color="auto"/>
            <w:left w:val="none" w:sz="0" w:space="0" w:color="auto"/>
            <w:bottom w:val="none" w:sz="0" w:space="0" w:color="auto"/>
            <w:right w:val="none" w:sz="0" w:space="0" w:color="auto"/>
          </w:divBdr>
        </w:div>
        <w:div w:id="468206170">
          <w:marLeft w:val="0"/>
          <w:marRight w:val="0"/>
          <w:marTop w:val="0"/>
          <w:marBottom w:val="0"/>
          <w:divBdr>
            <w:top w:val="single" w:sz="2" w:space="0" w:color="E3E3E3"/>
            <w:left w:val="single" w:sz="2" w:space="0" w:color="E3E3E3"/>
            <w:bottom w:val="single" w:sz="2" w:space="0" w:color="E3E3E3"/>
            <w:right w:val="single" w:sz="2" w:space="0" w:color="E3E3E3"/>
          </w:divBdr>
          <w:divsChild>
            <w:div w:id="1147017121">
              <w:marLeft w:val="0"/>
              <w:marRight w:val="0"/>
              <w:marTop w:val="0"/>
              <w:marBottom w:val="0"/>
              <w:divBdr>
                <w:top w:val="single" w:sz="2" w:space="0" w:color="E3E3E3"/>
                <w:left w:val="single" w:sz="2" w:space="0" w:color="E3E3E3"/>
                <w:bottom w:val="single" w:sz="2" w:space="0" w:color="E3E3E3"/>
                <w:right w:val="single" w:sz="2" w:space="0" w:color="E3E3E3"/>
              </w:divBdr>
              <w:divsChild>
                <w:div w:id="1253976482">
                  <w:marLeft w:val="0"/>
                  <w:marRight w:val="0"/>
                  <w:marTop w:val="0"/>
                  <w:marBottom w:val="0"/>
                  <w:divBdr>
                    <w:top w:val="single" w:sz="2" w:space="0" w:color="E3E3E3"/>
                    <w:left w:val="single" w:sz="2" w:space="0" w:color="E3E3E3"/>
                    <w:bottom w:val="single" w:sz="2" w:space="0" w:color="E3E3E3"/>
                    <w:right w:val="single" w:sz="2" w:space="0" w:color="E3E3E3"/>
                  </w:divBdr>
                  <w:divsChild>
                    <w:div w:id="889268776">
                      <w:marLeft w:val="0"/>
                      <w:marRight w:val="0"/>
                      <w:marTop w:val="0"/>
                      <w:marBottom w:val="0"/>
                      <w:divBdr>
                        <w:top w:val="single" w:sz="2" w:space="0" w:color="E3E3E3"/>
                        <w:left w:val="single" w:sz="2" w:space="0" w:color="E3E3E3"/>
                        <w:bottom w:val="single" w:sz="2" w:space="0" w:color="E3E3E3"/>
                        <w:right w:val="single" w:sz="2" w:space="0" w:color="E3E3E3"/>
                      </w:divBdr>
                      <w:divsChild>
                        <w:div w:id="410855221">
                          <w:marLeft w:val="0"/>
                          <w:marRight w:val="0"/>
                          <w:marTop w:val="0"/>
                          <w:marBottom w:val="0"/>
                          <w:divBdr>
                            <w:top w:val="single" w:sz="2" w:space="0" w:color="E3E3E3"/>
                            <w:left w:val="single" w:sz="2" w:space="0" w:color="E3E3E3"/>
                            <w:bottom w:val="single" w:sz="2" w:space="0" w:color="E3E3E3"/>
                            <w:right w:val="single" w:sz="2" w:space="0" w:color="E3E3E3"/>
                          </w:divBdr>
                          <w:divsChild>
                            <w:div w:id="2061400460">
                              <w:marLeft w:val="0"/>
                              <w:marRight w:val="0"/>
                              <w:marTop w:val="100"/>
                              <w:marBottom w:val="100"/>
                              <w:divBdr>
                                <w:top w:val="single" w:sz="2" w:space="0" w:color="E3E3E3"/>
                                <w:left w:val="single" w:sz="2" w:space="0" w:color="E3E3E3"/>
                                <w:bottom w:val="single" w:sz="2" w:space="0" w:color="E3E3E3"/>
                                <w:right w:val="single" w:sz="2" w:space="0" w:color="E3E3E3"/>
                              </w:divBdr>
                              <w:divsChild>
                                <w:div w:id="1296523034">
                                  <w:marLeft w:val="0"/>
                                  <w:marRight w:val="0"/>
                                  <w:marTop w:val="0"/>
                                  <w:marBottom w:val="0"/>
                                  <w:divBdr>
                                    <w:top w:val="single" w:sz="2" w:space="0" w:color="E3E3E3"/>
                                    <w:left w:val="single" w:sz="2" w:space="0" w:color="E3E3E3"/>
                                    <w:bottom w:val="single" w:sz="2" w:space="0" w:color="E3E3E3"/>
                                    <w:right w:val="single" w:sz="2" w:space="0" w:color="E3E3E3"/>
                                  </w:divBdr>
                                  <w:divsChild>
                                    <w:div w:id="2022316536">
                                      <w:marLeft w:val="0"/>
                                      <w:marRight w:val="0"/>
                                      <w:marTop w:val="0"/>
                                      <w:marBottom w:val="0"/>
                                      <w:divBdr>
                                        <w:top w:val="single" w:sz="2" w:space="0" w:color="E3E3E3"/>
                                        <w:left w:val="single" w:sz="2" w:space="0" w:color="E3E3E3"/>
                                        <w:bottom w:val="single" w:sz="2" w:space="0" w:color="E3E3E3"/>
                                        <w:right w:val="single" w:sz="2" w:space="0" w:color="E3E3E3"/>
                                      </w:divBdr>
                                      <w:divsChild>
                                        <w:div w:id="1116825300">
                                          <w:marLeft w:val="0"/>
                                          <w:marRight w:val="0"/>
                                          <w:marTop w:val="0"/>
                                          <w:marBottom w:val="0"/>
                                          <w:divBdr>
                                            <w:top w:val="single" w:sz="2" w:space="0" w:color="E3E3E3"/>
                                            <w:left w:val="single" w:sz="2" w:space="0" w:color="E3E3E3"/>
                                            <w:bottom w:val="single" w:sz="2" w:space="0" w:color="E3E3E3"/>
                                            <w:right w:val="single" w:sz="2" w:space="0" w:color="E3E3E3"/>
                                          </w:divBdr>
                                          <w:divsChild>
                                            <w:div w:id="1550921800">
                                              <w:marLeft w:val="0"/>
                                              <w:marRight w:val="0"/>
                                              <w:marTop w:val="0"/>
                                              <w:marBottom w:val="0"/>
                                              <w:divBdr>
                                                <w:top w:val="single" w:sz="2" w:space="0" w:color="E3E3E3"/>
                                                <w:left w:val="single" w:sz="2" w:space="0" w:color="E3E3E3"/>
                                                <w:bottom w:val="single" w:sz="2" w:space="0" w:color="E3E3E3"/>
                                                <w:right w:val="single" w:sz="2" w:space="0" w:color="E3E3E3"/>
                                              </w:divBdr>
                                              <w:divsChild>
                                                <w:div w:id="2003850388">
                                                  <w:marLeft w:val="0"/>
                                                  <w:marRight w:val="0"/>
                                                  <w:marTop w:val="0"/>
                                                  <w:marBottom w:val="0"/>
                                                  <w:divBdr>
                                                    <w:top w:val="single" w:sz="2" w:space="0" w:color="E3E3E3"/>
                                                    <w:left w:val="single" w:sz="2" w:space="0" w:color="E3E3E3"/>
                                                    <w:bottom w:val="single" w:sz="2" w:space="0" w:color="E3E3E3"/>
                                                    <w:right w:val="single" w:sz="2" w:space="0" w:color="E3E3E3"/>
                                                  </w:divBdr>
                                                  <w:divsChild>
                                                    <w:div w:id="1401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93993243">
      <w:bodyDiv w:val="1"/>
      <w:marLeft w:val="0"/>
      <w:marRight w:val="0"/>
      <w:marTop w:val="0"/>
      <w:marBottom w:val="0"/>
      <w:divBdr>
        <w:top w:val="none" w:sz="0" w:space="0" w:color="auto"/>
        <w:left w:val="none" w:sz="0" w:space="0" w:color="auto"/>
        <w:bottom w:val="none" w:sz="0" w:space="0" w:color="auto"/>
        <w:right w:val="none" w:sz="0" w:space="0" w:color="auto"/>
      </w:divBdr>
    </w:div>
    <w:div w:id="994070551">
      <w:bodyDiv w:val="1"/>
      <w:marLeft w:val="0"/>
      <w:marRight w:val="0"/>
      <w:marTop w:val="0"/>
      <w:marBottom w:val="0"/>
      <w:divBdr>
        <w:top w:val="none" w:sz="0" w:space="0" w:color="auto"/>
        <w:left w:val="none" w:sz="0" w:space="0" w:color="auto"/>
        <w:bottom w:val="none" w:sz="0" w:space="0" w:color="auto"/>
        <w:right w:val="none" w:sz="0" w:space="0" w:color="auto"/>
      </w:divBdr>
    </w:div>
    <w:div w:id="994650570">
      <w:bodyDiv w:val="1"/>
      <w:marLeft w:val="0"/>
      <w:marRight w:val="0"/>
      <w:marTop w:val="0"/>
      <w:marBottom w:val="0"/>
      <w:divBdr>
        <w:top w:val="none" w:sz="0" w:space="0" w:color="auto"/>
        <w:left w:val="none" w:sz="0" w:space="0" w:color="auto"/>
        <w:bottom w:val="none" w:sz="0" w:space="0" w:color="auto"/>
        <w:right w:val="none" w:sz="0" w:space="0" w:color="auto"/>
      </w:divBdr>
    </w:div>
    <w:div w:id="995298414">
      <w:bodyDiv w:val="1"/>
      <w:marLeft w:val="0"/>
      <w:marRight w:val="0"/>
      <w:marTop w:val="0"/>
      <w:marBottom w:val="0"/>
      <w:divBdr>
        <w:top w:val="none" w:sz="0" w:space="0" w:color="auto"/>
        <w:left w:val="none" w:sz="0" w:space="0" w:color="auto"/>
        <w:bottom w:val="none" w:sz="0" w:space="0" w:color="auto"/>
        <w:right w:val="none" w:sz="0" w:space="0" w:color="auto"/>
      </w:divBdr>
    </w:div>
    <w:div w:id="1010068024">
      <w:bodyDiv w:val="1"/>
      <w:marLeft w:val="0"/>
      <w:marRight w:val="0"/>
      <w:marTop w:val="0"/>
      <w:marBottom w:val="0"/>
      <w:divBdr>
        <w:top w:val="none" w:sz="0" w:space="0" w:color="auto"/>
        <w:left w:val="none" w:sz="0" w:space="0" w:color="auto"/>
        <w:bottom w:val="none" w:sz="0" w:space="0" w:color="auto"/>
        <w:right w:val="none" w:sz="0" w:space="0" w:color="auto"/>
      </w:divBdr>
      <w:divsChild>
        <w:div w:id="1226068552">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single" w:sz="2" w:space="0" w:color="E3E3E3"/>
            <w:left w:val="single" w:sz="2" w:space="0" w:color="E3E3E3"/>
            <w:bottom w:val="single" w:sz="2" w:space="0" w:color="E3E3E3"/>
            <w:right w:val="single" w:sz="2" w:space="0" w:color="E3E3E3"/>
          </w:divBdr>
          <w:divsChild>
            <w:div w:id="1459451164">
              <w:marLeft w:val="0"/>
              <w:marRight w:val="0"/>
              <w:marTop w:val="0"/>
              <w:marBottom w:val="0"/>
              <w:divBdr>
                <w:top w:val="single" w:sz="2" w:space="0" w:color="E3E3E3"/>
                <w:left w:val="single" w:sz="2" w:space="0" w:color="E3E3E3"/>
                <w:bottom w:val="single" w:sz="2" w:space="0" w:color="E3E3E3"/>
                <w:right w:val="single" w:sz="2" w:space="0" w:color="E3E3E3"/>
              </w:divBdr>
              <w:divsChild>
                <w:div w:id="239755857">
                  <w:marLeft w:val="0"/>
                  <w:marRight w:val="0"/>
                  <w:marTop w:val="0"/>
                  <w:marBottom w:val="0"/>
                  <w:divBdr>
                    <w:top w:val="single" w:sz="2" w:space="0" w:color="E3E3E3"/>
                    <w:left w:val="single" w:sz="2" w:space="0" w:color="E3E3E3"/>
                    <w:bottom w:val="single" w:sz="2" w:space="0" w:color="E3E3E3"/>
                    <w:right w:val="single" w:sz="2" w:space="0" w:color="E3E3E3"/>
                  </w:divBdr>
                  <w:divsChild>
                    <w:div w:id="21325358">
                      <w:marLeft w:val="0"/>
                      <w:marRight w:val="0"/>
                      <w:marTop w:val="0"/>
                      <w:marBottom w:val="0"/>
                      <w:divBdr>
                        <w:top w:val="single" w:sz="2" w:space="0" w:color="E3E3E3"/>
                        <w:left w:val="single" w:sz="2" w:space="0" w:color="E3E3E3"/>
                        <w:bottom w:val="single" w:sz="2" w:space="0" w:color="E3E3E3"/>
                        <w:right w:val="single" w:sz="2" w:space="0" w:color="E3E3E3"/>
                      </w:divBdr>
                      <w:divsChild>
                        <w:div w:id="278488034">
                          <w:marLeft w:val="0"/>
                          <w:marRight w:val="0"/>
                          <w:marTop w:val="0"/>
                          <w:marBottom w:val="0"/>
                          <w:divBdr>
                            <w:top w:val="single" w:sz="2" w:space="0" w:color="E3E3E3"/>
                            <w:left w:val="single" w:sz="2" w:space="0" w:color="E3E3E3"/>
                            <w:bottom w:val="single" w:sz="2" w:space="0" w:color="E3E3E3"/>
                            <w:right w:val="single" w:sz="2" w:space="0" w:color="E3E3E3"/>
                          </w:divBdr>
                          <w:divsChild>
                            <w:div w:id="2103525818">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425401">
                                  <w:marLeft w:val="0"/>
                                  <w:marRight w:val="0"/>
                                  <w:marTop w:val="0"/>
                                  <w:marBottom w:val="0"/>
                                  <w:divBdr>
                                    <w:top w:val="single" w:sz="2" w:space="0" w:color="E3E3E3"/>
                                    <w:left w:val="single" w:sz="2" w:space="0" w:color="E3E3E3"/>
                                    <w:bottom w:val="single" w:sz="2" w:space="0" w:color="E3E3E3"/>
                                    <w:right w:val="single" w:sz="2" w:space="0" w:color="E3E3E3"/>
                                  </w:divBdr>
                                  <w:divsChild>
                                    <w:div w:id="1212767158">
                                      <w:marLeft w:val="0"/>
                                      <w:marRight w:val="0"/>
                                      <w:marTop w:val="0"/>
                                      <w:marBottom w:val="0"/>
                                      <w:divBdr>
                                        <w:top w:val="single" w:sz="2" w:space="0" w:color="E3E3E3"/>
                                        <w:left w:val="single" w:sz="2" w:space="0" w:color="E3E3E3"/>
                                        <w:bottom w:val="single" w:sz="2" w:space="0" w:color="E3E3E3"/>
                                        <w:right w:val="single" w:sz="2" w:space="0" w:color="E3E3E3"/>
                                      </w:divBdr>
                                      <w:divsChild>
                                        <w:div w:id="1026369380">
                                          <w:marLeft w:val="0"/>
                                          <w:marRight w:val="0"/>
                                          <w:marTop w:val="0"/>
                                          <w:marBottom w:val="0"/>
                                          <w:divBdr>
                                            <w:top w:val="single" w:sz="2" w:space="0" w:color="E3E3E3"/>
                                            <w:left w:val="single" w:sz="2" w:space="0" w:color="E3E3E3"/>
                                            <w:bottom w:val="single" w:sz="2" w:space="0" w:color="E3E3E3"/>
                                            <w:right w:val="single" w:sz="2" w:space="0" w:color="E3E3E3"/>
                                          </w:divBdr>
                                          <w:divsChild>
                                            <w:div w:id="2088770000">
                                              <w:marLeft w:val="0"/>
                                              <w:marRight w:val="0"/>
                                              <w:marTop w:val="0"/>
                                              <w:marBottom w:val="0"/>
                                              <w:divBdr>
                                                <w:top w:val="single" w:sz="2" w:space="0" w:color="E3E3E3"/>
                                                <w:left w:val="single" w:sz="2" w:space="0" w:color="E3E3E3"/>
                                                <w:bottom w:val="single" w:sz="2" w:space="0" w:color="E3E3E3"/>
                                                <w:right w:val="single" w:sz="2" w:space="0" w:color="E3E3E3"/>
                                              </w:divBdr>
                                              <w:divsChild>
                                                <w:div w:id="1277981640">
                                                  <w:marLeft w:val="0"/>
                                                  <w:marRight w:val="0"/>
                                                  <w:marTop w:val="0"/>
                                                  <w:marBottom w:val="0"/>
                                                  <w:divBdr>
                                                    <w:top w:val="single" w:sz="2" w:space="0" w:color="E3E3E3"/>
                                                    <w:left w:val="single" w:sz="2" w:space="0" w:color="E3E3E3"/>
                                                    <w:bottom w:val="single" w:sz="2" w:space="0" w:color="E3E3E3"/>
                                                    <w:right w:val="single" w:sz="2" w:space="0" w:color="E3E3E3"/>
                                                  </w:divBdr>
                                                  <w:divsChild>
                                                    <w:div w:id="669212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0640738">
      <w:bodyDiv w:val="1"/>
      <w:marLeft w:val="0"/>
      <w:marRight w:val="0"/>
      <w:marTop w:val="0"/>
      <w:marBottom w:val="0"/>
      <w:divBdr>
        <w:top w:val="none" w:sz="0" w:space="0" w:color="auto"/>
        <w:left w:val="none" w:sz="0" w:space="0" w:color="auto"/>
        <w:bottom w:val="none" w:sz="0" w:space="0" w:color="auto"/>
        <w:right w:val="none" w:sz="0" w:space="0" w:color="auto"/>
      </w:divBdr>
      <w:divsChild>
        <w:div w:id="258878379">
          <w:marLeft w:val="0"/>
          <w:marRight w:val="0"/>
          <w:marTop w:val="0"/>
          <w:marBottom w:val="0"/>
          <w:divBdr>
            <w:top w:val="single" w:sz="2" w:space="0" w:color="E3E3E3"/>
            <w:left w:val="single" w:sz="2" w:space="0" w:color="E3E3E3"/>
            <w:bottom w:val="single" w:sz="2" w:space="0" w:color="E3E3E3"/>
            <w:right w:val="single" w:sz="2" w:space="0" w:color="E3E3E3"/>
          </w:divBdr>
          <w:divsChild>
            <w:div w:id="1602765389">
              <w:marLeft w:val="0"/>
              <w:marRight w:val="0"/>
              <w:marTop w:val="0"/>
              <w:marBottom w:val="0"/>
              <w:divBdr>
                <w:top w:val="single" w:sz="2" w:space="0" w:color="E3E3E3"/>
                <w:left w:val="single" w:sz="2" w:space="0" w:color="E3E3E3"/>
                <w:bottom w:val="single" w:sz="2" w:space="0" w:color="E3E3E3"/>
                <w:right w:val="single" w:sz="2" w:space="0" w:color="E3E3E3"/>
              </w:divBdr>
              <w:divsChild>
                <w:div w:id="1572274365">
                  <w:marLeft w:val="0"/>
                  <w:marRight w:val="0"/>
                  <w:marTop w:val="0"/>
                  <w:marBottom w:val="0"/>
                  <w:divBdr>
                    <w:top w:val="single" w:sz="2" w:space="0" w:color="E3E3E3"/>
                    <w:left w:val="single" w:sz="2" w:space="0" w:color="E3E3E3"/>
                    <w:bottom w:val="single" w:sz="2" w:space="0" w:color="E3E3E3"/>
                    <w:right w:val="single" w:sz="2" w:space="0" w:color="E3E3E3"/>
                  </w:divBdr>
                  <w:divsChild>
                    <w:div w:id="567612320">
                      <w:marLeft w:val="0"/>
                      <w:marRight w:val="0"/>
                      <w:marTop w:val="0"/>
                      <w:marBottom w:val="0"/>
                      <w:divBdr>
                        <w:top w:val="single" w:sz="2" w:space="0" w:color="E3E3E3"/>
                        <w:left w:val="single" w:sz="2" w:space="0" w:color="E3E3E3"/>
                        <w:bottom w:val="single" w:sz="2" w:space="0" w:color="E3E3E3"/>
                        <w:right w:val="single" w:sz="2" w:space="0" w:color="E3E3E3"/>
                      </w:divBdr>
                      <w:divsChild>
                        <w:div w:id="1500392232">
                          <w:marLeft w:val="0"/>
                          <w:marRight w:val="0"/>
                          <w:marTop w:val="0"/>
                          <w:marBottom w:val="0"/>
                          <w:divBdr>
                            <w:top w:val="single" w:sz="2" w:space="0" w:color="E3E3E3"/>
                            <w:left w:val="single" w:sz="2" w:space="0" w:color="E3E3E3"/>
                            <w:bottom w:val="single" w:sz="2" w:space="0" w:color="E3E3E3"/>
                            <w:right w:val="single" w:sz="2" w:space="0" w:color="E3E3E3"/>
                          </w:divBdr>
                          <w:divsChild>
                            <w:div w:id="508521302">
                              <w:marLeft w:val="0"/>
                              <w:marRight w:val="0"/>
                              <w:marTop w:val="100"/>
                              <w:marBottom w:val="100"/>
                              <w:divBdr>
                                <w:top w:val="single" w:sz="2" w:space="0" w:color="E3E3E3"/>
                                <w:left w:val="single" w:sz="2" w:space="0" w:color="E3E3E3"/>
                                <w:bottom w:val="single" w:sz="2" w:space="0" w:color="E3E3E3"/>
                                <w:right w:val="single" w:sz="2" w:space="0" w:color="E3E3E3"/>
                              </w:divBdr>
                              <w:divsChild>
                                <w:div w:id="441730938">
                                  <w:marLeft w:val="0"/>
                                  <w:marRight w:val="0"/>
                                  <w:marTop w:val="0"/>
                                  <w:marBottom w:val="0"/>
                                  <w:divBdr>
                                    <w:top w:val="single" w:sz="2" w:space="0" w:color="E3E3E3"/>
                                    <w:left w:val="single" w:sz="2" w:space="0" w:color="E3E3E3"/>
                                    <w:bottom w:val="single" w:sz="2" w:space="0" w:color="E3E3E3"/>
                                    <w:right w:val="single" w:sz="2" w:space="0" w:color="E3E3E3"/>
                                  </w:divBdr>
                                  <w:divsChild>
                                    <w:div w:id="553546624">
                                      <w:marLeft w:val="0"/>
                                      <w:marRight w:val="0"/>
                                      <w:marTop w:val="0"/>
                                      <w:marBottom w:val="0"/>
                                      <w:divBdr>
                                        <w:top w:val="single" w:sz="2" w:space="0" w:color="E3E3E3"/>
                                        <w:left w:val="single" w:sz="2" w:space="0" w:color="E3E3E3"/>
                                        <w:bottom w:val="single" w:sz="2" w:space="0" w:color="E3E3E3"/>
                                        <w:right w:val="single" w:sz="2" w:space="0" w:color="E3E3E3"/>
                                      </w:divBdr>
                                      <w:divsChild>
                                        <w:div w:id="1202866429">
                                          <w:marLeft w:val="0"/>
                                          <w:marRight w:val="0"/>
                                          <w:marTop w:val="0"/>
                                          <w:marBottom w:val="0"/>
                                          <w:divBdr>
                                            <w:top w:val="single" w:sz="2" w:space="0" w:color="E3E3E3"/>
                                            <w:left w:val="single" w:sz="2" w:space="0" w:color="E3E3E3"/>
                                            <w:bottom w:val="single" w:sz="2" w:space="0" w:color="E3E3E3"/>
                                            <w:right w:val="single" w:sz="2" w:space="0" w:color="E3E3E3"/>
                                          </w:divBdr>
                                          <w:divsChild>
                                            <w:div w:id="288317345">
                                              <w:marLeft w:val="0"/>
                                              <w:marRight w:val="0"/>
                                              <w:marTop w:val="0"/>
                                              <w:marBottom w:val="0"/>
                                              <w:divBdr>
                                                <w:top w:val="single" w:sz="2" w:space="0" w:color="E3E3E3"/>
                                                <w:left w:val="single" w:sz="2" w:space="0" w:color="E3E3E3"/>
                                                <w:bottom w:val="single" w:sz="2" w:space="0" w:color="E3E3E3"/>
                                                <w:right w:val="single" w:sz="2" w:space="0" w:color="E3E3E3"/>
                                              </w:divBdr>
                                              <w:divsChild>
                                                <w:div w:id="2025469719">
                                                  <w:marLeft w:val="0"/>
                                                  <w:marRight w:val="0"/>
                                                  <w:marTop w:val="0"/>
                                                  <w:marBottom w:val="0"/>
                                                  <w:divBdr>
                                                    <w:top w:val="single" w:sz="2" w:space="0" w:color="E3E3E3"/>
                                                    <w:left w:val="single" w:sz="2" w:space="0" w:color="E3E3E3"/>
                                                    <w:bottom w:val="single" w:sz="2" w:space="0" w:color="E3E3E3"/>
                                                    <w:right w:val="single" w:sz="2" w:space="0" w:color="E3E3E3"/>
                                                  </w:divBdr>
                                                  <w:divsChild>
                                                    <w:div w:id="387922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2309363">
          <w:marLeft w:val="0"/>
          <w:marRight w:val="0"/>
          <w:marTop w:val="0"/>
          <w:marBottom w:val="0"/>
          <w:divBdr>
            <w:top w:val="none" w:sz="0" w:space="0" w:color="auto"/>
            <w:left w:val="none" w:sz="0" w:space="0" w:color="auto"/>
            <w:bottom w:val="none" w:sz="0" w:space="0" w:color="auto"/>
            <w:right w:val="none" w:sz="0" w:space="0" w:color="auto"/>
          </w:divBdr>
        </w:div>
      </w:divsChild>
    </w:div>
    <w:div w:id="1017973683">
      <w:bodyDiv w:val="1"/>
      <w:marLeft w:val="0"/>
      <w:marRight w:val="0"/>
      <w:marTop w:val="0"/>
      <w:marBottom w:val="0"/>
      <w:divBdr>
        <w:top w:val="none" w:sz="0" w:space="0" w:color="auto"/>
        <w:left w:val="none" w:sz="0" w:space="0" w:color="auto"/>
        <w:bottom w:val="none" w:sz="0" w:space="0" w:color="auto"/>
        <w:right w:val="none" w:sz="0" w:space="0" w:color="auto"/>
      </w:divBdr>
    </w:div>
    <w:div w:id="1018585429">
      <w:bodyDiv w:val="1"/>
      <w:marLeft w:val="0"/>
      <w:marRight w:val="0"/>
      <w:marTop w:val="0"/>
      <w:marBottom w:val="0"/>
      <w:divBdr>
        <w:top w:val="none" w:sz="0" w:space="0" w:color="auto"/>
        <w:left w:val="none" w:sz="0" w:space="0" w:color="auto"/>
        <w:bottom w:val="none" w:sz="0" w:space="0" w:color="auto"/>
        <w:right w:val="none" w:sz="0" w:space="0" w:color="auto"/>
      </w:divBdr>
    </w:div>
    <w:div w:id="1018893650">
      <w:bodyDiv w:val="1"/>
      <w:marLeft w:val="0"/>
      <w:marRight w:val="0"/>
      <w:marTop w:val="0"/>
      <w:marBottom w:val="0"/>
      <w:divBdr>
        <w:top w:val="none" w:sz="0" w:space="0" w:color="auto"/>
        <w:left w:val="none" w:sz="0" w:space="0" w:color="auto"/>
        <w:bottom w:val="none" w:sz="0" w:space="0" w:color="auto"/>
        <w:right w:val="none" w:sz="0" w:space="0" w:color="auto"/>
      </w:divBdr>
    </w:div>
    <w:div w:id="1019283084">
      <w:bodyDiv w:val="1"/>
      <w:marLeft w:val="0"/>
      <w:marRight w:val="0"/>
      <w:marTop w:val="0"/>
      <w:marBottom w:val="0"/>
      <w:divBdr>
        <w:top w:val="none" w:sz="0" w:space="0" w:color="auto"/>
        <w:left w:val="none" w:sz="0" w:space="0" w:color="auto"/>
        <w:bottom w:val="none" w:sz="0" w:space="0" w:color="auto"/>
        <w:right w:val="none" w:sz="0" w:space="0" w:color="auto"/>
      </w:divBdr>
    </w:div>
    <w:div w:id="1020861177">
      <w:bodyDiv w:val="1"/>
      <w:marLeft w:val="0"/>
      <w:marRight w:val="0"/>
      <w:marTop w:val="0"/>
      <w:marBottom w:val="0"/>
      <w:divBdr>
        <w:top w:val="none" w:sz="0" w:space="0" w:color="auto"/>
        <w:left w:val="none" w:sz="0" w:space="0" w:color="auto"/>
        <w:bottom w:val="none" w:sz="0" w:space="0" w:color="auto"/>
        <w:right w:val="none" w:sz="0" w:space="0" w:color="auto"/>
      </w:divBdr>
    </w:div>
    <w:div w:id="1024744678">
      <w:bodyDiv w:val="1"/>
      <w:marLeft w:val="0"/>
      <w:marRight w:val="0"/>
      <w:marTop w:val="0"/>
      <w:marBottom w:val="0"/>
      <w:divBdr>
        <w:top w:val="none" w:sz="0" w:space="0" w:color="auto"/>
        <w:left w:val="none" w:sz="0" w:space="0" w:color="auto"/>
        <w:bottom w:val="none" w:sz="0" w:space="0" w:color="auto"/>
        <w:right w:val="none" w:sz="0" w:space="0" w:color="auto"/>
      </w:divBdr>
    </w:div>
    <w:div w:id="1024866378">
      <w:bodyDiv w:val="1"/>
      <w:marLeft w:val="0"/>
      <w:marRight w:val="0"/>
      <w:marTop w:val="0"/>
      <w:marBottom w:val="0"/>
      <w:divBdr>
        <w:top w:val="none" w:sz="0" w:space="0" w:color="auto"/>
        <w:left w:val="none" w:sz="0" w:space="0" w:color="auto"/>
        <w:bottom w:val="none" w:sz="0" w:space="0" w:color="auto"/>
        <w:right w:val="none" w:sz="0" w:space="0" w:color="auto"/>
      </w:divBdr>
    </w:div>
    <w:div w:id="1025442846">
      <w:bodyDiv w:val="1"/>
      <w:marLeft w:val="0"/>
      <w:marRight w:val="0"/>
      <w:marTop w:val="0"/>
      <w:marBottom w:val="0"/>
      <w:divBdr>
        <w:top w:val="none" w:sz="0" w:space="0" w:color="auto"/>
        <w:left w:val="none" w:sz="0" w:space="0" w:color="auto"/>
        <w:bottom w:val="none" w:sz="0" w:space="0" w:color="auto"/>
        <w:right w:val="none" w:sz="0" w:space="0" w:color="auto"/>
      </w:divBdr>
    </w:div>
    <w:div w:id="1025790846">
      <w:bodyDiv w:val="1"/>
      <w:marLeft w:val="0"/>
      <w:marRight w:val="0"/>
      <w:marTop w:val="0"/>
      <w:marBottom w:val="0"/>
      <w:divBdr>
        <w:top w:val="none" w:sz="0" w:space="0" w:color="auto"/>
        <w:left w:val="none" w:sz="0" w:space="0" w:color="auto"/>
        <w:bottom w:val="none" w:sz="0" w:space="0" w:color="auto"/>
        <w:right w:val="none" w:sz="0" w:space="0" w:color="auto"/>
      </w:divBdr>
    </w:div>
    <w:div w:id="1037391640">
      <w:bodyDiv w:val="1"/>
      <w:marLeft w:val="0"/>
      <w:marRight w:val="0"/>
      <w:marTop w:val="0"/>
      <w:marBottom w:val="0"/>
      <w:divBdr>
        <w:top w:val="none" w:sz="0" w:space="0" w:color="auto"/>
        <w:left w:val="none" w:sz="0" w:space="0" w:color="auto"/>
        <w:bottom w:val="none" w:sz="0" w:space="0" w:color="auto"/>
        <w:right w:val="none" w:sz="0" w:space="0" w:color="auto"/>
      </w:divBdr>
    </w:div>
    <w:div w:id="1037657032">
      <w:bodyDiv w:val="1"/>
      <w:marLeft w:val="0"/>
      <w:marRight w:val="0"/>
      <w:marTop w:val="0"/>
      <w:marBottom w:val="0"/>
      <w:divBdr>
        <w:top w:val="none" w:sz="0" w:space="0" w:color="auto"/>
        <w:left w:val="none" w:sz="0" w:space="0" w:color="auto"/>
        <w:bottom w:val="none" w:sz="0" w:space="0" w:color="auto"/>
        <w:right w:val="none" w:sz="0" w:space="0" w:color="auto"/>
      </w:divBdr>
    </w:div>
    <w:div w:id="1044523120">
      <w:bodyDiv w:val="1"/>
      <w:marLeft w:val="0"/>
      <w:marRight w:val="0"/>
      <w:marTop w:val="0"/>
      <w:marBottom w:val="0"/>
      <w:divBdr>
        <w:top w:val="none" w:sz="0" w:space="0" w:color="auto"/>
        <w:left w:val="none" w:sz="0" w:space="0" w:color="auto"/>
        <w:bottom w:val="none" w:sz="0" w:space="0" w:color="auto"/>
        <w:right w:val="none" w:sz="0" w:space="0" w:color="auto"/>
      </w:divBdr>
    </w:div>
    <w:div w:id="1046181380">
      <w:bodyDiv w:val="1"/>
      <w:marLeft w:val="0"/>
      <w:marRight w:val="0"/>
      <w:marTop w:val="0"/>
      <w:marBottom w:val="0"/>
      <w:divBdr>
        <w:top w:val="none" w:sz="0" w:space="0" w:color="auto"/>
        <w:left w:val="none" w:sz="0" w:space="0" w:color="auto"/>
        <w:bottom w:val="none" w:sz="0" w:space="0" w:color="auto"/>
        <w:right w:val="none" w:sz="0" w:space="0" w:color="auto"/>
      </w:divBdr>
    </w:div>
    <w:div w:id="1046182345">
      <w:bodyDiv w:val="1"/>
      <w:marLeft w:val="0"/>
      <w:marRight w:val="0"/>
      <w:marTop w:val="0"/>
      <w:marBottom w:val="0"/>
      <w:divBdr>
        <w:top w:val="none" w:sz="0" w:space="0" w:color="auto"/>
        <w:left w:val="none" w:sz="0" w:space="0" w:color="auto"/>
        <w:bottom w:val="none" w:sz="0" w:space="0" w:color="auto"/>
        <w:right w:val="none" w:sz="0" w:space="0" w:color="auto"/>
      </w:divBdr>
    </w:div>
    <w:div w:id="1046641316">
      <w:bodyDiv w:val="1"/>
      <w:marLeft w:val="0"/>
      <w:marRight w:val="0"/>
      <w:marTop w:val="0"/>
      <w:marBottom w:val="0"/>
      <w:divBdr>
        <w:top w:val="none" w:sz="0" w:space="0" w:color="auto"/>
        <w:left w:val="none" w:sz="0" w:space="0" w:color="auto"/>
        <w:bottom w:val="none" w:sz="0" w:space="0" w:color="auto"/>
        <w:right w:val="none" w:sz="0" w:space="0" w:color="auto"/>
      </w:divBdr>
    </w:div>
    <w:div w:id="1046874387">
      <w:bodyDiv w:val="1"/>
      <w:marLeft w:val="0"/>
      <w:marRight w:val="0"/>
      <w:marTop w:val="0"/>
      <w:marBottom w:val="0"/>
      <w:divBdr>
        <w:top w:val="none" w:sz="0" w:space="0" w:color="auto"/>
        <w:left w:val="none" w:sz="0" w:space="0" w:color="auto"/>
        <w:bottom w:val="none" w:sz="0" w:space="0" w:color="auto"/>
        <w:right w:val="none" w:sz="0" w:space="0" w:color="auto"/>
      </w:divBdr>
      <w:divsChild>
        <w:div w:id="893271720">
          <w:marLeft w:val="0"/>
          <w:marRight w:val="0"/>
          <w:marTop w:val="0"/>
          <w:marBottom w:val="0"/>
          <w:divBdr>
            <w:top w:val="none" w:sz="0" w:space="0" w:color="auto"/>
            <w:left w:val="none" w:sz="0" w:space="0" w:color="auto"/>
            <w:bottom w:val="none" w:sz="0" w:space="0" w:color="auto"/>
            <w:right w:val="none" w:sz="0" w:space="0" w:color="auto"/>
          </w:divBdr>
        </w:div>
        <w:div w:id="1299804317">
          <w:marLeft w:val="0"/>
          <w:marRight w:val="0"/>
          <w:marTop w:val="0"/>
          <w:marBottom w:val="0"/>
          <w:divBdr>
            <w:top w:val="single" w:sz="2" w:space="0" w:color="E3E3E3"/>
            <w:left w:val="single" w:sz="2" w:space="0" w:color="E3E3E3"/>
            <w:bottom w:val="single" w:sz="2" w:space="0" w:color="E3E3E3"/>
            <w:right w:val="single" w:sz="2" w:space="0" w:color="E3E3E3"/>
          </w:divBdr>
          <w:divsChild>
            <w:div w:id="975373721">
              <w:marLeft w:val="0"/>
              <w:marRight w:val="0"/>
              <w:marTop w:val="0"/>
              <w:marBottom w:val="0"/>
              <w:divBdr>
                <w:top w:val="single" w:sz="2" w:space="0" w:color="E3E3E3"/>
                <w:left w:val="single" w:sz="2" w:space="0" w:color="E3E3E3"/>
                <w:bottom w:val="single" w:sz="2" w:space="0" w:color="E3E3E3"/>
                <w:right w:val="single" w:sz="2" w:space="0" w:color="E3E3E3"/>
              </w:divBdr>
              <w:divsChild>
                <w:div w:id="1455711334">
                  <w:marLeft w:val="0"/>
                  <w:marRight w:val="0"/>
                  <w:marTop w:val="0"/>
                  <w:marBottom w:val="0"/>
                  <w:divBdr>
                    <w:top w:val="single" w:sz="2" w:space="0" w:color="E3E3E3"/>
                    <w:left w:val="single" w:sz="2" w:space="0" w:color="E3E3E3"/>
                    <w:bottom w:val="single" w:sz="2" w:space="0" w:color="E3E3E3"/>
                    <w:right w:val="single" w:sz="2" w:space="0" w:color="E3E3E3"/>
                  </w:divBdr>
                  <w:divsChild>
                    <w:div w:id="1881280252">
                      <w:marLeft w:val="0"/>
                      <w:marRight w:val="0"/>
                      <w:marTop w:val="0"/>
                      <w:marBottom w:val="0"/>
                      <w:divBdr>
                        <w:top w:val="single" w:sz="2" w:space="0" w:color="E3E3E3"/>
                        <w:left w:val="single" w:sz="2" w:space="0" w:color="E3E3E3"/>
                        <w:bottom w:val="single" w:sz="2" w:space="0" w:color="E3E3E3"/>
                        <w:right w:val="single" w:sz="2" w:space="0" w:color="E3E3E3"/>
                      </w:divBdr>
                      <w:divsChild>
                        <w:div w:id="1834683132">
                          <w:marLeft w:val="0"/>
                          <w:marRight w:val="0"/>
                          <w:marTop w:val="0"/>
                          <w:marBottom w:val="0"/>
                          <w:divBdr>
                            <w:top w:val="single" w:sz="2" w:space="0" w:color="E3E3E3"/>
                            <w:left w:val="single" w:sz="2" w:space="0" w:color="E3E3E3"/>
                            <w:bottom w:val="single" w:sz="2" w:space="0" w:color="E3E3E3"/>
                            <w:right w:val="single" w:sz="2" w:space="0" w:color="E3E3E3"/>
                          </w:divBdr>
                          <w:divsChild>
                            <w:div w:id="498036126">
                              <w:marLeft w:val="0"/>
                              <w:marRight w:val="0"/>
                              <w:marTop w:val="100"/>
                              <w:marBottom w:val="100"/>
                              <w:divBdr>
                                <w:top w:val="single" w:sz="2" w:space="0" w:color="E3E3E3"/>
                                <w:left w:val="single" w:sz="2" w:space="0" w:color="E3E3E3"/>
                                <w:bottom w:val="single" w:sz="2" w:space="0" w:color="E3E3E3"/>
                                <w:right w:val="single" w:sz="2" w:space="0" w:color="E3E3E3"/>
                              </w:divBdr>
                              <w:divsChild>
                                <w:div w:id="93984240">
                                  <w:marLeft w:val="0"/>
                                  <w:marRight w:val="0"/>
                                  <w:marTop w:val="0"/>
                                  <w:marBottom w:val="0"/>
                                  <w:divBdr>
                                    <w:top w:val="single" w:sz="2" w:space="0" w:color="E3E3E3"/>
                                    <w:left w:val="single" w:sz="2" w:space="0" w:color="E3E3E3"/>
                                    <w:bottom w:val="single" w:sz="2" w:space="0" w:color="E3E3E3"/>
                                    <w:right w:val="single" w:sz="2" w:space="0" w:color="E3E3E3"/>
                                  </w:divBdr>
                                  <w:divsChild>
                                    <w:div w:id="751318687">
                                      <w:marLeft w:val="0"/>
                                      <w:marRight w:val="0"/>
                                      <w:marTop w:val="0"/>
                                      <w:marBottom w:val="0"/>
                                      <w:divBdr>
                                        <w:top w:val="single" w:sz="2" w:space="0" w:color="E3E3E3"/>
                                        <w:left w:val="single" w:sz="2" w:space="0" w:color="E3E3E3"/>
                                        <w:bottom w:val="single" w:sz="2" w:space="0" w:color="E3E3E3"/>
                                        <w:right w:val="single" w:sz="2" w:space="0" w:color="E3E3E3"/>
                                      </w:divBdr>
                                      <w:divsChild>
                                        <w:div w:id="530268926">
                                          <w:marLeft w:val="0"/>
                                          <w:marRight w:val="0"/>
                                          <w:marTop w:val="0"/>
                                          <w:marBottom w:val="0"/>
                                          <w:divBdr>
                                            <w:top w:val="single" w:sz="2" w:space="0" w:color="E3E3E3"/>
                                            <w:left w:val="single" w:sz="2" w:space="0" w:color="E3E3E3"/>
                                            <w:bottom w:val="single" w:sz="2" w:space="0" w:color="E3E3E3"/>
                                            <w:right w:val="single" w:sz="2" w:space="0" w:color="E3E3E3"/>
                                          </w:divBdr>
                                          <w:divsChild>
                                            <w:div w:id="1426536569">
                                              <w:marLeft w:val="0"/>
                                              <w:marRight w:val="0"/>
                                              <w:marTop w:val="0"/>
                                              <w:marBottom w:val="0"/>
                                              <w:divBdr>
                                                <w:top w:val="single" w:sz="2" w:space="0" w:color="E3E3E3"/>
                                                <w:left w:val="single" w:sz="2" w:space="0" w:color="E3E3E3"/>
                                                <w:bottom w:val="single" w:sz="2" w:space="0" w:color="E3E3E3"/>
                                                <w:right w:val="single" w:sz="2" w:space="0" w:color="E3E3E3"/>
                                              </w:divBdr>
                                              <w:divsChild>
                                                <w:div w:id="6641195">
                                                  <w:marLeft w:val="0"/>
                                                  <w:marRight w:val="0"/>
                                                  <w:marTop w:val="0"/>
                                                  <w:marBottom w:val="0"/>
                                                  <w:divBdr>
                                                    <w:top w:val="single" w:sz="2" w:space="0" w:color="E3E3E3"/>
                                                    <w:left w:val="single" w:sz="2" w:space="0" w:color="E3E3E3"/>
                                                    <w:bottom w:val="single" w:sz="2" w:space="0" w:color="E3E3E3"/>
                                                    <w:right w:val="single" w:sz="2" w:space="0" w:color="E3E3E3"/>
                                                  </w:divBdr>
                                                  <w:divsChild>
                                                    <w:div w:id="110612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9086396">
      <w:bodyDiv w:val="1"/>
      <w:marLeft w:val="0"/>
      <w:marRight w:val="0"/>
      <w:marTop w:val="0"/>
      <w:marBottom w:val="0"/>
      <w:divBdr>
        <w:top w:val="none" w:sz="0" w:space="0" w:color="auto"/>
        <w:left w:val="none" w:sz="0" w:space="0" w:color="auto"/>
        <w:bottom w:val="none" w:sz="0" w:space="0" w:color="auto"/>
        <w:right w:val="none" w:sz="0" w:space="0" w:color="auto"/>
      </w:divBdr>
    </w:div>
    <w:div w:id="1059866405">
      <w:bodyDiv w:val="1"/>
      <w:marLeft w:val="0"/>
      <w:marRight w:val="0"/>
      <w:marTop w:val="0"/>
      <w:marBottom w:val="0"/>
      <w:divBdr>
        <w:top w:val="none" w:sz="0" w:space="0" w:color="auto"/>
        <w:left w:val="none" w:sz="0" w:space="0" w:color="auto"/>
        <w:bottom w:val="none" w:sz="0" w:space="0" w:color="auto"/>
        <w:right w:val="none" w:sz="0" w:space="0" w:color="auto"/>
      </w:divBdr>
    </w:div>
    <w:div w:id="1063260438">
      <w:bodyDiv w:val="1"/>
      <w:marLeft w:val="0"/>
      <w:marRight w:val="0"/>
      <w:marTop w:val="0"/>
      <w:marBottom w:val="0"/>
      <w:divBdr>
        <w:top w:val="none" w:sz="0" w:space="0" w:color="auto"/>
        <w:left w:val="none" w:sz="0" w:space="0" w:color="auto"/>
        <w:bottom w:val="none" w:sz="0" w:space="0" w:color="auto"/>
        <w:right w:val="none" w:sz="0" w:space="0" w:color="auto"/>
      </w:divBdr>
    </w:div>
    <w:div w:id="1064985136">
      <w:bodyDiv w:val="1"/>
      <w:marLeft w:val="0"/>
      <w:marRight w:val="0"/>
      <w:marTop w:val="0"/>
      <w:marBottom w:val="0"/>
      <w:divBdr>
        <w:top w:val="none" w:sz="0" w:space="0" w:color="auto"/>
        <w:left w:val="none" w:sz="0" w:space="0" w:color="auto"/>
        <w:bottom w:val="none" w:sz="0" w:space="0" w:color="auto"/>
        <w:right w:val="none" w:sz="0" w:space="0" w:color="auto"/>
      </w:divBdr>
    </w:div>
    <w:div w:id="1074737081">
      <w:bodyDiv w:val="1"/>
      <w:marLeft w:val="0"/>
      <w:marRight w:val="0"/>
      <w:marTop w:val="0"/>
      <w:marBottom w:val="0"/>
      <w:divBdr>
        <w:top w:val="none" w:sz="0" w:space="0" w:color="auto"/>
        <w:left w:val="none" w:sz="0" w:space="0" w:color="auto"/>
        <w:bottom w:val="none" w:sz="0" w:space="0" w:color="auto"/>
        <w:right w:val="none" w:sz="0" w:space="0" w:color="auto"/>
      </w:divBdr>
    </w:div>
    <w:div w:id="1075006988">
      <w:bodyDiv w:val="1"/>
      <w:marLeft w:val="0"/>
      <w:marRight w:val="0"/>
      <w:marTop w:val="0"/>
      <w:marBottom w:val="0"/>
      <w:divBdr>
        <w:top w:val="none" w:sz="0" w:space="0" w:color="auto"/>
        <w:left w:val="none" w:sz="0" w:space="0" w:color="auto"/>
        <w:bottom w:val="none" w:sz="0" w:space="0" w:color="auto"/>
        <w:right w:val="none" w:sz="0" w:space="0" w:color="auto"/>
      </w:divBdr>
    </w:div>
    <w:div w:id="1077239730">
      <w:bodyDiv w:val="1"/>
      <w:marLeft w:val="0"/>
      <w:marRight w:val="0"/>
      <w:marTop w:val="0"/>
      <w:marBottom w:val="0"/>
      <w:divBdr>
        <w:top w:val="none" w:sz="0" w:space="0" w:color="auto"/>
        <w:left w:val="none" w:sz="0" w:space="0" w:color="auto"/>
        <w:bottom w:val="none" w:sz="0" w:space="0" w:color="auto"/>
        <w:right w:val="none" w:sz="0" w:space="0" w:color="auto"/>
      </w:divBdr>
      <w:divsChild>
        <w:div w:id="633482303">
          <w:marLeft w:val="0"/>
          <w:marRight w:val="0"/>
          <w:marTop w:val="0"/>
          <w:marBottom w:val="0"/>
          <w:divBdr>
            <w:top w:val="single" w:sz="2" w:space="0" w:color="E3E3E3"/>
            <w:left w:val="single" w:sz="2" w:space="0" w:color="E3E3E3"/>
            <w:bottom w:val="single" w:sz="2" w:space="0" w:color="E3E3E3"/>
            <w:right w:val="single" w:sz="2" w:space="0" w:color="E3E3E3"/>
          </w:divBdr>
          <w:divsChild>
            <w:div w:id="1390346755">
              <w:marLeft w:val="0"/>
              <w:marRight w:val="0"/>
              <w:marTop w:val="0"/>
              <w:marBottom w:val="0"/>
              <w:divBdr>
                <w:top w:val="single" w:sz="2" w:space="0" w:color="E3E3E3"/>
                <w:left w:val="single" w:sz="2" w:space="0" w:color="E3E3E3"/>
                <w:bottom w:val="single" w:sz="2" w:space="0" w:color="E3E3E3"/>
                <w:right w:val="single" w:sz="2" w:space="0" w:color="E3E3E3"/>
              </w:divBdr>
              <w:divsChild>
                <w:div w:id="1116094664">
                  <w:marLeft w:val="0"/>
                  <w:marRight w:val="0"/>
                  <w:marTop w:val="0"/>
                  <w:marBottom w:val="0"/>
                  <w:divBdr>
                    <w:top w:val="single" w:sz="2" w:space="0" w:color="E3E3E3"/>
                    <w:left w:val="single" w:sz="2" w:space="0" w:color="E3E3E3"/>
                    <w:bottom w:val="single" w:sz="2" w:space="0" w:color="E3E3E3"/>
                    <w:right w:val="single" w:sz="2" w:space="0" w:color="E3E3E3"/>
                  </w:divBdr>
                  <w:divsChild>
                    <w:div w:id="1262839804">
                      <w:marLeft w:val="0"/>
                      <w:marRight w:val="0"/>
                      <w:marTop w:val="0"/>
                      <w:marBottom w:val="0"/>
                      <w:divBdr>
                        <w:top w:val="single" w:sz="2" w:space="0" w:color="E3E3E3"/>
                        <w:left w:val="single" w:sz="2" w:space="0" w:color="E3E3E3"/>
                        <w:bottom w:val="single" w:sz="2" w:space="0" w:color="E3E3E3"/>
                        <w:right w:val="single" w:sz="2" w:space="0" w:color="E3E3E3"/>
                      </w:divBdr>
                      <w:divsChild>
                        <w:div w:id="941760713">
                          <w:marLeft w:val="0"/>
                          <w:marRight w:val="0"/>
                          <w:marTop w:val="0"/>
                          <w:marBottom w:val="0"/>
                          <w:divBdr>
                            <w:top w:val="single" w:sz="2" w:space="0" w:color="E3E3E3"/>
                            <w:left w:val="single" w:sz="2" w:space="0" w:color="E3E3E3"/>
                            <w:bottom w:val="single" w:sz="2" w:space="0" w:color="E3E3E3"/>
                            <w:right w:val="single" w:sz="2" w:space="0" w:color="E3E3E3"/>
                          </w:divBdr>
                          <w:divsChild>
                            <w:div w:id="1305888014">
                              <w:marLeft w:val="0"/>
                              <w:marRight w:val="0"/>
                              <w:marTop w:val="100"/>
                              <w:marBottom w:val="100"/>
                              <w:divBdr>
                                <w:top w:val="single" w:sz="2" w:space="0" w:color="E3E3E3"/>
                                <w:left w:val="single" w:sz="2" w:space="0" w:color="E3E3E3"/>
                                <w:bottom w:val="single" w:sz="2" w:space="0" w:color="E3E3E3"/>
                                <w:right w:val="single" w:sz="2" w:space="0" w:color="E3E3E3"/>
                              </w:divBdr>
                              <w:divsChild>
                                <w:div w:id="1278751636">
                                  <w:marLeft w:val="0"/>
                                  <w:marRight w:val="0"/>
                                  <w:marTop w:val="0"/>
                                  <w:marBottom w:val="0"/>
                                  <w:divBdr>
                                    <w:top w:val="single" w:sz="2" w:space="0" w:color="E3E3E3"/>
                                    <w:left w:val="single" w:sz="2" w:space="0" w:color="E3E3E3"/>
                                    <w:bottom w:val="single" w:sz="2" w:space="0" w:color="E3E3E3"/>
                                    <w:right w:val="single" w:sz="2" w:space="0" w:color="E3E3E3"/>
                                  </w:divBdr>
                                  <w:divsChild>
                                    <w:div w:id="701319235">
                                      <w:marLeft w:val="0"/>
                                      <w:marRight w:val="0"/>
                                      <w:marTop w:val="0"/>
                                      <w:marBottom w:val="0"/>
                                      <w:divBdr>
                                        <w:top w:val="single" w:sz="2" w:space="0" w:color="E3E3E3"/>
                                        <w:left w:val="single" w:sz="2" w:space="0" w:color="E3E3E3"/>
                                        <w:bottom w:val="single" w:sz="2" w:space="0" w:color="E3E3E3"/>
                                        <w:right w:val="single" w:sz="2" w:space="0" w:color="E3E3E3"/>
                                      </w:divBdr>
                                      <w:divsChild>
                                        <w:div w:id="1840541398">
                                          <w:marLeft w:val="0"/>
                                          <w:marRight w:val="0"/>
                                          <w:marTop w:val="0"/>
                                          <w:marBottom w:val="0"/>
                                          <w:divBdr>
                                            <w:top w:val="single" w:sz="2" w:space="0" w:color="E3E3E3"/>
                                            <w:left w:val="single" w:sz="2" w:space="0" w:color="E3E3E3"/>
                                            <w:bottom w:val="single" w:sz="2" w:space="0" w:color="E3E3E3"/>
                                            <w:right w:val="single" w:sz="2" w:space="0" w:color="E3E3E3"/>
                                          </w:divBdr>
                                          <w:divsChild>
                                            <w:div w:id="295993042">
                                              <w:marLeft w:val="0"/>
                                              <w:marRight w:val="0"/>
                                              <w:marTop w:val="0"/>
                                              <w:marBottom w:val="0"/>
                                              <w:divBdr>
                                                <w:top w:val="single" w:sz="2" w:space="0" w:color="E3E3E3"/>
                                                <w:left w:val="single" w:sz="2" w:space="0" w:color="E3E3E3"/>
                                                <w:bottom w:val="single" w:sz="2" w:space="0" w:color="E3E3E3"/>
                                                <w:right w:val="single" w:sz="2" w:space="0" w:color="E3E3E3"/>
                                              </w:divBdr>
                                              <w:divsChild>
                                                <w:div w:id="645091758">
                                                  <w:marLeft w:val="0"/>
                                                  <w:marRight w:val="0"/>
                                                  <w:marTop w:val="0"/>
                                                  <w:marBottom w:val="0"/>
                                                  <w:divBdr>
                                                    <w:top w:val="single" w:sz="2" w:space="0" w:color="E3E3E3"/>
                                                    <w:left w:val="single" w:sz="2" w:space="0" w:color="E3E3E3"/>
                                                    <w:bottom w:val="single" w:sz="2" w:space="0" w:color="E3E3E3"/>
                                                    <w:right w:val="single" w:sz="2" w:space="0" w:color="E3E3E3"/>
                                                  </w:divBdr>
                                                  <w:divsChild>
                                                    <w:div w:id="1889566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1550719">
          <w:marLeft w:val="0"/>
          <w:marRight w:val="0"/>
          <w:marTop w:val="0"/>
          <w:marBottom w:val="0"/>
          <w:divBdr>
            <w:top w:val="none" w:sz="0" w:space="0" w:color="auto"/>
            <w:left w:val="none" w:sz="0" w:space="0" w:color="auto"/>
            <w:bottom w:val="none" w:sz="0" w:space="0" w:color="auto"/>
            <w:right w:val="none" w:sz="0" w:space="0" w:color="auto"/>
          </w:divBdr>
        </w:div>
      </w:divsChild>
    </w:div>
    <w:div w:id="1077286231">
      <w:bodyDiv w:val="1"/>
      <w:marLeft w:val="0"/>
      <w:marRight w:val="0"/>
      <w:marTop w:val="0"/>
      <w:marBottom w:val="0"/>
      <w:divBdr>
        <w:top w:val="none" w:sz="0" w:space="0" w:color="auto"/>
        <w:left w:val="none" w:sz="0" w:space="0" w:color="auto"/>
        <w:bottom w:val="none" w:sz="0" w:space="0" w:color="auto"/>
        <w:right w:val="none" w:sz="0" w:space="0" w:color="auto"/>
      </w:divBdr>
    </w:div>
    <w:div w:id="1084689310">
      <w:bodyDiv w:val="1"/>
      <w:marLeft w:val="0"/>
      <w:marRight w:val="0"/>
      <w:marTop w:val="0"/>
      <w:marBottom w:val="0"/>
      <w:divBdr>
        <w:top w:val="none" w:sz="0" w:space="0" w:color="auto"/>
        <w:left w:val="none" w:sz="0" w:space="0" w:color="auto"/>
        <w:bottom w:val="none" w:sz="0" w:space="0" w:color="auto"/>
        <w:right w:val="none" w:sz="0" w:space="0" w:color="auto"/>
      </w:divBdr>
    </w:div>
    <w:div w:id="1085497832">
      <w:bodyDiv w:val="1"/>
      <w:marLeft w:val="0"/>
      <w:marRight w:val="0"/>
      <w:marTop w:val="0"/>
      <w:marBottom w:val="0"/>
      <w:divBdr>
        <w:top w:val="none" w:sz="0" w:space="0" w:color="auto"/>
        <w:left w:val="none" w:sz="0" w:space="0" w:color="auto"/>
        <w:bottom w:val="none" w:sz="0" w:space="0" w:color="auto"/>
        <w:right w:val="none" w:sz="0" w:space="0" w:color="auto"/>
      </w:divBdr>
    </w:div>
    <w:div w:id="1086154372">
      <w:bodyDiv w:val="1"/>
      <w:marLeft w:val="0"/>
      <w:marRight w:val="0"/>
      <w:marTop w:val="0"/>
      <w:marBottom w:val="0"/>
      <w:divBdr>
        <w:top w:val="none" w:sz="0" w:space="0" w:color="auto"/>
        <w:left w:val="none" w:sz="0" w:space="0" w:color="auto"/>
        <w:bottom w:val="none" w:sz="0" w:space="0" w:color="auto"/>
        <w:right w:val="none" w:sz="0" w:space="0" w:color="auto"/>
      </w:divBdr>
    </w:div>
    <w:div w:id="1090274471">
      <w:bodyDiv w:val="1"/>
      <w:marLeft w:val="0"/>
      <w:marRight w:val="0"/>
      <w:marTop w:val="0"/>
      <w:marBottom w:val="0"/>
      <w:divBdr>
        <w:top w:val="none" w:sz="0" w:space="0" w:color="auto"/>
        <w:left w:val="none" w:sz="0" w:space="0" w:color="auto"/>
        <w:bottom w:val="none" w:sz="0" w:space="0" w:color="auto"/>
        <w:right w:val="none" w:sz="0" w:space="0" w:color="auto"/>
      </w:divBdr>
    </w:div>
    <w:div w:id="1097289507">
      <w:bodyDiv w:val="1"/>
      <w:marLeft w:val="0"/>
      <w:marRight w:val="0"/>
      <w:marTop w:val="0"/>
      <w:marBottom w:val="0"/>
      <w:divBdr>
        <w:top w:val="none" w:sz="0" w:space="0" w:color="auto"/>
        <w:left w:val="none" w:sz="0" w:space="0" w:color="auto"/>
        <w:bottom w:val="none" w:sz="0" w:space="0" w:color="auto"/>
        <w:right w:val="none" w:sz="0" w:space="0" w:color="auto"/>
      </w:divBdr>
      <w:divsChild>
        <w:div w:id="572354463">
          <w:marLeft w:val="0"/>
          <w:marRight w:val="0"/>
          <w:marTop w:val="0"/>
          <w:marBottom w:val="0"/>
          <w:divBdr>
            <w:top w:val="none" w:sz="0" w:space="0" w:color="auto"/>
            <w:left w:val="none" w:sz="0" w:space="0" w:color="auto"/>
            <w:bottom w:val="none" w:sz="0" w:space="0" w:color="auto"/>
            <w:right w:val="none" w:sz="0" w:space="0" w:color="auto"/>
          </w:divBdr>
        </w:div>
        <w:div w:id="2029942618">
          <w:marLeft w:val="0"/>
          <w:marRight w:val="0"/>
          <w:marTop w:val="0"/>
          <w:marBottom w:val="0"/>
          <w:divBdr>
            <w:top w:val="single" w:sz="2" w:space="0" w:color="E3E3E3"/>
            <w:left w:val="single" w:sz="2" w:space="0" w:color="E3E3E3"/>
            <w:bottom w:val="single" w:sz="2" w:space="0" w:color="E3E3E3"/>
            <w:right w:val="single" w:sz="2" w:space="0" w:color="E3E3E3"/>
          </w:divBdr>
          <w:divsChild>
            <w:div w:id="1629820162">
              <w:marLeft w:val="0"/>
              <w:marRight w:val="0"/>
              <w:marTop w:val="0"/>
              <w:marBottom w:val="0"/>
              <w:divBdr>
                <w:top w:val="single" w:sz="2" w:space="0" w:color="E3E3E3"/>
                <w:left w:val="single" w:sz="2" w:space="0" w:color="E3E3E3"/>
                <w:bottom w:val="single" w:sz="2" w:space="0" w:color="E3E3E3"/>
                <w:right w:val="single" w:sz="2" w:space="0" w:color="E3E3E3"/>
              </w:divBdr>
              <w:divsChild>
                <w:div w:id="1190993121">
                  <w:marLeft w:val="0"/>
                  <w:marRight w:val="0"/>
                  <w:marTop w:val="0"/>
                  <w:marBottom w:val="0"/>
                  <w:divBdr>
                    <w:top w:val="single" w:sz="2" w:space="0" w:color="E3E3E3"/>
                    <w:left w:val="single" w:sz="2" w:space="0" w:color="E3E3E3"/>
                    <w:bottom w:val="single" w:sz="2" w:space="0" w:color="E3E3E3"/>
                    <w:right w:val="single" w:sz="2" w:space="0" w:color="E3E3E3"/>
                  </w:divBdr>
                  <w:divsChild>
                    <w:div w:id="816073111">
                      <w:marLeft w:val="0"/>
                      <w:marRight w:val="0"/>
                      <w:marTop w:val="0"/>
                      <w:marBottom w:val="0"/>
                      <w:divBdr>
                        <w:top w:val="single" w:sz="2" w:space="0" w:color="E3E3E3"/>
                        <w:left w:val="single" w:sz="2" w:space="0" w:color="E3E3E3"/>
                        <w:bottom w:val="single" w:sz="2" w:space="0" w:color="E3E3E3"/>
                        <w:right w:val="single" w:sz="2" w:space="0" w:color="E3E3E3"/>
                      </w:divBdr>
                      <w:divsChild>
                        <w:div w:id="877275667">
                          <w:marLeft w:val="0"/>
                          <w:marRight w:val="0"/>
                          <w:marTop w:val="0"/>
                          <w:marBottom w:val="0"/>
                          <w:divBdr>
                            <w:top w:val="single" w:sz="2" w:space="0" w:color="E3E3E3"/>
                            <w:left w:val="single" w:sz="2" w:space="0" w:color="E3E3E3"/>
                            <w:bottom w:val="single" w:sz="2" w:space="0" w:color="E3E3E3"/>
                            <w:right w:val="single" w:sz="2" w:space="0" w:color="E3E3E3"/>
                          </w:divBdr>
                          <w:divsChild>
                            <w:div w:id="173495063">
                              <w:marLeft w:val="0"/>
                              <w:marRight w:val="0"/>
                              <w:marTop w:val="100"/>
                              <w:marBottom w:val="100"/>
                              <w:divBdr>
                                <w:top w:val="single" w:sz="2" w:space="0" w:color="E3E3E3"/>
                                <w:left w:val="single" w:sz="2" w:space="0" w:color="E3E3E3"/>
                                <w:bottom w:val="single" w:sz="2" w:space="0" w:color="E3E3E3"/>
                                <w:right w:val="single" w:sz="2" w:space="0" w:color="E3E3E3"/>
                              </w:divBdr>
                              <w:divsChild>
                                <w:div w:id="453333121">
                                  <w:marLeft w:val="0"/>
                                  <w:marRight w:val="0"/>
                                  <w:marTop w:val="0"/>
                                  <w:marBottom w:val="0"/>
                                  <w:divBdr>
                                    <w:top w:val="single" w:sz="2" w:space="0" w:color="E3E3E3"/>
                                    <w:left w:val="single" w:sz="2" w:space="0" w:color="E3E3E3"/>
                                    <w:bottom w:val="single" w:sz="2" w:space="0" w:color="E3E3E3"/>
                                    <w:right w:val="single" w:sz="2" w:space="0" w:color="E3E3E3"/>
                                  </w:divBdr>
                                  <w:divsChild>
                                    <w:div w:id="1541824359">
                                      <w:marLeft w:val="0"/>
                                      <w:marRight w:val="0"/>
                                      <w:marTop w:val="0"/>
                                      <w:marBottom w:val="0"/>
                                      <w:divBdr>
                                        <w:top w:val="single" w:sz="2" w:space="0" w:color="E3E3E3"/>
                                        <w:left w:val="single" w:sz="2" w:space="0" w:color="E3E3E3"/>
                                        <w:bottom w:val="single" w:sz="2" w:space="0" w:color="E3E3E3"/>
                                        <w:right w:val="single" w:sz="2" w:space="0" w:color="E3E3E3"/>
                                      </w:divBdr>
                                      <w:divsChild>
                                        <w:div w:id="1726106692">
                                          <w:marLeft w:val="0"/>
                                          <w:marRight w:val="0"/>
                                          <w:marTop w:val="0"/>
                                          <w:marBottom w:val="0"/>
                                          <w:divBdr>
                                            <w:top w:val="single" w:sz="2" w:space="0" w:color="E3E3E3"/>
                                            <w:left w:val="single" w:sz="2" w:space="0" w:color="E3E3E3"/>
                                            <w:bottom w:val="single" w:sz="2" w:space="0" w:color="E3E3E3"/>
                                            <w:right w:val="single" w:sz="2" w:space="0" w:color="E3E3E3"/>
                                          </w:divBdr>
                                          <w:divsChild>
                                            <w:div w:id="1672099716">
                                              <w:marLeft w:val="0"/>
                                              <w:marRight w:val="0"/>
                                              <w:marTop w:val="0"/>
                                              <w:marBottom w:val="0"/>
                                              <w:divBdr>
                                                <w:top w:val="single" w:sz="2" w:space="0" w:color="E3E3E3"/>
                                                <w:left w:val="single" w:sz="2" w:space="0" w:color="E3E3E3"/>
                                                <w:bottom w:val="single" w:sz="2" w:space="0" w:color="E3E3E3"/>
                                                <w:right w:val="single" w:sz="2" w:space="0" w:color="E3E3E3"/>
                                              </w:divBdr>
                                              <w:divsChild>
                                                <w:div w:id="1694380548">
                                                  <w:marLeft w:val="0"/>
                                                  <w:marRight w:val="0"/>
                                                  <w:marTop w:val="0"/>
                                                  <w:marBottom w:val="0"/>
                                                  <w:divBdr>
                                                    <w:top w:val="single" w:sz="2" w:space="0" w:color="E3E3E3"/>
                                                    <w:left w:val="single" w:sz="2" w:space="0" w:color="E3E3E3"/>
                                                    <w:bottom w:val="single" w:sz="2" w:space="0" w:color="E3E3E3"/>
                                                    <w:right w:val="single" w:sz="2" w:space="0" w:color="E3E3E3"/>
                                                  </w:divBdr>
                                                  <w:divsChild>
                                                    <w:div w:id="5647538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97477695">
      <w:bodyDiv w:val="1"/>
      <w:marLeft w:val="0"/>
      <w:marRight w:val="0"/>
      <w:marTop w:val="0"/>
      <w:marBottom w:val="0"/>
      <w:divBdr>
        <w:top w:val="none" w:sz="0" w:space="0" w:color="auto"/>
        <w:left w:val="none" w:sz="0" w:space="0" w:color="auto"/>
        <w:bottom w:val="none" w:sz="0" w:space="0" w:color="auto"/>
        <w:right w:val="none" w:sz="0" w:space="0" w:color="auto"/>
      </w:divBdr>
    </w:div>
    <w:div w:id="1101144288">
      <w:bodyDiv w:val="1"/>
      <w:marLeft w:val="0"/>
      <w:marRight w:val="0"/>
      <w:marTop w:val="0"/>
      <w:marBottom w:val="0"/>
      <w:divBdr>
        <w:top w:val="none" w:sz="0" w:space="0" w:color="auto"/>
        <w:left w:val="none" w:sz="0" w:space="0" w:color="auto"/>
        <w:bottom w:val="none" w:sz="0" w:space="0" w:color="auto"/>
        <w:right w:val="none" w:sz="0" w:space="0" w:color="auto"/>
      </w:divBdr>
    </w:div>
    <w:div w:id="1101222277">
      <w:bodyDiv w:val="1"/>
      <w:marLeft w:val="0"/>
      <w:marRight w:val="0"/>
      <w:marTop w:val="0"/>
      <w:marBottom w:val="0"/>
      <w:divBdr>
        <w:top w:val="none" w:sz="0" w:space="0" w:color="auto"/>
        <w:left w:val="none" w:sz="0" w:space="0" w:color="auto"/>
        <w:bottom w:val="none" w:sz="0" w:space="0" w:color="auto"/>
        <w:right w:val="none" w:sz="0" w:space="0" w:color="auto"/>
      </w:divBdr>
    </w:div>
    <w:div w:id="1102921116">
      <w:bodyDiv w:val="1"/>
      <w:marLeft w:val="0"/>
      <w:marRight w:val="0"/>
      <w:marTop w:val="0"/>
      <w:marBottom w:val="0"/>
      <w:divBdr>
        <w:top w:val="none" w:sz="0" w:space="0" w:color="auto"/>
        <w:left w:val="none" w:sz="0" w:space="0" w:color="auto"/>
        <w:bottom w:val="none" w:sz="0" w:space="0" w:color="auto"/>
        <w:right w:val="none" w:sz="0" w:space="0" w:color="auto"/>
      </w:divBdr>
      <w:divsChild>
        <w:div w:id="863439206">
          <w:marLeft w:val="0"/>
          <w:marRight w:val="0"/>
          <w:marTop w:val="0"/>
          <w:marBottom w:val="0"/>
          <w:divBdr>
            <w:top w:val="single" w:sz="2" w:space="0" w:color="E3E3E3"/>
            <w:left w:val="single" w:sz="2" w:space="0" w:color="E3E3E3"/>
            <w:bottom w:val="single" w:sz="2" w:space="0" w:color="E3E3E3"/>
            <w:right w:val="single" w:sz="2" w:space="0" w:color="E3E3E3"/>
          </w:divBdr>
          <w:divsChild>
            <w:div w:id="1314093373">
              <w:marLeft w:val="0"/>
              <w:marRight w:val="0"/>
              <w:marTop w:val="0"/>
              <w:marBottom w:val="0"/>
              <w:divBdr>
                <w:top w:val="single" w:sz="2" w:space="0" w:color="E3E3E3"/>
                <w:left w:val="single" w:sz="2" w:space="0" w:color="E3E3E3"/>
                <w:bottom w:val="single" w:sz="2" w:space="0" w:color="E3E3E3"/>
                <w:right w:val="single" w:sz="2" w:space="0" w:color="E3E3E3"/>
              </w:divBdr>
              <w:divsChild>
                <w:div w:id="654527378">
                  <w:marLeft w:val="0"/>
                  <w:marRight w:val="0"/>
                  <w:marTop w:val="0"/>
                  <w:marBottom w:val="0"/>
                  <w:divBdr>
                    <w:top w:val="single" w:sz="2" w:space="0" w:color="E3E3E3"/>
                    <w:left w:val="single" w:sz="2" w:space="0" w:color="E3E3E3"/>
                    <w:bottom w:val="single" w:sz="2" w:space="0" w:color="E3E3E3"/>
                    <w:right w:val="single" w:sz="2" w:space="0" w:color="E3E3E3"/>
                  </w:divBdr>
                  <w:divsChild>
                    <w:div w:id="1811169162">
                      <w:marLeft w:val="0"/>
                      <w:marRight w:val="0"/>
                      <w:marTop w:val="0"/>
                      <w:marBottom w:val="0"/>
                      <w:divBdr>
                        <w:top w:val="single" w:sz="2" w:space="0" w:color="E3E3E3"/>
                        <w:left w:val="single" w:sz="2" w:space="0" w:color="E3E3E3"/>
                        <w:bottom w:val="single" w:sz="2" w:space="0" w:color="E3E3E3"/>
                        <w:right w:val="single" w:sz="2" w:space="0" w:color="E3E3E3"/>
                      </w:divBdr>
                      <w:divsChild>
                        <w:div w:id="247085309">
                          <w:marLeft w:val="0"/>
                          <w:marRight w:val="0"/>
                          <w:marTop w:val="0"/>
                          <w:marBottom w:val="0"/>
                          <w:divBdr>
                            <w:top w:val="single" w:sz="2" w:space="0" w:color="E3E3E3"/>
                            <w:left w:val="single" w:sz="2" w:space="0" w:color="E3E3E3"/>
                            <w:bottom w:val="single" w:sz="2" w:space="0" w:color="E3E3E3"/>
                            <w:right w:val="single" w:sz="2" w:space="0" w:color="E3E3E3"/>
                          </w:divBdr>
                          <w:divsChild>
                            <w:div w:id="159390669">
                              <w:marLeft w:val="0"/>
                              <w:marRight w:val="0"/>
                              <w:marTop w:val="0"/>
                              <w:marBottom w:val="0"/>
                              <w:divBdr>
                                <w:top w:val="single" w:sz="2" w:space="0" w:color="E3E3E3"/>
                                <w:left w:val="single" w:sz="2" w:space="0" w:color="E3E3E3"/>
                                <w:bottom w:val="single" w:sz="2" w:space="0" w:color="E3E3E3"/>
                                <w:right w:val="single" w:sz="2" w:space="0" w:color="E3E3E3"/>
                              </w:divBdr>
                              <w:divsChild>
                                <w:div w:id="2130271102">
                                  <w:marLeft w:val="0"/>
                                  <w:marRight w:val="0"/>
                                  <w:marTop w:val="100"/>
                                  <w:marBottom w:val="100"/>
                                  <w:divBdr>
                                    <w:top w:val="single" w:sz="2" w:space="0" w:color="E3E3E3"/>
                                    <w:left w:val="single" w:sz="2" w:space="0" w:color="E3E3E3"/>
                                    <w:bottom w:val="single" w:sz="2" w:space="0" w:color="E3E3E3"/>
                                    <w:right w:val="single" w:sz="2" w:space="0" w:color="E3E3E3"/>
                                  </w:divBdr>
                                  <w:divsChild>
                                    <w:div w:id="732507416">
                                      <w:marLeft w:val="0"/>
                                      <w:marRight w:val="0"/>
                                      <w:marTop w:val="0"/>
                                      <w:marBottom w:val="0"/>
                                      <w:divBdr>
                                        <w:top w:val="single" w:sz="2" w:space="0" w:color="E3E3E3"/>
                                        <w:left w:val="single" w:sz="2" w:space="0" w:color="E3E3E3"/>
                                        <w:bottom w:val="single" w:sz="2" w:space="0" w:color="E3E3E3"/>
                                        <w:right w:val="single" w:sz="2" w:space="0" w:color="E3E3E3"/>
                                      </w:divBdr>
                                      <w:divsChild>
                                        <w:div w:id="348072006">
                                          <w:marLeft w:val="0"/>
                                          <w:marRight w:val="0"/>
                                          <w:marTop w:val="0"/>
                                          <w:marBottom w:val="0"/>
                                          <w:divBdr>
                                            <w:top w:val="single" w:sz="2" w:space="0" w:color="E3E3E3"/>
                                            <w:left w:val="single" w:sz="2" w:space="0" w:color="E3E3E3"/>
                                            <w:bottom w:val="single" w:sz="2" w:space="0" w:color="E3E3E3"/>
                                            <w:right w:val="single" w:sz="2" w:space="0" w:color="E3E3E3"/>
                                          </w:divBdr>
                                          <w:divsChild>
                                            <w:div w:id="1936278560">
                                              <w:marLeft w:val="0"/>
                                              <w:marRight w:val="0"/>
                                              <w:marTop w:val="0"/>
                                              <w:marBottom w:val="0"/>
                                              <w:divBdr>
                                                <w:top w:val="single" w:sz="2" w:space="0" w:color="E3E3E3"/>
                                                <w:left w:val="single" w:sz="2" w:space="0" w:color="E3E3E3"/>
                                                <w:bottom w:val="single" w:sz="2" w:space="0" w:color="E3E3E3"/>
                                                <w:right w:val="single" w:sz="2" w:space="0" w:color="E3E3E3"/>
                                              </w:divBdr>
                                              <w:divsChild>
                                                <w:div w:id="32198494">
                                                  <w:marLeft w:val="0"/>
                                                  <w:marRight w:val="0"/>
                                                  <w:marTop w:val="0"/>
                                                  <w:marBottom w:val="0"/>
                                                  <w:divBdr>
                                                    <w:top w:val="single" w:sz="2" w:space="0" w:color="E3E3E3"/>
                                                    <w:left w:val="single" w:sz="2" w:space="0" w:color="E3E3E3"/>
                                                    <w:bottom w:val="single" w:sz="2" w:space="0" w:color="E3E3E3"/>
                                                    <w:right w:val="single" w:sz="2" w:space="0" w:color="E3E3E3"/>
                                                  </w:divBdr>
                                                  <w:divsChild>
                                                    <w:div w:id="118575800">
                                                      <w:marLeft w:val="0"/>
                                                      <w:marRight w:val="0"/>
                                                      <w:marTop w:val="0"/>
                                                      <w:marBottom w:val="0"/>
                                                      <w:divBdr>
                                                        <w:top w:val="single" w:sz="2" w:space="0" w:color="E3E3E3"/>
                                                        <w:left w:val="single" w:sz="2" w:space="0" w:color="E3E3E3"/>
                                                        <w:bottom w:val="single" w:sz="2" w:space="0" w:color="E3E3E3"/>
                                                        <w:right w:val="single" w:sz="2" w:space="0" w:color="E3E3E3"/>
                                                      </w:divBdr>
                                                      <w:divsChild>
                                                        <w:div w:id="1532063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8208308">
          <w:marLeft w:val="0"/>
          <w:marRight w:val="0"/>
          <w:marTop w:val="0"/>
          <w:marBottom w:val="0"/>
          <w:divBdr>
            <w:top w:val="none" w:sz="0" w:space="0" w:color="auto"/>
            <w:left w:val="none" w:sz="0" w:space="0" w:color="auto"/>
            <w:bottom w:val="none" w:sz="0" w:space="0" w:color="auto"/>
            <w:right w:val="none" w:sz="0" w:space="0" w:color="auto"/>
          </w:divBdr>
        </w:div>
      </w:divsChild>
    </w:div>
    <w:div w:id="1105493081">
      <w:bodyDiv w:val="1"/>
      <w:marLeft w:val="0"/>
      <w:marRight w:val="0"/>
      <w:marTop w:val="0"/>
      <w:marBottom w:val="0"/>
      <w:divBdr>
        <w:top w:val="none" w:sz="0" w:space="0" w:color="auto"/>
        <w:left w:val="none" w:sz="0" w:space="0" w:color="auto"/>
        <w:bottom w:val="none" w:sz="0" w:space="0" w:color="auto"/>
        <w:right w:val="none" w:sz="0" w:space="0" w:color="auto"/>
      </w:divBdr>
    </w:div>
    <w:div w:id="1113741470">
      <w:bodyDiv w:val="1"/>
      <w:marLeft w:val="0"/>
      <w:marRight w:val="0"/>
      <w:marTop w:val="0"/>
      <w:marBottom w:val="0"/>
      <w:divBdr>
        <w:top w:val="none" w:sz="0" w:space="0" w:color="auto"/>
        <w:left w:val="none" w:sz="0" w:space="0" w:color="auto"/>
        <w:bottom w:val="none" w:sz="0" w:space="0" w:color="auto"/>
        <w:right w:val="none" w:sz="0" w:space="0" w:color="auto"/>
      </w:divBdr>
    </w:div>
    <w:div w:id="1114136245">
      <w:bodyDiv w:val="1"/>
      <w:marLeft w:val="0"/>
      <w:marRight w:val="0"/>
      <w:marTop w:val="0"/>
      <w:marBottom w:val="0"/>
      <w:divBdr>
        <w:top w:val="none" w:sz="0" w:space="0" w:color="auto"/>
        <w:left w:val="none" w:sz="0" w:space="0" w:color="auto"/>
        <w:bottom w:val="none" w:sz="0" w:space="0" w:color="auto"/>
        <w:right w:val="none" w:sz="0" w:space="0" w:color="auto"/>
      </w:divBdr>
    </w:div>
    <w:div w:id="1119027305">
      <w:bodyDiv w:val="1"/>
      <w:marLeft w:val="0"/>
      <w:marRight w:val="0"/>
      <w:marTop w:val="0"/>
      <w:marBottom w:val="0"/>
      <w:divBdr>
        <w:top w:val="none" w:sz="0" w:space="0" w:color="auto"/>
        <w:left w:val="none" w:sz="0" w:space="0" w:color="auto"/>
        <w:bottom w:val="none" w:sz="0" w:space="0" w:color="auto"/>
        <w:right w:val="none" w:sz="0" w:space="0" w:color="auto"/>
      </w:divBdr>
    </w:div>
    <w:div w:id="1123185631">
      <w:bodyDiv w:val="1"/>
      <w:marLeft w:val="0"/>
      <w:marRight w:val="0"/>
      <w:marTop w:val="0"/>
      <w:marBottom w:val="0"/>
      <w:divBdr>
        <w:top w:val="none" w:sz="0" w:space="0" w:color="auto"/>
        <w:left w:val="none" w:sz="0" w:space="0" w:color="auto"/>
        <w:bottom w:val="none" w:sz="0" w:space="0" w:color="auto"/>
        <w:right w:val="none" w:sz="0" w:space="0" w:color="auto"/>
      </w:divBdr>
    </w:div>
    <w:div w:id="1132790580">
      <w:bodyDiv w:val="1"/>
      <w:marLeft w:val="0"/>
      <w:marRight w:val="0"/>
      <w:marTop w:val="0"/>
      <w:marBottom w:val="0"/>
      <w:divBdr>
        <w:top w:val="none" w:sz="0" w:space="0" w:color="auto"/>
        <w:left w:val="none" w:sz="0" w:space="0" w:color="auto"/>
        <w:bottom w:val="none" w:sz="0" w:space="0" w:color="auto"/>
        <w:right w:val="none" w:sz="0" w:space="0" w:color="auto"/>
      </w:divBdr>
    </w:div>
    <w:div w:id="1134952556">
      <w:bodyDiv w:val="1"/>
      <w:marLeft w:val="0"/>
      <w:marRight w:val="0"/>
      <w:marTop w:val="0"/>
      <w:marBottom w:val="0"/>
      <w:divBdr>
        <w:top w:val="none" w:sz="0" w:space="0" w:color="auto"/>
        <w:left w:val="none" w:sz="0" w:space="0" w:color="auto"/>
        <w:bottom w:val="none" w:sz="0" w:space="0" w:color="auto"/>
        <w:right w:val="none" w:sz="0" w:space="0" w:color="auto"/>
      </w:divBdr>
    </w:div>
    <w:div w:id="1136725851">
      <w:bodyDiv w:val="1"/>
      <w:marLeft w:val="0"/>
      <w:marRight w:val="0"/>
      <w:marTop w:val="0"/>
      <w:marBottom w:val="0"/>
      <w:divBdr>
        <w:top w:val="none" w:sz="0" w:space="0" w:color="auto"/>
        <w:left w:val="none" w:sz="0" w:space="0" w:color="auto"/>
        <w:bottom w:val="none" w:sz="0" w:space="0" w:color="auto"/>
        <w:right w:val="none" w:sz="0" w:space="0" w:color="auto"/>
      </w:divBdr>
    </w:div>
    <w:div w:id="1138301067">
      <w:bodyDiv w:val="1"/>
      <w:marLeft w:val="0"/>
      <w:marRight w:val="0"/>
      <w:marTop w:val="0"/>
      <w:marBottom w:val="0"/>
      <w:divBdr>
        <w:top w:val="none" w:sz="0" w:space="0" w:color="auto"/>
        <w:left w:val="none" w:sz="0" w:space="0" w:color="auto"/>
        <w:bottom w:val="none" w:sz="0" w:space="0" w:color="auto"/>
        <w:right w:val="none" w:sz="0" w:space="0" w:color="auto"/>
      </w:divBdr>
    </w:div>
    <w:div w:id="1148478293">
      <w:bodyDiv w:val="1"/>
      <w:marLeft w:val="0"/>
      <w:marRight w:val="0"/>
      <w:marTop w:val="0"/>
      <w:marBottom w:val="0"/>
      <w:divBdr>
        <w:top w:val="none" w:sz="0" w:space="0" w:color="auto"/>
        <w:left w:val="none" w:sz="0" w:space="0" w:color="auto"/>
        <w:bottom w:val="none" w:sz="0" w:space="0" w:color="auto"/>
        <w:right w:val="none" w:sz="0" w:space="0" w:color="auto"/>
      </w:divBdr>
    </w:div>
    <w:div w:id="1150173237">
      <w:bodyDiv w:val="1"/>
      <w:marLeft w:val="0"/>
      <w:marRight w:val="0"/>
      <w:marTop w:val="0"/>
      <w:marBottom w:val="0"/>
      <w:divBdr>
        <w:top w:val="none" w:sz="0" w:space="0" w:color="auto"/>
        <w:left w:val="none" w:sz="0" w:space="0" w:color="auto"/>
        <w:bottom w:val="none" w:sz="0" w:space="0" w:color="auto"/>
        <w:right w:val="none" w:sz="0" w:space="0" w:color="auto"/>
      </w:divBdr>
    </w:div>
    <w:div w:id="1153058176">
      <w:bodyDiv w:val="1"/>
      <w:marLeft w:val="0"/>
      <w:marRight w:val="0"/>
      <w:marTop w:val="0"/>
      <w:marBottom w:val="0"/>
      <w:divBdr>
        <w:top w:val="none" w:sz="0" w:space="0" w:color="auto"/>
        <w:left w:val="none" w:sz="0" w:space="0" w:color="auto"/>
        <w:bottom w:val="none" w:sz="0" w:space="0" w:color="auto"/>
        <w:right w:val="none" w:sz="0" w:space="0" w:color="auto"/>
      </w:divBdr>
    </w:div>
    <w:div w:id="1153838123">
      <w:bodyDiv w:val="1"/>
      <w:marLeft w:val="0"/>
      <w:marRight w:val="0"/>
      <w:marTop w:val="0"/>
      <w:marBottom w:val="0"/>
      <w:divBdr>
        <w:top w:val="none" w:sz="0" w:space="0" w:color="auto"/>
        <w:left w:val="none" w:sz="0" w:space="0" w:color="auto"/>
        <w:bottom w:val="none" w:sz="0" w:space="0" w:color="auto"/>
        <w:right w:val="none" w:sz="0" w:space="0" w:color="auto"/>
      </w:divBdr>
    </w:div>
    <w:div w:id="1156803317">
      <w:bodyDiv w:val="1"/>
      <w:marLeft w:val="0"/>
      <w:marRight w:val="0"/>
      <w:marTop w:val="0"/>
      <w:marBottom w:val="0"/>
      <w:divBdr>
        <w:top w:val="none" w:sz="0" w:space="0" w:color="auto"/>
        <w:left w:val="none" w:sz="0" w:space="0" w:color="auto"/>
        <w:bottom w:val="none" w:sz="0" w:space="0" w:color="auto"/>
        <w:right w:val="none" w:sz="0" w:space="0" w:color="auto"/>
      </w:divBdr>
    </w:div>
    <w:div w:id="1157650199">
      <w:bodyDiv w:val="1"/>
      <w:marLeft w:val="0"/>
      <w:marRight w:val="0"/>
      <w:marTop w:val="0"/>
      <w:marBottom w:val="0"/>
      <w:divBdr>
        <w:top w:val="none" w:sz="0" w:space="0" w:color="auto"/>
        <w:left w:val="none" w:sz="0" w:space="0" w:color="auto"/>
        <w:bottom w:val="none" w:sz="0" w:space="0" w:color="auto"/>
        <w:right w:val="none" w:sz="0" w:space="0" w:color="auto"/>
      </w:divBdr>
    </w:div>
    <w:div w:id="1159807958">
      <w:bodyDiv w:val="1"/>
      <w:marLeft w:val="0"/>
      <w:marRight w:val="0"/>
      <w:marTop w:val="0"/>
      <w:marBottom w:val="0"/>
      <w:divBdr>
        <w:top w:val="none" w:sz="0" w:space="0" w:color="auto"/>
        <w:left w:val="none" w:sz="0" w:space="0" w:color="auto"/>
        <w:bottom w:val="none" w:sz="0" w:space="0" w:color="auto"/>
        <w:right w:val="none" w:sz="0" w:space="0" w:color="auto"/>
      </w:divBdr>
    </w:div>
    <w:div w:id="1168324736">
      <w:bodyDiv w:val="1"/>
      <w:marLeft w:val="0"/>
      <w:marRight w:val="0"/>
      <w:marTop w:val="0"/>
      <w:marBottom w:val="0"/>
      <w:divBdr>
        <w:top w:val="none" w:sz="0" w:space="0" w:color="auto"/>
        <w:left w:val="none" w:sz="0" w:space="0" w:color="auto"/>
        <w:bottom w:val="none" w:sz="0" w:space="0" w:color="auto"/>
        <w:right w:val="none" w:sz="0" w:space="0" w:color="auto"/>
      </w:divBdr>
    </w:div>
    <w:div w:id="1170216341">
      <w:bodyDiv w:val="1"/>
      <w:marLeft w:val="0"/>
      <w:marRight w:val="0"/>
      <w:marTop w:val="0"/>
      <w:marBottom w:val="0"/>
      <w:divBdr>
        <w:top w:val="none" w:sz="0" w:space="0" w:color="auto"/>
        <w:left w:val="none" w:sz="0" w:space="0" w:color="auto"/>
        <w:bottom w:val="none" w:sz="0" w:space="0" w:color="auto"/>
        <w:right w:val="none" w:sz="0" w:space="0" w:color="auto"/>
      </w:divBdr>
    </w:div>
    <w:div w:id="1178689570">
      <w:bodyDiv w:val="1"/>
      <w:marLeft w:val="0"/>
      <w:marRight w:val="0"/>
      <w:marTop w:val="0"/>
      <w:marBottom w:val="0"/>
      <w:divBdr>
        <w:top w:val="none" w:sz="0" w:space="0" w:color="auto"/>
        <w:left w:val="none" w:sz="0" w:space="0" w:color="auto"/>
        <w:bottom w:val="none" w:sz="0" w:space="0" w:color="auto"/>
        <w:right w:val="none" w:sz="0" w:space="0" w:color="auto"/>
      </w:divBdr>
      <w:divsChild>
        <w:div w:id="979462560">
          <w:marLeft w:val="0"/>
          <w:marRight w:val="0"/>
          <w:marTop w:val="0"/>
          <w:marBottom w:val="0"/>
          <w:divBdr>
            <w:top w:val="none" w:sz="0" w:space="0" w:color="auto"/>
            <w:left w:val="none" w:sz="0" w:space="0" w:color="auto"/>
            <w:bottom w:val="none" w:sz="0" w:space="0" w:color="auto"/>
            <w:right w:val="none" w:sz="0" w:space="0" w:color="auto"/>
          </w:divBdr>
        </w:div>
        <w:div w:id="1557856572">
          <w:marLeft w:val="0"/>
          <w:marRight w:val="0"/>
          <w:marTop w:val="0"/>
          <w:marBottom w:val="0"/>
          <w:divBdr>
            <w:top w:val="single" w:sz="2" w:space="0" w:color="E3E3E3"/>
            <w:left w:val="single" w:sz="2" w:space="0" w:color="E3E3E3"/>
            <w:bottom w:val="single" w:sz="2" w:space="0" w:color="E3E3E3"/>
            <w:right w:val="single" w:sz="2" w:space="0" w:color="E3E3E3"/>
          </w:divBdr>
          <w:divsChild>
            <w:div w:id="2055227456">
              <w:marLeft w:val="0"/>
              <w:marRight w:val="0"/>
              <w:marTop w:val="0"/>
              <w:marBottom w:val="0"/>
              <w:divBdr>
                <w:top w:val="single" w:sz="2" w:space="0" w:color="E3E3E3"/>
                <w:left w:val="single" w:sz="2" w:space="0" w:color="E3E3E3"/>
                <w:bottom w:val="single" w:sz="2" w:space="0" w:color="E3E3E3"/>
                <w:right w:val="single" w:sz="2" w:space="0" w:color="E3E3E3"/>
              </w:divBdr>
              <w:divsChild>
                <w:div w:id="1461849636">
                  <w:marLeft w:val="0"/>
                  <w:marRight w:val="0"/>
                  <w:marTop w:val="0"/>
                  <w:marBottom w:val="0"/>
                  <w:divBdr>
                    <w:top w:val="single" w:sz="2" w:space="0" w:color="E3E3E3"/>
                    <w:left w:val="single" w:sz="2" w:space="0" w:color="E3E3E3"/>
                    <w:bottom w:val="single" w:sz="2" w:space="0" w:color="E3E3E3"/>
                    <w:right w:val="single" w:sz="2" w:space="0" w:color="E3E3E3"/>
                  </w:divBdr>
                  <w:divsChild>
                    <w:div w:id="961499357">
                      <w:marLeft w:val="0"/>
                      <w:marRight w:val="0"/>
                      <w:marTop w:val="0"/>
                      <w:marBottom w:val="0"/>
                      <w:divBdr>
                        <w:top w:val="single" w:sz="2" w:space="0" w:color="E3E3E3"/>
                        <w:left w:val="single" w:sz="2" w:space="0" w:color="E3E3E3"/>
                        <w:bottom w:val="single" w:sz="2" w:space="0" w:color="E3E3E3"/>
                        <w:right w:val="single" w:sz="2" w:space="0" w:color="E3E3E3"/>
                      </w:divBdr>
                      <w:divsChild>
                        <w:div w:id="1938516597">
                          <w:marLeft w:val="0"/>
                          <w:marRight w:val="0"/>
                          <w:marTop w:val="0"/>
                          <w:marBottom w:val="0"/>
                          <w:divBdr>
                            <w:top w:val="single" w:sz="2" w:space="0" w:color="E3E3E3"/>
                            <w:left w:val="single" w:sz="2" w:space="0" w:color="E3E3E3"/>
                            <w:bottom w:val="single" w:sz="2" w:space="0" w:color="E3E3E3"/>
                            <w:right w:val="single" w:sz="2" w:space="0" w:color="E3E3E3"/>
                          </w:divBdr>
                          <w:divsChild>
                            <w:div w:id="2028753688">
                              <w:marLeft w:val="0"/>
                              <w:marRight w:val="0"/>
                              <w:marTop w:val="100"/>
                              <w:marBottom w:val="100"/>
                              <w:divBdr>
                                <w:top w:val="single" w:sz="2" w:space="0" w:color="E3E3E3"/>
                                <w:left w:val="single" w:sz="2" w:space="0" w:color="E3E3E3"/>
                                <w:bottom w:val="single" w:sz="2" w:space="0" w:color="E3E3E3"/>
                                <w:right w:val="single" w:sz="2" w:space="0" w:color="E3E3E3"/>
                              </w:divBdr>
                              <w:divsChild>
                                <w:div w:id="19357586">
                                  <w:marLeft w:val="0"/>
                                  <w:marRight w:val="0"/>
                                  <w:marTop w:val="0"/>
                                  <w:marBottom w:val="0"/>
                                  <w:divBdr>
                                    <w:top w:val="single" w:sz="2" w:space="0" w:color="E3E3E3"/>
                                    <w:left w:val="single" w:sz="2" w:space="0" w:color="E3E3E3"/>
                                    <w:bottom w:val="single" w:sz="2" w:space="0" w:color="E3E3E3"/>
                                    <w:right w:val="single" w:sz="2" w:space="0" w:color="E3E3E3"/>
                                  </w:divBdr>
                                  <w:divsChild>
                                    <w:div w:id="1448507861">
                                      <w:marLeft w:val="0"/>
                                      <w:marRight w:val="0"/>
                                      <w:marTop w:val="0"/>
                                      <w:marBottom w:val="0"/>
                                      <w:divBdr>
                                        <w:top w:val="single" w:sz="2" w:space="0" w:color="E3E3E3"/>
                                        <w:left w:val="single" w:sz="2" w:space="0" w:color="E3E3E3"/>
                                        <w:bottom w:val="single" w:sz="2" w:space="0" w:color="E3E3E3"/>
                                        <w:right w:val="single" w:sz="2" w:space="0" w:color="E3E3E3"/>
                                      </w:divBdr>
                                      <w:divsChild>
                                        <w:div w:id="1417745578">
                                          <w:marLeft w:val="0"/>
                                          <w:marRight w:val="0"/>
                                          <w:marTop w:val="0"/>
                                          <w:marBottom w:val="0"/>
                                          <w:divBdr>
                                            <w:top w:val="single" w:sz="2" w:space="0" w:color="E3E3E3"/>
                                            <w:left w:val="single" w:sz="2" w:space="0" w:color="E3E3E3"/>
                                            <w:bottom w:val="single" w:sz="2" w:space="0" w:color="E3E3E3"/>
                                            <w:right w:val="single" w:sz="2" w:space="0" w:color="E3E3E3"/>
                                          </w:divBdr>
                                          <w:divsChild>
                                            <w:div w:id="1810781159">
                                              <w:marLeft w:val="0"/>
                                              <w:marRight w:val="0"/>
                                              <w:marTop w:val="0"/>
                                              <w:marBottom w:val="0"/>
                                              <w:divBdr>
                                                <w:top w:val="single" w:sz="2" w:space="0" w:color="E3E3E3"/>
                                                <w:left w:val="single" w:sz="2" w:space="0" w:color="E3E3E3"/>
                                                <w:bottom w:val="single" w:sz="2" w:space="0" w:color="E3E3E3"/>
                                                <w:right w:val="single" w:sz="2" w:space="0" w:color="E3E3E3"/>
                                              </w:divBdr>
                                              <w:divsChild>
                                                <w:div w:id="1448356086">
                                                  <w:marLeft w:val="0"/>
                                                  <w:marRight w:val="0"/>
                                                  <w:marTop w:val="0"/>
                                                  <w:marBottom w:val="0"/>
                                                  <w:divBdr>
                                                    <w:top w:val="single" w:sz="2" w:space="0" w:color="E3E3E3"/>
                                                    <w:left w:val="single" w:sz="2" w:space="0" w:color="E3E3E3"/>
                                                    <w:bottom w:val="single" w:sz="2" w:space="0" w:color="E3E3E3"/>
                                                    <w:right w:val="single" w:sz="2" w:space="0" w:color="E3E3E3"/>
                                                  </w:divBdr>
                                                  <w:divsChild>
                                                    <w:div w:id="313727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5753892">
      <w:bodyDiv w:val="1"/>
      <w:marLeft w:val="0"/>
      <w:marRight w:val="0"/>
      <w:marTop w:val="0"/>
      <w:marBottom w:val="0"/>
      <w:divBdr>
        <w:top w:val="none" w:sz="0" w:space="0" w:color="auto"/>
        <w:left w:val="none" w:sz="0" w:space="0" w:color="auto"/>
        <w:bottom w:val="none" w:sz="0" w:space="0" w:color="auto"/>
        <w:right w:val="none" w:sz="0" w:space="0" w:color="auto"/>
      </w:divBdr>
    </w:div>
    <w:div w:id="1190338906">
      <w:bodyDiv w:val="1"/>
      <w:marLeft w:val="0"/>
      <w:marRight w:val="0"/>
      <w:marTop w:val="0"/>
      <w:marBottom w:val="0"/>
      <w:divBdr>
        <w:top w:val="none" w:sz="0" w:space="0" w:color="auto"/>
        <w:left w:val="none" w:sz="0" w:space="0" w:color="auto"/>
        <w:bottom w:val="none" w:sz="0" w:space="0" w:color="auto"/>
        <w:right w:val="none" w:sz="0" w:space="0" w:color="auto"/>
      </w:divBdr>
    </w:div>
    <w:div w:id="1199466617">
      <w:bodyDiv w:val="1"/>
      <w:marLeft w:val="0"/>
      <w:marRight w:val="0"/>
      <w:marTop w:val="0"/>
      <w:marBottom w:val="0"/>
      <w:divBdr>
        <w:top w:val="none" w:sz="0" w:space="0" w:color="auto"/>
        <w:left w:val="none" w:sz="0" w:space="0" w:color="auto"/>
        <w:bottom w:val="none" w:sz="0" w:space="0" w:color="auto"/>
        <w:right w:val="none" w:sz="0" w:space="0" w:color="auto"/>
      </w:divBdr>
    </w:div>
    <w:div w:id="1202400900">
      <w:bodyDiv w:val="1"/>
      <w:marLeft w:val="0"/>
      <w:marRight w:val="0"/>
      <w:marTop w:val="0"/>
      <w:marBottom w:val="0"/>
      <w:divBdr>
        <w:top w:val="none" w:sz="0" w:space="0" w:color="auto"/>
        <w:left w:val="none" w:sz="0" w:space="0" w:color="auto"/>
        <w:bottom w:val="none" w:sz="0" w:space="0" w:color="auto"/>
        <w:right w:val="none" w:sz="0" w:space="0" w:color="auto"/>
      </w:divBdr>
    </w:div>
    <w:div w:id="1209681832">
      <w:bodyDiv w:val="1"/>
      <w:marLeft w:val="0"/>
      <w:marRight w:val="0"/>
      <w:marTop w:val="0"/>
      <w:marBottom w:val="0"/>
      <w:divBdr>
        <w:top w:val="none" w:sz="0" w:space="0" w:color="auto"/>
        <w:left w:val="none" w:sz="0" w:space="0" w:color="auto"/>
        <w:bottom w:val="none" w:sz="0" w:space="0" w:color="auto"/>
        <w:right w:val="none" w:sz="0" w:space="0" w:color="auto"/>
      </w:divBdr>
    </w:div>
    <w:div w:id="1220482524">
      <w:bodyDiv w:val="1"/>
      <w:marLeft w:val="0"/>
      <w:marRight w:val="0"/>
      <w:marTop w:val="0"/>
      <w:marBottom w:val="0"/>
      <w:divBdr>
        <w:top w:val="none" w:sz="0" w:space="0" w:color="auto"/>
        <w:left w:val="none" w:sz="0" w:space="0" w:color="auto"/>
        <w:bottom w:val="none" w:sz="0" w:space="0" w:color="auto"/>
        <w:right w:val="none" w:sz="0" w:space="0" w:color="auto"/>
      </w:divBdr>
    </w:div>
    <w:div w:id="1224292643">
      <w:bodyDiv w:val="1"/>
      <w:marLeft w:val="0"/>
      <w:marRight w:val="0"/>
      <w:marTop w:val="0"/>
      <w:marBottom w:val="0"/>
      <w:divBdr>
        <w:top w:val="none" w:sz="0" w:space="0" w:color="auto"/>
        <w:left w:val="none" w:sz="0" w:space="0" w:color="auto"/>
        <w:bottom w:val="none" w:sz="0" w:space="0" w:color="auto"/>
        <w:right w:val="none" w:sz="0" w:space="0" w:color="auto"/>
      </w:divBdr>
    </w:div>
    <w:div w:id="1228883501">
      <w:bodyDiv w:val="1"/>
      <w:marLeft w:val="0"/>
      <w:marRight w:val="0"/>
      <w:marTop w:val="0"/>
      <w:marBottom w:val="0"/>
      <w:divBdr>
        <w:top w:val="none" w:sz="0" w:space="0" w:color="auto"/>
        <w:left w:val="none" w:sz="0" w:space="0" w:color="auto"/>
        <w:bottom w:val="none" w:sz="0" w:space="0" w:color="auto"/>
        <w:right w:val="none" w:sz="0" w:space="0" w:color="auto"/>
      </w:divBdr>
    </w:div>
    <w:div w:id="1234585207">
      <w:bodyDiv w:val="1"/>
      <w:marLeft w:val="0"/>
      <w:marRight w:val="0"/>
      <w:marTop w:val="0"/>
      <w:marBottom w:val="0"/>
      <w:divBdr>
        <w:top w:val="none" w:sz="0" w:space="0" w:color="auto"/>
        <w:left w:val="none" w:sz="0" w:space="0" w:color="auto"/>
        <w:bottom w:val="none" w:sz="0" w:space="0" w:color="auto"/>
        <w:right w:val="none" w:sz="0" w:space="0" w:color="auto"/>
      </w:divBdr>
      <w:divsChild>
        <w:div w:id="586769750">
          <w:marLeft w:val="0"/>
          <w:marRight w:val="0"/>
          <w:marTop w:val="0"/>
          <w:marBottom w:val="0"/>
          <w:divBdr>
            <w:top w:val="none" w:sz="0" w:space="0" w:color="auto"/>
            <w:left w:val="none" w:sz="0" w:space="0" w:color="auto"/>
            <w:bottom w:val="none" w:sz="0" w:space="0" w:color="auto"/>
            <w:right w:val="none" w:sz="0" w:space="0" w:color="auto"/>
          </w:divBdr>
        </w:div>
        <w:div w:id="1976449770">
          <w:marLeft w:val="0"/>
          <w:marRight w:val="0"/>
          <w:marTop w:val="0"/>
          <w:marBottom w:val="0"/>
          <w:divBdr>
            <w:top w:val="single" w:sz="2" w:space="0" w:color="E3E3E3"/>
            <w:left w:val="single" w:sz="2" w:space="0" w:color="E3E3E3"/>
            <w:bottom w:val="single" w:sz="2" w:space="0" w:color="E3E3E3"/>
            <w:right w:val="single" w:sz="2" w:space="0" w:color="E3E3E3"/>
          </w:divBdr>
          <w:divsChild>
            <w:div w:id="7221751">
              <w:marLeft w:val="0"/>
              <w:marRight w:val="0"/>
              <w:marTop w:val="0"/>
              <w:marBottom w:val="0"/>
              <w:divBdr>
                <w:top w:val="single" w:sz="2" w:space="0" w:color="E3E3E3"/>
                <w:left w:val="single" w:sz="2" w:space="0" w:color="E3E3E3"/>
                <w:bottom w:val="single" w:sz="2" w:space="0" w:color="E3E3E3"/>
                <w:right w:val="single" w:sz="2" w:space="0" w:color="E3E3E3"/>
              </w:divBdr>
              <w:divsChild>
                <w:div w:id="1538545987">
                  <w:marLeft w:val="0"/>
                  <w:marRight w:val="0"/>
                  <w:marTop w:val="0"/>
                  <w:marBottom w:val="0"/>
                  <w:divBdr>
                    <w:top w:val="single" w:sz="2" w:space="0" w:color="E3E3E3"/>
                    <w:left w:val="single" w:sz="2" w:space="0" w:color="E3E3E3"/>
                    <w:bottom w:val="single" w:sz="2" w:space="0" w:color="E3E3E3"/>
                    <w:right w:val="single" w:sz="2" w:space="0" w:color="E3E3E3"/>
                  </w:divBdr>
                  <w:divsChild>
                    <w:div w:id="330644790">
                      <w:marLeft w:val="0"/>
                      <w:marRight w:val="0"/>
                      <w:marTop w:val="0"/>
                      <w:marBottom w:val="0"/>
                      <w:divBdr>
                        <w:top w:val="single" w:sz="2" w:space="0" w:color="E3E3E3"/>
                        <w:left w:val="single" w:sz="2" w:space="0" w:color="E3E3E3"/>
                        <w:bottom w:val="single" w:sz="2" w:space="0" w:color="E3E3E3"/>
                        <w:right w:val="single" w:sz="2" w:space="0" w:color="E3E3E3"/>
                      </w:divBdr>
                      <w:divsChild>
                        <w:div w:id="1012411526">
                          <w:marLeft w:val="0"/>
                          <w:marRight w:val="0"/>
                          <w:marTop w:val="0"/>
                          <w:marBottom w:val="0"/>
                          <w:divBdr>
                            <w:top w:val="single" w:sz="2" w:space="0" w:color="E3E3E3"/>
                            <w:left w:val="single" w:sz="2" w:space="0" w:color="E3E3E3"/>
                            <w:bottom w:val="single" w:sz="2" w:space="0" w:color="E3E3E3"/>
                            <w:right w:val="single" w:sz="2" w:space="0" w:color="E3E3E3"/>
                          </w:divBdr>
                          <w:divsChild>
                            <w:div w:id="52310525">
                              <w:marLeft w:val="0"/>
                              <w:marRight w:val="0"/>
                              <w:marTop w:val="0"/>
                              <w:marBottom w:val="0"/>
                              <w:divBdr>
                                <w:top w:val="single" w:sz="2" w:space="0" w:color="E3E3E3"/>
                                <w:left w:val="single" w:sz="2" w:space="0" w:color="E3E3E3"/>
                                <w:bottom w:val="single" w:sz="2" w:space="0" w:color="E3E3E3"/>
                                <w:right w:val="single" w:sz="2" w:space="0" w:color="E3E3E3"/>
                              </w:divBdr>
                              <w:divsChild>
                                <w:div w:id="37951947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394929">
                                      <w:marLeft w:val="0"/>
                                      <w:marRight w:val="0"/>
                                      <w:marTop w:val="0"/>
                                      <w:marBottom w:val="0"/>
                                      <w:divBdr>
                                        <w:top w:val="single" w:sz="2" w:space="0" w:color="E3E3E3"/>
                                        <w:left w:val="single" w:sz="2" w:space="0" w:color="E3E3E3"/>
                                        <w:bottom w:val="single" w:sz="2" w:space="0" w:color="E3E3E3"/>
                                        <w:right w:val="single" w:sz="2" w:space="0" w:color="E3E3E3"/>
                                      </w:divBdr>
                                      <w:divsChild>
                                        <w:div w:id="1914730786">
                                          <w:marLeft w:val="0"/>
                                          <w:marRight w:val="0"/>
                                          <w:marTop w:val="0"/>
                                          <w:marBottom w:val="0"/>
                                          <w:divBdr>
                                            <w:top w:val="single" w:sz="2" w:space="0" w:color="E3E3E3"/>
                                            <w:left w:val="single" w:sz="2" w:space="0" w:color="E3E3E3"/>
                                            <w:bottom w:val="single" w:sz="2" w:space="0" w:color="E3E3E3"/>
                                            <w:right w:val="single" w:sz="2" w:space="0" w:color="E3E3E3"/>
                                          </w:divBdr>
                                          <w:divsChild>
                                            <w:div w:id="1000692842">
                                              <w:marLeft w:val="0"/>
                                              <w:marRight w:val="0"/>
                                              <w:marTop w:val="0"/>
                                              <w:marBottom w:val="0"/>
                                              <w:divBdr>
                                                <w:top w:val="single" w:sz="2" w:space="0" w:color="E3E3E3"/>
                                                <w:left w:val="single" w:sz="2" w:space="0" w:color="E3E3E3"/>
                                                <w:bottom w:val="single" w:sz="2" w:space="0" w:color="E3E3E3"/>
                                                <w:right w:val="single" w:sz="2" w:space="0" w:color="E3E3E3"/>
                                              </w:divBdr>
                                              <w:divsChild>
                                                <w:div w:id="344938307">
                                                  <w:marLeft w:val="0"/>
                                                  <w:marRight w:val="0"/>
                                                  <w:marTop w:val="0"/>
                                                  <w:marBottom w:val="0"/>
                                                  <w:divBdr>
                                                    <w:top w:val="single" w:sz="2" w:space="0" w:color="E3E3E3"/>
                                                    <w:left w:val="single" w:sz="2" w:space="0" w:color="E3E3E3"/>
                                                    <w:bottom w:val="single" w:sz="2" w:space="0" w:color="E3E3E3"/>
                                                    <w:right w:val="single" w:sz="2" w:space="0" w:color="E3E3E3"/>
                                                  </w:divBdr>
                                                  <w:divsChild>
                                                    <w:div w:id="1548687686">
                                                      <w:marLeft w:val="0"/>
                                                      <w:marRight w:val="0"/>
                                                      <w:marTop w:val="0"/>
                                                      <w:marBottom w:val="0"/>
                                                      <w:divBdr>
                                                        <w:top w:val="single" w:sz="2" w:space="0" w:color="E3E3E3"/>
                                                        <w:left w:val="single" w:sz="2" w:space="0" w:color="E3E3E3"/>
                                                        <w:bottom w:val="single" w:sz="2" w:space="0" w:color="E3E3E3"/>
                                                        <w:right w:val="single" w:sz="2" w:space="0" w:color="E3E3E3"/>
                                                      </w:divBdr>
                                                      <w:divsChild>
                                                        <w:div w:id="4784224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9189376">
      <w:bodyDiv w:val="1"/>
      <w:marLeft w:val="0"/>
      <w:marRight w:val="0"/>
      <w:marTop w:val="0"/>
      <w:marBottom w:val="0"/>
      <w:divBdr>
        <w:top w:val="none" w:sz="0" w:space="0" w:color="auto"/>
        <w:left w:val="none" w:sz="0" w:space="0" w:color="auto"/>
        <w:bottom w:val="none" w:sz="0" w:space="0" w:color="auto"/>
        <w:right w:val="none" w:sz="0" w:space="0" w:color="auto"/>
      </w:divBdr>
      <w:divsChild>
        <w:div w:id="1340349880">
          <w:marLeft w:val="0"/>
          <w:marRight w:val="0"/>
          <w:marTop w:val="0"/>
          <w:marBottom w:val="0"/>
          <w:divBdr>
            <w:top w:val="single" w:sz="2" w:space="0" w:color="E3E3E3"/>
            <w:left w:val="single" w:sz="2" w:space="0" w:color="E3E3E3"/>
            <w:bottom w:val="single" w:sz="2" w:space="0" w:color="E3E3E3"/>
            <w:right w:val="single" w:sz="2" w:space="0" w:color="E3E3E3"/>
          </w:divBdr>
          <w:divsChild>
            <w:div w:id="1418863844">
              <w:marLeft w:val="0"/>
              <w:marRight w:val="0"/>
              <w:marTop w:val="0"/>
              <w:marBottom w:val="0"/>
              <w:divBdr>
                <w:top w:val="single" w:sz="2" w:space="0" w:color="E3E3E3"/>
                <w:left w:val="single" w:sz="2" w:space="0" w:color="E3E3E3"/>
                <w:bottom w:val="single" w:sz="2" w:space="0" w:color="E3E3E3"/>
                <w:right w:val="single" w:sz="2" w:space="0" w:color="E3E3E3"/>
              </w:divBdr>
              <w:divsChild>
                <w:div w:id="480578503">
                  <w:marLeft w:val="0"/>
                  <w:marRight w:val="0"/>
                  <w:marTop w:val="0"/>
                  <w:marBottom w:val="0"/>
                  <w:divBdr>
                    <w:top w:val="single" w:sz="2" w:space="0" w:color="E3E3E3"/>
                    <w:left w:val="single" w:sz="2" w:space="0" w:color="E3E3E3"/>
                    <w:bottom w:val="single" w:sz="2" w:space="0" w:color="E3E3E3"/>
                    <w:right w:val="single" w:sz="2" w:space="0" w:color="E3E3E3"/>
                  </w:divBdr>
                  <w:divsChild>
                    <w:div w:id="156189514">
                      <w:marLeft w:val="0"/>
                      <w:marRight w:val="0"/>
                      <w:marTop w:val="0"/>
                      <w:marBottom w:val="0"/>
                      <w:divBdr>
                        <w:top w:val="single" w:sz="2" w:space="0" w:color="E3E3E3"/>
                        <w:left w:val="single" w:sz="2" w:space="0" w:color="E3E3E3"/>
                        <w:bottom w:val="single" w:sz="2" w:space="0" w:color="E3E3E3"/>
                        <w:right w:val="single" w:sz="2" w:space="0" w:color="E3E3E3"/>
                      </w:divBdr>
                      <w:divsChild>
                        <w:div w:id="1170369854">
                          <w:marLeft w:val="0"/>
                          <w:marRight w:val="0"/>
                          <w:marTop w:val="0"/>
                          <w:marBottom w:val="0"/>
                          <w:divBdr>
                            <w:top w:val="single" w:sz="2" w:space="0" w:color="E3E3E3"/>
                            <w:left w:val="single" w:sz="2" w:space="0" w:color="E3E3E3"/>
                            <w:bottom w:val="single" w:sz="2" w:space="0" w:color="E3E3E3"/>
                            <w:right w:val="single" w:sz="2" w:space="0" w:color="E3E3E3"/>
                          </w:divBdr>
                          <w:divsChild>
                            <w:div w:id="903761634">
                              <w:marLeft w:val="0"/>
                              <w:marRight w:val="0"/>
                              <w:marTop w:val="100"/>
                              <w:marBottom w:val="100"/>
                              <w:divBdr>
                                <w:top w:val="single" w:sz="2" w:space="0" w:color="E3E3E3"/>
                                <w:left w:val="single" w:sz="2" w:space="0" w:color="E3E3E3"/>
                                <w:bottom w:val="single" w:sz="2" w:space="0" w:color="E3E3E3"/>
                                <w:right w:val="single" w:sz="2" w:space="0" w:color="E3E3E3"/>
                              </w:divBdr>
                              <w:divsChild>
                                <w:div w:id="1129008118">
                                  <w:marLeft w:val="0"/>
                                  <w:marRight w:val="0"/>
                                  <w:marTop w:val="0"/>
                                  <w:marBottom w:val="0"/>
                                  <w:divBdr>
                                    <w:top w:val="single" w:sz="2" w:space="0" w:color="E3E3E3"/>
                                    <w:left w:val="single" w:sz="2" w:space="0" w:color="E3E3E3"/>
                                    <w:bottom w:val="single" w:sz="2" w:space="0" w:color="E3E3E3"/>
                                    <w:right w:val="single" w:sz="2" w:space="0" w:color="E3E3E3"/>
                                  </w:divBdr>
                                  <w:divsChild>
                                    <w:div w:id="1490049432">
                                      <w:marLeft w:val="0"/>
                                      <w:marRight w:val="0"/>
                                      <w:marTop w:val="0"/>
                                      <w:marBottom w:val="0"/>
                                      <w:divBdr>
                                        <w:top w:val="single" w:sz="2" w:space="0" w:color="E3E3E3"/>
                                        <w:left w:val="single" w:sz="2" w:space="0" w:color="E3E3E3"/>
                                        <w:bottom w:val="single" w:sz="2" w:space="0" w:color="E3E3E3"/>
                                        <w:right w:val="single" w:sz="2" w:space="0" w:color="E3E3E3"/>
                                      </w:divBdr>
                                      <w:divsChild>
                                        <w:div w:id="1671564912">
                                          <w:marLeft w:val="0"/>
                                          <w:marRight w:val="0"/>
                                          <w:marTop w:val="0"/>
                                          <w:marBottom w:val="0"/>
                                          <w:divBdr>
                                            <w:top w:val="single" w:sz="2" w:space="0" w:color="E3E3E3"/>
                                            <w:left w:val="single" w:sz="2" w:space="0" w:color="E3E3E3"/>
                                            <w:bottom w:val="single" w:sz="2" w:space="0" w:color="E3E3E3"/>
                                            <w:right w:val="single" w:sz="2" w:space="0" w:color="E3E3E3"/>
                                          </w:divBdr>
                                          <w:divsChild>
                                            <w:div w:id="1730297259">
                                              <w:marLeft w:val="0"/>
                                              <w:marRight w:val="0"/>
                                              <w:marTop w:val="0"/>
                                              <w:marBottom w:val="0"/>
                                              <w:divBdr>
                                                <w:top w:val="single" w:sz="2" w:space="0" w:color="E3E3E3"/>
                                                <w:left w:val="single" w:sz="2" w:space="0" w:color="E3E3E3"/>
                                                <w:bottom w:val="single" w:sz="2" w:space="0" w:color="E3E3E3"/>
                                                <w:right w:val="single" w:sz="2" w:space="0" w:color="E3E3E3"/>
                                              </w:divBdr>
                                              <w:divsChild>
                                                <w:div w:id="1986811899">
                                                  <w:marLeft w:val="0"/>
                                                  <w:marRight w:val="0"/>
                                                  <w:marTop w:val="0"/>
                                                  <w:marBottom w:val="0"/>
                                                  <w:divBdr>
                                                    <w:top w:val="single" w:sz="2" w:space="0" w:color="E3E3E3"/>
                                                    <w:left w:val="single" w:sz="2" w:space="0" w:color="E3E3E3"/>
                                                    <w:bottom w:val="single" w:sz="2" w:space="0" w:color="E3E3E3"/>
                                                    <w:right w:val="single" w:sz="2" w:space="0" w:color="E3E3E3"/>
                                                  </w:divBdr>
                                                  <w:divsChild>
                                                    <w:div w:id="11386899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9253829">
          <w:marLeft w:val="0"/>
          <w:marRight w:val="0"/>
          <w:marTop w:val="0"/>
          <w:marBottom w:val="0"/>
          <w:divBdr>
            <w:top w:val="none" w:sz="0" w:space="0" w:color="auto"/>
            <w:left w:val="none" w:sz="0" w:space="0" w:color="auto"/>
            <w:bottom w:val="none" w:sz="0" w:space="0" w:color="auto"/>
            <w:right w:val="none" w:sz="0" w:space="0" w:color="auto"/>
          </w:divBdr>
        </w:div>
      </w:divsChild>
    </w:div>
    <w:div w:id="1251936299">
      <w:bodyDiv w:val="1"/>
      <w:marLeft w:val="0"/>
      <w:marRight w:val="0"/>
      <w:marTop w:val="0"/>
      <w:marBottom w:val="0"/>
      <w:divBdr>
        <w:top w:val="none" w:sz="0" w:space="0" w:color="auto"/>
        <w:left w:val="none" w:sz="0" w:space="0" w:color="auto"/>
        <w:bottom w:val="none" w:sz="0" w:space="0" w:color="auto"/>
        <w:right w:val="none" w:sz="0" w:space="0" w:color="auto"/>
      </w:divBdr>
    </w:div>
    <w:div w:id="1253123213">
      <w:bodyDiv w:val="1"/>
      <w:marLeft w:val="0"/>
      <w:marRight w:val="0"/>
      <w:marTop w:val="0"/>
      <w:marBottom w:val="0"/>
      <w:divBdr>
        <w:top w:val="none" w:sz="0" w:space="0" w:color="auto"/>
        <w:left w:val="none" w:sz="0" w:space="0" w:color="auto"/>
        <w:bottom w:val="none" w:sz="0" w:space="0" w:color="auto"/>
        <w:right w:val="none" w:sz="0" w:space="0" w:color="auto"/>
      </w:divBdr>
    </w:div>
    <w:div w:id="1255440021">
      <w:bodyDiv w:val="1"/>
      <w:marLeft w:val="0"/>
      <w:marRight w:val="0"/>
      <w:marTop w:val="0"/>
      <w:marBottom w:val="0"/>
      <w:divBdr>
        <w:top w:val="none" w:sz="0" w:space="0" w:color="auto"/>
        <w:left w:val="none" w:sz="0" w:space="0" w:color="auto"/>
        <w:bottom w:val="none" w:sz="0" w:space="0" w:color="auto"/>
        <w:right w:val="none" w:sz="0" w:space="0" w:color="auto"/>
      </w:divBdr>
    </w:div>
    <w:div w:id="1256473473">
      <w:bodyDiv w:val="1"/>
      <w:marLeft w:val="0"/>
      <w:marRight w:val="0"/>
      <w:marTop w:val="0"/>
      <w:marBottom w:val="0"/>
      <w:divBdr>
        <w:top w:val="none" w:sz="0" w:space="0" w:color="auto"/>
        <w:left w:val="none" w:sz="0" w:space="0" w:color="auto"/>
        <w:bottom w:val="none" w:sz="0" w:space="0" w:color="auto"/>
        <w:right w:val="none" w:sz="0" w:space="0" w:color="auto"/>
      </w:divBdr>
    </w:div>
    <w:div w:id="1261526492">
      <w:bodyDiv w:val="1"/>
      <w:marLeft w:val="0"/>
      <w:marRight w:val="0"/>
      <w:marTop w:val="0"/>
      <w:marBottom w:val="0"/>
      <w:divBdr>
        <w:top w:val="none" w:sz="0" w:space="0" w:color="auto"/>
        <w:left w:val="none" w:sz="0" w:space="0" w:color="auto"/>
        <w:bottom w:val="none" w:sz="0" w:space="0" w:color="auto"/>
        <w:right w:val="none" w:sz="0" w:space="0" w:color="auto"/>
      </w:divBdr>
    </w:div>
    <w:div w:id="1263758853">
      <w:bodyDiv w:val="1"/>
      <w:marLeft w:val="0"/>
      <w:marRight w:val="0"/>
      <w:marTop w:val="0"/>
      <w:marBottom w:val="0"/>
      <w:divBdr>
        <w:top w:val="none" w:sz="0" w:space="0" w:color="auto"/>
        <w:left w:val="none" w:sz="0" w:space="0" w:color="auto"/>
        <w:bottom w:val="none" w:sz="0" w:space="0" w:color="auto"/>
        <w:right w:val="none" w:sz="0" w:space="0" w:color="auto"/>
      </w:divBdr>
      <w:divsChild>
        <w:div w:id="816579760">
          <w:marLeft w:val="0"/>
          <w:marRight w:val="0"/>
          <w:marTop w:val="0"/>
          <w:marBottom w:val="0"/>
          <w:divBdr>
            <w:top w:val="none" w:sz="0" w:space="0" w:color="auto"/>
            <w:left w:val="none" w:sz="0" w:space="0" w:color="auto"/>
            <w:bottom w:val="none" w:sz="0" w:space="0" w:color="auto"/>
            <w:right w:val="none" w:sz="0" w:space="0" w:color="auto"/>
          </w:divBdr>
        </w:div>
        <w:div w:id="1024593936">
          <w:marLeft w:val="0"/>
          <w:marRight w:val="0"/>
          <w:marTop w:val="0"/>
          <w:marBottom w:val="0"/>
          <w:divBdr>
            <w:top w:val="single" w:sz="2" w:space="0" w:color="E3E3E3"/>
            <w:left w:val="single" w:sz="2" w:space="0" w:color="E3E3E3"/>
            <w:bottom w:val="single" w:sz="2" w:space="0" w:color="E3E3E3"/>
            <w:right w:val="single" w:sz="2" w:space="0" w:color="E3E3E3"/>
          </w:divBdr>
          <w:divsChild>
            <w:div w:id="94903042">
              <w:marLeft w:val="0"/>
              <w:marRight w:val="0"/>
              <w:marTop w:val="0"/>
              <w:marBottom w:val="0"/>
              <w:divBdr>
                <w:top w:val="single" w:sz="2" w:space="0" w:color="E3E3E3"/>
                <w:left w:val="single" w:sz="2" w:space="0" w:color="E3E3E3"/>
                <w:bottom w:val="single" w:sz="2" w:space="0" w:color="E3E3E3"/>
                <w:right w:val="single" w:sz="2" w:space="0" w:color="E3E3E3"/>
              </w:divBdr>
              <w:divsChild>
                <w:div w:id="1627156344">
                  <w:marLeft w:val="0"/>
                  <w:marRight w:val="0"/>
                  <w:marTop w:val="0"/>
                  <w:marBottom w:val="0"/>
                  <w:divBdr>
                    <w:top w:val="single" w:sz="2" w:space="0" w:color="E3E3E3"/>
                    <w:left w:val="single" w:sz="2" w:space="0" w:color="E3E3E3"/>
                    <w:bottom w:val="single" w:sz="2" w:space="0" w:color="E3E3E3"/>
                    <w:right w:val="single" w:sz="2" w:space="0" w:color="E3E3E3"/>
                  </w:divBdr>
                  <w:divsChild>
                    <w:div w:id="1875266498">
                      <w:marLeft w:val="0"/>
                      <w:marRight w:val="0"/>
                      <w:marTop w:val="0"/>
                      <w:marBottom w:val="0"/>
                      <w:divBdr>
                        <w:top w:val="single" w:sz="2" w:space="0" w:color="E3E3E3"/>
                        <w:left w:val="single" w:sz="2" w:space="0" w:color="E3E3E3"/>
                        <w:bottom w:val="single" w:sz="2" w:space="0" w:color="E3E3E3"/>
                        <w:right w:val="single" w:sz="2" w:space="0" w:color="E3E3E3"/>
                      </w:divBdr>
                      <w:divsChild>
                        <w:div w:id="2081059320">
                          <w:marLeft w:val="0"/>
                          <w:marRight w:val="0"/>
                          <w:marTop w:val="0"/>
                          <w:marBottom w:val="0"/>
                          <w:divBdr>
                            <w:top w:val="single" w:sz="2" w:space="0" w:color="E3E3E3"/>
                            <w:left w:val="single" w:sz="2" w:space="0" w:color="E3E3E3"/>
                            <w:bottom w:val="single" w:sz="2" w:space="0" w:color="E3E3E3"/>
                            <w:right w:val="single" w:sz="2" w:space="0" w:color="E3E3E3"/>
                          </w:divBdr>
                          <w:divsChild>
                            <w:div w:id="1488665320">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454372">
                                  <w:marLeft w:val="0"/>
                                  <w:marRight w:val="0"/>
                                  <w:marTop w:val="0"/>
                                  <w:marBottom w:val="0"/>
                                  <w:divBdr>
                                    <w:top w:val="single" w:sz="2" w:space="0" w:color="E3E3E3"/>
                                    <w:left w:val="single" w:sz="2" w:space="0" w:color="E3E3E3"/>
                                    <w:bottom w:val="single" w:sz="2" w:space="0" w:color="E3E3E3"/>
                                    <w:right w:val="single" w:sz="2" w:space="0" w:color="E3E3E3"/>
                                  </w:divBdr>
                                  <w:divsChild>
                                    <w:div w:id="1485464381">
                                      <w:marLeft w:val="0"/>
                                      <w:marRight w:val="0"/>
                                      <w:marTop w:val="0"/>
                                      <w:marBottom w:val="0"/>
                                      <w:divBdr>
                                        <w:top w:val="single" w:sz="2" w:space="0" w:color="E3E3E3"/>
                                        <w:left w:val="single" w:sz="2" w:space="0" w:color="E3E3E3"/>
                                        <w:bottom w:val="single" w:sz="2" w:space="0" w:color="E3E3E3"/>
                                        <w:right w:val="single" w:sz="2" w:space="0" w:color="E3E3E3"/>
                                      </w:divBdr>
                                      <w:divsChild>
                                        <w:div w:id="1021321487">
                                          <w:marLeft w:val="0"/>
                                          <w:marRight w:val="0"/>
                                          <w:marTop w:val="0"/>
                                          <w:marBottom w:val="0"/>
                                          <w:divBdr>
                                            <w:top w:val="single" w:sz="2" w:space="0" w:color="E3E3E3"/>
                                            <w:left w:val="single" w:sz="2" w:space="0" w:color="E3E3E3"/>
                                            <w:bottom w:val="single" w:sz="2" w:space="0" w:color="E3E3E3"/>
                                            <w:right w:val="single" w:sz="2" w:space="0" w:color="E3E3E3"/>
                                          </w:divBdr>
                                          <w:divsChild>
                                            <w:div w:id="965624214">
                                              <w:marLeft w:val="0"/>
                                              <w:marRight w:val="0"/>
                                              <w:marTop w:val="0"/>
                                              <w:marBottom w:val="0"/>
                                              <w:divBdr>
                                                <w:top w:val="single" w:sz="2" w:space="0" w:color="E3E3E3"/>
                                                <w:left w:val="single" w:sz="2" w:space="0" w:color="E3E3E3"/>
                                                <w:bottom w:val="single" w:sz="2" w:space="0" w:color="E3E3E3"/>
                                                <w:right w:val="single" w:sz="2" w:space="0" w:color="E3E3E3"/>
                                              </w:divBdr>
                                              <w:divsChild>
                                                <w:div w:id="683870116">
                                                  <w:marLeft w:val="0"/>
                                                  <w:marRight w:val="0"/>
                                                  <w:marTop w:val="0"/>
                                                  <w:marBottom w:val="0"/>
                                                  <w:divBdr>
                                                    <w:top w:val="single" w:sz="2" w:space="0" w:color="E3E3E3"/>
                                                    <w:left w:val="single" w:sz="2" w:space="0" w:color="E3E3E3"/>
                                                    <w:bottom w:val="single" w:sz="2" w:space="0" w:color="E3E3E3"/>
                                                    <w:right w:val="single" w:sz="2" w:space="0" w:color="E3E3E3"/>
                                                  </w:divBdr>
                                                  <w:divsChild>
                                                    <w:div w:id="1870603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7230585">
      <w:bodyDiv w:val="1"/>
      <w:marLeft w:val="0"/>
      <w:marRight w:val="0"/>
      <w:marTop w:val="0"/>
      <w:marBottom w:val="0"/>
      <w:divBdr>
        <w:top w:val="none" w:sz="0" w:space="0" w:color="auto"/>
        <w:left w:val="none" w:sz="0" w:space="0" w:color="auto"/>
        <w:bottom w:val="none" w:sz="0" w:space="0" w:color="auto"/>
        <w:right w:val="none" w:sz="0" w:space="0" w:color="auto"/>
      </w:divBdr>
      <w:divsChild>
        <w:div w:id="583341049">
          <w:marLeft w:val="0"/>
          <w:marRight w:val="0"/>
          <w:marTop w:val="0"/>
          <w:marBottom w:val="0"/>
          <w:divBdr>
            <w:top w:val="single" w:sz="2" w:space="0" w:color="E3E3E3"/>
            <w:left w:val="single" w:sz="2" w:space="0" w:color="E3E3E3"/>
            <w:bottom w:val="single" w:sz="2" w:space="0" w:color="E3E3E3"/>
            <w:right w:val="single" w:sz="2" w:space="0" w:color="E3E3E3"/>
          </w:divBdr>
          <w:divsChild>
            <w:div w:id="1380277629">
              <w:marLeft w:val="0"/>
              <w:marRight w:val="0"/>
              <w:marTop w:val="0"/>
              <w:marBottom w:val="0"/>
              <w:divBdr>
                <w:top w:val="single" w:sz="2" w:space="0" w:color="E3E3E3"/>
                <w:left w:val="single" w:sz="2" w:space="0" w:color="E3E3E3"/>
                <w:bottom w:val="single" w:sz="2" w:space="0" w:color="E3E3E3"/>
                <w:right w:val="single" w:sz="2" w:space="0" w:color="E3E3E3"/>
              </w:divBdr>
              <w:divsChild>
                <w:div w:id="2066104093">
                  <w:marLeft w:val="0"/>
                  <w:marRight w:val="0"/>
                  <w:marTop w:val="0"/>
                  <w:marBottom w:val="0"/>
                  <w:divBdr>
                    <w:top w:val="single" w:sz="2" w:space="0" w:color="E3E3E3"/>
                    <w:left w:val="single" w:sz="2" w:space="0" w:color="E3E3E3"/>
                    <w:bottom w:val="single" w:sz="2" w:space="0" w:color="E3E3E3"/>
                    <w:right w:val="single" w:sz="2" w:space="0" w:color="E3E3E3"/>
                  </w:divBdr>
                  <w:divsChild>
                    <w:div w:id="1570771726">
                      <w:marLeft w:val="0"/>
                      <w:marRight w:val="0"/>
                      <w:marTop w:val="0"/>
                      <w:marBottom w:val="0"/>
                      <w:divBdr>
                        <w:top w:val="single" w:sz="2" w:space="0" w:color="E3E3E3"/>
                        <w:left w:val="single" w:sz="2" w:space="0" w:color="E3E3E3"/>
                        <w:bottom w:val="single" w:sz="2" w:space="0" w:color="E3E3E3"/>
                        <w:right w:val="single" w:sz="2" w:space="0" w:color="E3E3E3"/>
                      </w:divBdr>
                      <w:divsChild>
                        <w:div w:id="1435592807">
                          <w:marLeft w:val="0"/>
                          <w:marRight w:val="0"/>
                          <w:marTop w:val="0"/>
                          <w:marBottom w:val="0"/>
                          <w:divBdr>
                            <w:top w:val="single" w:sz="2" w:space="0" w:color="E3E3E3"/>
                            <w:left w:val="single" w:sz="2" w:space="0" w:color="E3E3E3"/>
                            <w:bottom w:val="single" w:sz="2" w:space="0" w:color="E3E3E3"/>
                            <w:right w:val="single" w:sz="2" w:space="0" w:color="E3E3E3"/>
                          </w:divBdr>
                          <w:divsChild>
                            <w:div w:id="12963766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4539377">
                                  <w:marLeft w:val="0"/>
                                  <w:marRight w:val="0"/>
                                  <w:marTop w:val="0"/>
                                  <w:marBottom w:val="0"/>
                                  <w:divBdr>
                                    <w:top w:val="single" w:sz="2" w:space="0" w:color="E3E3E3"/>
                                    <w:left w:val="single" w:sz="2" w:space="0" w:color="E3E3E3"/>
                                    <w:bottom w:val="single" w:sz="2" w:space="0" w:color="E3E3E3"/>
                                    <w:right w:val="single" w:sz="2" w:space="0" w:color="E3E3E3"/>
                                  </w:divBdr>
                                  <w:divsChild>
                                    <w:div w:id="395980982">
                                      <w:marLeft w:val="0"/>
                                      <w:marRight w:val="0"/>
                                      <w:marTop w:val="0"/>
                                      <w:marBottom w:val="0"/>
                                      <w:divBdr>
                                        <w:top w:val="single" w:sz="2" w:space="0" w:color="E3E3E3"/>
                                        <w:left w:val="single" w:sz="2" w:space="0" w:color="E3E3E3"/>
                                        <w:bottom w:val="single" w:sz="2" w:space="0" w:color="E3E3E3"/>
                                        <w:right w:val="single" w:sz="2" w:space="0" w:color="E3E3E3"/>
                                      </w:divBdr>
                                      <w:divsChild>
                                        <w:div w:id="82069630">
                                          <w:marLeft w:val="0"/>
                                          <w:marRight w:val="0"/>
                                          <w:marTop w:val="0"/>
                                          <w:marBottom w:val="0"/>
                                          <w:divBdr>
                                            <w:top w:val="single" w:sz="2" w:space="0" w:color="E3E3E3"/>
                                            <w:left w:val="single" w:sz="2" w:space="0" w:color="E3E3E3"/>
                                            <w:bottom w:val="single" w:sz="2" w:space="0" w:color="E3E3E3"/>
                                            <w:right w:val="single" w:sz="2" w:space="0" w:color="E3E3E3"/>
                                          </w:divBdr>
                                          <w:divsChild>
                                            <w:div w:id="1107384333">
                                              <w:marLeft w:val="0"/>
                                              <w:marRight w:val="0"/>
                                              <w:marTop w:val="0"/>
                                              <w:marBottom w:val="0"/>
                                              <w:divBdr>
                                                <w:top w:val="single" w:sz="2" w:space="0" w:color="E3E3E3"/>
                                                <w:left w:val="single" w:sz="2" w:space="0" w:color="E3E3E3"/>
                                                <w:bottom w:val="single" w:sz="2" w:space="0" w:color="E3E3E3"/>
                                                <w:right w:val="single" w:sz="2" w:space="0" w:color="E3E3E3"/>
                                              </w:divBdr>
                                              <w:divsChild>
                                                <w:div w:id="795100216">
                                                  <w:marLeft w:val="0"/>
                                                  <w:marRight w:val="0"/>
                                                  <w:marTop w:val="0"/>
                                                  <w:marBottom w:val="0"/>
                                                  <w:divBdr>
                                                    <w:top w:val="single" w:sz="2" w:space="0" w:color="E3E3E3"/>
                                                    <w:left w:val="single" w:sz="2" w:space="0" w:color="E3E3E3"/>
                                                    <w:bottom w:val="single" w:sz="2" w:space="0" w:color="E3E3E3"/>
                                                    <w:right w:val="single" w:sz="2" w:space="0" w:color="E3E3E3"/>
                                                  </w:divBdr>
                                                  <w:divsChild>
                                                    <w:div w:id="1187332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0042223">
          <w:marLeft w:val="0"/>
          <w:marRight w:val="0"/>
          <w:marTop w:val="0"/>
          <w:marBottom w:val="0"/>
          <w:divBdr>
            <w:top w:val="none" w:sz="0" w:space="0" w:color="auto"/>
            <w:left w:val="none" w:sz="0" w:space="0" w:color="auto"/>
            <w:bottom w:val="none" w:sz="0" w:space="0" w:color="auto"/>
            <w:right w:val="none" w:sz="0" w:space="0" w:color="auto"/>
          </w:divBdr>
        </w:div>
      </w:divsChild>
    </w:div>
    <w:div w:id="1270970715">
      <w:bodyDiv w:val="1"/>
      <w:marLeft w:val="0"/>
      <w:marRight w:val="0"/>
      <w:marTop w:val="0"/>
      <w:marBottom w:val="0"/>
      <w:divBdr>
        <w:top w:val="none" w:sz="0" w:space="0" w:color="auto"/>
        <w:left w:val="none" w:sz="0" w:space="0" w:color="auto"/>
        <w:bottom w:val="none" w:sz="0" w:space="0" w:color="auto"/>
        <w:right w:val="none" w:sz="0" w:space="0" w:color="auto"/>
      </w:divBdr>
    </w:div>
    <w:div w:id="1272974469">
      <w:bodyDiv w:val="1"/>
      <w:marLeft w:val="0"/>
      <w:marRight w:val="0"/>
      <w:marTop w:val="0"/>
      <w:marBottom w:val="0"/>
      <w:divBdr>
        <w:top w:val="none" w:sz="0" w:space="0" w:color="auto"/>
        <w:left w:val="none" w:sz="0" w:space="0" w:color="auto"/>
        <w:bottom w:val="none" w:sz="0" w:space="0" w:color="auto"/>
        <w:right w:val="none" w:sz="0" w:space="0" w:color="auto"/>
      </w:divBdr>
    </w:div>
    <w:div w:id="1282154801">
      <w:bodyDiv w:val="1"/>
      <w:marLeft w:val="0"/>
      <w:marRight w:val="0"/>
      <w:marTop w:val="0"/>
      <w:marBottom w:val="0"/>
      <w:divBdr>
        <w:top w:val="none" w:sz="0" w:space="0" w:color="auto"/>
        <w:left w:val="none" w:sz="0" w:space="0" w:color="auto"/>
        <w:bottom w:val="none" w:sz="0" w:space="0" w:color="auto"/>
        <w:right w:val="none" w:sz="0" w:space="0" w:color="auto"/>
      </w:divBdr>
    </w:div>
    <w:div w:id="1283029200">
      <w:bodyDiv w:val="1"/>
      <w:marLeft w:val="0"/>
      <w:marRight w:val="0"/>
      <w:marTop w:val="0"/>
      <w:marBottom w:val="0"/>
      <w:divBdr>
        <w:top w:val="none" w:sz="0" w:space="0" w:color="auto"/>
        <w:left w:val="none" w:sz="0" w:space="0" w:color="auto"/>
        <w:bottom w:val="none" w:sz="0" w:space="0" w:color="auto"/>
        <w:right w:val="none" w:sz="0" w:space="0" w:color="auto"/>
      </w:divBdr>
    </w:div>
    <w:div w:id="1295789304">
      <w:bodyDiv w:val="1"/>
      <w:marLeft w:val="0"/>
      <w:marRight w:val="0"/>
      <w:marTop w:val="0"/>
      <w:marBottom w:val="0"/>
      <w:divBdr>
        <w:top w:val="none" w:sz="0" w:space="0" w:color="auto"/>
        <w:left w:val="none" w:sz="0" w:space="0" w:color="auto"/>
        <w:bottom w:val="none" w:sz="0" w:space="0" w:color="auto"/>
        <w:right w:val="none" w:sz="0" w:space="0" w:color="auto"/>
      </w:divBdr>
    </w:div>
    <w:div w:id="1302691286">
      <w:bodyDiv w:val="1"/>
      <w:marLeft w:val="0"/>
      <w:marRight w:val="0"/>
      <w:marTop w:val="0"/>
      <w:marBottom w:val="0"/>
      <w:divBdr>
        <w:top w:val="none" w:sz="0" w:space="0" w:color="auto"/>
        <w:left w:val="none" w:sz="0" w:space="0" w:color="auto"/>
        <w:bottom w:val="none" w:sz="0" w:space="0" w:color="auto"/>
        <w:right w:val="none" w:sz="0" w:space="0" w:color="auto"/>
      </w:divBdr>
    </w:div>
    <w:div w:id="1303195302">
      <w:bodyDiv w:val="1"/>
      <w:marLeft w:val="0"/>
      <w:marRight w:val="0"/>
      <w:marTop w:val="0"/>
      <w:marBottom w:val="0"/>
      <w:divBdr>
        <w:top w:val="none" w:sz="0" w:space="0" w:color="auto"/>
        <w:left w:val="none" w:sz="0" w:space="0" w:color="auto"/>
        <w:bottom w:val="none" w:sz="0" w:space="0" w:color="auto"/>
        <w:right w:val="none" w:sz="0" w:space="0" w:color="auto"/>
      </w:divBdr>
    </w:div>
    <w:div w:id="1309362171">
      <w:bodyDiv w:val="1"/>
      <w:marLeft w:val="0"/>
      <w:marRight w:val="0"/>
      <w:marTop w:val="0"/>
      <w:marBottom w:val="0"/>
      <w:divBdr>
        <w:top w:val="none" w:sz="0" w:space="0" w:color="auto"/>
        <w:left w:val="none" w:sz="0" w:space="0" w:color="auto"/>
        <w:bottom w:val="none" w:sz="0" w:space="0" w:color="auto"/>
        <w:right w:val="none" w:sz="0" w:space="0" w:color="auto"/>
      </w:divBdr>
      <w:divsChild>
        <w:div w:id="1397505888">
          <w:marLeft w:val="0"/>
          <w:marRight w:val="0"/>
          <w:marTop w:val="0"/>
          <w:marBottom w:val="0"/>
          <w:divBdr>
            <w:top w:val="single" w:sz="2" w:space="0" w:color="E3E3E3"/>
            <w:left w:val="single" w:sz="2" w:space="0" w:color="E3E3E3"/>
            <w:bottom w:val="single" w:sz="2" w:space="0" w:color="E3E3E3"/>
            <w:right w:val="single" w:sz="2" w:space="0" w:color="E3E3E3"/>
          </w:divBdr>
          <w:divsChild>
            <w:div w:id="180899778">
              <w:marLeft w:val="0"/>
              <w:marRight w:val="0"/>
              <w:marTop w:val="0"/>
              <w:marBottom w:val="0"/>
              <w:divBdr>
                <w:top w:val="single" w:sz="2" w:space="0" w:color="E3E3E3"/>
                <w:left w:val="single" w:sz="2" w:space="0" w:color="E3E3E3"/>
                <w:bottom w:val="single" w:sz="2" w:space="0" w:color="E3E3E3"/>
                <w:right w:val="single" w:sz="2" w:space="0" w:color="E3E3E3"/>
              </w:divBdr>
              <w:divsChild>
                <w:div w:id="2029792172">
                  <w:marLeft w:val="0"/>
                  <w:marRight w:val="0"/>
                  <w:marTop w:val="0"/>
                  <w:marBottom w:val="0"/>
                  <w:divBdr>
                    <w:top w:val="single" w:sz="2" w:space="0" w:color="E3E3E3"/>
                    <w:left w:val="single" w:sz="2" w:space="0" w:color="E3E3E3"/>
                    <w:bottom w:val="single" w:sz="2" w:space="0" w:color="E3E3E3"/>
                    <w:right w:val="single" w:sz="2" w:space="0" w:color="E3E3E3"/>
                  </w:divBdr>
                  <w:divsChild>
                    <w:div w:id="847715366">
                      <w:marLeft w:val="0"/>
                      <w:marRight w:val="0"/>
                      <w:marTop w:val="0"/>
                      <w:marBottom w:val="0"/>
                      <w:divBdr>
                        <w:top w:val="single" w:sz="2" w:space="0" w:color="E3E3E3"/>
                        <w:left w:val="single" w:sz="2" w:space="0" w:color="E3E3E3"/>
                        <w:bottom w:val="single" w:sz="2" w:space="0" w:color="E3E3E3"/>
                        <w:right w:val="single" w:sz="2" w:space="0" w:color="E3E3E3"/>
                      </w:divBdr>
                      <w:divsChild>
                        <w:div w:id="1872912756">
                          <w:marLeft w:val="0"/>
                          <w:marRight w:val="0"/>
                          <w:marTop w:val="0"/>
                          <w:marBottom w:val="0"/>
                          <w:divBdr>
                            <w:top w:val="single" w:sz="2" w:space="0" w:color="E3E3E3"/>
                            <w:left w:val="single" w:sz="2" w:space="0" w:color="E3E3E3"/>
                            <w:bottom w:val="single" w:sz="2" w:space="0" w:color="E3E3E3"/>
                            <w:right w:val="single" w:sz="2" w:space="0" w:color="E3E3E3"/>
                          </w:divBdr>
                          <w:divsChild>
                            <w:div w:id="1637643231">
                              <w:marLeft w:val="0"/>
                              <w:marRight w:val="0"/>
                              <w:marTop w:val="100"/>
                              <w:marBottom w:val="100"/>
                              <w:divBdr>
                                <w:top w:val="single" w:sz="2" w:space="0" w:color="E3E3E3"/>
                                <w:left w:val="single" w:sz="2" w:space="0" w:color="E3E3E3"/>
                                <w:bottom w:val="single" w:sz="2" w:space="0" w:color="E3E3E3"/>
                                <w:right w:val="single" w:sz="2" w:space="0" w:color="E3E3E3"/>
                              </w:divBdr>
                              <w:divsChild>
                                <w:div w:id="2060662857">
                                  <w:marLeft w:val="0"/>
                                  <w:marRight w:val="0"/>
                                  <w:marTop w:val="0"/>
                                  <w:marBottom w:val="0"/>
                                  <w:divBdr>
                                    <w:top w:val="single" w:sz="2" w:space="0" w:color="E3E3E3"/>
                                    <w:left w:val="single" w:sz="2" w:space="0" w:color="E3E3E3"/>
                                    <w:bottom w:val="single" w:sz="2" w:space="0" w:color="E3E3E3"/>
                                    <w:right w:val="single" w:sz="2" w:space="0" w:color="E3E3E3"/>
                                  </w:divBdr>
                                  <w:divsChild>
                                    <w:div w:id="1390693938">
                                      <w:marLeft w:val="0"/>
                                      <w:marRight w:val="0"/>
                                      <w:marTop w:val="0"/>
                                      <w:marBottom w:val="0"/>
                                      <w:divBdr>
                                        <w:top w:val="single" w:sz="2" w:space="0" w:color="E3E3E3"/>
                                        <w:left w:val="single" w:sz="2" w:space="0" w:color="E3E3E3"/>
                                        <w:bottom w:val="single" w:sz="2" w:space="0" w:color="E3E3E3"/>
                                        <w:right w:val="single" w:sz="2" w:space="0" w:color="E3E3E3"/>
                                      </w:divBdr>
                                      <w:divsChild>
                                        <w:div w:id="1453135579">
                                          <w:marLeft w:val="0"/>
                                          <w:marRight w:val="0"/>
                                          <w:marTop w:val="0"/>
                                          <w:marBottom w:val="0"/>
                                          <w:divBdr>
                                            <w:top w:val="single" w:sz="2" w:space="0" w:color="E3E3E3"/>
                                            <w:left w:val="single" w:sz="2" w:space="0" w:color="E3E3E3"/>
                                            <w:bottom w:val="single" w:sz="2" w:space="0" w:color="E3E3E3"/>
                                            <w:right w:val="single" w:sz="2" w:space="0" w:color="E3E3E3"/>
                                          </w:divBdr>
                                          <w:divsChild>
                                            <w:div w:id="477455473">
                                              <w:marLeft w:val="0"/>
                                              <w:marRight w:val="0"/>
                                              <w:marTop w:val="0"/>
                                              <w:marBottom w:val="0"/>
                                              <w:divBdr>
                                                <w:top w:val="single" w:sz="2" w:space="0" w:color="E3E3E3"/>
                                                <w:left w:val="single" w:sz="2" w:space="0" w:color="E3E3E3"/>
                                                <w:bottom w:val="single" w:sz="2" w:space="0" w:color="E3E3E3"/>
                                                <w:right w:val="single" w:sz="2" w:space="0" w:color="E3E3E3"/>
                                              </w:divBdr>
                                              <w:divsChild>
                                                <w:div w:id="1094864605">
                                                  <w:marLeft w:val="0"/>
                                                  <w:marRight w:val="0"/>
                                                  <w:marTop w:val="0"/>
                                                  <w:marBottom w:val="0"/>
                                                  <w:divBdr>
                                                    <w:top w:val="single" w:sz="2" w:space="0" w:color="E3E3E3"/>
                                                    <w:left w:val="single" w:sz="2" w:space="0" w:color="E3E3E3"/>
                                                    <w:bottom w:val="single" w:sz="2" w:space="0" w:color="E3E3E3"/>
                                                    <w:right w:val="single" w:sz="2" w:space="0" w:color="E3E3E3"/>
                                                  </w:divBdr>
                                                  <w:divsChild>
                                                    <w:div w:id="1768885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69968092">
          <w:marLeft w:val="0"/>
          <w:marRight w:val="0"/>
          <w:marTop w:val="0"/>
          <w:marBottom w:val="0"/>
          <w:divBdr>
            <w:top w:val="none" w:sz="0" w:space="0" w:color="auto"/>
            <w:left w:val="none" w:sz="0" w:space="0" w:color="auto"/>
            <w:bottom w:val="none" w:sz="0" w:space="0" w:color="auto"/>
            <w:right w:val="none" w:sz="0" w:space="0" w:color="auto"/>
          </w:divBdr>
        </w:div>
      </w:divsChild>
    </w:div>
    <w:div w:id="1309479158">
      <w:bodyDiv w:val="1"/>
      <w:marLeft w:val="0"/>
      <w:marRight w:val="0"/>
      <w:marTop w:val="0"/>
      <w:marBottom w:val="0"/>
      <w:divBdr>
        <w:top w:val="none" w:sz="0" w:space="0" w:color="auto"/>
        <w:left w:val="none" w:sz="0" w:space="0" w:color="auto"/>
        <w:bottom w:val="none" w:sz="0" w:space="0" w:color="auto"/>
        <w:right w:val="none" w:sz="0" w:space="0" w:color="auto"/>
      </w:divBdr>
    </w:div>
    <w:div w:id="1316182326">
      <w:bodyDiv w:val="1"/>
      <w:marLeft w:val="0"/>
      <w:marRight w:val="0"/>
      <w:marTop w:val="0"/>
      <w:marBottom w:val="0"/>
      <w:divBdr>
        <w:top w:val="none" w:sz="0" w:space="0" w:color="auto"/>
        <w:left w:val="none" w:sz="0" w:space="0" w:color="auto"/>
        <w:bottom w:val="none" w:sz="0" w:space="0" w:color="auto"/>
        <w:right w:val="none" w:sz="0" w:space="0" w:color="auto"/>
      </w:divBdr>
    </w:div>
    <w:div w:id="1317108735">
      <w:bodyDiv w:val="1"/>
      <w:marLeft w:val="0"/>
      <w:marRight w:val="0"/>
      <w:marTop w:val="0"/>
      <w:marBottom w:val="0"/>
      <w:divBdr>
        <w:top w:val="none" w:sz="0" w:space="0" w:color="auto"/>
        <w:left w:val="none" w:sz="0" w:space="0" w:color="auto"/>
        <w:bottom w:val="none" w:sz="0" w:space="0" w:color="auto"/>
        <w:right w:val="none" w:sz="0" w:space="0" w:color="auto"/>
      </w:divBdr>
    </w:div>
    <w:div w:id="1318535843">
      <w:bodyDiv w:val="1"/>
      <w:marLeft w:val="0"/>
      <w:marRight w:val="0"/>
      <w:marTop w:val="0"/>
      <w:marBottom w:val="0"/>
      <w:divBdr>
        <w:top w:val="none" w:sz="0" w:space="0" w:color="auto"/>
        <w:left w:val="none" w:sz="0" w:space="0" w:color="auto"/>
        <w:bottom w:val="none" w:sz="0" w:space="0" w:color="auto"/>
        <w:right w:val="none" w:sz="0" w:space="0" w:color="auto"/>
      </w:divBdr>
    </w:div>
    <w:div w:id="1322351581">
      <w:bodyDiv w:val="1"/>
      <w:marLeft w:val="0"/>
      <w:marRight w:val="0"/>
      <w:marTop w:val="0"/>
      <w:marBottom w:val="0"/>
      <w:divBdr>
        <w:top w:val="none" w:sz="0" w:space="0" w:color="auto"/>
        <w:left w:val="none" w:sz="0" w:space="0" w:color="auto"/>
        <w:bottom w:val="none" w:sz="0" w:space="0" w:color="auto"/>
        <w:right w:val="none" w:sz="0" w:space="0" w:color="auto"/>
      </w:divBdr>
      <w:divsChild>
        <w:div w:id="1559392983">
          <w:marLeft w:val="0"/>
          <w:marRight w:val="0"/>
          <w:marTop w:val="0"/>
          <w:marBottom w:val="0"/>
          <w:divBdr>
            <w:top w:val="none" w:sz="0" w:space="0" w:color="auto"/>
            <w:left w:val="none" w:sz="0" w:space="0" w:color="auto"/>
            <w:bottom w:val="none" w:sz="0" w:space="0" w:color="auto"/>
            <w:right w:val="none" w:sz="0" w:space="0" w:color="auto"/>
          </w:divBdr>
        </w:div>
        <w:div w:id="1787893794">
          <w:marLeft w:val="0"/>
          <w:marRight w:val="0"/>
          <w:marTop w:val="0"/>
          <w:marBottom w:val="0"/>
          <w:divBdr>
            <w:top w:val="single" w:sz="2" w:space="0" w:color="E3E3E3"/>
            <w:left w:val="single" w:sz="2" w:space="0" w:color="E3E3E3"/>
            <w:bottom w:val="single" w:sz="2" w:space="0" w:color="E3E3E3"/>
            <w:right w:val="single" w:sz="2" w:space="0" w:color="E3E3E3"/>
          </w:divBdr>
          <w:divsChild>
            <w:div w:id="243729638">
              <w:marLeft w:val="0"/>
              <w:marRight w:val="0"/>
              <w:marTop w:val="0"/>
              <w:marBottom w:val="0"/>
              <w:divBdr>
                <w:top w:val="single" w:sz="2" w:space="0" w:color="E3E3E3"/>
                <w:left w:val="single" w:sz="2" w:space="0" w:color="E3E3E3"/>
                <w:bottom w:val="single" w:sz="2" w:space="0" w:color="E3E3E3"/>
                <w:right w:val="single" w:sz="2" w:space="0" w:color="E3E3E3"/>
              </w:divBdr>
              <w:divsChild>
                <w:div w:id="742482441">
                  <w:marLeft w:val="0"/>
                  <w:marRight w:val="0"/>
                  <w:marTop w:val="0"/>
                  <w:marBottom w:val="0"/>
                  <w:divBdr>
                    <w:top w:val="single" w:sz="2" w:space="0" w:color="E3E3E3"/>
                    <w:left w:val="single" w:sz="2" w:space="0" w:color="E3E3E3"/>
                    <w:bottom w:val="single" w:sz="2" w:space="0" w:color="E3E3E3"/>
                    <w:right w:val="single" w:sz="2" w:space="0" w:color="E3E3E3"/>
                  </w:divBdr>
                  <w:divsChild>
                    <w:div w:id="1891186513">
                      <w:marLeft w:val="0"/>
                      <w:marRight w:val="0"/>
                      <w:marTop w:val="0"/>
                      <w:marBottom w:val="0"/>
                      <w:divBdr>
                        <w:top w:val="single" w:sz="2" w:space="0" w:color="E3E3E3"/>
                        <w:left w:val="single" w:sz="2" w:space="0" w:color="E3E3E3"/>
                        <w:bottom w:val="single" w:sz="2" w:space="0" w:color="E3E3E3"/>
                        <w:right w:val="single" w:sz="2" w:space="0" w:color="E3E3E3"/>
                      </w:divBdr>
                      <w:divsChild>
                        <w:div w:id="1353385807">
                          <w:marLeft w:val="0"/>
                          <w:marRight w:val="0"/>
                          <w:marTop w:val="0"/>
                          <w:marBottom w:val="0"/>
                          <w:divBdr>
                            <w:top w:val="single" w:sz="2" w:space="0" w:color="E3E3E3"/>
                            <w:left w:val="single" w:sz="2" w:space="0" w:color="E3E3E3"/>
                            <w:bottom w:val="single" w:sz="2" w:space="0" w:color="E3E3E3"/>
                            <w:right w:val="single" w:sz="2" w:space="0" w:color="E3E3E3"/>
                          </w:divBdr>
                          <w:divsChild>
                            <w:div w:id="1190022051">
                              <w:marLeft w:val="0"/>
                              <w:marRight w:val="0"/>
                              <w:marTop w:val="100"/>
                              <w:marBottom w:val="100"/>
                              <w:divBdr>
                                <w:top w:val="single" w:sz="2" w:space="0" w:color="E3E3E3"/>
                                <w:left w:val="single" w:sz="2" w:space="0" w:color="E3E3E3"/>
                                <w:bottom w:val="single" w:sz="2" w:space="0" w:color="E3E3E3"/>
                                <w:right w:val="single" w:sz="2" w:space="0" w:color="E3E3E3"/>
                              </w:divBdr>
                              <w:divsChild>
                                <w:div w:id="445849424">
                                  <w:marLeft w:val="0"/>
                                  <w:marRight w:val="0"/>
                                  <w:marTop w:val="0"/>
                                  <w:marBottom w:val="0"/>
                                  <w:divBdr>
                                    <w:top w:val="single" w:sz="2" w:space="0" w:color="E3E3E3"/>
                                    <w:left w:val="single" w:sz="2" w:space="0" w:color="E3E3E3"/>
                                    <w:bottom w:val="single" w:sz="2" w:space="0" w:color="E3E3E3"/>
                                    <w:right w:val="single" w:sz="2" w:space="0" w:color="E3E3E3"/>
                                  </w:divBdr>
                                  <w:divsChild>
                                    <w:div w:id="1463113391">
                                      <w:marLeft w:val="0"/>
                                      <w:marRight w:val="0"/>
                                      <w:marTop w:val="0"/>
                                      <w:marBottom w:val="0"/>
                                      <w:divBdr>
                                        <w:top w:val="single" w:sz="2" w:space="0" w:color="E3E3E3"/>
                                        <w:left w:val="single" w:sz="2" w:space="0" w:color="E3E3E3"/>
                                        <w:bottom w:val="single" w:sz="2" w:space="0" w:color="E3E3E3"/>
                                        <w:right w:val="single" w:sz="2" w:space="0" w:color="E3E3E3"/>
                                      </w:divBdr>
                                      <w:divsChild>
                                        <w:div w:id="893661156">
                                          <w:marLeft w:val="0"/>
                                          <w:marRight w:val="0"/>
                                          <w:marTop w:val="0"/>
                                          <w:marBottom w:val="0"/>
                                          <w:divBdr>
                                            <w:top w:val="single" w:sz="2" w:space="0" w:color="E3E3E3"/>
                                            <w:left w:val="single" w:sz="2" w:space="0" w:color="E3E3E3"/>
                                            <w:bottom w:val="single" w:sz="2" w:space="0" w:color="E3E3E3"/>
                                            <w:right w:val="single" w:sz="2" w:space="0" w:color="E3E3E3"/>
                                          </w:divBdr>
                                          <w:divsChild>
                                            <w:div w:id="1841578690">
                                              <w:marLeft w:val="0"/>
                                              <w:marRight w:val="0"/>
                                              <w:marTop w:val="0"/>
                                              <w:marBottom w:val="0"/>
                                              <w:divBdr>
                                                <w:top w:val="single" w:sz="2" w:space="0" w:color="E3E3E3"/>
                                                <w:left w:val="single" w:sz="2" w:space="0" w:color="E3E3E3"/>
                                                <w:bottom w:val="single" w:sz="2" w:space="0" w:color="E3E3E3"/>
                                                <w:right w:val="single" w:sz="2" w:space="0" w:color="E3E3E3"/>
                                              </w:divBdr>
                                              <w:divsChild>
                                                <w:div w:id="937175876">
                                                  <w:marLeft w:val="0"/>
                                                  <w:marRight w:val="0"/>
                                                  <w:marTop w:val="0"/>
                                                  <w:marBottom w:val="0"/>
                                                  <w:divBdr>
                                                    <w:top w:val="single" w:sz="2" w:space="0" w:color="E3E3E3"/>
                                                    <w:left w:val="single" w:sz="2" w:space="0" w:color="E3E3E3"/>
                                                    <w:bottom w:val="single" w:sz="2" w:space="0" w:color="E3E3E3"/>
                                                    <w:right w:val="single" w:sz="2" w:space="0" w:color="E3E3E3"/>
                                                  </w:divBdr>
                                                  <w:divsChild>
                                                    <w:div w:id="207575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4702522">
      <w:bodyDiv w:val="1"/>
      <w:marLeft w:val="0"/>
      <w:marRight w:val="0"/>
      <w:marTop w:val="0"/>
      <w:marBottom w:val="0"/>
      <w:divBdr>
        <w:top w:val="none" w:sz="0" w:space="0" w:color="auto"/>
        <w:left w:val="none" w:sz="0" w:space="0" w:color="auto"/>
        <w:bottom w:val="none" w:sz="0" w:space="0" w:color="auto"/>
        <w:right w:val="none" w:sz="0" w:space="0" w:color="auto"/>
      </w:divBdr>
    </w:div>
    <w:div w:id="1332871516">
      <w:bodyDiv w:val="1"/>
      <w:marLeft w:val="0"/>
      <w:marRight w:val="0"/>
      <w:marTop w:val="0"/>
      <w:marBottom w:val="0"/>
      <w:divBdr>
        <w:top w:val="none" w:sz="0" w:space="0" w:color="auto"/>
        <w:left w:val="none" w:sz="0" w:space="0" w:color="auto"/>
        <w:bottom w:val="none" w:sz="0" w:space="0" w:color="auto"/>
        <w:right w:val="none" w:sz="0" w:space="0" w:color="auto"/>
      </w:divBdr>
    </w:div>
    <w:div w:id="1340081202">
      <w:bodyDiv w:val="1"/>
      <w:marLeft w:val="0"/>
      <w:marRight w:val="0"/>
      <w:marTop w:val="0"/>
      <w:marBottom w:val="0"/>
      <w:divBdr>
        <w:top w:val="none" w:sz="0" w:space="0" w:color="auto"/>
        <w:left w:val="none" w:sz="0" w:space="0" w:color="auto"/>
        <w:bottom w:val="none" w:sz="0" w:space="0" w:color="auto"/>
        <w:right w:val="none" w:sz="0" w:space="0" w:color="auto"/>
      </w:divBdr>
      <w:divsChild>
        <w:div w:id="144662453">
          <w:marLeft w:val="0"/>
          <w:marRight w:val="0"/>
          <w:marTop w:val="0"/>
          <w:marBottom w:val="0"/>
          <w:divBdr>
            <w:top w:val="none" w:sz="0" w:space="0" w:color="auto"/>
            <w:left w:val="none" w:sz="0" w:space="0" w:color="auto"/>
            <w:bottom w:val="none" w:sz="0" w:space="0" w:color="auto"/>
            <w:right w:val="none" w:sz="0" w:space="0" w:color="auto"/>
          </w:divBdr>
        </w:div>
        <w:div w:id="410394124">
          <w:marLeft w:val="0"/>
          <w:marRight w:val="0"/>
          <w:marTop w:val="0"/>
          <w:marBottom w:val="0"/>
          <w:divBdr>
            <w:top w:val="single" w:sz="2" w:space="0" w:color="E3E3E3"/>
            <w:left w:val="single" w:sz="2" w:space="0" w:color="E3E3E3"/>
            <w:bottom w:val="single" w:sz="2" w:space="0" w:color="E3E3E3"/>
            <w:right w:val="single" w:sz="2" w:space="0" w:color="E3E3E3"/>
          </w:divBdr>
          <w:divsChild>
            <w:div w:id="1755319154">
              <w:marLeft w:val="0"/>
              <w:marRight w:val="0"/>
              <w:marTop w:val="0"/>
              <w:marBottom w:val="0"/>
              <w:divBdr>
                <w:top w:val="single" w:sz="2" w:space="0" w:color="E3E3E3"/>
                <w:left w:val="single" w:sz="2" w:space="0" w:color="E3E3E3"/>
                <w:bottom w:val="single" w:sz="2" w:space="0" w:color="E3E3E3"/>
                <w:right w:val="single" w:sz="2" w:space="0" w:color="E3E3E3"/>
              </w:divBdr>
              <w:divsChild>
                <w:div w:id="128086153">
                  <w:marLeft w:val="0"/>
                  <w:marRight w:val="0"/>
                  <w:marTop w:val="0"/>
                  <w:marBottom w:val="0"/>
                  <w:divBdr>
                    <w:top w:val="single" w:sz="2" w:space="0" w:color="E3E3E3"/>
                    <w:left w:val="single" w:sz="2" w:space="0" w:color="E3E3E3"/>
                    <w:bottom w:val="single" w:sz="2" w:space="0" w:color="E3E3E3"/>
                    <w:right w:val="single" w:sz="2" w:space="0" w:color="E3E3E3"/>
                  </w:divBdr>
                  <w:divsChild>
                    <w:div w:id="1623267900">
                      <w:marLeft w:val="0"/>
                      <w:marRight w:val="0"/>
                      <w:marTop w:val="0"/>
                      <w:marBottom w:val="0"/>
                      <w:divBdr>
                        <w:top w:val="single" w:sz="2" w:space="0" w:color="E3E3E3"/>
                        <w:left w:val="single" w:sz="2" w:space="0" w:color="E3E3E3"/>
                        <w:bottom w:val="single" w:sz="2" w:space="0" w:color="E3E3E3"/>
                        <w:right w:val="single" w:sz="2" w:space="0" w:color="E3E3E3"/>
                      </w:divBdr>
                      <w:divsChild>
                        <w:div w:id="149911353">
                          <w:marLeft w:val="0"/>
                          <w:marRight w:val="0"/>
                          <w:marTop w:val="0"/>
                          <w:marBottom w:val="0"/>
                          <w:divBdr>
                            <w:top w:val="single" w:sz="2" w:space="0" w:color="E3E3E3"/>
                            <w:left w:val="single" w:sz="2" w:space="0" w:color="E3E3E3"/>
                            <w:bottom w:val="single" w:sz="2" w:space="0" w:color="E3E3E3"/>
                            <w:right w:val="single" w:sz="2" w:space="0" w:color="E3E3E3"/>
                          </w:divBdr>
                          <w:divsChild>
                            <w:div w:id="480078622">
                              <w:marLeft w:val="0"/>
                              <w:marRight w:val="0"/>
                              <w:marTop w:val="0"/>
                              <w:marBottom w:val="0"/>
                              <w:divBdr>
                                <w:top w:val="single" w:sz="2" w:space="0" w:color="E3E3E3"/>
                                <w:left w:val="single" w:sz="2" w:space="0" w:color="E3E3E3"/>
                                <w:bottom w:val="single" w:sz="2" w:space="0" w:color="E3E3E3"/>
                                <w:right w:val="single" w:sz="2" w:space="0" w:color="E3E3E3"/>
                              </w:divBdr>
                              <w:divsChild>
                                <w:div w:id="332680565">
                                  <w:marLeft w:val="0"/>
                                  <w:marRight w:val="0"/>
                                  <w:marTop w:val="100"/>
                                  <w:marBottom w:val="100"/>
                                  <w:divBdr>
                                    <w:top w:val="single" w:sz="2" w:space="0" w:color="E3E3E3"/>
                                    <w:left w:val="single" w:sz="2" w:space="0" w:color="E3E3E3"/>
                                    <w:bottom w:val="single" w:sz="2" w:space="0" w:color="E3E3E3"/>
                                    <w:right w:val="single" w:sz="2" w:space="0" w:color="E3E3E3"/>
                                  </w:divBdr>
                                  <w:divsChild>
                                    <w:div w:id="366024613">
                                      <w:marLeft w:val="0"/>
                                      <w:marRight w:val="0"/>
                                      <w:marTop w:val="0"/>
                                      <w:marBottom w:val="0"/>
                                      <w:divBdr>
                                        <w:top w:val="single" w:sz="2" w:space="0" w:color="E3E3E3"/>
                                        <w:left w:val="single" w:sz="2" w:space="0" w:color="E3E3E3"/>
                                        <w:bottom w:val="single" w:sz="2" w:space="0" w:color="E3E3E3"/>
                                        <w:right w:val="single" w:sz="2" w:space="0" w:color="E3E3E3"/>
                                      </w:divBdr>
                                      <w:divsChild>
                                        <w:div w:id="677655716">
                                          <w:marLeft w:val="0"/>
                                          <w:marRight w:val="0"/>
                                          <w:marTop w:val="0"/>
                                          <w:marBottom w:val="0"/>
                                          <w:divBdr>
                                            <w:top w:val="single" w:sz="2" w:space="0" w:color="E3E3E3"/>
                                            <w:left w:val="single" w:sz="2" w:space="0" w:color="E3E3E3"/>
                                            <w:bottom w:val="single" w:sz="2" w:space="0" w:color="E3E3E3"/>
                                            <w:right w:val="single" w:sz="2" w:space="0" w:color="E3E3E3"/>
                                          </w:divBdr>
                                          <w:divsChild>
                                            <w:div w:id="1746100569">
                                              <w:marLeft w:val="0"/>
                                              <w:marRight w:val="0"/>
                                              <w:marTop w:val="0"/>
                                              <w:marBottom w:val="0"/>
                                              <w:divBdr>
                                                <w:top w:val="single" w:sz="2" w:space="0" w:color="E3E3E3"/>
                                                <w:left w:val="single" w:sz="2" w:space="0" w:color="E3E3E3"/>
                                                <w:bottom w:val="single" w:sz="2" w:space="0" w:color="E3E3E3"/>
                                                <w:right w:val="single" w:sz="2" w:space="0" w:color="E3E3E3"/>
                                              </w:divBdr>
                                              <w:divsChild>
                                                <w:div w:id="1892615321">
                                                  <w:marLeft w:val="0"/>
                                                  <w:marRight w:val="0"/>
                                                  <w:marTop w:val="0"/>
                                                  <w:marBottom w:val="0"/>
                                                  <w:divBdr>
                                                    <w:top w:val="single" w:sz="2" w:space="0" w:color="E3E3E3"/>
                                                    <w:left w:val="single" w:sz="2" w:space="0" w:color="E3E3E3"/>
                                                    <w:bottom w:val="single" w:sz="2" w:space="0" w:color="E3E3E3"/>
                                                    <w:right w:val="single" w:sz="2" w:space="0" w:color="E3E3E3"/>
                                                  </w:divBdr>
                                                  <w:divsChild>
                                                    <w:div w:id="800610313">
                                                      <w:marLeft w:val="0"/>
                                                      <w:marRight w:val="0"/>
                                                      <w:marTop w:val="0"/>
                                                      <w:marBottom w:val="0"/>
                                                      <w:divBdr>
                                                        <w:top w:val="single" w:sz="2" w:space="0" w:color="E3E3E3"/>
                                                        <w:left w:val="single" w:sz="2" w:space="0" w:color="E3E3E3"/>
                                                        <w:bottom w:val="single" w:sz="2" w:space="0" w:color="E3E3E3"/>
                                                        <w:right w:val="single" w:sz="2" w:space="0" w:color="E3E3E3"/>
                                                      </w:divBdr>
                                                      <w:divsChild>
                                                        <w:div w:id="385686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42395357">
      <w:bodyDiv w:val="1"/>
      <w:marLeft w:val="0"/>
      <w:marRight w:val="0"/>
      <w:marTop w:val="0"/>
      <w:marBottom w:val="0"/>
      <w:divBdr>
        <w:top w:val="none" w:sz="0" w:space="0" w:color="auto"/>
        <w:left w:val="none" w:sz="0" w:space="0" w:color="auto"/>
        <w:bottom w:val="none" w:sz="0" w:space="0" w:color="auto"/>
        <w:right w:val="none" w:sz="0" w:space="0" w:color="auto"/>
      </w:divBdr>
    </w:div>
    <w:div w:id="1353259302">
      <w:bodyDiv w:val="1"/>
      <w:marLeft w:val="0"/>
      <w:marRight w:val="0"/>
      <w:marTop w:val="0"/>
      <w:marBottom w:val="0"/>
      <w:divBdr>
        <w:top w:val="none" w:sz="0" w:space="0" w:color="auto"/>
        <w:left w:val="none" w:sz="0" w:space="0" w:color="auto"/>
        <w:bottom w:val="none" w:sz="0" w:space="0" w:color="auto"/>
        <w:right w:val="none" w:sz="0" w:space="0" w:color="auto"/>
      </w:divBdr>
    </w:div>
    <w:div w:id="1357734566">
      <w:bodyDiv w:val="1"/>
      <w:marLeft w:val="0"/>
      <w:marRight w:val="0"/>
      <w:marTop w:val="0"/>
      <w:marBottom w:val="0"/>
      <w:divBdr>
        <w:top w:val="none" w:sz="0" w:space="0" w:color="auto"/>
        <w:left w:val="none" w:sz="0" w:space="0" w:color="auto"/>
        <w:bottom w:val="none" w:sz="0" w:space="0" w:color="auto"/>
        <w:right w:val="none" w:sz="0" w:space="0" w:color="auto"/>
      </w:divBdr>
    </w:div>
    <w:div w:id="1359501324">
      <w:bodyDiv w:val="1"/>
      <w:marLeft w:val="0"/>
      <w:marRight w:val="0"/>
      <w:marTop w:val="0"/>
      <w:marBottom w:val="0"/>
      <w:divBdr>
        <w:top w:val="none" w:sz="0" w:space="0" w:color="auto"/>
        <w:left w:val="none" w:sz="0" w:space="0" w:color="auto"/>
        <w:bottom w:val="none" w:sz="0" w:space="0" w:color="auto"/>
        <w:right w:val="none" w:sz="0" w:space="0" w:color="auto"/>
      </w:divBdr>
    </w:div>
    <w:div w:id="1360937318">
      <w:bodyDiv w:val="1"/>
      <w:marLeft w:val="0"/>
      <w:marRight w:val="0"/>
      <w:marTop w:val="0"/>
      <w:marBottom w:val="0"/>
      <w:divBdr>
        <w:top w:val="none" w:sz="0" w:space="0" w:color="auto"/>
        <w:left w:val="none" w:sz="0" w:space="0" w:color="auto"/>
        <w:bottom w:val="none" w:sz="0" w:space="0" w:color="auto"/>
        <w:right w:val="none" w:sz="0" w:space="0" w:color="auto"/>
      </w:divBdr>
    </w:div>
    <w:div w:id="1363629363">
      <w:bodyDiv w:val="1"/>
      <w:marLeft w:val="0"/>
      <w:marRight w:val="0"/>
      <w:marTop w:val="0"/>
      <w:marBottom w:val="0"/>
      <w:divBdr>
        <w:top w:val="none" w:sz="0" w:space="0" w:color="auto"/>
        <w:left w:val="none" w:sz="0" w:space="0" w:color="auto"/>
        <w:bottom w:val="none" w:sz="0" w:space="0" w:color="auto"/>
        <w:right w:val="none" w:sz="0" w:space="0" w:color="auto"/>
      </w:divBdr>
    </w:div>
    <w:div w:id="1365058314">
      <w:bodyDiv w:val="1"/>
      <w:marLeft w:val="0"/>
      <w:marRight w:val="0"/>
      <w:marTop w:val="0"/>
      <w:marBottom w:val="0"/>
      <w:divBdr>
        <w:top w:val="none" w:sz="0" w:space="0" w:color="auto"/>
        <w:left w:val="none" w:sz="0" w:space="0" w:color="auto"/>
        <w:bottom w:val="none" w:sz="0" w:space="0" w:color="auto"/>
        <w:right w:val="none" w:sz="0" w:space="0" w:color="auto"/>
      </w:divBdr>
    </w:div>
    <w:div w:id="1368601357">
      <w:bodyDiv w:val="1"/>
      <w:marLeft w:val="0"/>
      <w:marRight w:val="0"/>
      <w:marTop w:val="0"/>
      <w:marBottom w:val="0"/>
      <w:divBdr>
        <w:top w:val="none" w:sz="0" w:space="0" w:color="auto"/>
        <w:left w:val="none" w:sz="0" w:space="0" w:color="auto"/>
        <w:bottom w:val="none" w:sz="0" w:space="0" w:color="auto"/>
        <w:right w:val="none" w:sz="0" w:space="0" w:color="auto"/>
      </w:divBdr>
    </w:div>
    <w:div w:id="1368946426">
      <w:bodyDiv w:val="1"/>
      <w:marLeft w:val="0"/>
      <w:marRight w:val="0"/>
      <w:marTop w:val="0"/>
      <w:marBottom w:val="0"/>
      <w:divBdr>
        <w:top w:val="none" w:sz="0" w:space="0" w:color="auto"/>
        <w:left w:val="none" w:sz="0" w:space="0" w:color="auto"/>
        <w:bottom w:val="none" w:sz="0" w:space="0" w:color="auto"/>
        <w:right w:val="none" w:sz="0" w:space="0" w:color="auto"/>
      </w:divBdr>
      <w:divsChild>
        <w:div w:id="669328299">
          <w:marLeft w:val="0"/>
          <w:marRight w:val="0"/>
          <w:marTop w:val="0"/>
          <w:marBottom w:val="0"/>
          <w:divBdr>
            <w:top w:val="single" w:sz="2" w:space="0" w:color="E3E3E3"/>
            <w:left w:val="single" w:sz="2" w:space="0" w:color="E3E3E3"/>
            <w:bottom w:val="single" w:sz="2" w:space="0" w:color="E3E3E3"/>
            <w:right w:val="single" w:sz="2" w:space="0" w:color="E3E3E3"/>
          </w:divBdr>
          <w:divsChild>
            <w:div w:id="1450390249">
              <w:marLeft w:val="0"/>
              <w:marRight w:val="0"/>
              <w:marTop w:val="0"/>
              <w:marBottom w:val="0"/>
              <w:divBdr>
                <w:top w:val="single" w:sz="2" w:space="0" w:color="E3E3E3"/>
                <w:left w:val="single" w:sz="2" w:space="0" w:color="E3E3E3"/>
                <w:bottom w:val="single" w:sz="2" w:space="0" w:color="E3E3E3"/>
                <w:right w:val="single" w:sz="2" w:space="0" w:color="E3E3E3"/>
              </w:divBdr>
              <w:divsChild>
                <w:div w:id="1165126889">
                  <w:marLeft w:val="0"/>
                  <w:marRight w:val="0"/>
                  <w:marTop w:val="0"/>
                  <w:marBottom w:val="0"/>
                  <w:divBdr>
                    <w:top w:val="single" w:sz="2" w:space="0" w:color="E3E3E3"/>
                    <w:left w:val="single" w:sz="2" w:space="0" w:color="E3E3E3"/>
                    <w:bottom w:val="single" w:sz="2" w:space="0" w:color="E3E3E3"/>
                    <w:right w:val="single" w:sz="2" w:space="0" w:color="E3E3E3"/>
                  </w:divBdr>
                  <w:divsChild>
                    <w:div w:id="1961103193">
                      <w:marLeft w:val="0"/>
                      <w:marRight w:val="0"/>
                      <w:marTop w:val="0"/>
                      <w:marBottom w:val="0"/>
                      <w:divBdr>
                        <w:top w:val="single" w:sz="2" w:space="0" w:color="E3E3E3"/>
                        <w:left w:val="single" w:sz="2" w:space="0" w:color="E3E3E3"/>
                        <w:bottom w:val="single" w:sz="2" w:space="0" w:color="E3E3E3"/>
                        <w:right w:val="single" w:sz="2" w:space="0" w:color="E3E3E3"/>
                      </w:divBdr>
                      <w:divsChild>
                        <w:div w:id="453527280">
                          <w:marLeft w:val="0"/>
                          <w:marRight w:val="0"/>
                          <w:marTop w:val="0"/>
                          <w:marBottom w:val="0"/>
                          <w:divBdr>
                            <w:top w:val="single" w:sz="2" w:space="0" w:color="E3E3E3"/>
                            <w:left w:val="single" w:sz="2" w:space="0" w:color="E3E3E3"/>
                            <w:bottom w:val="single" w:sz="2" w:space="0" w:color="E3E3E3"/>
                            <w:right w:val="single" w:sz="2" w:space="0" w:color="E3E3E3"/>
                          </w:divBdr>
                          <w:divsChild>
                            <w:div w:id="1935430419">
                              <w:marLeft w:val="0"/>
                              <w:marRight w:val="0"/>
                              <w:marTop w:val="100"/>
                              <w:marBottom w:val="100"/>
                              <w:divBdr>
                                <w:top w:val="single" w:sz="2" w:space="0" w:color="E3E3E3"/>
                                <w:left w:val="single" w:sz="2" w:space="0" w:color="E3E3E3"/>
                                <w:bottom w:val="single" w:sz="2" w:space="0" w:color="E3E3E3"/>
                                <w:right w:val="single" w:sz="2" w:space="0" w:color="E3E3E3"/>
                              </w:divBdr>
                              <w:divsChild>
                                <w:div w:id="2101217821">
                                  <w:marLeft w:val="0"/>
                                  <w:marRight w:val="0"/>
                                  <w:marTop w:val="0"/>
                                  <w:marBottom w:val="0"/>
                                  <w:divBdr>
                                    <w:top w:val="single" w:sz="2" w:space="0" w:color="E3E3E3"/>
                                    <w:left w:val="single" w:sz="2" w:space="0" w:color="E3E3E3"/>
                                    <w:bottom w:val="single" w:sz="2" w:space="0" w:color="E3E3E3"/>
                                    <w:right w:val="single" w:sz="2" w:space="0" w:color="E3E3E3"/>
                                  </w:divBdr>
                                  <w:divsChild>
                                    <w:div w:id="300115601">
                                      <w:marLeft w:val="0"/>
                                      <w:marRight w:val="0"/>
                                      <w:marTop w:val="0"/>
                                      <w:marBottom w:val="0"/>
                                      <w:divBdr>
                                        <w:top w:val="single" w:sz="2" w:space="0" w:color="E3E3E3"/>
                                        <w:left w:val="single" w:sz="2" w:space="0" w:color="E3E3E3"/>
                                        <w:bottom w:val="single" w:sz="2" w:space="0" w:color="E3E3E3"/>
                                        <w:right w:val="single" w:sz="2" w:space="0" w:color="E3E3E3"/>
                                      </w:divBdr>
                                      <w:divsChild>
                                        <w:div w:id="1159155174">
                                          <w:marLeft w:val="0"/>
                                          <w:marRight w:val="0"/>
                                          <w:marTop w:val="0"/>
                                          <w:marBottom w:val="0"/>
                                          <w:divBdr>
                                            <w:top w:val="single" w:sz="2" w:space="0" w:color="E3E3E3"/>
                                            <w:left w:val="single" w:sz="2" w:space="0" w:color="E3E3E3"/>
                                            <w:bottom w:val="single" w:sz="2" w:space="0" w:color="E3E3E3"/>
                                            <w:right w:val="single" w:sz="2" w:space="0" w:color="E3E3E3"/>
                                          </w:divBdr>
                                          <w:divsChild>
                                            <w:div w:id="219905101">
                                              <w:marLeft w:val="0"/>
                                              <w:marRight w:val="0"/>
                                              <w:marTop w:val="0"/>
                                              <w:marBottom w:val="0"/>
                                              <w:divBdr>
                                                <w:top w:val="single" w:sz="2" w:space="0" w:color="E3E3E3"/>
                                                <w:left w:val="single" w:sz="2" w:space="0" w:color="E3E3E3"/>
                                                <w:bottom w:val="single" w:sz="2" w:space="0" w:color="E3E3E3"/>
                                                <w:right w:val="single" w:sz="2" w:space="0" w:color="E3E3E3"/>
                                              </w:divBdr>
                                              <w:divsChild>
                                                <w:div w:id="476801098">
                                                  <w:marLeft w:val="0"/>
                                                  <w:marRight w:val="0"/>
                                                  <w:marTop w:val="0"/>
                                                  <w:marBottom w:val="0"/>
                                                  <w:divBdr>
                                                    <w:top w:val="single" w:sz="2" w:space="0" w:color="E3E3E3"/>
                                                    <w:left w:val="single" w:sz="2" w:space="0" w:color="E3E3E3"/>
                                                    <w:bottom w:val="single" w:sz="2" w:space="0" w:color="E3E3E3"/>
                                                    <w:right w:val="single" w:sz="2" w:space="0" w:color="E3E3E3"/>
                                                  </w:divBdr>
                                                  <w:divsChild>
                                                    <w:div w:id="1618372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66217190">
          <w:marLeft w:val="0"/>
          <w:marRight w:val="0"/>
          <w:marTop w:val="0"/>
          <w:marBottom w:val="0"/>
          <w:divBdr>
            <w:top w:val="none" w:sz="0" w:space="0" w:color="auto"/>
            <w:left w:val="none" w:sz="0" w:space="0" w:color="auto"/>
            <w:bottom w:val="none" w:sz="0" w:space="0" w:color="auto"/>
            <w:right w:val="none" w:sz="0" w:space="0" w:color="auto"/>
          </w:divBdr>
        </w:div>
      </w:divsChild>
    </w:div>
    <w:div w:id="1372803295">
      <w:bodyDiv w:val="1"/>
      <w:marLeft w:val="0"/>
      <w:marRight w:val="0"/>
      <w:marTop w:val="0"/>
      <w:marBottom w:val="0"/>
      <w:divBdr>
        <w:top w:val="none" w:sz="0" w:space="0" w:color="auto"/>
        <w:left w:val="none" w:sz="0" w:space="0" w:color="auto"/>
        <w:bottom w:val="none" w:sz="0" w:space="0" w:color="auto"/>
        <w:right w:val="none" w:sz="0" w:space="0" w:color="auto"/>
      </w:divBdr>
    </w:div>
    <w:div w:id="1373265937">
      <w:bodyDiv w:val="1"/>
      <w:marLeft w:val="0"/>
      <w:marRight w:val="0"/>
      <w:marTop w:val="0"/>
      <w:marBottom w:val="0"/>
      <w:divBdr>
        <w:top w:val="none" w:sz="0" w:space="0" w:color="auto"/>
        <w:left w:val="none" w:sz="0" w:space="0" w:color="auto"/>
        <w:bottom w:val="none" w:sz="0" w:space="0" w:color="auto"/>
        <w:right w:val="none" w:sz="0" w:space="0" w:color="auto"/>
      </w:divBdr>
    </w:div>
    <w:div w:id="1375496765">
      <w:bodyDiv w:val="1"/>
      <w:marLeft w:val="0"/>
      <w:marRight w:val="0"/>
      <w:marTop w:val="0"/>
      <w:marBottom w:val="0"/>
      <w:divBdr>
        <w:top w:val="none" w:sz="0" w:space="0" w:color="auto"/>
        <w:left w:val="none" w:sz="0" w:space="0" w:color="auto"/>
        <w:bottom w:val="none" w:sz="0" w:space="0" w:color="auto"/>
        <w:right w:val="none" w:sz="0" w:space="0" w:color="auto"/>
      </w:divBdr>
    </w:div>
    <w:div w:id="1379016062">
      <w:bodyDiv w:val="1"/>
      <w:marLeft w:val="0"/>
      <w:marRight w:val="0"/>
      <w:marTop w:val="0"/>
      <w:marBottom w:val="0"/>
      <w:divBdr>
        <w:top w:val="none" w:sz="0" w:space="0" w:color="auto"/>
        <w:left w:val="none" w:sz="0" w:space="0" w:color="auto"/>
        <w:bottom w:val="none" w:sz="0" w:space="0" w:color="auto"/>
        <w:right w:val="none" w:sz="0" w:space="0" w:color="auto"/>
      </w:divBdr>
    </w:div>
    <w:div w:id="1379205210">
      <w:bodyDiv w:val="1"/>
      <w:marLeft w:val="0"/>
      <w:marRight w:val="0"/>
      <w:marTop w:val="0"/>
      <w:marBottom w:val="0"/>
      <w:divBdr>
        <w:top w:val="none" w:sz="0" w:space="0" w:color="auto"/>
        <w:left w:val="none" w:sz="0" w:space="0" w:color="auto"/>
        <w:bottom w:val="none" w:sz="0" w:space="0" w:color="auto"/>
        <w:right w:val="none" w:sz="0" w:space="0" w:color="auto"/>
      </w:divBdr>
    </w:div>
    <w:div w:id="1380518245">
      <w:bodyDiv w:val="1"/>
      <w:marLeft w:val="0"/>
      <w:marRight w:val="0"/>
      <w:marTop w:val="0"/>
      <w:marBottom w:val="0"/>
      <w:divBdr>
        <w:top w:val="none" w:sz="0" w:space="0" w:color="auto"/>
        <w:left w:val="none" w:sz="0" w:space="0" w:color="auto"/>
        <w:bottom w:val="none" w:sz="0" w:space="0" w:color="auto"/>
        <w:right w:val="none" w:sz="0" w:space="0" w:color="auto"/>
      </w:divBdr>
    </w:div>
    <w:div w:id="1385133947">
      <w:bodyDiv w:val="1"/>
      <w:marLeft w:val="0"/>
      <w:marRight w:val="0"/>
      <w:marTop w:val="0"/>
      <w:marBottom w:val="0"/>
      <w:divBdr>
        <w:top w:val="none" w:sz="0" w:space="0" w:color="auto"/>
        <w:left w:val="none" w:sz="0" w:space="0" w:color="auto"/>
        <w:bottom w:val="none" w:sz="0" w:space="0" w:color="auto"/>
        <w:right w:val="none" w:sz="0" w:space="0" w:color="auto"/>
      </w:divBdr>
    </w:div>
    <w:div w:id="1391265593">
      <w:bodyDiv w:val="1"/>
      <w:marLeft w:val="0"/>
      <w:marRight w:val="0"/>
      <w:marTop w:val="0"/>
      <w:marBottom w:val="0"/>
      <w:divBdr>
        <w:top w:val="none" w:sz="0" w:space="0" w:color="auto"/>
        <w:left w:val="none" w:sz="0" w:space="0" w:color="auto"/>
        <w:bottom w:val="none" w:sz="0" w:space="0" w:color="auto"/>
        <w:right w:val="none" w:sz="0" w:space="0" w:color="auto"/>
      </w:divBdr>
    </w:div>
    <w:div w:id="1392465954">
      <w:bodyDiv w:val="1"/>
      <w:marLeft w:val="0"/>
      <w:marRight w:val="0"/>
      <w:marTop w:val="0"/>
      <w:marBottom w:val="0"/>
      <w:divBdr>
        <w:top w:val="none" w:sz="0" w:space="0" w:color="auto"/>
        <w:left w:val="none" w:sz="0" w:space="0" w:color="auto"/>
        <w:bottom w:val="none" w:sz="0" w:space="0" w:color="auto"/>
        <w:right w:val="none" w:sz="0" w:space="0" w:color="auto"/>
      </w:divBdr>
      <w:divsChild>
        <w:div w:id="580919239">
          <w:marLeft w:val="0"/>
          <w:marRight w:val="0"/>
          <w:marTop w:val="0"/>
          <w:marBottom w:val="0"/>
          <w:divBdr>
            <w:top w:val="single" w:sz="2" w:space="0" w:color="E3E3E3"/>
            <w:left w:val="single" w:sz="2" w:space="0" w:color="E3E3E3"/>
            <w:bottom w:val="single" w:sz="2" w:space="0" w:color="E3E3E3"/>
            <w:right w:val="single" w:sz="2" w:space="0" w:color="E3E3E3"/>
          </w:divBdr>
          <w:divsChild>
            <w:div w:id="1791628867">
              <w:marLeft w:val="0"/>
              <w:marRight w:val="0"/>
              <w:marTop w:val="0"/>
              <w:marBottom w:val="0"/>
              <w:divBdr>
                <w:top w:val="single" w:sz="2" w:space="0" w:color="E3E3E3"/>
                <w:left w:val="single" w:sz="2" w:space="0" w:color="E3E3E3"/>
                <w:bottom w:val="single" w:sz="2" w:space="0" w:color="E3E3E3"/>
                <w:right w:val="single" w:sz="2" w:space="0" w:color="E3E3E3"/>
              </w:divBdr>
              <w:divsChild>
                <w:div w:id="738133822">
                  <w:marLeft w:val="0"/>
                  <w:marRight w:val="0"/>
                  <w:marTop w:val="0"/>
                  <w:marBottom w:val="0"/>
                  <w:divBdr>
                    <w:top w:val="single" w:sz="2" w:space="0" w:color="E3E3E3"/>
                    <w:left w:val="single" w:sz="2" w:space="0" w:color="E3E3E3"/>
                    <w:bottom w:val="single" w:sz="2" w:space="0" w:color="E3E3E3"/>
                    <w:right w:val="single" w:sz="2" w:space="0" w:color="E3E3E3"/>
                  </w:divBdr>
                  <w:divsChild>
                    <w:div w:id="755052098">
                      <w:marLeft w:val="0"/>
                      <w:marRight w:val="0"/>
                      <w:marTop w:val="0"/>
                      <w:marBottom w:val="0"/>
                      <w:divBdr>
                        <w:top w:val="single" w:sz="2" w:space="0" w:color="E3E3E3"/>
                        <w:left w:val="single" w:sz="2" w:space="0" w:color="E3E3E3"/>
                        <w:bottom w:val="single" w:sz="2" w:space="0" w:color="E3E3E3"/>
                        <w:right w:val="single" w:sz="2" w:space="0" w:color="E3E3E3"/>
                      </w:divBdr>
                      <w:divsChild>
                        <w:div w:id="58066662">
                          <w:marLeft w:val="0"/>
                          <w:marRight w:val="0"/>
                          <w:marTop w:val="0"/>
                          <w:marBottom w:val="0"/>
                          <w:divBdr>
                            <w:top w:val="single" w:sz="2" w:space="0" w:color="E3E3E3"/>
                            <w:left w:val="single" w:sz="2" w:space="0" w:color="E3E3E3"/>
                            <w:bottom w:val="single" w:sz="2" w:space="0" w:color="E3E3E3"/>
                            <w:right w:val="single" w:sz="2" w:space="0" w:color="E3E3E3"/>
                          </w:divBdr>
                          <w:divsChild>
                            <w:div w:id="1110126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791779331">
                                  <w:marLeft w:val="0"/>
                                  <w:marRight w:val="0"/>
                                  <w:marTop w:val="0"/>
                                  <w:marBottom w:val="0"/>
                                  <w:divBdr>
                                    <w:top w:val="single" w:sz="2" w:space="0" w:color="E3E3E3"/>
                                    <w:left w:val="single" w:sz="2" w:space="0" w:color="E3E3E3"/>
                                    <w:bottom w:val="single" w:sz="2" w:space="0" w:color="E3E3E3"/>
                                    <w:right w:val="single" w:sz="2" w:space="0" w:color="E3E3E3"/>
                                  </w:divBdr>
                                  <w:divsChild>
                                    <w:div w:id="2129661042">
                                      <w:marLeft w:val="0"/>
                                      <w:marRight w:val="0"/>
                                      <w:marTop w:val="0"/>
                                      <w:marBottom w:val="0"/>
                                      <w:divBdr>
                                        <w:top w:val="single" w:sz="2" w:space="0" w:color="E3E3E3"/>
                                        <w:left w:val="single" w:sz="2" w:space="0" w:color="E3E3E3"/>
                                        <w:bottom w:val="single" w:sz="2" w:space="0" w:color="E3E3E3"/>
                                        <w:right w:val="single" w:sz="2" w:space="0" w:color="E3E3E3"/>
                                      </w:divBdr>
                                      <w:divsChild>
                                        <w:div w:id="878589272">
                                          <w:marLeft w:val="0"/>
                                          <w:marRight w:val="0"/>
                                          <w:marTop w:val="0"/>
                                          <w:marBottom w:val="0"/>
                                          <w:divBdr>
                                            <w:top w:val="single" w:sz="2" w:space="0" w:color="E3E3E3"/>
                                            <w:left w:val="single" w:sz="2" w:space="0" w:color="E3E3E3"/>
                                            <w:bottom w:val="single" w:sz="2" w:space="0" w:color="E3E3E3"/>
                                            <w:right w:val="single" w:sz="2" w:space="0" w:color="E3E3E3"/>
                                          </w:divBdr>
                                          <w:divsChild>
                                            <w:div w:id="673649987">
                                              <w:marLeft w:val="0"/>
                                              <w:marRight w:val="0"/>
                                              <w:marTop w:val="0"/>
                                              <w:marBottom w:val="0"/>
                                              <w:divBdr>
                                                <w:top w:val="single" w:sz="2" w:space="0" w:color="E3E3E3"/>
                                                <w:left w:val="single" w:sz="2" w:space="0" w:color="E3E3E3"/>
                                                <w:bottom w:val="single" w:sz="2" w:space="0" w:color="E3E3E3"/>
                                                <w:right w:val="single" w:sz="2" w:space="0" w:color="E3E3E3"/>
                                              </w:divBdr>
                                              <w:divsChild>
                                                <w:div w:id="234361131">
                                                  <w:marLeft w:val="0"/>
                                                  <w:marRight w:val="0"/>
                                                  <w:marTop w:val="0"/>
                                                  <w:marBottom w:val="0"/>
                                                  <w:divBdr>
                                                    <w:top w:val="single" w:sz="2" w:space="0" w:color="E3E3E3"/>
                                                    <w:left w:val="single" w:sz="2" w:space="0" w:color="E3E3E3"/>
                                                    <w:bottom w:val="single" w:sz="2" w:space="0" w:color="E3E3E3"/>
                                                    <w:right w:val="single" w:sz="2" w:space="0" w:color="E3E3E3"/>
                                                  </w:divBdr>
                                                  <w:divsChild>
                                                    <w:div w:id="1345667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6671900">
          <w:marLeft w:val="0"/>
          <w:marRight w:val="0"/>
          <w:marTop w:val="0"/>
          <w:marBottom w:val="0"/>
          <w:divBdr>
            <w:top w:val="none" w:sz="0" w:space="0" w:color="auto"/>
            <w:left w:val="none" w:sz="0" w:space="0" w:color="auto"/>
            <w:bottom w:val="none" w:sz="0" w:space="0" w:color="auto"/>
            <w:right w:val="none" w:sz="0" w:space="0" w:color="auto"/>
          </w:divBdr>
        </w:div>
      </w:divsChild>
    </w:div>
    <w:div w:id="1393771925">
      <w:bodyDiv w:val="1"/>
      <w:marLeft w:val="0"/>
      <w:marRight w:val="0"/>
      <w:marTop w:val="0"/>
      <w:marBottom w:val="0"/>
      <w:divBdr>
        <w:top w:val="none" w:sz="0" w:space="0" w:color="auto"/>
        <w:left w:val="none" w:sz="0" w:space="0" w:color="auto"/>
        <w:bottom w:val="none" w:sz="0" w:space="0" w:color="auto"/>
        <w:right w:val="none" w:sz="0" w:space="0" w:color="auto"/>
      </w:divBdr>
    </w:div>
    <w:div w:id="1394888766">
      <w:bodyDiv w:val="1"/>
      <w:marLeft w:val="0"/>
      <w:marRight w:val="0"/>
      <w:marTop w:val="0"/>
      <w:marBottom w:val="0"/>
      <w:divBdr>
        <w:top w:val="none" w:sz="0" w:space="0" w:color="auto"/>
        <w:left w:val="none" w:sz="0" w:space="0" w:color="auto"/>
        <w:bottom w:val="none" w:sz="0" w:space="0" w:color="auto"/>
        <w:right w:val="none" w:sz="0" w:space="0" w:color="auto"/>
      </w:divBdr>
      <w:divsChild>
        <w:div w:id="731271392">
          <w:marLeft w:val="0"/>
          <w:marRight w:val="0"/>
          <w:marTop w:val="0"/>
          <w:marBottom w:val="0"/>
          <w:divBdr>
            <w:top w:val="single" w:sz="2" w:space="0" w:color="E3E3E3"/>
            <w:left w:val="single" w:sz="2" w:space="0" w:color="E3E3E3"/>
            <w:bottom w:val="single" w:sz="2" w:space="0" w:color="E3E3E3"/>
            <w:right w:val="single" w:sz="2" w:space="0" w:color="E3E3E3"/>
          </w:divBdr>
          <w:divsChild>
            <w:div w:id="205325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6364271">
          <w:marLeft w:val="0"/>
          <w:marRight w:val="0"/>
          <w:marTop w:val="0"/>
          <w:marBottom w:val="0"/>
          <w:divBdr>
            <w:top w:val="single" w:sz="2" w:space="0" w:color="E3E3E3"/>
            <w:left w:val="single" w:sz="2" w:space="0" w:color="E3E3E3"/>
            <w:bottom w:val="single" w:sz="2" w:space="0" w:color="E3E3E3"/>
            <w:right w:val="single" w:sz="2" w:space="0" w:color="E3E3E3"/>
          </w:divBdr>
          <w:divsChild>
            <w:div w:id="20519580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6271719">
      <w:bodyDiv w:val="1"/>
      <w:marLeft w:val="0"/>
      <w:marRight w:val="0"/>
      <w:marTop w:val="0"/>
      <w:marBottom w:val="0"/>
      <w:divBdr>
        <w:top w:val="none" w:sz="0" w:space="0" w:color="auto"/>
        <w:left w:val="none" w:sz="0" w:space="0" w:color="auto"/>
        <w:bottom w:val="none" w:sz="0" w:space="0" w:color="auto"/>
        <w:right w:val="none" w:sz="0" w:space="0" w:color="auto"/>
      </w:divBdr>
    </w:div>
    <w:div w:id="1397436267">
      <w:bodyDiv w:val="1"/>
      <w:marLeft w:val="0"/>
      <w:marRight w:val="0"/>
      <w:marTop w:val="0"/>
      <w:marBottom w:val="0"/>
      <w:divBdr>
        <w:top w:val="none" w:sz="0" w:space="0" w:color="auto"/>
        <w:left w:val="none" w:sz="0" w:space="0" w:color="auto"/>
        <w:bottom w:val="none" w:sz="0" w:space="0" w:color="auto"/>
        <w:right w:val="none" w:sz="0" w:space="0" w:color="auto"/>
      </w:divBdr>
    </w:div>
    <w:div w:id="1399477041">
      <w:bodyDiv w:val="1"/>
      <w:marLeft w:val="0"/>
      <w:marRight w:val="0"/>
      <w:marTop w:val="0"/>
      <w:marBottom w:val="0"/>
      <w:divBdr>
        <w:top w:val="none" w:sz="0" w:space="0" w:color="auto"/>
        <w:left w:val="none" w:sz="0" w:space="0" w:color="auto"/>
        <w:bottom w:val="none" w:sz="0" w:space="0" w:color="auto"/>
        <w:right w:val="none" w:sz="0" w:space="0" w:color="auto"/>
      </w:divBdr>
    </w:div>
    <w:div w:id="1411535712">
      <w:bodyDiv w:val="1"/>
      <w:marLeft w:val="0"/>
      <w:marRight w:val="0"/>
      <w:marTop w:val="0"/>
      <w:marBottom w:val="0"/>
      <w:divBdr>
        <w:top w:val="none" w:sz="0" w:space="0" w:color="auto"/>
        <w:left w:val="none" w:sz="0" w:space="0" w:color="auto"/>
        <w:bottom w:val="none" w:sz="0" w:space="0" w:color="auto"/>
        <w:right w:val="none" w:sz="0" w:space="0" w:color="auto"/>
      </w:divBdr>
    </w:div>
    <w:div w:id="1412198246">
      <w:bodyDiv w:val="1"/>
      <w:marLeft w:val="0"/>
      <w:marRight w:val="0"/>
      <w:marTop w:val="0"/>
      <w:marBottom w:val="0"/>
      <w:divBdr>
        <w:top w:val="none" w:sz="0" w:space="0" w:color="auto"/>
        <w:left w:val="none" w:sz="0" w:space="0" w:color="auto"/>
        <w:bottom w:val="none" w:sz="0" w:space="0" w:color="auto"/>
        <w:right w:val="none" w:sz="0" w:space="0" w:color="auto"/>
      </w:divBdr>
      <w:divsChild>
        <w:div w:id="351492665">
          <w:marLeft w:val="0"/>
          <w:marRight w:val="0"/>
          <w:marTop w:val="0"/>
          <w:marBottom w:val="0"/>
          <w:divBdr>
            <w:top w:val="none" w:sz="0" w:space="0" w:color="auto"/>
            <w:left w:val="none" w:sz="0" w:space="0" w:color="auto"/>
            <w:bottom w:val="none" w:sz="0" w:space="0" w:color="auto"/>
            <w:right w:val="none" w:sz="0" w:space="0" w:color="auto"/>
          </w:divBdr>
        </w:div>
        <w:div w:id="2015910106">
          <w:marLeft w:val="0"/>
          <w:marRight w:val="0"/>
          <w:marTop w:val="0"/>
          <w:marBottom w:val="0"/>
          <w:divBdr>
            <w:top w:val="single" w:sz="2" w:space="0" w:color="E3E3E3"/>
            <w:left w:val="single" w:sz="2" w:space="0" w:color="E3E3E3"/>
            <w:bottom w:val="single" w:sz="2" w:space="0" w:color="E3E3E3"/>
            <w:right w:val="single" w:sz="2" w:space="0" w:color="E3E3E3"/>
          </w:divBdr>
          <w:divsChild>
            <w:div w:id="1097749990">
              <w:marLeft w:val="0"/>
              <w:marRight w:val="0"/>
              <w:marTop w:val="0"/>
              <w:marBottom w:val="0"/>
              <w:divBdr>
                <w:top w:val="single" w:sz="2" w:space="0" w:color="E3E3E3"/>
                <w:left w:val="single" w:sz="2" w:space="0" w:color="E3E3E3"/>
                <w:bottom w:val="single" w:sz="2" w:space="0" w:color="E3E3E3"/>
                <w:right w:val="single" w:sz="2" w:space="0" w:color="E3E3E3"/>
              </w:divBdr>
              <w:divsChild>
                <w:div w:id="67457425">
                  <w:marLeft w:val="0"/>
                  <w:marRight w:val="0"/>
                  <w:marTop w:val="0"/>
                  <w:marBottom w:val="0"/>
                  <w:divBdr>
                    <w:top w:val="single" w:sz="2" w:space="0" w:color="E3E3E3"/>
                    <w:left w:val="single" w:sz="2" w:space="0" w:color="E3E3E3"/>
                    <w:bottom w:val="single" w:sz="2" w:space="0" w:color="E3E3E3"/>
                    <w:right w:val="single" w:sz="2" w:space="0" w:color="E3E3E3"/>
                  </w:divBdr>
                  <w:divsChild>
                    <w:div w:id="1323389828">
                      <w:marLeft w:val="0"/>
                      <w:marRight w:val="0"/>
                      <w:marTop w:val="0"/>
                      <w:marBottom w:val="0"/>
                      <w:divBdr>
                        <w:top w:val="single" w:sz="2" w:space="0" w:color="E3E3E3"/>
                        <w:left w:val="single" w:sz="2" w:space="0" w:color="E3E3E3"/>
                        <w:bottom w:val="single" w:sz="2" w:space="0" w:color="E3E3E3"/>
                        <w:right w:val="single" w:sz="2" w:space="0" w:color="E3E3E3"/>
                      </w:divBdr>
                      <w:divsChild>
                        <w:div w:id="181017934">
                          <w:marLeft w:val="0"/>
                          <w:marRight w:val="0"/>
                          <w:marTop w:val="0"/>
                          <w:marBottom w:val="0"/>
                          <w:divBdr>
                            <w:top w:val="single" w:sz="2" w:space="0" w:color="E3E3E3"/>
                            <w:left w:val="single" w:sz="2" w:space="0" w:color="E3E3E3"/>
                            <w:bottom w:val="single" w:sz="2" w:space="0" w:color="E3E3E3"/>
                            <w:right w:val="single" w:sz="2" w:space="0" w:color="E3E3E3"/>
                          </w:divBdr>
                          <w:divsChild>
                            <w:div w:id="780492263">
                              <w:marLeft w:val="0"/>
                              <w:marRight w:val="0"/>
                              <w:marTop w:val="100"/>
                              <w:marBottom w:val="100"/>
                              <w:divBdr>
                                <w:top w:val="single" w:sz="2" w:space="0" w:color="E3E3E3"/>
                                <w:left w:val="single" w:sz="2" w:space="0" w:color="E3E3E3"/>
                                <w:bottom w:val="single" w:sz="2" w:space="0" w:color="E3E3E3"/>
                                <w:right w:val="single" w:sz="2" w:space="0" w:color="E3E3E3"/>
                              </w:divBdr>
                              <w:divsChild>
                                <w:div w:id="806355686">
                                  <w:marLeft w:val="0"/>
                                  <w:marRight w:val="0"/>
                                  <w:marTop w:val="0"/>
                                  <w:marBottom w:val="0"/>
                                  <w:divBdr>
                                    <w:top w:val="single" w:sz="2" w:space="0" w:color="E3E3E3"/>
                                    <w:left w:val="single" w:sz="2" w:space="0" w:color="E3E3E3"/>
                                    <w:bottom w:val="single" w:sz="2" w:space="0" w:color="E3E3E3"/>
                                    <w:right w:val="single" w:sz="2" w:space="0" w:color="E3E3E3"/>
                                  </w:divBdr>
                                  <w:divsChild>
                                    <w:div w:id="1625228433">
                                      <w:marLeft w:val="0"/>
                                      <w:marRight w:val="0"/>
                                      <w:marTop w:val="0"/>
                                      <w:marBottom w:val="0"/>
                                      <w:divBdr>
                                        <w:top w:val="single" w:sz="2" w:space="0" w:color="E3E3E3"/>
                                        <w:left w:val="single" w:sz="2" w:space="0" w:color="E3E3E3"/>
                                        <w:bottom w:val="single" w:sz="2" w:space="0" w:color="E3E3E3"/>
                                        <w:right w:val="single" w:sz="2" w:space="0" w:color="E3E3E3"/>
                                      </w:divBdr>
                                      <w:divsChild>
                                        <w:div w:id="1697391581">
                                          <w:marLeft w:val="0"/>
                                          <w:marRight w:val="0"/>
                                          <w:marTop w:val="0"/>
                                          <w:marBottom w:val="0"/>
                                          <w:divBdr>
                                            <w:top w:val="single" w:sz="2" w:space="0" w:color="E3E3E3"/>
                                            <w:left w:val="single" w:sz="2" w:space="0" w:color="E3E3E3"/>
                                            <w:bottom w:val="single" w:sz="2" w:space="0" w:color="E3E3E3"/>
                                            <w:right w:val="single" w:sz="2" w:space="0" w:color="E3E3E3"/>
                                          </w:divBdr>
                                          <w:divsChild>
                                            <w:div w:id="804393257">
                                              <w:marLeft w:val="0"/>
                                              <w:marRight w:val="0"/>
                                              <w:marTop w:val="0"/>
                                              <w:marBottom w:val="0"/>
                                              <w:divBdr>
                                                <w:top w:val="single" w:sz="2" w:space="0" w:color="E3E3E3"/>
                                                <w:left w:val="single" w:sz="2" w:space="0" w:color="E3E3E3"/>
                                                <w:bottom w:val="single" w:sz="2" w:space="0" w:color="E3E3E3"/>
                                                <w:right w:val="single" w:sz="2" w:space="0" w:color="E3E3E3"/>
                                              </w:divBdr>
                                              <w:divsChild>
                                                <w:div w:id="1159687851">
                                                  <w:marLeft w:val="0"/>
                                                  <w:marRight w:val="0"/>
                                                  <w:marTop w:val="0"/>
                                                  <w:marBottom w:val="0"/>
                                                  <w:divBdr>
                                                    <w:top w:val="single" w:sz="2" w:space="0" w:color="E3E3E3"/>
                                                    <w:left w:val="single" w:sz="2" w:space="0" w:color="E3E3E3"/>
                                                    <w:bottom w:val="single" w:sz="2" w:space="0" w:color="E3E3E3"/>
                                                    <w:right w:val="single" w:sz="2" w:space="0" w:color="E3E3E3"/>
                                                  </w:divBdr>
                                                  <w:divsChild>
                                                    <w:div w:id="2124185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5756713">
                                                  <w:marLeft w:val="0"/>
                                                  <w:marRight w:val="0"/>
                                                  <w:marTop w:val="0"/>
                                                  <w:marBottom w:val="0"/>
                                                  <w:divBdr>
                                                    <w:top w:val="single" w:sz="2" w:space="0" w:color="E3E3E3"/>
                                                    <w:left w:val="single" w:sz="2" w:space="0" w:color="E3E3E3"/>
                                                    <w:bottom w:val="single" w:sz="2" w:space="0" w:color="E3E3E3"/>
                                                    <w:right w:val="single" w:sz="2" w:space="0" w:color="E3E3E3"/>
                                                  </w:divBdr>
                                                  <w:divsChild>
                                                    <w:div w:id="845824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4933199">
      <w:bodyDiv w:val="1"/>
      <w:marLeft w:val="0"/>
      <w:marRight w:val="0"/>
      <w:marTop w:val="0"/>
      <w:marBottom w:val="0"/>
      <w:divBdr>
        <w:top w:val="none" w:sz="0" w:space="0" w:color="auto"/>
        <w:left w:val="none" w:sz="0" w:space="0" w:color="auto"/>
        <w:bottom w:val="none" w:sz="0" w:space="0" w:color="auto"/>
        <w:right w:val="none" w:sz="0" w:space="0" w:color="auto"/>
      </w:divBdr>
    </w:div>
    <w:div w:id="1415974937">
      <w:bodyDiv w:val="1"/>
      <w:marLeft w:val="0"/>
      <w:marRight w:val="0"/>
      <w:marTop w:val="0"/>
      <w:marBottom w:val="0"/>
      <w:divBdr>
        <w:top w:val="none" w:sz="0" w:space="0" w:color="auto"/>
        <w:left w:val="none" w:sz="0" w:space="0" w:color="auto"/>
        <w:bottom w:val="none" w:sz="0" w:space="0" w:color="auto"/>
        <w:right w:val="none" w:sz="0" w:space="0" w:color="auto"/>
      </w:divBdr>
    </w:div>
    <w:div w:id="1418791613">
      <w:bodyDiv w:val="1"/>
      <w:marLeft w:val="0"/>
      <w:marRight w:val="0"/>
      <w:marTop w:val="0"/>
      <w:marBottom w:val="0"/>
      <w:divBdr>
        <w:top w:val="none" w:sz="0" w:space="0" w:color="auto"/>
        <w:left w:val="none" w:sz="0" w:space="0" w:color="auto"/>
        <w:bottom w:val="none" w:sz="0" w:space="0" w:color="auto"/>
        <w:right w:val="none" w:sz="0" w:space="0" w:color="auto"/>
      </w:divBdr>
    </w:div>
    <w:div w:id="1420371876">
      <w:bodyDiv w:val="1"/>
      <w:marLeft w:val="0"/>
      <w:marRight w:val="0"/>
      <w:marTop w:val="0"/>
      <w:marBottom w:val="0"/>
      <w:divBdr>
        <w:top w:val="none" w:sz="0" w:space="0" w:color="auto"/>
        <w:left w:val="none" w:sz="0" w:space="0" w:color="auto"/>
        <w:bottom w:val="none" w:sz="0" w:space="0" w:color="auto"/>
        <w:right w:val="none" w:sz="0" w:space="0" w:color="auto"/>
      </w:divBdr>
    </w:div>
    <w:div w:id="1425107659">
      <w:bodyDiv w:val="1"/>
      <w:marLeft w:val="0"/>
      <w:marRight w:val="0"/>
      <w:marTop w:val="0"/>
      <w:marBottom w:val="0"/>
      <w:divBdr>
        <w:top w:val="none" w:sz="0" w:space="0" w:color="auto"/>
        <w:left w:val="none" w:sz="0" w:space="0" w:color="auto"/>
        <w:bottom w:val="none" w:sz="0" w:space="0" w:color="auto"/>
        <w:right w:val="none" w:sz="0" w:space="0" w:color="auto"/>
      </w:divBdr>
    </w:div>
    <w:div w:id="1427770602">
      <w:bodyDiv w:val="1"/>
      <w:marLeft w:val="0"/>
      <w:marRight w:val="0"/>
      <w:marTop w:val="0"/>
      <w:marBottom w:val="0"/>
      <w:divBdr>
        <w:top w:val="none" w:sz="0" w:space="0" w:color="auto"/>
        <w:left w:val="none" w:sz="0" w:space="0" w:color="auto"/>
        <w:bottom w:val="none" w:sz="0" w:space="0" w:color="auto"/>
        <w:right w:val="none" w:sz="0" w:space="0" w:color="auto"/>
      </w:divBdr>
    </w:div>
    <w:div w:id="1430269943">
      <w:bodyDiv w:val="1"/>
      <w:marLeft w:val="0"/>
      <w:marRight w:val="0"/>
      <w:marTop w:val="0"/>
      <w:marBottom w:val="0"/>
      <w:divBdr>
        <w:top w:val="none" w:sz="0" w:space="0" w:color="auto"/>
        <w:left w:val="none" w:sz="0" w:space="0" w:color="auto"/>
        <w:bottom w:val="none" w:sz="0" w:space="0" w:color="auto"/>
        <w:right w:val="none" w:sz="0" w:space="0" w:color="auto"/>
      </w:divBdr>
    </w:div>
    <w:div w:id="1431393261">
      <w:bodyDiv w:val="1"/>
      <w:marLeft w:val="0"/>
      <w:marRight w:val="0"/>
      <w:marTop w:val="0"/>
      <w:marBottom w:val="0"/>
      <w:divBdr>
        <w:top w:val="none" w:sz="0" w:space="0" w:color="auto"/>
        <w:left w:val="none" w:sz="0" w:space="0" w:color="auto"/>
        <w:bottom w:val="none" w:sz="0" w:space="0" w:color="auto"/>
        <w:right w:val="none" w:sz="0" w:space="0" w:color="auto"/>
      </w:divBdr>
    </w:div>
    <w:div w:id="1431658204">
      <w:bodyDiv w:val="1"/>
      <w:marLeft w:val="0"/>
      <w:marRight w:val="0"/>
      <w:marTop w:val="0"/>
      <w:marBottom w:val="0"/>
      <w:divBdr>
        <w:top w:val="none" w:sz="0" w:space="0" w:color="auto"/>
        <w:left w:val="none" w:sz="0" w:space="0" w:color="auto"/>
        <w:bottom w:val="none" w:sz="0" w:space="0" w:color="auto"/>
        <w:right w:val="none" w:sz="0" w:space="0" w:color="auto"/>
      </w:divBdr>
    </w:div>
    <w:div w:id="1434976266">
      <w:bodyDiv w:val="1"/>
      <w:marLeft w:val="0"/>
      <w:marRight w:val="0"/>
      <w:marTop w:val="0"/>
      <w:marBottom w:val="0"/>
      <w:divBdr>
        <w:top w:val="none" w:sz="0" w:space="0" w:color="auto"/>
        <w:left w:val="none" w:sz="0" w:space="0" w:color="auto"/>
        <w:bottom w:val="none" w:sz="0" w:space="0" w:color="auto"/>
        <w:right w:val="none" w:sz="0" w:space="0" w:color="auto"/>
      </w:divBdr>
    </w:div>
    <w:div w:id="1440107485">
      <w:bodyDiv w:val="1"/>
      <w:marLeft w:val="0"/>
      <w:marRight w:val="0"/>
      <w:marTop w:val="0"/>
      <w:marBottom w:val="0"/>
      <w:divBdr>
        <w:top w:val="none" w:sz="0" w:space="0" w:color="auto"/>
        <w:left w:val="none" w:sz="0" w:space="0" w:color="auto"/>
        <w:bottom w:val="none" w:sz="0" w:space="0" w:color="auto"/>
        <w:right w:val="none" w:sz="0" w:space="0" w:color="auto"/>
      </w:divBdr>
    </w:div>
    <w:div w:id="1440220570">
      <w:bodyDiv w:val="1"/>
      <w:marLeft w:val="0"/>
      <w:marRight w:val="0"/>
      <w:marTop w:val="0"/>
      <w:marBottom w:val="0"/>
      <w:divBdr>
        <w:top w:val="none" w:sz="0" w:space="0" w:color="auto"/>
        <w:left w:val="none" w:sz="0" w:space="0" w:color="auto"/>
        <w:bottom w:val="none" w:sz="0" w:space="0" w:color="auto"/>
        <w:right w:val="none" w:sz="0" w:space="0" w:color="auto"/>
      </w:divBdr>
    </w:div>
    <w:div w:id="1440369053">
      <w:bodyDiv w:val="1"/>
      <w:marLeft w:val="0"/>
      <w:marRight w:val="0"/>
      <w:marTop w:val="0"/>
      <w:marBottom w:val="0"/>
      <w:divBdr>
        <w:top w:val="none" w:sz="0" w:space="0" w:color="auto"/>
        <w:left w:val="none" w:sz="0" w:space="0" w:color="auto"/>
        <w:bottom w:val="none" w:sz="0" w:space="0" w:color="auto"/>
        <w:right w:val="none" w:sz="0" w:space="0" w:color="auto"/>
      </w:divBdr>
      <w:divsChild>
        <w:div w:id="665521974">
          <w:marLeft w:val="0"/>
          <w:marRight w:val="0"/>
          <w:marTop w:val="0"/>
          <w:marBottom w:val="0"/>
          <w:divBdr>
            <w:top w:val="none" w:sz="0" w:space="0" w:color="auto"/>
            <w:left w:val="none" w:sz="0" w:space="0" w:color="auto"/>
            <w:bottom w:val="none" w:sz="0" w:space="0" w:color="auto"/>
            <w:right w:val="none" w:sz="0" w:space="0" w:color="auto"/>
          </w:divBdr>
          <w:divsChild>
            <w:div w:id="60517882">
              <w:marLeft w:val="0"/>
              <w:marRight w:val="0"/>
              <w:marTop w:val="0"/>
              <w:marBottom w:val="0"/>
              <w:divBdr>
                <w:top w:val="none" w:sz="0" w:space="0" w:color="auto"/>
                <w:left w:val="none" w:sz="0" w:space="0" w:color="auto"/>
                <w:bottom w:val="none" w:sz="0" w:space="0" w:color="auto"/>
                <w:right w:val="none" w:sz="0" w:space="0" w:color="auto"/>
              </w:divBdr>
              <w:divsChild>
                <w:div w:id="1106971999">
                  <w:marLeft w:val="0"/>
                  <w:marRight w:val="0"/>
                  <w:marTop w:val="0"/>
                  <w:marBottom w:val="0"/>
                  <w:divBdr>
                    <w:top w:val="none" w:sz="0" w:space="0" w:color="auto"/>
                    <w:left w:val="none" w:sz="0" w:space="0" w:color="auto"/>
                    <w:bottom w:val="none" w:sz="0" w:space="0" w:color="auto"/>
                    <w:right w:val="none" w:sz="0" w:space="0" w:color="auto"/>
                  </w:divBdr>
                  <w:divsChild>
                    <w:div w:id="2009551109">
                      <w:marLeft w:val="0"/>
                      <w:marRight w:val="0"/>
                      <w:marTop w:val="0"/>
                      <w:marBottom w:val="0"/>
                      <w:divBdr>
                        <w:top w:val="none" w:sz="0" w:space="0" w:color="auto"/>
                        <w:left w:val="none" w:sz="0" w:space="0" w:color="auto"/>
                        <w:bottom w:val="none" w:sz="0" w:space="0" w:color="auto"/>
                        <w:right w:val="none" w:sz="0" w:space="0" w:color="auto"/>
                      </w:divBdr>
                      <w:divsChild>
                        <w:div w:id="1006249446">
                          <w:marLeft w:val="0"/>
                          <w:marRight w:val="0"/>
                          <w:marTop w:val="0"/>
                          <w:marBottom w:val="0"/>
                          <w:divBdr>
                            <w:top w:val="none" w:sz="0" w:space="0" w:color="auto"/>
                            <w:left w:val="none" w:sz="0" w:space="0" w:color="auto"/>
                            <w:bottom w:val="none" w:sz="0" w:space="0" w:color="auto"/>
                            <w:right w:val="none" w:sz="0" w:space="0" w:color="auto"/>
                          </w:divBdr>
                          <w:divsChild>
                            <w:div w:id="169684480">
                              <w:marLeft w:val="0"/>
                              <w:marRight w:val="0"/>
                              <w:marTop w:val="0"/>
                              <w:marBottom w:val="0"/>
                              <w:divBdr>
                                <w:top w:val="none" w:sz="0" w:space="0" w:color="auto"/>
                                <w:left w:val="none" w:sz="0" w:space="0" w:color="auto"/>
                                <w:bottom w:val="none" w:sz="0" w:space="0" w:color="auto"/>
                                <w:right w:val="none" w:sz="0" w:space="0" w:color="auto"/>
                              </w:divBdr>
                              <w:divsChild>
                                <w:div w:id="1332827422">
                                  <w:marLeft w:val="0"/>
                                  <w:marRight w:val="0"/>
                                  <w:marTop w:val="0"/>
                                  <w:marBottom w:val="0"/>
                                  <w:divBdr>
                                    <w:top w:val="none" w:sz="0" w:space="0" w:color="auto"/>
                                    <w:left w:val="none" w:sz="0" w:space="0" w:color="auto"/>
                                    <w:bottom w:val="none" w:sz="0" w:space="0" w:color="auto"/>
                                    <w:right w:val="none" w:sz="0" w:space="0" w:color="auto"/>
                                  </w:divBdr>
                                  <w:divsChild>
                                    <w:div w:id="1510565550">
                                      <w:marLeft w:val="0"/>
                                      <w:marRight w:val="0"/>
                                      <w:marTop w:val="0"/>
                                      <w:marBottom w:val="0"/>
                                      <w:divBdr>
                                        <w:top w:val="none" w:sz="0" w:space="0" w:color="auto"/>
                                        <w:left w:val="none" w:sz="0" w:space="0" w:color="auto"/>
                                        <w:bottom w:val="none" w:sz="0" w:space="0" w:color="auto"/>
                                        <w:right w:val="none" w:sz="0" w:space="0" w:color="auto"/>
                                      </w:divBdr>
                                      <w:divsChild>
                                        <w:div w:id="1943881271">
                                          <w:marLeft w:val="0"/>
                                          <w:marRight w:val="0"/>
                                          <w:marTop w:val="0"/>
                                          <w:marBottom w:val="0"/>
                                          <w:divBdr>
                                            <w:top w:val="none" w:sz="0" w:space="0" w:color="auto"/>
                                            <w:left w:val="none" w:sz="0" w:space="0" w:color="auto"/>
                                            <w:bottom w:val="none" w:sz="0" w:space="0" w:color="auto"/>
                                            <w:right w:val="none" w:sz="0" w:space="0" w:color="auto"/>
                                          </w:divBdr>
                                          <w:divsChild>
                                            <w:div w:id="1491016218">
                                              <w:marLeft w:val="0"/>
                                              <w:marRight w:val="0"/>
                                              <w:marTop w:val="0"/>
                                              <w:marBottom w:val="0"/>
                                              <w:divBdr>
                                                <w:top w:val="none" w:sz="0" w:space="0" w:color="auto"/>
                                                <w:left w:val="none" w:sz="0" w:space="0" w:color="auto"/>
                                                <w:bottom w:val="none" w:sz="0" w:space="0" w:color="auto"/>
                                                <w:right w:val="none" w:sz="0" w:space="0" w:color="auto"/>
                                              </w:divBdr>
                                              <w:divsChild>
                                                <w:div w:id="1522860738">
                                                  <w:marLeft w:val="0"/>
                                                  <w:marRight w:val="0"/>
                                                  <w:marTop w:val="0"/>
                                                  <w:marBottom w:val="0"/>
                                                  <w:divBdr>
                                                    <w:top w:val="none" w:sz="0" w:space="0" w:color="auto"/>
                                                    <w:left w:val="none" w:sz="0" w:space="0" w:color="auto"/>
                                                    <w:bottom w:val="none" w:sz="0" w:space="0" w:color="auto"/>
                                                    <w:right w:val="none" w:sz="0" w:space="0" w:color="auto"/>
                                                  </w:divBdr>
                                                  <w:divsChild>
                                                    <w:div w:id="569728576">
                                                      <w:marLeft w:val="0"/>
                                                      <w:marRight w:val="0"/>
                                                      <w:marTop w:val="0"/>
                                                      <w:marBottom w:val="0"/>
                                                      <w:divBdr>
                                                        <w:top w:val="none" w:sz="0" w:space="0" w:color="auto"/>
                                                        <w:left w:val="none" w:sz="0" w:space="0" w:color="auto"/>
                                                        <w:bottom w:val="none" w:sz="0" w:space="0" w:color="auto"/>
                                                        <w:right w:val="none" w:sz="0" w:space="0" w:color="auto"/>
                                                      </w:divBdr>
                                                      <w:divsChild>
                                                        <w:div w:id="37441489">
                                                          <w:marLeft w:val="0"/>
                                                          <w:marRight w:val="0"/>
                                                          <w:marTop w:val="0"/>
                                                          <w:marBottom w:val="0"/>
                                                          <w:divBdr>
                                                            <w:top w:val="none" w:sz="0" w:space="0" w:color="auto"/>
                                                            <w:left w:val="none" w:sz="0" w:space="0" w:color="auto"/>
                                                            <w:bottom w:val="none" w:sz="0" w:space="0" w:color="auto"/>
                                                            <w:right w:val="none" w:sz="0" w:space="0" w:color="auto"/>
                                                          </w:divBdr>
                                                          <w:divsChild>
                                                            <w:div w:id="11167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3394232">
          <w:marLeft w:val="0"/>
          <w:marRight w:val="0"/>
          <w:marTop w:val="0"/>
          <w:marBottom w:val="0"/>
          <w:divBdr>
            <w:top w:val="none" w:sz="0" w:space="0" w:color="auto"/>
            <w:left w:val="none" w:sz="0" w:space="0" w:color="auto"/>
            <w:bottom w:val="none" w:sz="0" w:space="0" w:color="auto"/>
            <w:right w:val="none" w:sz="0" w:space="0" w:color="auto"/>
          </w:divBdr>
          <w:divsChild>
            <w:div w:id="1298729799">
              <w:marLeft w:val="0"/>
              <w:marRight w:val="0"/>
              <w:marTop w:val="0"/>
              <w:marBottom w:val="0"/>
              <w:divBdr>
                <w:top w:val="none" w:sz="0" w:space="0" w:color="auto"/>
                <w:left w:val="none" w:sz="0" w:space="0" w:color="auto"/>
                <w:bottom w:val="none" w:sz="0" w:space="0" w:color="auto"/>
                <w:right w:val="none" w:sz="0" w:space="0" w:color="auto"/>
              </w:divBdr>
              <w:divsChild>
                <w:div w:id="6853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51470">
      <w:bodyDiv w:val="1"/>
      <w:marLeft w:val="0"/>
      <w:marRight w:val="0"/>
      <w:marTop w:val="0"/>
      <w:marBottom w:val="0"/>
      <w:divBdr>
        <w:top w:val="none" w:sz="0" w:space="0" w:color="auto"/>
        <w:left w:val="none" w:sz="0" w:space="0" w:color="auto"/>
        <w:bottom w:val="none" w:sz="0" w:space="0" w:color="auto"/>
        <w:right w:val="none" w:sz="0" w:space="0" w:color="auto"/>
      </w:divBdr>
    </w:div>
    <w:div w:id="1441217199">
      <w:bodyDiv w:val="1"/>
      <w:marLeft w:val="0"/>
      <w:marRight w:val="0"/>
      <w:marTop w:val="0"/>
      <w:marBottom w:val="0"/>
      <w:divBdr>
        <w:top w:val="none" w:sz="0" w:space="0" w:color="auto"/>
        <w:left w:val="none" w:sz="0" w:space="0" w:color="auto"/>
        <w:bottom w:val="none" w:sz="0" w:space="0" w:color="auto"/>
        <w:right w:val="none" w:sz="0" w:space="0" w:color="auto"/>
      </w:divBdr>
    </w:div>
    <w:div w:id="1447889643">
      <w:bodyDiv w:val="1"/>
      <w:marLeft w:val="0"/>
      <w:marRight w:val="0"/>
      <w:marTop w:val="0"/>
      <w:marBottom w:val="0"/>
      <w:divBdr>
        <w:top w:val="none" w:sz="0" w:space="0" w:color="auto"/>
        <w:left w:val="none" w:sz="0" w:space="0" w:color="auto"/>
        <w:bottom w:val="none" w:sz="0" w:space="0" w:color="auto"/>
        <w:right w:val="none" w:sz="0" w:space="0" w:color="auto"/>
      </w:divBdr>
    </w:div>
    <w:div w:id="1448545860">
      <w:bodyDiv w:val="1"/>
      <w:marLeft w:val="0"/>
      <w:marRight w:val="0"/>
      <w:marTop w:val="0"/>
      <w:marBottom w:val="0"/>
      <w:divBdr>
        <w:top w:val="none" w:sz="0" w:space="0" w:color="auto"/>
        <w:left w:val="none" w:sz="0" w:space="0" w:color="auto"/>
        <w:bottom w:val="none" w:sz="0" w:space="0" w:color="auto"/>
        <w:right w:val="none" w:sz="0" w:space="0" w:color="auto"/>
      </w:divBdr>
    </w:div>
    <w:div w:id="1453551470">
      <w:bodyDiv w:val="1"/>
      <w:marLeft w:val="0"/>
      <w:marRight w:val="0"/>
      <w:marTop w:val="0"/>
      <w:marBottom w:val="0"/>
      <w:divBdr>
        <w:top w:val="none" w:sz="0" w:space="0" w:color="auto"/>
        <w:left w:val="none" w:sz="0" w:space="0" w:color="auto"/>
        <w:bottom w:val="none" w:sz="0" w:space="0" w:color="auto"/>
        <w:right w:val="none" w:sz="0" w:space="0" w:color="auto"/>
      </w:divBdr>
    </w:div>
    <w:div w:id="1454790496">
      <w:bodyDiv w:val="1"/>
      <w:marLeft w:val="0"/>
      <w:marRight w:val="0"/>
      <w:marTop w:val="0"/>
      <w:marBottom w:val="0"/>
      <w:divBdr>
        <w:top w:val="none" w:sz="0" w:space="0" w:color="auto"/>
        <w:left w:val="none" w:sz="0" w:space="0" w:color="auto"/>
        <w:bottom w:val="none" w:sz="0" w:space="0" w:color="auto"/>
        <w:right w:val="none" w:sz="0" w:space="0" w:color="auto"/>
      </w:divBdr>
    </w:div>
    <w:div w:id="1459301532">
      <w:bodyDiv w:val="1"/>
      <w:marLeft w:val="0"/>
      <w:marRight w:val="0"/>
      <w:marTop w:val="0"/>
      <w:marBottom w:val="0"/>
      <w:divBdr>
        <w:top w:val="none" w:sz="0" w:space="0" w:color="auto"/>
        <w:left w:val="none" w:sz="0" w:space="0" w:color="auto"/>
        <w:bottom w:val="none" w:sz="0" w:space="0" w:color="auto"/>
        <w:right w:val="none" w:sz="0" w:space="0" w:color="auto"/>
      </w:divBdr>
    </w:div>
    <w:div w:id="1459763647">
      <w:bodyDiv w:val="1"/>
      <w:marLeft w:val="0"/>
      <w:marRight w:val="0"/>
      <w:marTop w:val="0"/>
      <w:marBottom w:val="0"/>
      <w:divBdr>
        <w:top w:val="none" w:sz="0" w:space="0" w:color="auto"/>
        <w:left w:val="none" w:sz="0" w:space="0" w:color="auto"/>
        <w:bottom w:val="none" w:sz="0" w:space="0" w:color="auto"/>
        <w:right w:val="none" w:sz="0" w:space="0" w:color="auto"/>
      </w:divBdr>
    </w:div>
    <w:div w:id="1473909575">
      <w:bodyDiv w:val="1"/>
      <w:marLeft w:val="0"/>
      <w:marRight w:val="0"/>
      <w:marTop w:val="0"/>
      <w:marBottom w:val="0"/>
      <w:divBdr>
        <w:top w:val="none" w:sz="0" w:space="0" w:color="auto"/>
        <w:left w:val="none" w:sz="0" w:space="0" w:color="auto"/>
        <w:bottom w:val="none" w:sz="0" w:space="0" w:color="auto"/>
        <w:right w:val="none" w:sz="0" w:space="0" w:color="auto"/>
      </w:divBdr>
    </w:div>
    <w:div w:id="1475640273">
      <w:bodyDiv w:val="1"/>
      <w:marLeft w:val="0"/>
      <w:marRight w:val="0"/>
      <w:marTop w:val="0"/>
      <w:marBottom w:val="0"/>
      <w:divBdr>
        <w:top w:val="none" w:sz="0" w:space="0" w:color="auto"/>
        <w:left w:val="none" w:sz="0" w:space="0" w:color="auto"/>
        <w:bottom w:val="none" w:sz="0" w:space="0" w:color="auto"/>
        <w:right w:val="none" w:sz="0" w:space="0" w:color="auto"/>
      </w:divBdr>
    </w:div>
    <w:div w:id="1478186844">
      <w:bodyDiv w:val="1"/>
      <w:marLeft w:val="0"/>
      <w:marRight w:val="0"/>
      <w:marTop w:val="0"/>
      <w:marBottom w:val="0"/>
      <w:divBdr>
        <w:top w:val="none" w:sz="0" w:space="0" w:color="auto"/>
        <w:left w:val="none" w:sz="0" w:space="0" w:color="auto"/>
        <w:bottom w:val="none" w:sz="0" w:space="0" w:color="auto"/>
        <w:right w:val="none" w:sz="0" w:space="0" w:color="auto"/>
      </w:divBdr>
    </w:div>
    <w:div w:id="1478450599">
      <w:bodyDiv w:val="1"/>
      <w:marLeft w:val="0"/>
      <w:marRight w:val="0"/>
      <w:marTop w:val="0"/>
      <w:marBottom w:val="0"/>
      <w:divBdr>
        <w:top w:val="none" w:sz="0" w:space="0" w:color="auto"/>
        <w:left w:val="none" w:sz="0" w:space="0" w:color="auto"/>
        <w:bottom w:val="none" w:sz="0" w:space="0" w:color="auto"/>
        <w:right w:val="none" w:sz="0" w:space="0" w:color="auto"/>
      </w:divBdr>
    </w:div>
    <w:div w:id="1480657642">
      <w:bodyDiv w:val="1"/>
      <w:marLeft w:val="0"/>
      <w:marRight w:val="0"/>
      <w:marTop w:val="0"/>
      <w:marBottom w:val="0"/>
      <w:divBdr>
        <w:top w:val="none" w:sz="0" w:space="0" w:color="auto"/>
        <w:left w:val="none" w:sz="0" w:space="0" w:color="auto"/>
        <w:bottom w:val="none" w:sz="0" w:space="0" w:color="auto"/>
        <w:right w:val="none" w:sz="0" w:space="0" w:color="auto"/>
      </w:divBdr>
      <w:divsChild>
        <w:div w:id="463157222">
          <w:marLeft w:val="0"/>
          <w:marRight w:val="0"/>
          <w:marTop w:val="0"/>
          <w:marBottom w:val="0"/>
          <w:divBdr>
            <w:top w:val="single" w:sz="2" w:space="0" w:color="E3E3E3"/>
            <w:left w:val="single" w:sz="2" w:space="0" w:color="E3E3E3"/>
            <w:bottom w:val="single" w:sz="2" w:space="0" w:color="E3E3E3"/>
            <w:right w:val="single" w:sz="2" w:space="0" w:color="E3E3E3"/>
          </w:divBdr>
          <w:divsChild>
            <w:div w:id="670110929">
              <w:marLeft w:val="0"/>
              <w:marRight w:val="0"/>
              <w:marTop w:val="0"/>
              <w:marBottom w:val="0"/>
              <w:divBdr>
                <w:top w:val="single" w:sz="2" w:space="0" w:color="E3E3E3"/>
                <w:left w:val="single" w:sz="2" w:space="0" w:color="E3E3E3"/>
                <w:bottom w:val="single" w:sz="2" w:space="0" w:color="E3E3E3"/>
                <w:right w:val="single" w:sz="2" w:space="0" w:color="E3E3E3"/>
              </w:divBdr>
              <w:divsChild>
                <w:div w:id="716243909">
                  <w:marLeft w:val="0"/>
                  <w:marRight w:val="0"/>
                  <w:marTop w:val="0"/>
                  <w:marBottom w:val="0"/>
                  <w:divBdr>
                    <w:top w:val="single" w:sz="2" w:space="0" w:color="E3E3E3"/>
                    <w:left w:val="single" w:sz="2" w:space="0" w:color="E3E3E3"/>
                    <w:bottom w:val="single" w:sz="2" w:space="0" w:color="E3E3E3"/>
                    <w:right w:val="single" w:sz="2" w:space="0" w:color="E3E3E3"/>
                  </w:divBdr>
                  <w:divsChild>
                    <w:div w:id="594703629">
                      <w:marLeft w:val="0"/>
                      <w:marRight w:val="0"/>
                      <w:marTop w:val="0"/>
                      <w:marBottom w:val="0"/>
                      <w:divBdr>
                        <w:top w:val="single" w:sz="2" w:space="0" w:color="E3E3E3"/>
                        <w:left w:val="single" w:sz="2" w:space="0" w:color="E3E3E3"/>
                        <w:bottom w:val="single" w:sz="2" w:space="0" w:color="E3E3E3"/>
                        <w:right w:val="single" w:sz="2" w:space="0" w:color="E3E3E3"/>
                      </w:divBdr>
                      <w:divsChild>
                        <w:div w:id="604967891">
                          <w:marLeft w:val="0"/>
                          <w:marRight w:val="0"/>
                          <w:marTop w:val="0"/>
                          <w:marBottom w:val="0"/>
                          <w:divBdr>
                            <w:top w:val="single" w:sz="2" w:space="0" w:color="E3E3E3"/>
                            <w:left w:val="single" w:sz="2" w:space="0" w:color="E3E3E3"/>
                            <w:bottom w:val="single" w:sz="2" w:space="0" w:color="E3E3E3"/>
                            <w:right w:val="single" w:sz="2" w:space="0" w:color="E3E3E3"/>
                          </w:divBdr>
                          <w:divsChild>
                            <w:div w:id="1762683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97189447">
          <w:marLeft w:val="0"/>
          <w:marRight w:val="0"/>
          <w:marTop w:val="0"/>
          <w:marBottom w:val="0"/>
          <w:divBdr>
            <w:top w:val="single" w:sz="2" w:space="0" w:color="E3E3E3"/>
            <w:left w:val="single" w:sz="2" w:space="0" w:color="E3E3E3"/>
            <w:bottom w:val="single" w:sz="2" w:space="0" w:color="E3E3E3"/>
            <w:right w:val="single" w:sz="2" w:space="0" w:color="E3E3E3"/>
          </w:divBdr>
          <w:divsChild>
            <w:div w:id="247005844">
              <w:marLeft w:val="0"/>
              <w:marRight w:val="0"/>
              <w:marTop w:val="0"/>
              <w:marBottom w:val="0"/>
              <w:divBdr>
                <w:top w:val="single" w:sz="2" w:space="0" w:color="E3E3E3"/>
                <w:left w:val="single" w:sz="2" w:space="0" w:color="E3E3E3"/>
                <w:bottom w:val="single" w:sz="2" w:space="0" w:color="E3E3E3"/>
                <w:right w:val="single" w:sz="2" w:space="0" w:color="E3E3E3"/>
              </w:divBdr>
            </w:div>
            <w:div w:id="1639648262">
              <w:marLeft w:val="0"/>
              <w:marRight w:val="0"/>
              <w:marTop w:val="0"/>
              <w:marBottom w:val="0"/>
              <w:divBdr>
                <w:top w:val="single" w:sz="2" w:space="0" w:color="E3E3E3"/>
                <w:left w:val="single" w:sz="2" w:space="0" w:color="E3E3E3"/>
                <w:bottom w:val="single" w:sz="2" w:space="0" w:color="E3E3E3"/>
                <w:right w:val="single" w:sz="2" w:space="0" w:color="E3E3E3"/>
              </w:divBdr>
              <w:divsChild>
                <w:div w:id="2058775902">
                  <w:marLeft w:val="0"/>
                  <w:marRight w:val="0"/>
                  <w:marTop w:val="0"/>
                  <w:marBottom w:val="0"/>
                  <w:divBdr>
                    <w:top w:val="single" w:sz="2" w:space="0" w:color="E3E3E3"/>
                    <w:left w:val="single" w:sz="2" w:space="0" w:color="E3E3E3"/>
                    <w:bottom w:val="single" w:sz="2" w:space="0" w:color="E3E3E3"/>
                    <w:right w:val="single" w:sz="2" w:space="0" w:color="E3E3E3"/>
                  </w:divBdr>
                  <w:divsChild>
                    <w:div w:id="1426606265">
                      <w:marLeft w:val="0"/>
                      <w:marRight w:val="0"/>
                      <w:marTop w:val="0"/>
                      <w:marBottom w:val="0"/>
                      <w:divBdr>
                        <w:top w:val="single" w:sz="2" w:space="0" w:color="E3E3E3"/>
                        <w:left w:val="single" w:sz="2" w:space="0" w:color="E3E3E3"/>
                        <w:bottom w:val="single" w:sz="2" w:space="0" w:color="E3E3E3"/>
                        <w:right w:val="single" w:sz="2" w:space="0" w:color="E3E3E3"/>
                      </w:divBdr>
                      <w:divsChild>
                        <w:div w:id="1169755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82578064">
      <w:bodyDiv w:val="1"/>
      <w:marLeft w:val="0"/>
      <w:marRight w:val="0"/>
      <w:marTop w:val="0"/>
      <w:marBottom w:val="0"/>
      <w:divBdr>
        <w:top w:val="none" w:sz="0" w:space="0" w:color="auto"/>
        <w:left w:val="none" w:sz="0" w:space="0" w:color="auto"/>
        <w:bottom w:val="none" w:sz="0" w:space="0" w:color="auto"/>
        <w:right w:val="none" w:sz="0" w:space="0" w:color="auto"/>
      </w:divBdr>
    </w:div>
    <w:div w:id="1486698866">
      <w:bodyDiv w:val="1"/>
      <w:marLeft w:val="0"/>
      <w:marRight w:val="0"/>
      <w:marTop w:val="0"/>
      <w:marBottom w:val="0"/>
      <w:divBdr>
        <w:top w:val="none" w:sz="0" w:space="0" w:color="auto"/>
        <w:left w:val="none" w:sz="0" w:space="0" w:color="auto"/>
        <w:bottom w:val="none" w:sz="0" w:space="0" w:color="auto"/>
        <w:right w:val="none" w:sz="0" w:space="0" w:color="auto"/>
      </w:divBdr>
    </w:div>
    <w:div w:id="1490051172">
      <w:bodyDiv w:val="1"/>
      <w:marLeft w:val="0"/>
      <w:marRight w:val="0"/>
      <w:marTop w:val="0"/>
      <w:marBottom w:val="0"/>
      <w:divBdr>
        <w:top w:val="none" w:sz="0" w:space="0" w:color="auto"/>
        <w:left w:val="none" w:sz="0" w:space="0" w:color="auto"/>
        <w:bottom w:val="none" w:sz="0" w:space="0" w:color="auto"/>
        <w:right w:val="none" w:sz="0" w:space="0" w:color="auto"/>
      </w:divBdr>
    </w:div>
    <w:div w:id="1492286526">
      <w:bodyDiv w:val="1"/>
      <w:marLeft w:val="0"/>
      <w:marRight w:val="0"/>
      <w:marTop w:val="0"/>
      <w:marBottom w:val="0"/>
      <w:divBdr>
        <w:top w:val="none" w:sz="0" w:space="0" w:color="auto"/>
        <w:left w:val="none" w:sz="0" w:space="0" w:color="auto"/>
        <w:bottom w:val="none" w:sz="0" w:space="0" w:color="auto"/>
        <w:right w:val="none" w:sz="0" w:space="0" w:color="auto"/>
      </w:divBdr>
    </w:div>
    <w:div w:id="1498811685">
      <w:bodyDiv w:val="1"/>
      <w:marLeft w:val="0"/>
      <w:marRight w:val="0"/>
      <w:marTop w:val="0"/>
      <w:marBottom w:val="0"/>
      <w:divBdr>
        <w:top w:val="none" w:sz="0" w:space="0" w:color="auto"/>
        <w:left w:val="none" w:sz="0" w:space="0" w:color="auto"/>
        <w:bottom w:val="none" w:sz="0" w:space="0" w:color="auto"/>
        <w:right w:val="none" w:sz="0" w:space="0" w:color="auto"/>
      </w:divBdr>
    </w:div>
    <w:div w:id="1509297651">
      <w:bodyDiv w:val="1"/>
      <w:marLeft w:val="0"/>
      <w:marRight w:val="0"/>
      <w:marTop w:val="0"/>
      <w:marBottom w:val="0"/>
      <w:divBdr>
        <w:top w:val="none" w:sz="0" w:space="0" w:color="auto"/>
        <w:left w:val="none" w:sz="0" w:space="0" w:color="auto"/>
        <w:bottom w:val="none" w:sz="0" w:space="0" w:color="auto"/>
        <w:right w:val="none" w:sz="0" w:space="0" w:color="auto"/>
      </w:divBdr>
    </w:div>
    <w:div w:id="1520192286">
      <w:bodyDiv w:val="1"/>
      <w:marLeft w:val="0"/>
      <w:marRight w:val="0"/>
      <w:marTop w:val="0"/>
      <w:marBottom w:val="0"/>
      <w:divBdr>
        <w:top w:val="none" w:sz="0" w:space="0" w:color="auto"/>
        <w:left w:val="none" w:sz="0" w:space="0" w:color="auto"/>
        <w:bottom w:val="none" w:sz="0" w:space="0" w:color="auto"/>
        <w:right w:val="none" w:sz="0" w:space="0" w:color="auto"/>
      </w:divBdr>
    </w:div>
    <w:div w:id="1538280113">
      <w:bodyDiv w:val="1"/>
      <w:marLeft w:val="0"/>
      <w:marRight w:val="0"/>
      <w:marTop w:val="0"/>
      <w:marBottom w:val="0"/>
      <w:divBdr>
        <w:top w:val="none" w:sz="0" w:space="0" w:color="auto"/>
        <w:left w:val="none" w:sz="0" w:space="0" w:color="auto"/>
        <w:bottom w:val="none" w:sz="0" w:space="0" w:color="auto"/>
        <w:right w:val="none" w:sz="0" w:space="0" w:color="auto"/>
      </w:divBdr>
      <w:divsChild>
        <w:div w:id="1190142053">
          <w:marLeft w:val="0"/>
          <w:marRight w:val="0"/>
          <w:marTop w:val="0"/>
          <w:marBottom w:val="0"/>
          <w:divBdr>
            <w:top w:val="none" w:sz="0" w:space="0" w:color="auto"/>
            <w:left w:val="none" w:sz="0" w:space="0" w:color="auto"/>
            <w:bottom w:val="none" w:sz="0" w:space="0" w:color="auto"/>
            <w:right w:val="none" w:sz="0" w:space="0" w:color="auto"/>
          </w:divBdr>
        </w:div>
        <w:div w:id="1700232139">
          <w:marLeft w:val="0"/>
          <w:marRight w:val="0"/>
          <w:marTop w:val="0"/>
          <w:marBottom w:val="0"/>
          <w:divBdr>
            <w:top w:val="single" w:sz="2" w:space="0" w:color="E3E3E3"/>
            <w:left w:val="single" w:sz="2" w:space="0" w:color="E3E3E3"/>
            <w:bottom w:val="single" w:sz="2" w:space="0" w:color="E3E3E3"/>
            <w:right w:val="single" w:sz="2" w:space="0" w:color="E3E3E3"/>
          </w:divBdr>
          <w:divsChild>
            <w:div w:id="1898468754">
              <w:marLeft w:val="0"/>
              <w:marRight w:val="0"/>
              <w:marTop w:val="0"/>
              <w:marBottom w:val="0"/>
              <w:divBdr>
                <w:top w:val="single" w:sz="2" w:space="0" w:color="E3E3E3"/>
                <w:left w:val="single" w:sz="2" w:space="0" w:color="E3E3E3"/>
                <w:bottom w:val="single" w:sz="2" w:space="0" w:color="E3E3E3"/>
                <w:right w:val="single" w:sz="2" w:space="0" w:color="E3E3E3"/>
              </w:divBdr>
              <w:divsChild>
                <w:div w:id="1149437652">
                  <w:marLeft w:val="0"/>
                  <w:marRight w:val="0"/>
                  <w:marTop w:val="0"/>
                  <w:marBottom w:val="0"/>
                  <w:divBdr>
                    <w:top w:val="single" w:sz="2" w:space="0" w:color="E3E3E3"/>
                    <w:left w:val="single" w:sz="2" w:space="0" w:color="E3E3E3"/>
                    <w:bottom w:val="single" w:sz="2" w:space="0" w:color="E3E3E3"/>
                    <w:right w:val="single" w:sz="2" w:space="0" w:color="E3E3E3"/>
                  </w:divBdr>
                  <w:divsChild>
                    <w:div w:id="377094813">
                      <w:marLeft w:val="0"/>
                      <w:marRight w:val="0"/>
                      <w:marTop w:val="0"/>
                      <w:marBottom w:val="0"/>
                      <w:divBdr>
                        <w:top w:val="single" w:sz="2" w:space="0" w:color="E3E3E3"/>
                        <w:left w:val="single" w:sz="2" w:space="0" w:color="E3E3E3"/>
                        <w:bottom w:val="single" w:sz="2" w:space="0" w:color="E3E3E3"/>
                        <w:right w:val="single" w:sz="2" w:space="0" w:color="E3E3E3"/>
                      </w:divBdr>
                      <w:divsChild>
                        <w:div w:id="1061291219">
                          <w:marLeft w:val="0"/>
                          <w:marRight w:val="0"/>
                          <w:marTop w:val="0"/>
                          <w:marBottom w:val="0"/>
                          <w:divBdr>
                            <w:top w:val="single" w:sz="2" w:space="0" w:color="E3E3E3"/>
                            <w:left w:val="single" w:sz="2" w:space="0" w:color="E3E3E3"/>
                            <w:bottom w:val="single" w:sz="2" w:space="0" w:color="E3E3E3"/>
                            <w:right w:val="single" w:sz="2" w:space="0" w:color="E3E3E3"/>
                          </w:divBdr>
                          <w:divsChild>
                            <w:div w:id="160892928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8036457">
                                  <w:marLeft w:val="0"/>
                                  <w:marRight w:val="0"/>
                                  <w:marTop w:val="0"/>
                                  <w:marBottom w:val="0"/>
                                  <w:divBdr>
                                    <w:top w:val="single" w:sz="2" w:space="0" w:color="E3E3E3"/>
                                    <w:left w:val="single" w:sz="2" w:space="0" w:color="E3E3E3"/>
                                    <w:bottom w:val="single" w:sz="2" w:space="0" w:color="E3E3E3"/>
                                    <w:right w:val="single" w:sz="2" w:space="0" w:color="E3E3E3"/>
                                  </w:divBdr>
                                  <w:divsChild>
                                    <w:div w:id="848787410">
                                      <w:marLeft w:val="0"/>
                                      <w:marRight w:val="0"/>
                                      <w:marTop w:val="0"/>
                                      <w:marBottom w:val="0"/>
                                      <w:divBdr>
                                        <w:top w:val="single" w:sz="2" w:space="0" w:color="E3E3E3"/>
                                        <w:left w:val="single" w:sz="2" w:space="0" w:color="E3E3E3"/>
                                        <w:bottom w:val="single" w:sz="2" w:space="0" w:color="E3E3E3"/>
                                        <w:right w:val="single" w:sz="2" w:space="0" w:color="E3E3E3"/>
                                      </w:divBdr>
                                      <w:divsChild>
                                        <w:div w:id="751439000">
                                          <w:marLeft w:val="0"/>
                                          <w:marRight w:val="0"/>
                                          <w:marTop w:val="0"/>
                                          <w:marBottom w:val="0"/>
                                          <w:divBdr>
                                            <w:top w:val="single" w:sz="2" w:space="0" w:color="E3E3E3"/>
                                            <w:left w:val="single" w:sz="2" w:space="0" w:color="E3E3E3"/>
                                            <w:bottom w:val="single" w:sz="2" w:space="0" w:color="E3E3E3"/>
                                            <w:right w:val="single" w:sz="2" w:space="0" w:color="E3E3E3"/>
                                          </w:divBdr>
                                          <w:divsChild>
                                            <w:div w:id="1016075316">
                                              <w:marLeft w:val="0"/>
                                              <w:marRight w:val="0"/>
                                              <w:marTop w:val="0"/>
                                              <w:marBottom w:val="0"/>
                                              <w:divBdr>
                                                <w:top w:val="single" w:sz="2" w:space="0" w:color="E3E3E3"/>
                                                <w:left w:val="single" w:sz="2" w:space="0" w:color="E3E3E3"/>
                                                <w:bottom w:val="single" w:sz="2" w:space="0" w:color="E3E3E3"/>
                                                <w:right w:val="single" w:sz="2" w:space="0" w:color="E3E3E3"/>
                                              </w:divBdr>
                                              <w:divsChild>
                                                <w:div w:id="1038432778">
                                                  <w:marLeft w:val="0"/>
                                                  <w:marRight w:val="0"/>
                                                  <w:marTop w:val="0"/>
                                                  <w:marBottom w:val="0"/>
                                                  <w:divBdr>
                                                    <w:top w:val="single" w:sz="2" w:space="0" w:color="E3E3E3"/>
                                                    <w:left w:val="single" w:sz="2" w:space="0" w:color="E3E3E3"/>
                                                    <w:bottom w:val="single" w:sz="2" w:space="0" w:color="E3E3E3"/>
                                                    <w:right w:val="single" w:sz="2" w:space="0" w:color="E3E3E3"/>
                                                  </w:divBdr>
                                                  <w:divsChild>
                                                    <w:div w:id="1611472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0512765">
      <w:bodyDiv w:val="1"/>
      <w:marLeft w:val="0"/>
      <w:marRight w:val="0"/>
      <w:marTop w:val="0"/>
      <w:marBottom w:val="0"/>
      <w:divBdr>
        <w:top w:val="none" w:sz="0" w:space="0" w:color="auto"/>
        <w:left w:val="none" w:sz="0" w:space="0" w:color="auto"/>
        <w:bottom w:val="none" w:sz="0" w:space="0" w:color="auto"/>
        <w:right w:val="none" w:sz="0" w:space="0" w:color="auto"/>
      </w:divBdr>
    </w:div>
    <w:div w:id="1544098510">
      <w:bodyDiv w:val="1"/>
      <w:marLeft w:val="0"/>
      <w:marRight w:val="0"/>
      <w:marTop w:val="0"/>
      <w:marBottom w:val="0"/>
      <w:divBdr>
        <w:top w:val="none" w:sz="0" w:space="0" w:color="auto"/>
        <w:left w:val="none" w:sz="0" w:space="0" w:color="auto"/>
        <w:bottom w:val="none" w:sz="0" w:space="0" w:color="auto"/>
        <w:right w:val="none" w:sz="0" w:space="0" w:color="auto"/>
      </w:divBdr>
    </w:div>
    <w:div w:id="1546484296">
      <w:bodyDiv w:val="1"/>
      <w:marLeft w:val="0"/>
      <w:marRight w:val="0"/>
      <w:marTop w:val="0"/>
      <w:marBottom w:val="0"/>
      <w:divBdr>
        <w:top w:val="none" w:sz="0" w:space="0" w:color="auto"/>
        <w:left w:val="none" w:sz="0" w:space="0" w:color="auto"/>
        <w:bottom w:val="none" w:sz="0" w:space="0" w:color="auto"/>
        <w:right w:val="none" w:sz="0" w:space="0" w:color="auto"/>
      </w:divBdr>
    </w:div>
    <w:div w:id="1549024007">
      <w:bodyDiv w:val="1"/>
      <w:marLeft w:val="0"/>
      <w:marRight w:val="0"/>
      <w:marTop w:val="0"/>
      <w:marBottom w:val="0"/>
      <w:divBdr>
        <w:top w:val="none" w:sz="0" w:space="0" w:color="auto"/>
        <w:left w:val="none" w:sz="0" w:space="0" w:color="auto"/>
        <w:bottom w:val="none" w:sz="0" w:space="0" w:color="auto"/>
        <w:right w:val="none" w:sz="0" w:space="0" w:color="auto"/>
      </w:divBdr>
    </w:div>
    <w:div w:id="1549605944">
      <w:bodyDiv w:val="1"/>
      <w:marLeft w:val="0"/>
      <w:marRight w:val="0"/>
      <w:marTop w:val="0"/>
      <w:marBottom w:val="0"/>
      <w:divBdr>
        <w:top w:val="none" w:sz="0" w:space="0" w:color="auto"/>
        <w:left w:val="none" w:sz="0" w:space="0" w:color="auto"/>
        <w:bottom w:val="none" w:sz="0" w:space="0" w:color="auto"/>
        <w:right w:val="none" w:sz="0" w:space="0" w:color="auto"/>
      </w:divBdr>
    </w:div>
    <w:div w:id="1549680694">
      <w:bodyDiv w:val="1"/>
      <w:marLeft w:val="0"/>
      <w:marRight w:val="0"/>
      <w:marTop w:val="0"/>
      <w:marBottom w:val="0"/>
      <w:divBdr>
        <w:top w:val="none" w:sz="0" w:space="0" w:color="auto"/>
        <w:left w:val="none" w:sz="0" w:space="0" w:color="auto"/>
        <w:bottom w:val="none" w:sz="0" w:space="0" w:color="auto"/>
        <w:right w:val="none" w:sz="0" w:space="0" w:color="auto"/>
      </w:divBdr>
    </w:div>
    <w:div w:id="1560288925">
      <w:bodyDiv w:val="1"/>
      <w:marLeft w:val="0"/>
      <w:marRight w:val="0"/>
      <w:marTop w:val="0"/>
      <w:marBottom w:val="0"/>
      <w:divBdr>
        <w:top w:val="none" w:sz="0" w:space="0" w:color="auto"/>
        <w:left w:val="none" w:sz="0" w:space="0" w:color="auto"/>
        <w:bottom w:val="none" w:sz="0" w:space="0" w:color="auto"/>
        <w:right w:val="none" w:sz="0" w:space="0" w:color="auto"/>
      </w:divBdr>
      <w:divsChild>
        <w:div w:id="567031779">
          <w:marLeft w:val="0"/>
          <w:marRight w:val="0"/>
          <w:marTop w:val="0"/>
          <w:marBottom w:val="0"/>
          <w:divBdr>
            <w:top w:val="single" w:sz="2" w:space="0" w:color="E3E3E3"/>
            <w:left w:val="single" w:sz="2" w:space="0" w:color="E3E3E3"/>
            <w:bottom w:val="single" w:sz="2" w:space="0" w:color="E3E3E3"/>
            <w:right w:val="single" w:sz="2" w:space="0" w:color="E3E3E3"/>
          </w:divBdr>
          <w:divsChild>
            <w:div w:id="545875179">
              <w:marLeft w:val="0"/>
              <w:marRight w:val="0"/>
              <w:marTop w:val="0"/>
              <w:marBottom w:val="0"/>
              <w:divBdr>
                <w:top w:val="single" w:sz="2" w:space="0" w:color="E3E3E3"/>
                <w:left w:val="single" w:sz="2" w:space="0" w:color="E3E3E3"/>
                <w:bottom w:val="single" w:sz="2" w:space="0" w:color="E3E3E3"/>
                <w:right w:val="single" w:sz="2" w:space="0" w:color="E3E3E3"/>
              </w:divBdr>
              <w:divsChild>
                <w:div w:id="1214123780">
                  <w:marLeft w:val="0"/>
                  <w:marRight w:val="0"/>
                  <w:marTop w:val="0"/>
                  <w:marBottom w:val="0"/>
                  <w:divBdr>
                    <w:top w:val="single" w:sz="2" w:space="0" w:color="E3E3E3"/>
                    <w:left w:val="single" w:sz="2" w:space="0" w:color="E3E3E3"/>
                    <w:bottom w:val="single" w:sz="2" w:space="0" w:color="E3E3E3"/>
                    <w:right w:val="single" w:sz="2" w:space="0" w:color="E3E3E3"/>
                  </w:divBdr>
                  <w:divsChild>
                    <w:div w:id="881750069">
                      <w:marLeft w:val="0"/>
                      <w:marRight w:val="0"/>
                      <w:marTop w:val="0"/>
                      <w:marBottom w:val="0"/>
                      <w:divBdr>
                        <w:top w:val="single" w:sz="2" w:space="0" w:color="E3E3E3"/>
                        <w:left w:val="single" w:sz="2" w:space="0" w:color="E3E3E3"/>
                        <w:bottom w:val="single" w:sz="2" w:space="0" w:color="E3E3E3"/>
                        <w:right w:val="single" w:sz="2" w:space="0" w:color="E3E3E3"/>
                      </w:divBdr>
                      <w:divsChild>
                        <w:div w:id="1507088411">
                          <w:marLeft w:val="0"/>
                          <w:marRight w:val="0"/>
                          <w:marTop w:val="0"/>
                          <w:marBottom w:val="0"/>
                          <w:divBdr>
                            <w:top w:val="single" w:sz="2" w:space="0" w:color="E3E3E3"/>
                            <w:left w:val="single" w:sz="2" w:space="0" w:color="E3E3E3"/>
                            <w:bottom w:val="single" w:sz="2" w:space="0" w:color="E3E3E3"/>
                            <w:right w:val="single" w:sz="2" w:space="0" w:color="E3E3E3"/>
                          </w:divBdr>
                          <w:divsChild>
                            <w:div w:id="1917544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128531">
                                  <w:marLeft w:val="0"/>
                                  <w:marRight w:val="0"/>
                                  <w:marTop w:val="0"/>
                                  <w:marBottom w:val="0"/>
                                  <w:divBdr>
                                    <w:top w:val="single" w:sz="2" w:space="0" w:color="E3E3E3"/>
                                    <w:left w:val="single" w:sz="2" w:space="0" w:color="E3E3E3"/>
                                    <w:bottom w:val="single" w:sz="2" w:space="0" w:color="E3E3E3"/>
                                    <w:right w:val="single" w:sz="2" w:space="0" w:color="E3E3E3"/>
                                  </w:divBdr>
                                  <w:divsChild>
                                    <w:div w:id="1022365135">
                                      <w:marLeft w:val="0"/>
                                      <w:marRight w:val="0"/>
                                      <w:marTop w:val="0"/>
                                      <w:marBottom w:val="0"/>
                                      <w:divBdr>
                                        <w:top w:val="single" w:sz="2" w:space="0" w:color="E3E3E3"/>
                                        <w:left w:val="single" w:sz="2" w:space="0" w:color="E3E3E3"/>
                                        <w:bottom w:val="single" w:sz="2" w:space="0" w:color="E3E3E3"/>
                                        <w:right w:val="single" w:sz="2" w:space="0" w:color="E3E3E3"/>
                                      </w:divBdr>
                                      <w:divsChild>
                                        <w:div w:id="405494191">
                                          <w:marLeft w:val="0"/>
                                          <w:marRight w:val="0"/>
                                          <w:marTop w:val="0"/>
                                          <w:marBottom w:val="0"/>
                                          <w:divBdr>
                                            <w:top w:val="single" w:sz="2" w:space="0" w:color="E3E3E3"/>
                                            <w:left w:val="single" w:sz="2" w:space="0" w:color="E3E3E3"/>
                                            <w:bottom w:val="single" w:sz="2" w:space="0" w:color="E3E3E3"/>
                                            <w:right w:val="single" w:sz="2" w:space="0" w:color="E3E3E3"/>
                                          </w:divBdr>
                                          <w:divsChild>
                                            <w:div w:id="1189102360">
                                              <w:marLeft w:val="0"/>
                                              <w:marRight w:val="0"/>
                                              <w:marTop w:val="0"/>
                                              <w:marBottom w:val="0"/>
                                              <w:divBdr>
                                                <w:top w:val="single" w:sz="2" w:space="0" w:color="E3E3E3"/>
                                                <w:left w:val="single" w:sz="2" w:space="0" w:color="E3E3E3"/>
                                                <w:bottom w:val="single" w:sz="2" w:space="0" w:color="E3E3E3"/>
                                                <w:right w:val="single" w:sz="2" w:space="0" w:color="E3E3E3"/>
                                              </w:divBdr>
                                              <w:divsChild>
                                                <w:div w:id="1162621864">
                                                  <w:marLeft w:val="0"/>
                                                  <w:marRight w:val="0"/>
                                                  <w:marTop w:val="0"/>
                                                  <w:marBottom w:val="0"/>
                                                  <w:divBdr>
                                                    <w:top w:val="single" w:sz="2" w:space="0" w:color="E3E3E3"/>
                                                    <w:left w:val="single" w:sz="2" w:space="0" w:color="E3E3E3"/>
                                                    <w:bottom w:val="single" w:sz="2" w:space="0" w:color="E3E3E3"/>
                                                    <w:right w:val="single" w:sz="2" w:space="0" w:color="E3E3E3"/>
                                                  </w:divBdr>
                                                  <w:divsChild>
                                                    <w:div w:id="1053230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59353883">
          <w:marLeft w:val="0"/>
          <w:marRight w:val="0"/>
          <w:marTop w:val="0"/>
          <w:marBottom w:val="0"/>
          <w:divBdr>
            <w:top w:val="none" w:sz="0" w:space="0" w:color="auto"/>
            <w:left w:val="none" w:sz="0" w:space="0" w:color="auto"/>
            <w:bottom w:val="none" w:sz="0" w:space="0" w:color="auto"/>
            <w:right w:val="none" w:sz="0" w:space="0" w:color="auto"/>
          </w:divBdr>
        </w:div>
      </w:divsChild>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1750036">
      <w:bodyDiv w:val="1"/>
      <w:marLeft w:val="0"/>
      <w:marRight w:val="0"/>
      <w:marTop w:val="0"/>
      <w:marBottom w:val="0"/>
      <w:divBdr>
        <w:top w:val="none" w:sz="0" w:space="0" w:color="auto"/>
        <w:left w:val="none" w:sz="0" w:space="0" w:color="auto"/>
        <w:bottom w:val="none" w:sz="0" w:space="0" w:color="auto"/>
        <w:right w:val="none" w:sz="0" w:space="0" w:color="auto"/>
      </w:divBdr>
    </w:div>
    <w:div w:id="1566991788">
      <w:bodyDiv w:val="1"/>
      <w:marLeft w:val="0"/>
      <w:marRight w:val="0"/>
      <w:marTop w:val="0"/>
      <w:marBottom w:val="0"/>
      <w:divBdr>
        <w:top w:val="none" w:sz="0" w:space="0" w:color="auto"/>
        <w:left w:val="none" w:sz="0" w:space="0" w:color="auto"/>
        <w:bottom w:val="none" w:sz="0" w:space="0" w:color="auto"/>
        <w:right w:val="none" w:sz="0" w:space="0" w:color="auto"/>
      </w:divBdr>
    </w:div>
    <w:div w:id="1568153347">
      <w:bodyDiv w:val="1"/>
      <w:marLeft w:val="0"/>
      <w:marRight w:val="0"/>
      <w:marTop w:val="0"/>
      <w:marBottom w:val="0"/>
      <w:divBdr>
        <w:top w:val="none" w:sz="0" w:space="0" w:color="auto"/>
        <w:left w:val="none" w:sz="0" w:space="0" w:color="auto"/>
        <w:bottom w:val="none" w:sz="0" w:space="0" w:color="auto"/>
        <w:right w:val="none" w:sz="0" w:space="0" w:color="auto"/>
      </w:divBdr>
    </w:div>
    <w:div w:id="1568759184">
      <w:bodyDiv w:val="1"/>
      <w:marLeft w:val="0"/>
      <w:marRight w:val="0"/>
      <w:marTop w:val="0"/>
      <w:marBottom w:val="0"/>
      <w:divBdr>
        <w:top w:val="none" w:sz="0" w:space="0" w:color="auto"/>
        <w:left w:val="none" w:sz="0" w:space="0" w:color="auto"/>
        <w:bottom w:val="none" w:sz="0" w:space="0" w:color="auto"/>
        <w:right w:val="none" w:sz="0" w:space="0" w:color="auto"/>
      </w:divBdr>
      <w:divsChild>
        <w:div w:id="55712837">
          <w:marLeft w:val="0"/>
          <w:marRight w:val="0"/>
          <w:marTop w:val="0"/>
          <w:marBottom w:val="0"/>
          <w:divBdr>
            <w:top w:val="single" w:sz="2" w:space="0" w:color="E3E3E3"/>
            <w:left w:val="single" w:sz="2" w:space="0" w:color="E3E3E3"/>
            <w:bottom w:val="single" w:sz="2" w:space="0" w:color="E3E3E3"/>
            <w:right w:val="single" w:sz="2" w:space="0" w:color="E3E3E3"/>
          </w:divBdr>
          <w:divsChild>
            <w:div w:id="996760549">
              <w:marLeft w:val="0"/>
              <w:marRight w:val="0"/>
              <w:marTop w:val="0"/>
              <w:marBottom w:val="0"/>
              <w:divBdr>
                <w:top w:val="single" w:sz="2" w:space="0" w:color="E3E3E3"/>
                <w:left w:val="single" w:sz="2" w:space="0" w:color="E3E3E3"/>
                <w:bottom w:val="single" w:sz="2" w:space="0" w:color="E3E3E3"/>
                <w:right w:val="single" w:sz="2" w:space="0" w:color="E3E3E3"/>
              </w:divBdr>
              <w:divsChild>
                <w:div w:id="442652309">
                  <w:marLeft w:val="0"/>
                  <w:marRight w:val="0"/>
                  <w:marTop w:val="0"/>
                  <w:marBottom w:val="0"/>
                  <w:divBdr>
                    <w:top w:val="single" w:sz="2" w:space="0" w:color="E3E3E3"/>
                    <w:left w:val="single" w:sz="2" w:space="0" w:color="E3E3E3"/>
                    <w:bottom w:val="single" w:sz="2" w:space="0" w:color="E3E3E3"/>
                    <w:right w:val="single" w:sz="2" w:space="0" w:color="E3E3E3"/>
                  </w:divBdr>
                  <w:divsChild>
                    <w:div w:id="844901750">
                      <w:marLeft w:val="0"/>
                      <w:marRight w:val="0"/>
                      <w:marTop w:val="0"/>
                      <w:marBottom w:val="0"/>
                      <w:divBdr>
                        <w:top w:val="single" w:sz="2" w:space="0" w:color="E3E3E3"/>
                        <w:left w:val="single" w:sz="2" w:space="0" w:color="E3E3E3"/>
                        <w:bottom w:val="single" w:sz="2" w:space="0" w:color="E3E3E3"/>
                        <w:right w:val="single" w:sz="2" w:space="0" w:color="E3E3E3"/>
                      </w:divBdr>
                      <w:divsChild>
                        <w:div w:id="94979198">
                          <w:marLeft w:val="0"/>
                          <w:marRight w:val="0"/>
                          <w:marTop w:val="0"/>
                          <w:marBottom w:val="0"/>
                          <w:divBdr>
                            <w:top w:val="single" w:sz="2" w:space="0" w:color="E3E3E3"/>
                            <w:left w:val="single" w:sz="2" w:space="0" w:color="E3E3E3"/>
                            <w:bottom w:val="single" w:sz="2" w:space="0" w:color="E3E3E3"/>
                            <w:right w:val="single" w:sz="2" w:space="0" w:color="E3E3E3"/>
                          </w:divBdr>
                          <w:divsChild>
                            <w:div w:id="252859354">
                              <w:marLeft w:val="0"/>
                              <w:marRight w:val="0"/>
                              <w:marTop w:val="0"/>
                              <w:marBottom w:val="0"/>
                              <w:divBdr>
                                <w:top w:val="single" w:sz="2" w:space="0" w:color="E3E3E3"/>
                                <w:left w:val="single" w:sz="2" w:space="0" w:color="E3E3E3"/>
                                <w:bottom w:val="single" w:sz="2" w:space="0" w:color="E3E3E3"/>
                                <w:right w:val="single" w:sz="2" w:space="0" w:color="E3E3E3"/>
                              </w:divBdr>
                              <w:divsChild>
                                <w:div w:id="1487240781">
                                  <w:marLeft w:val="0"/>
                                  <w:marRight w:val="0"/>
                                  <w:marTop w:val="100"/>
                                  <w:marBottom w:val="100"/>
                                  <w:divBdr>
                                    <w:top w:val="single" w:sz="2" w:space="0" w:color="E3E3E3"/>
                                    <w:left w:val="single" w:sz="2" w:space="0" w:color="E3E3E3"/>
                                    <w:bottom w:val="single" w:sz="2" w:space="0" w:color="E3E3E3"/>
                                    <w:right w:val="single" w:sz="2" w:space="0" w:color="E3E3E3"/>
                                  </w:divBdr>
                                  <w:divsChild>
                                    <w:div w:id="866524114">
                                      <w:marLeft w:val="0"/>
                                      <w:marRight w:val="0"/>
                                      <w:marTop w:val="0"/>
                                      <w:marBottom w:val="0"/>
                                      <w:divBdr>
                                        <w:top w:val="single" w:sz="2" w:space="0" w:color="E3E3E3"/>
                                        <w:left w:val="single" w:sz="2" w:space="0" w:color="E3E3E3"/>
                                        <w:bottom w:val="single" w:sz="2" w:space="0" w:color="E3E3E3"/>
                                        <w:right w:val="single" w:sz="2" w:space="0" w:color="E3E3E3"/>
                                      </w:divBdr>
                                      <w:divsChild>
                                        <w:div w:id="5986999">
                                          <w:marLeft w:val="0"/>
                                          <w:marRight w:val="0"/>
                                          <w:marTop w:val="0"/>
                                          <w:marBottom w:val="0"/>
                                          <w:divBdr>
                                            <w:top w:val="single" w:sz="2" w:space="0" w:color="E3E3E3"/>
                                            <w:left w:val="single" w:sz="2" w:space="0" w:color="E3E3E3"/>
                                            <w:bottom w:val="single" w:sz="2" w:space="0" w:color="E3E3E3"/>
                                            <w:right w:val="single" w:sz="2" w:space="0" w:color="E3E3E3"/>
                                          </w:divBdr>
                                          <w:divsChild>
                                            <w:div w:id="625963583">
                                              <w:marLeft w:val="0"/>
                                              <w:marRight w:val="0"/>
                                              <w:marTop w:val="0"/>
                                              <w:marBottom w:val="0"/>
                                              <w:divBdr>
                                                <w:top w:val="single" w:sz="2" w:space="0" w:color="E3E3E3"/>
                                                <w:left w:val="single" w:sz="2" w:space="0" w:color="E3E3E3"/>
                                                <w:bottom w:val="single" w:sz="2" w:space="0" w:color="E3E3E3"/>
                                                <w:right w:val="single" w:sz="2" w:space="0" w:color="E3E3E3"/>
                                              </w:divBdr>
                                              <w:divsChild>
                                                <w:div w:id="1938370814">
                                                  <w:marLeft w:val="0"/>
                                                  <w:marRight w:val="0"/>
                                                  <w:marTop w:val="0"/>
                                                  <w:marBottom w:val="0"/>
                                                  <w:divBdr>
                                                    <w:top w:val="single" w:sz="2" w:space="0" w:color="E3E3E3"/>
                                                    <w:left w:val="single" w:sz="2" w:space="0" w:color="E3E3E3"/>
                                                    <w:bottom w:val="single" w:sz="2" w:space="0" w:color="E3E3E3"/>
                                                    <w:right w:val="single" w:sz="2" w:space="0" w:color="E3E3E3"/>
                                                  </w:divBdr>
                                                  <w:divsChild>
                                                    <w:div w:id="2080710774">
                                                      <w:marLeft w:val="0"/>
                                                      <w:marRight w:val="0"/>
                                                      <w:marTop w:val="0"/>
                                                      <w:marBottom w:val="0"/>
                                                      <w:divBdr>
                                                        <w:top w:val="single" w:sz="2" w:space="0" w:color="E3E3E3"/>
                                                        <w:left w:val="single" w:sz="2" w:space="0" w:color="E3E3E3"/>
                                                        <w:bottom w:val="single" w:sz="2" w:space="0" w:color="E3E3E3"/>
                                                        <w:right w:val="single" w:sz="2" w:space="0" w:color="E3E3E3"/>
                                                      </w:divBdr>
                                                      <w:divsChild>
                                                        <w:div w:id="97730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1417244">
          <w:marLeft w:val="0"/>
          <w:marRight w:val="0"/>
          <w:marTop w:val="0"/>
          <w:marBottom w:val="0"/>
          <w:divBdr>
            <w:top w:val="none" w:sz="0" w:space="0" w:color="auto"/>
            <w:left w:val="none" w:sz="0" w:space="0" w:color="auto"/>
            <w:bottom w:val="none" w:sz="0" w:space="0" w:color="auto"/>
            <w:right w:val="none" w:sz="0" w:space="0" w:color="auto"/>
          </w:divBdr>
        </w:div>
      </w:divsChild>
    </w:div>
    <w:div w:id="1573926359">
      <w:bodyDiv w:val="1"/>
      <w:marLeft w:val="0"/>
      <w:marRight w:val="0"/>
      <w:marTop w:val="0"/>
      <w:marBottom w:val="0"/>
      <w:divBdr>
        <w:top w:val="none" w:sz="0" w:space="0" w:color="auto"/>
        <w:left w:val="none" w:sz="0" w:space="0" w:color="auto"/>
        <w:bottom w:val="none" w:sz="0" w:space="0" w:color="auto"/>
        <w:right w:val="none" w:sz="0" w:space="0" w:color="auto"/>
      </w:divBdr>
    </w:div>
    <w:div w:id="1576012630">
      <w:bodyDiv w:val="1"/>
      <w:marLeft w:val="0"/>
      <w:marRight w:val="0"/>
      <w:marTop w:val="0"/>
      <w:marBottom w:val="0"/>
      <w:divBdr>
        <w:top w:val="none" w:sz="0" w:space="0" w:color="auto"/>
        <w:left w:val="none" w:sz="0" w:space="0" w:color="auto"/>
        <w:bottom w:val="none" w:sz="0" w:space="0" w:color="auto"/>
        <w:right w:val="none" w:sz="0" w:space="0" w:color="auto"/>
      </w:divBdr>
    </w:div>
    <w:div w:id="1581715002">
      <w:bodyDiv w:val="1"/>
      <w:marLeft w:val="0"/>
      <w:marRight w:val="0"/>
      <w:marTop w:val="0"/>
      <w:marBottom w:val="0"/>
      <w:divBdr>
        <w:top w:val="none" w:sz="0" w:space="0" w:color="auto"/>
        <w:left w:val="none" w:sz="0" w:space="0" w:color="auto"/>
        <w:bottom w:val="none" w:sz="0" w:space="0" w:color="auto"/>
        <w:right w:val="none" w:sz="0" w:space="0" w:color="auto"/>
      </w:divBdr>
    </w:div>
    <w:div w:id="1582058220">
      <w:bodyDiv w:val="1"/>
      <w:marLeft w:val="0"/>
      <w:marRight w:val="0"/>
      <w:marTop w:val="0"/>
      <w:marBottom w:val="0"/>
      <w:divBdr>
        <w:top w:val="none" w:sz="0" w:space="0" w:color="auto"/>
        <w:left w:val="none" w:sz="0" w:space="0" w:color="auto"/>
        <w:bottom w:val="none" w:sz="0" w:space="0" w:color="auto"/>
        <w:right w:val="none" w:sz="0" w:space="0" w:color="auto"/>
      </w:divBdr>
    </w:div>
    <w:div w:id="1584023574">
      <w:bodyDiv w:val="1"/>
      <w:marLeft w:val="0"/>
      <w:marRight w:val="0"/>
      <w:marTop w:val="0"/>
      <w:marBottom w:val="0"/>
      <w:divBdr>
        <w:top w:val="none" w:sz="0" w:space="0" w:color="auto"/>
        <w:left w:val="none" w:sz="0" w:space="0" w:color="auto"/>
        <w:bottom w:val="none" w:sz="0" w:space="0" w:color="auto"/>
        <w:right w:val="none" w:sz="0" w:space="0" w:color="auto"/>
      </w:divBdr>
      <w:divsChild>
        <w:div w:id="1803963411">
          <w:marLeft w:val="0"/>
          <w:marRight w:val="0"/>
          <w:marTop w:val="0"/>
          <w:marBottom w:val="0"/>
          <w:divBdr>
            <w:top w:val="single" w:sz="2" w:space="0" w:color="E3E3E3"/>
            <w:left w:val="single" w:sz="2" w:space="0" w:color="E3E3E3"/>
            <w:bottom w:val="single" w:sz="2" w:space="0" w:color="E3E3E3"/>
            <w:right w:val="single" w:sz="2" w:space="0" w:color="E3E3E3"/>
          </w:divBdr>
          <w:divsChild>
            <w:div w:id="1553808985">
              <w:marLeft w:val="0"/>
              <w:marRight w:val="0"/>
              <w:marTop w:val="0"/>
              <w:marBottom w:val="0"/>
              <w:divBdr>
                <w:top w:val="single" w:sz="2" w:space="0" w:color="E3E3E3"/>
                <w:left w:val="single" w:sz="2" w:space="0" w:color="E3E3E3"/>
                <w:bottom w:val="single" w:sz="2" w:space="0" w:color="E3E3E3"/>
                <w:right w:val="single" w:sz="2" w:space="0" w:color="E3E3E3"/>
              </w:divBdr>
              <w:divsChild>
                <w:div w:id="2138908440">
                  <w:marLeft w:val="0"/>
                  <w:marRight w:val="0"/>
                  <w:marTop w:val="0"/>
                  <w:marBottom w:val="0"/>
                  <w:divBdr>
                    <w:top w:val="single" w:sz="2" w:space="0" w:color="E3E3E3"/>
                    <w:left w:val="single" w:sz="2" w:space="0" w:color="E3E3E3"/>
                    <w:bottom w:val="single" w:sz="2" w:space="0" w:color="E3E3E3"/>
                    <w:right w:val="single" w:sz="2" w:space="0" w:color="E3E3E3"/>
                  </w:divBdr>
                  <w:divsChild>
                    <w:div w:id="337856747">
                      <w:marLeft w:val="0"/>
                      <w:marRight w:val="0"/>
                      <w:marTop w:val="0"/>
                      <w:marBottom w:val="0"/>
                      <w:divBdr>
                        <w:top w:val="single" w:sz="2" w:space="0" w:color="E3E3E3"/>
                        <w:left w:val="single" w:sz="2" w:space="0" w:color="E3E3E3"/>
                        <w:bottom w:val="single" w:sz="2" w:space="0" w:color="E3E3E3"/>
                        <w:right w:val="single" w:sz="2" w:space="0" w:color="E3E3E3"/>
                      </w:divBdr>
                      <w:divsChild>
                        <w:div w:id="57559956">
                          <w:marLeft w:val="0"/>
                          <w:marRight w:val="0"/>
                          <w:marTop w:val="0"/>
                          <w:marBottom w:val="0"/>
                          <w:divBdr>
                            <w:top w:val="single" w:sz="2" w:space="0" w:color="E3E3E3"/>
                            <w:left w:val="single" w:sz="2" w:space="0" w:color="E3E3E3"/>
                            <w:bottom w:val="single" w:sz="2" w:space="0" w:color="E3E3E3"/>
                            <w:right w:val="single" w:sz="2" w:space="0" w:color="E3E3E3"/>
                          </w:divBdr>
                          <w:divsChild>
                            <w:div w:id="1093625049">
                              <w:marLeft w:val="0"/>
                              <w:marRight w:val="0"/>
                              <w:marTop w:val="0"/>
                              <w:marBottom w:val="0"/>
                              <w:divBdr>
                                <w:top w:val="single" w:sz="2" w:space="0" w:color="E3E3E3"/>
                                <w:left w:val="single" w:sz="2" w:space="0" w:color="E3E3E3"/>
                                <w:bottom w:val="single" w:sz="2" w:space="0" w:color="E3E3E3"/>
                                <w:right w:val="single" w:sz="2" w:space="0" w:color="E3E3E3"/>
                              </w:divBdr>
                              <w:divsChild>
                                <w:div w:id="1144658734">
                                  <w:marLeft w:val="0"/>
                                  <w:marRight w:val="0"/>
                                  <w:marTop w:val="100"/>
                                  <w:marBottom w:val="100"/>
                                  <w:divBdr>
                                    <w:top w:val="single" w:sz="2" w:space="0" w:color="E3E3E3"/>
                                    <w:left w:val="single" w:sz="2" w:space="0" w:color="E3E3E3"/>
                                    <w:bottom w:val="single" w:sz="2" w:space="0" w:color="E3E3E3"/>
                                    <w:right w:val="single" w:sz="2" w:space="0" w:color="E3E3E3"/>
                                  </w:divBdr>
                                  <w:divsChild>
                                    <w:div w:id="1940991578">
                                      <w:marLeft w:val="0"/>
                                      <w:marRight w:val="0"/>
                                      <w:marTop w:val="0"/>
                                      <w:marBottom w:val="0"/>
                                      <w:divBdr>
                                        <w:top w:val="single" w:sz="2" w:space="0" w:color="E3E3E3"/>
                                        <w:left w:val="single" w:sz="2" w:space="0" w:color="E3E3E3"/>
                                        <w:bottom w:val="single" w:sz="2" w:space="0" w:color="E3E3E3"/>
                                        <w:right w:val="single" w:sz="2" w:space="0" w:color="E3E3E3"/>
                                      </w:divBdr>
                                      <w:divsChild>
                                        <w:div w:id="107315122">
                                          <w:marLeft w:val="0"/>
                                          <w:marRight w:val="0"/>
                                          <w:marTop w:val="0"/>
                                          <w:marBottom w:val="0"/>
                                          <w:divBdr>
                                            <w:top w:val="single" w:sz="2" w:space="0" w:color="E3E3E3"/>
                                            <w:left w:val="single" w:sz="2" w:space="0" w:color="E3E3E3"/>
                                            <w:bottom w:val="single" w:sz="2" w:space="0" w:color="E3E3E3"/>
                                            <w:right w:val="single" w:sz="2" w:space="0" w:color="E3E3E3"/>
                                          </w:divBdr>
                                          <w:divsChild>
                                            <w:div w:id="25984819">
                                              <w:marLeft w:val="0"/>
                                              <w:marRight w:val="0"/>
                                              <w:marTop w:val="0"/>
                                              <w:marBottom w:val="0"/>
                                              <w:divBdr>
                                                <w:top w:val="single" w:sz="2" w:space="0" w:color="E3E3E3"/>
                                                <w:left w:val="single" w:sz="2" w:space="0" w:color="E3E3E3"/>
                                                <w:bottom w:val="single" w:sz="2" w:space="0" w:color="E3E3E3"/>
                                                <w:right w:val="single" w:sz="2" w:space="0" w:color="E3E3E3"/>
                                              </w:divBdr>
                                              <w:divsChild>
                                                <w:div w:id="1408377538">
                                                  <w:marLeft w:val="0"/>
                                                  <w:marRight w:val="0"/>
                                                  <w:marTop w:val="0"/>
                                                  <w:marBottom w:val="0"/>
                                                  <w:divBdr>
                                                    <w:top w:val="single" w:sz="2" w:space="0" w:color="E3E3E3"/>
                                                    <w:left w:val="single" w:sz="2" w:space="0" w:color="E3E3E3"/>
                                                    <w:bottom w:val="single" w:sz="2" w:space="0" w:color="E3E3E3"/>
                                                    <w:right w:val="single" w:sz="2" w:space="0" w:color="E3E3E3"/>
                                                  </w:divBdr>
                                                  <w:divsChild>
                                                    <w:div w:id="1457748823">
                                                      <w:marLeft w:val="0"/>
                                                      <w:marRight w:val="0"/>
                                                      <w:marTop w:val="0"/>
                                                      <w:marBottom w:val="0"/>
                                                      <w:divBdr>
                                                        <w:top w:val="single" w:sz="2" w:space="0" w:color="E3E3E3"/>
                                                        <w:left w:val="single" w:sz="2" w:space="0" w:color="E3E3E3"/>
                                                        <w:bottom w:val="single" w:sz="2" w:space="0" w:color="E3E3E3"/>
                                                        <w:right w:val="single" w:sz="2" w:space="0" w:color="E3E3E3"/>
                                                      </w:divBdr>
                                                      <w:divsChild>
                                                        <w:div w:id="1921866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9793178">
          <w:marLeft w:val="0"/>
          <w:marRight w:val="0"/>
          <w:marTop w:val="0"/>
          <w:marBottom w:val="0"/>
          <w:divBdr>
            <w:top w:val="none" w:sz="0" w:space="0" w:color="auto"/>
            <w:left w:val="none" w:sz="0" w:space="0" w:color="auto"/>
            <w:bottom w:val="none" w:sz="0" w:space="0" w:color="auto"/>
            <w:right w:val="none" w:sz="0" w:space="0" w:color="auto"/>
          </w:divBdr>
        </w:div>
      </w:divsChild>
    </w:div>
    <w:div w:id="1584029042">
      <w:bodyDiv w:val="1"/>
      <w:marLeft w:val="0"/>
      <w:marRight w:val="0"/>
      <w:marTop w:val="0"/>
      <w:marBottom w:val="0"/>
      <w:divBdr>
        <w:top w:val="none" w:sz="0" w:space="0" w:color="auto"/>
        <w:left w:val="none" w:sz="0" w:space="0" w:color="auto"/>
        <w:bottom w:val="none" w:sz="0" w:space="0" w:color="auto"/>
        <w:right w:val="none" w:sz="0" w:space="0" w:color="auto"/>
      </w:divBdr>
    </w:div>
    <w:div w:id="1584681421">
      <w:bodyDiv w:val="1"/>
      <w:marLeft w:val="0"/>
      <w:marRight w:val="0"/>
      <w:marTop w:val="0"/>
      <w:marBottom w:val="0"/>
      <w:divBdr>
        <w:top w:val="none" w:sz="0" w:space="0" w:color="auto"/>
        <w:left w:val="none" w:sz="0" w:space="0" w:color="auto"/>
        <w:bottom w:val="none" w:sz="0" w:space="0" w:color="auto"/>
        <w:right w:val="none" w:sz="0" w:space="0" w:color="auto"/>
      </w:divBdr>
    </w:div>
    <w:div w:id="1590774662">
      <w:bodyDiv w:val="1"/>
      <w:marLeft w:val="0"/>
      <w:marRight w:val="0"/>
      <w:marTop w:val="0"/>
      <w:marBottom w:val="0"/>
      <w:divBdr>
        <w:top w:val="none" w:sz="0" w:space="0" w:color="auto"/>
        <w:left w:val="none" w:sz="0" w:space="0" w:color="auto"/>
        <w:bottom w:val="none" w:sz="0" w:space="0" w:color="auto"/>
        <w:right w:val="none" w:sz="0" w:space="0" w:color="auto"/>
      </w:divBdr>
      <w:divsChild>
        <w:div w:id="318122940">
          <w:marLeft w:val="0"/>
          <w:marRight w:val="0"/>
          <w:marTop w:val="0"/>
          <w:marBottom w:val="0"/>
          <w:divBdr>
            <w:top w:val="none" w:sz="0" w:space="0" w:color="auto"/>
            <w:left w:val="none" w:sz="0" w:space="0" w:color="auto"/>
            <w:bottom w:val="none" w:sz="0" w:space="0" w:color="auto"/>
            <w:right w:val="none" w:sz="0" w:space="0" w:color="auto"/>
          </w:divBdr>
        </w:div>
        <w:div w:id="1654137683">
          <w:marLeft w:val="0"/>
          <w:marRight w:val="0"/>
          <w:marTop w:val="0"/>
          <w:marBottom w:val="0"/>
          <w:divBdr>
            <w:top w:val="single" w:sz="2" w:space="0" w:color="E3E3E3"/>
            <w:left w:val="single" w:sz="2" w:space="0" w:color="E3E3E3"/>
            <w:bottom w:val="single" w:sz="2" w:space="0" w:color="E3E3E3"/>
            <w:right w:val="single" w:sz="2" w:space="0" w:color="E3E3E3"/>
          </w:divBdr>
          <w:divsChild>
            <w:div w:id="1077092610">
              <w:marLeft w:val="0"/>
              <w:marRight w:val="0"/>
              <w:marTop w:val="0"/>
              <w:marBottom w:val="0"/>
              <w:divBdr>
                <w:top w:val="single" w:sz="2" w:space="0" w:color="E3E3E3"/>
                <w:left w:val="single" w:sz="2" w:space="0" w:color="E3E3E3"/>
                <w:bottom w:val="single" w:sz="2" w:space="0" w:color="E3E3E3"/>
                <w:right w:val="single" w:sz="2" w:space="0" w:color="E3E3E3"/>
              </w:divBdr>
              <w:divsChild>
                <w:div w:id="1463303688">
                  <w:marLeft w:val="0"/>
                  <w:marRight w:val="0"/>
                  <w:marTop w:val="0"/>
                  <w:marBottom w:val="0"/>
                  <w:divBdr>
                    <w:top w:val="single" w:sz="2" w:space="0" w:color="E3E3E3"/>
                    <w:left w:val="single" w:sz="2" w:space="0" w:color="E3E3E3"/>
                    <w:bottom w:val="single" w:sz="2" w:space="0" w:color="E3E3E3"/>
                    <w:right w:val="single" w:sz="2" w:space="0" w:color="E3E3E3"/>
                  </w:divBdr>
                  <w:divsChild>
                    <w:div w:id="2036269936">
                      <w:marLeft w:val="0"/>
                      <w:marRight w:val="0"/>
                      <w:marTop w:val="0"/>
                      <w:marBottom w:val="0"/>
                      <w:divBdr>
                        <w:top w:val="single" w:sz="2" w:space="0" w:color="E3E3E3"/>
                        <w:left w:val="single" w:sz="2" w:space="0" w:color="E3E3E3"/>
                        <w:bottom w:val="single" w:sz="2" w:space="0" w:color="E3E3E3"/>
                        <w:right w:val="single" w:sz="2" w:space="0" w:color="E3E3E3"/>
                      </w:divBdr>
                      <w:divsChild>
                        <w:div w:id="580408869">
                          <w:marLeft w:val="0"/>
                          <w:marRight w:val="0"/>
                          <w:marTop w:val="0"/>
                          <w:marBottom w:val="0"/>
                          <w:divBdr>
                            <w:top w:val="single" w:sz="2" w:space="0" w:color="E3E3E3"/>
                            <w:left w:val="single" w:sz="2" w:space="0" w:color="E3E3E3"/>
                            <w:bottom w:val="single" w:sz="2" w:space="0" w:color="E3E3E3"/>
                            <w:right w:val="single" w:sz="2" w:space="0" w:color="E3E3E3"/>
                          </w:divBdr>
                          <w:divsChild>
                            <w:div w:id="1498502064">
                              <w:marLeft w:val="0"/>
                              <w:marRight w:val="0"/>
                              <w:marTop w:val="100"/>
                              <w:marBottom w:val="100"/>
                              <w:divBdr>
                                <w:top w:val="single" w:sz="2" w:space="0" w:color="E3E3E3"/>
                                <w:left w:val="single" w:sz="2" w:space="0" w:color="E3E3E3"/>
                                <w:bottom w:val="single" w:sz="2" w:space="0" w:color="E3E3E3"/>
                                <w:right w:val="single" w:sz="2" w:space="0" w:color="E3E3E3"/>
                              </w:divBdr>
                              <w:divsChild>
                                <w:div w:id="747119000">
                                  <w:marLeft w:val="0"/>
                                  <w:marRight w:val="0"/>
                                  <w:marTop w:val="0"/>
                                  <w:marBottom w:val="0"/>
                                  <w:divBdr>
                                    <w:top w:val="single" w:sz="2" w:space="0" w:color="E3E3E3"/>
                                    <w:left w:val="single" w:sz="2" w:space="0" w:color="E3E3E3"/>
                                    <w:bottom w:val="single" w:sz="2" w:space="0" w:color="E3E3E3"/>
                                    <w:right w:val="single" w:sz="2" w:space="0" w:color="E3E3E3"/>
                                  </w:divBdr>
                                  <w:divsChild>
                                    <w:div w:id="406803510">
                                      <w:marLeft w:val="0"/>
                                      <w:marRight w:val="0"/>
                                      <w:marTop w:val="0"/>
                                      <w:marBottom w:val="0"/>
                                      <w:divBdr>
                                        <w:top w:val="single" w:sz="2" w:space="0" w:color="E3E3E3"/>
                                        <w:left w:val="single" w:sz="2" w:space="0" w:color="E3E3E3"/>
                                        <w:bottom w:val="single" w:sz="2" w:space="0" w:color="E3E3E3"/>
                                        <w:right w:val="single" w:sz="2" w:space="0" w:color="E3E3E3"/>
                                      </w:divBdr>
                                      <w:divsChild>
                                        <w:div w:id="1304853243">
                                          <w:marLeft w:val="0"/>
                                          <w:marRight w:val="0"/>
                                          <w:marTop w:val="0"/>
                                          <w:marBottom w:val="0"/>
                                          <w:divBdr>
                                            <w:top w:val="single" w:sz="2" w:space="0" w:color="E3E3E3"/>
                                            <w:left w:val="single" w:sz="2" w:space="0" w:color="E3E3E3"/>
                                            <w:bottom w:val="single" w:sz="2" w:space="0" w:color="E3E3E3"/>
                                            <w:right w:val="single" w:sz="2" w:space="0" w:color="E3E3E3"/>
                                          </w:divBdr>
                                          <w:divsChild>
                                            <w:div w:id="1218712052">
                                              <w:marLeft w:val="0"/>
                                              <w:marRight w:val="0"/>
                                              <w:marTop w:val="0"/>
                                              <w:marBottom w:val="0"/>
                                              <w:divBdr>
                                                <w:top w:val="single" w:sz="2" w:space="0" w:color="E3E3E3"/>
                                                <w:left w:val="single" w:sz="2" w:space="0" w:color="E3E3E3"/>
                                                <w:bottom w:val="single" w:sz="2" w:space="0" w:color="E3E3E3"/>
                                                <w:right w:val="single" w:sz="2" w:space="0" w:color="E3E3E3"/>
                                              </w:divBdr>
                                              <w:divsChild>
                                                <w:div w:id="961497095">
                                                  <w:marLeft w:val="0"/>
                                                  <w:marRight w:val="0"/>
                                                  <w:marTop w:val="0"/>
                                                  <w:marBottom w:val="0"/>
                                                  <w:divBdr>
                                                    <w:top w:val="single" w:sz="2" w:space="0" w:color="E3E3E3"/>
                                                    <w:left w:val="single" w:sz="2" w:space="0" w:color="E3E3E3"/>
                                                    <w:bottom w:val="single" w:sz="2" w:space="0" w:color="E3E3E3"/>
                                                    <w:right w:val="single" w:sz="2" w:space="0" w:color="E3E3E3"/>
                                                  </w:divBdr>
                                                  <w:divsChild>
                                                    <w:div w:id="393432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1811997">
      <w:bodyDiv w:val="1"/>
      <w:marLeft w:val="0"/>
      <w:marRight w:val="0"/>
      <w:marTop w:val="0"/>
      <w:marBottom w:val="0"/>
      <w:divBdr>
        <w:top w:val="none" w:sz="0" w:space="0" w:color="auto"/>
        <w:left w:val="none" w:sz="0" w:space="0" w:color="auto"/>
        <w:bottom w:val="none" w:sz="0" w:space="0" w:color="auto"/>
        <w:right w:val="none" w:sz="0" w:space="0" w:color="auto"/>
      </w:divBdr>
    </w:div>
    <w:div w:id="1597402816">
      <w:bodyDiv w:val="1"/>
      <w:marLeft w:val="0"/>
      <w:marRight w:val="0"/>
      <w:marTop w:val="0"/>
      <w:marBottom w:val="0"/>
      <w:divBdr>
        <w:top w:val="none" w:sz="0" w:space="0" w:color="auto"/>
        <w:left w:val="none" w:sz="0" w:space="0" w:color="auto"/>
        <w:bottom w:val="none" w:sz="0" w:space="0" w:color="auto"/>
        <w:right w:val="none" w:sz="0" w:space="0" w:color="auto"/>
      </w:divBdr>
    </w:div>
    <w:div w:id="1598441216">
      <w:bodyDiv w:val="1"/>
      <w:marLeft w:val="0"/>
      <w:marRight w:val="0"/>
      <w:marTop w:val="0"/>
      <w:marBottom w:val="0"/>
      <w:divBdr>
        <w:top w:val="none" w:sz="0" w:space="0" w:color="auto"/>
        <w:left w:val="none" w:sz="0" w:space="0" w:color="auto"/>
        <w:bottom w:val="none" w:sz="0" w:space="0" w:color="auto"/>
        <w:right w:val="none" w:sz="0" w:space="0" w:color="auto"/>
      </w:divBdr>
    </w:div>
    <w:div w:id="1601180785">
      <w:bodyDiv w:val="1"/>
      <w:marLeft w:val="0"/>
      <w:marRight w:val="0"/>
      <w:marTop w:val="0"/>
      <w:marBottom w:val="0"/>
      <w:divBdr>
        <w:top w:val="none" w:sz="0" w:space="0" w:color="auto"/>
        <w:left w:val="none" w:sz="0" w:space="0" w:color="auto"/>
        <w:bottom w:val="none" w:sz="0" w:space="0" w:color="auto"/>
        <w:right w:val="none" w:sz="0" w:space="0" w:color="auto"/>
      </w:divBdr>
      <w:divsChild>
        <w:div w:id="668606726">
          <w:marLeft w:val="0"/>
          <w:marRight w:val="0"/>
          <w:marTop w:val="0"/>
          <w:marBottom w:val="0"/>
          <w:divBdr>
            <w:top w:val="single" w:sz="2" w:space="0" w:color="E3E3E3"/>
            <w:left w:val="single" w:sz="2" w:space="0" w:color="E3E3E3"/>
            <w:bottom w:val="single" w:sz="2" w:space="0" w:color="E3E3E3"/>
            <w:right w:val="single" w:sz="2" w:space="0" w:color="E3E3E3"/>
          </w:divBdr>
          <w:divsChild>
            <w:div w:id="648244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998468">
          <w:marLeft w:val="0"/>
          <w:marRight w:val="0"/>
          <w:marTop w:val="0"/>
          <w:marBottom w:val="0"/>
          <w:divBdr>
            <w:top w:val="single" w:sz="2" w:space="0" w:color="E3E3E3"/>
            <w:left w:val="single" w:sz="2" w:space="0" w:color="E3E3E3"/>
            <w:bottom w:val="single" w:sz="2" w:space="0" w:color="E3E3E3"/>
            <w:right w:val="single" w:sz="2" w:space="0" w:color="E3E3E3"/>
          </w:divBdr>
          <w:divsChild>
            <w:div w:id="1270507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2226080">
      <w:bodyDiv w:val="1"/>
      <w:marLeft w:val="0"/>
      <w:marRight w:val="0"/>
      <w:marTop w:val="0"/>
      <w:marBottom w:val="0"/>
      <w:divBdr>
        <w:top w:val="none" w:sz="0" w:space="0" w:color="auto"/>
        <w:left w:val="none" w:sz="0" w:space="0" w:color="auto"/>
        <w:bottom w:val="none" w:sz="0" w:space="0" w:color="auto"/>
        <w:right w:val="none" w:sz="0" w:space="0" w:color="auto"/>
      </w:divBdr>
    </w:div>
    <w:div w:id="1603222173">
      <w:bodyDiv w:val="1"/>
      <w:marLeft w:val="0"/>
      <w:marRight w:val="0"/>
      <w:marTop w:val="0"/>
      <w:marBottom w:val="0"/>
      <w:divBdr>
        <w:top w:val="none" w:sz="0" w:space="0" w:color="auto"/>
        <w:left w:val="none" w:sz="0" w:space="0" w:color="auto"/>
        <w:bottom w:val="none" w:sz="0" w:space="0" w:color="auto"/>
        <w:right w:val="none" w:sz="0" w:space="0" w:color="auto"/>
      </w:divBdr>
    </w:div>
    <w:div w:id="1605456906">
      <w:bodyDiv w:val="1"/>
      <w:marLeft w:val="0"/>
      <w:marRight w:val="0"/>
      <w:marTop w:val="0"/>
      <w:marBottom w:val="0"/>
      <w:divBdr>
        <w:top w:val="none" w:sz="0" w:space="0" w:color="auto"/>
        <w:left w:val="none" w:sz="0" w:space="0" w:color="auto"/>
        <w:bottom w:val="none" w:sz="0" w:space="0" w:color="auto"/>
        <w:right w:val="none" w:sz="0" w:space="0" w:color="auto"/>
      </w:divBdr>
      <w:divsChild>
        <w:div w:id="1289355550">
          <w:marLeft w:val="0"/>
          <w:marRight w:val="0"/>
          <w:marTop w:val="0"/>
          <w:marBottom w:val="0"/>
          <w:divBdr>
            <w:top w:val="none" w:sz="0" w:space="0" w:color="auto"/>
            <w:left w:val="none" w:sz="0" w:space="0" w:color="auto"/>
            <w:bottom w:val="none" w:sz="0" w:space="0" w:color="auto"/>
            <w:right w:val="none" w:sz="0" w:space="0" w:color="auto"/>
          </w:divBdr>
        </w:div>
        <w:div w:id="2041396775">
          <w:marLeft w:val="0"/>
          <w:marRight w:val="0"/>
          <w:marTop w:val="0"/>
          <w:marBottom w:val="0"/>
          <w:divBdr>
            <w:top w:val="single" w:sz="2" w:space="0" w:color="E3E3E3"/>
            <w:left w:val="single" w:sz="2" w:space="0" w:color="E3E3E3"/>
            <w:bottom w:val="single" w:sz="2" w:space="0" w:color="E3E3E3"/>
            <w:right w:val="single" w:sz="2" w:space="0" w:color="E3E3E3"/>
          </w:divBdr>
          <w:divsChild>
            <w:div w:id="1909460886">
              <w:marLeft w:val="0"/>
              <w:marRight w:val="0"/>
              <w:marTop w:val="0"/>
              <w:marBottom w:val="0"/>
              <w:divBdr>
                <w:top w:val="single" w:sz="2" w:space="0" w:color="E3E3E3"/>
                <w:left w:val="single" w:sz="2" w:space="0" w:color="E3E3E3"/>
                <w:bottom w:val="single" w:sz="2" w:space="0" w:color="E3E3E3"/>
                <w:right w:val="single" w:sz="2" w:space="0" w:color="E3E3E3"/>
              </w:divBdr>
              <w:divsChild>
                <w:div w:id="542057501">
                  <w:marLeft w:val="0"/>
                  <w:marRight w:val="0"/>
                  <w:marTop w:val="0"/>
                  <w:marBottom w:val="0"/>
                  <w:divBdr>
                    <w:top w:val="single" w:sz="2" w:space="0" w:color="E3E3E3"/>
                    <w:left w:val="single" w:sz="2" w:space="0" w:color="E3E3E3"/>
                    <w:bottom w:val="single" w:sz="2" w:space="0" w:color="E3E3E3"/>
                    <w:right w:val="single" w:sz="2" w:space="0" w:color="E3E3E3"/>
                  </w:divBdr>
                  <w:divsChild>
                    <w:div w:id="1078017339">
                      <w:marLeft w:val="0"/>
                      <w:marRight w:val="0"/>
                      <w:marTop w:val="0"/>
                      <w:marBottom w:val="0"/>
                      <w:divBdr>
                        <w:top w:val="single" w:sz="2" w:space="0" w:color="E3E3E3"/>
                        <w:left w:val="single" w:sz="2" w:space="0" w:color="E3E3E3"/>
                        <w:bottom w:val="single" w:sz="2" w:space="0" w:color="E3E3E3"/>
                        <w:right w:val="single" w:sz="2" w:space="0" w:color="E3E3E3"/>
                      </w:divBdr>
                      <w:divsChild>
                        <w:div w:id="956259666">
                          <w:marLeft w:val="0"/>
                          <w:marRight w:val="0"/>
                          <w:marTop w:val="0"/>
                          <w:marBottom w:val="0"/>
                          <w:divBdr>
                            <w:top w:val="single" w:sz="2" w:space="0" w:color="E3E3E3"/>
                            <w:left w:val="single" w:sz="2" w:space="0" w:color="E3E3E3"/>
                            <w:bottom w:val="single" w:sz="2" w:space="0" w:color="E3E3E3"/>
                            <w:right w:val="single" w:sz="2" w:space="0" w:color="E3E3E3"/>
                          </w:divBdr>
                          <w:divsChild>
                            <w:div w:id="1733771076">
                              <w:marLeft w:val="0"/>
                              <w:marRight w:val="0"/>
                              <w:marTop w:val="0"/>
                              <w:marBottom w:val="0"/>
                              <w:divBdr>
                                <w:top w:val="single" w:sz="2" w:space="0" w:color="E3E3E3"/>
                                <w:left w:val="single" w:sz="2" w:space="0" w:color="E3E3E3"/>
                                <w:bottom w:val="single" w:sz="2" w:space="0" w:color="E3E3E3"/>
                                <w:right w:val="single" w:sz="2" w:space="0" w:color="E3E3E3"/>
                              </w:divBdr>
                              <w:divsChild>
                                <w:div w:id="1921795386">
                                  <w:marLeft w:val="0"/>
                                  <w:marRight w:val="0"/>
                                  <w:marTop w:val="100"/>
                                  <w:marBottom w:val="100"/>
                                  <w:divBdr>
                                    <w:top w:val="single" w:sz="2" w:space="0" w:color="E3E3E3"/>
                                    <w:left w:val="single" w:sz="2" w:space="0" w:color="E3E3E3"/>
                                    <w:bottom w:val="single" w:sz="2" w:space="0" w:color="E3E3E3"/>
                                    <w:right w:val="single" w:sz="2" w:space="0" w:color="E3E3E3"/>
                                  </w:divBdr>
                                  <w:divsChild>
                                    <w:div w:id="883441484">
                                      <w:marLeft w:val="0"/>
                                      <w:marRight w:val="0"/>
                                      <w:marTop w:val="0"/>
                                      <w:marBottom w:val="0"/>
                                      <w:divBdr>
                                        <w:top w:val="single" w:sz="2" w:space="0" w:color="E3E3E3"/>
                                        <w:left w:val="single" w:sz="2" w:space="0" w:color="E3E3E3"/>
                                        <w:bottom w:val="single" w:sz="2" w:space="0" w:color="E3E3E3"/>
                                        <w:right w:val="single" w:sz="2" w:space="0" w:color="E3E3E3"/>
                                      </w:divBdr>
                                      <w:divsChild>
                                        <w:div w:id="2101369630">
                                          <w:marLeft w:val="0"/>
                                          <w:marRight w:val="0"/>
                                          <w:marTop w:val="0"/>
                                          <w:marBottom w:val="0"/>
                                          <w:divBdr>
                                            <w:top w:val="single" w:sz="2" w:space="0" w:color="E3E3E3"/>
                                            <w:left w:val="single" w:sz="2" w:space="0" w:color="E3E3E3"/>
                                            <w:bottom w:val="single" w:sz="2" w:space="0" w:color="E3E3E3"/>
                                            <w:right w:val="single" w:sz="2" w:space="0" w:color="E3E3E3"/>
                                          </w:divBdr>
                                          <w:divsChild>
                                            <w:div w:id="209542013">
                                              <w:marLeft w:val="0"/>
                                              <w:marRight w:val="0"/>
                                              <w:marTop w:val="0"/>
                                              <w:marBottom w:val="0"/>
                                              <w:divBdr>
                                                <w:top w:val="single" w:sz="2" w:space="0" w:color="E3E3E3"/>
                                                <w:left w:val="single" w:sz="2" w:space="0" w:color="E3E3E3"/>
                                                <w:bottom w:val="single" w:sz="2" w:space="0" w:color="E3E3E3"/>
                                                <w:right w:val="single" w:sz="2" w:space="0" w:color="E3E3E3"/>
                                              </w:divBdr>
                                              <w:divsChild>
                                                <w:div w:id="1128012705">
                                                  <w:marLeft w:val="0"/>
                                                  <w:marRight w:val="0"/>
                                                  <w:marTop w:val="0"/>
                                                  <w:marBottom w:val="0"/>
                                                  <w:divBdr>
                                                    <w:top w:val="single" w:sz="2" w:space="0" w:color="E3E3E3"/>
                                                    <w:left w:val="single" w:sz="2" w:space="0" w:color="E3E3E3"/>
                                                    <w:bottom w:val="single" w:sz="2" w:space="0" w:color="E3E3E3"/>
                                                    <w:right w:val="single" w:sz="2" w:space="0" w:color="E3E3E3"/>
                                                  </w:divBdr>
                                                  <w:divsChild>
                                                    <w:div w:id="749040560">
                                                      <w:marLeft w:val="0"/>
                                                      <w:marRight w:val="0"/>
                                                      <w:marTop w:val="0"/>
                                                      <w:marBottom w:val="0"/>
                                                      <w:divBdr>
                                                        <w:top w:val="single" w:sz="2" w:space="0" w:color="E3E3E3"/>
                                                        <w:left w:val="single" w:sz="2" w:space="0" w:color="E3E3E3"/>
                                                        <w:bottom w:val="single" w:sz="2" w:space="0" w:color="E3E3E3"/>
                                                        <w:right w:val="single" w:sz="2" w:space="0" w:color="E3E3E3"/>
                                                      </w:divBdr>
                                                      <w:divsChild>
                                                        <w:div w:id="380833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11161189">
      <w:bodyDiv w:val="1"/>
      <w:marLeft w:val="0"/>
      <w:marRight w:val="0"/>
      <w:marTop w:val="0"/>
      <w:marBottom w:val="0"/>
      <w:divBdr>
        <w:top w:val="none" w:sz="0" w:space="0" w:color="auto"/>
        <w:left w:val="none" w:sz="0" w:space="0" w:color="auto"/>
        <w:bottom w:val="none" w:sz="0" w:space="0" w:color="auto"/>
        <w:right w:val="none" w:sz="0" w:space="0" w:color="auto"/>
      </w:divBdr>
    </w:div>
    <w:div w:id="1622878666">
      <w:bodyDiv w:val="1"/>
      <w:marLeft w:val="0"/>
      <w:marRight w:val="0"/>
      <w:marTop w:val="0"/>
      <w:marBottom w:val="0"/>
      <w:divBdr>
        <w:top w:val="none" w:sz="0" w:space="0" w:color="auto"/>
        <w:left w:val="none" w:sz="0" w:space="0" w:color="auto"/>
        <w:bottom w:val="none" w:sz="0" w:space="0" w:color="auto"/>
        <w:right w:val="none" w:sz="0" w:space="0" w:color="auto"/>
      </w:divBdr>
    </w:div>
    <w:div w:id="1622957027">
      <w:bodyDiv w:val="1"/>
      <w:marLeft w:val="0"/>
      <w:marRight w:val="0"/>
      <w:marTop w:val="0"/>
      <w:marBottom w:val="0"/>
      <w:divBdr>
        <w:top w:val="none" w:sz="0" w:space="0" w:color="auto"/>
        <w:left w:val="none" w:sz="0" w:space="0" w:color="auto"/>
        <w:bottom w:val="none" w:sz="0" w:space="0" w:color="auto"/>
        <w:right w:val="none" w:sz="0" w:space="0" w:color="auto"/>
      </w:divBdr>
    </w:div>
    <w:div w:id="1628507276">
      <w:bodyDiv w:val="1"/>
      <w:marLeft w:val="0"/>
      <w:marRight w:val="0"/>
      <w:marTop w:val="0"/>
      <w:marBottom w:val="0"/>
      <w:divBdr>
        <w:top w:val="none" w:sz="0" w:space="0" w:color="auto"/>
        <w:left w:val="none" w:sz="0" w:space="0" w:color="auto"/>
        <w:bottom w:val="none" w:sz="0" w:space="0" w:color="auto"/>
        <w:right w:val="none" w:sz="0" w:space="0" w:color="auto"/>
      </w:divBdr>
    </w:div>
    <w:div w:id="1628778304">
      <w:bodyDiv w:val="1"/>
      <w:marLeft w:val="0"/>
      <w:marRight w:val="0"/>
      <w:marTop w:val="0"/>
      <w:marBottom w:val="0"/>
      <w:divBdr>
        <w:top w:val="none" w:sz="0" w:space="0" w:color="auto"/>
        <w:left w:val="none" w:sz="0" w:space="0" w:color="auto"/>
        <w:bottom w:val="none" w:sz="0" w:space="0" w:color="auto"/>
        <w:right w:val="none" w:sz="0" w:space="0" w:color="auto"/>
      </w:divBdr>
    </w:div>
    <w:div w:id="1632249046">
      <w:bodyDiv w:val="1"/>
      <w:marLeft w:val="0"/>
      <w:marRight w:val="0"/>
      <w:marTop w:val="0"/>
      <w:marBottom w:val="0"/>
      <w:divBdr>
        <w:top w:val="none" w:sz="0" w:space="0" w:color="auto"/>
        <w:left w:val="none" w:sz="0" w:space="0" w:color="auto"/>
        <w:bottom w:val="none" w:sz="0" w:space="0" w:color="auto"/>
        <w:right w:val="none" w:sz="0" w:space="0" w:color="auto"/>
      </w:divBdr>
    </w:div>
    <w:div w:id="1632976593">
      <w:bodyDiv w:val="1"/>
      <w:marLeft w:val="0"/>
      <w:marRight w:val="0"/>
      <w:marTop w:val="0"/>
      <w:marBottom w:val="0"/>
      <w:divBdr>
        <w:top w:val="none" w:sz="0" w:space="0" w:color="auto"/>
        <w:left w:val="none" w:sz="0" w:space="0" w:color="auto"/>
        <w:bottom w:val="none" w:sz="0" w:space="0" w:color="auto"/>
        <w:right w:val="none" w:sz="0" w:space="0" w:color="auto"/>
      </w:divBdr>
      <w:divsChild>
        <w:div w:id="100270219">
          <w:marLeft w:val="0"/>
          <w:marRight w:val="0"/>
          <w:marTop w:val="0"/>
          <w:marBottom w:val="0"/>
          <w:divBdr>
            <w:top w:val="none" w:sz="0" w:space="0" w:color="auto"/>
            <w:left w:val="none" w:sz="0" w:space="0" w:color="auto"/>
            <w:bottom w:val="none" w:sz="0" w:space="0" w:color="auto"/>
            <w:right w:val="none" w:sz="0" w:space="0" w:color="auto"/>
          </w:divBdr>
        </w:div>
        <w:div w:id="1021128067">
          <w:marLeft w:val="0"/>
          <w:marRight w:val="0"/>
          <w:marTop w:val="0"/>
          <w:marBottom w:val="0"/>
          <w:divBdr>
            <w:top w:val="single" w:sz="2" w:space="0" w:color="E3E3E3"/>
            <w:left w:val="single" w:sz="2" w:space="0" w:color="E3E3E3"/>
            <w:bottom w:val="single" w:sz="2" w:space="0" w:color="E3E3E3"/>
            <w:right w:val="single" w:sz="2" w:space="0" w:color="E3E3E3"/>
          </w:divBdr>
          <w:divsChild>
            <w:div w:id="1408503674">
              <w:marLeft w:val="0"/>
              <w:marRight w:val="0"/>
              <w:marTop w:val="0"/>
              <w:marBottom w:val="0"/>
              <w:divBdr>
                <w:top w:val="single" w:sz="2" w:space="0" w:color="E3E3E3"/>
                <w:left w:val="single" w:sz="2" w:space="0" w:color="E3E3E3"/>
                <w:bottom w:val="single" w:sz="2" w:space="0" w:color="E3E3E3"/>
                <w:right w:val="single" w:sz="2" w:space="0" w:color="E3E3E3"/>
              </w:divBdr>
              <w:divsChild>
                <w:div w:id="528109666">
                  <w:marLeft w:val="0"/>
                  <w:marRight w:val="0"/>
                  <w:marTop w:val="0"/>
                  <w:marBottom w:val="0"/>
                  <w:divBdr>
                    <w:top w:val="single" w:sz="2" w:space="0" w:color="E3E3E3"/>
                    <w:left w:val="single" w:sz="2" w:space="0" w:color="E3E3E3"/>
                    <w:bottom w:val="single" w:sz="2" w:space="0" w:color="E3E3E3"/>
                    <w:right w:val="single" w:sz="2" w:space="0" w:color="E3E3E3"/>
                  </w:divBdr>
                  <w:divsChild>
                    <w:div w:id="1505708298">
                      <w:marLeft w:val="0"/>
                      <w:marRight w:val="0"/>
                      <w:marTop w:val="0"/>
                      <w:marBottom w:val="0"/>
                      <w:divBdr>
                        <w:top w:val="single" w:sz="2" w:space="0" w:color="E3E3E3"/>
                        <w:left w:val="single" w:sz="2" w:space="0" w:color="E3E3E3"/>
                        <w:bottom w:val="single" w:sz="2" w:space="0" w:color="E3E3E3"/>
                        <w:right w:val="single" w:sz="2" w:space="0" w:color="E3E3E3"/>
                      </w:divBdr>
                      <w:divsChild>
                        <w:div w:id="880556835">
                          <w:marLeft w:val="0"/>
                          <w:marRight w:val="0"/>
                          <w:marTop w:val="0"/>
                          <w:marBottom w:val="0"/>
                          <w:divBdr>
                            <w:top w:val="single" w:sz="2" w:space="0" w:color="E3E3E3"/>
                            <w:left w:val="single" w:sz="2" w:space="0" w:color="E3E3E3"/>
                            <w:bottom w:val="single" w:sz="2" w:space="0" w:color="E3E3E3"/>
                            <w:right w:val="single" w:sz="2" w:space="0" w:color="E3E3E3"/>
                          </w:divBdr>
                          <w:divsChild>
                            <w:div w:id="1168864802">
                              <w:marLeft w:val="0"/>
                              <w:marRight w:val="0"/>
                              <w:marTop w:val="100"/>
                              <w:marBottom w:val="100"/>
                              <w:divBdr>
                                <w:top w:val="single" w:sz="2" w:space="0" w:color="E3E3E3"/>
                                <w:left w:val="single" w:sz="2" w:space="0" w:color="E3E3E3"/>
                                <w:bottom w:val="single" w:sz="2" w:space="0" w:color="E3E3E3"/>
                                <w:right w:val="single" w:sz="2" w:space="0" w:color="E3E3E3"/>
                              </w:divBdr>
                              <w:divsChild>
                                <w:div w:id="428626628">
                                  <w:marLeft w:val="0"/>
                                  <w:marRight w:val="0"/>
                                  <w:marTop w:val="0"/>
                                  <w:marBottom w:val="0"/>
                                  <w:divBdr>
                                    <w:top w:val="single" w:sz="2" w:space="0" w:color="E3E3E3"/>
                                    <w:left w:val="single" w:sz="2" w:space="0" w:color="E3E3E3"/>
                                    <w:bottom w:val="single" w:sz="2" w:space="0" w:color="E3E3E3"/>
                                    <w:right w:val="single" w:sz="2" w:space="0" w:color="E3E3E3"/>
                                  </w:divBdr>
                                  <w:divsChild>
                                    <w:div w:id="81419091">
                                      <w:marLeft w:val="0"/>
                                      <w:marRight w:val="0"/>
                                      <w:marTop w:val="0"/>
                                      <w:marBottom w:val="0"/>
                                      <w:divBdr>
                                        <w:top w:val="single" w:sz="2" w:space="0" w:color="E3E3E3"/>
                                        <w:left w:val="single" w:sz="2" w:space="0" w:color="E3E3E3"/>
                                        <w:bottom w:val="single" w:sz="2" w:space="0" w:color="E3E3E3"/>
                                        <w:right w:val="single" w:sz="2" w:space="0" w:color="E3E3E3"/>
                                      </w:divBdr>
                                      <w:divsChild>
                                        <w:div w:id="161238935">
                                          <w:marLeft w:val="0"/>
                                          <w:marRight w:val="0"/>
                                          <w:marTop w:val="0"/>
                                          <w:marBottom w:val="0"/>
                                          <w:divBdr>
                                            <w:top w:val="single" w:sz="2" w:space="0" w:color="E3E3E3"/>
                                            <w:left w:val="single" w:sz="2" w:space="0" w:color="E3E3E3"/>
                                            <w:bottom w:val="single" w:sz="2" w:space="0" w:color="E3E3E3"/>
                                            <w:right w:val="single" w:sz="2" w:space="0" w:color="E3E3E3"/>
                                          </w:divBdr>
                                          <w:divsChild>
                                            <w:div w:id="1080714764">
                                              <w:marLeft w:val="0"/>
                                              <w:marRight w:val="0"/>
                                              <w:marTop w:val="0"/>
                                              <w:marBottom w:val="0"/>
                                              <w:divBdr>
                                                <w:top w:val="single" w:sz="2" w:space="0" w:color="E3E3E3"/>
                                                <w:left w:val="single" w:sz="2" w:space="0" w:color="E3E3E3"/>
                                                <w:bottom w:val="single" w:sz="2" w:space="0" w:color="E3E3E3"/>
                                                <w:right w:val="single" w:sz="2" w:space="0" w:color="E3E3E3"/>
                                              </w:divBdr>
                                              <w:divsChild>
                                                <w:div w:id="1303120748">
                                                  <w:marLeft w:val="0"/>
                                                  <w:marRight w:val="0"/>
                                                  <w:marTop w:val="0"/>
                                                  <w:marBottom w:val="0"/>
                                                  <w:divBdr>
                                                    <w:top w:val="single" w:sz="2" w:space="0" w:color="E3E3E3"/>
                                                    <w:left w:val="single" w:sz="2" w:space="0" w:color="E3E3E3"/>
                                                    <w:bottom w:val="single" w:sz="2" w:space="0" w:color="E3E3E3"/>
                                                    <w:right w:val="single" w:sz="2" w:space="0" w:color="E3E3E3"/>
                                                  </w:divBdr>
                                                  <w:divsChild>
                                                    <w:div w:id="1198739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9022555">
      <w:bodyDiv w:val="1"/>
      <w:marLeft w:val="0"/>
      <w:marRight w:val="0"/>
      <w:marTop w:val="0"/>
      <w:marBottom w:val="0"/>
      <w:divBdr>
        <w:top w:val="none" w:sz="0" w:space="0" w:color="auto"/>
        <w:left w:val="none" w:sz="0" w:space="0" w:color="auto"/>
        <w:bottom w:val="none" w:sz="0" w:space="0" w:color="auto"/>
        <w:right w:val="none" w:sz="0" w:space="0" w:color="auto"/>
      </w:divBdr>
      <w:divsChild>
        <w:div w:id="1000425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7597">
              <w:marLeft w:val="0"/>
              <w:marRight w:val="0"/>
              <w:marTop w:val="0"/>
              <w:marBottom w:val="0"/>
              <w:divBdr>
                <w:top w:val="single" w:sz="2" w:space="0" w:color="E3E3E3"/>
                <w:left w:val="single" w:sz="2" w:space="0" w:color="E3E3E3"/>
                <w:bottom w:val="single" w:sz="2" w:space="0" w:color="E3E3E3"/>
                <w:right w:val="single" w:sz="2" w:space="0" w:color="E3E3E3"/>
              </w:divBdr>
              <w:divsChild>
                <w:div w:id="1667398017">
                  <w:marLeft w:val="0"/>
                  <w:marRight w:val="0"/>
                  <w:marTop w:val="0"/>
                  <w:marBottom w:val="0"/>
                  <w:divBdr>
                    <w:top w:val="single" w:sz="2" w:space="0" w:color="E3E3E3"/>
                    <w:left w:val="single" w:sz="2" w:space="0" w:color="E3E3E3"/>
                    <w:bottom w:val="single" w:sz="2" w:space="0" w:color="E3E3E3"/>
                    <w:right w:val="single" w:sz="2" w:space="0" w:color="E3E3E3"/>
                  </w:divBdr>
                  <w:divsChild>
                    <w:div w:id="426855405">
                      <w:marLeft w:val="0"/>
                      <w:marRight w:val="0"/>
                      <w:marTop w:val="0"/>
                      <w:marBottom w:val="0"/>
                      <w:divBdr>
                        <w:top w:val="single" w:sz="2" w:space="0" w:color="E3E3E3"/>
                        <w:left w:val="single" w:sz="2" w:space="0" w:color="E3E3E3"/>
                        <w:bottom w:val="single" w:sz="2" w:space="0" w:color="E3E3E3"/>
                        <w:right w:val="single" w:sz="2" w:space="0" w:color="E3E3E3"/>
                      </w:divBdr>
                      <w:divsChild>
                        <w:div w:id="1146363116">
                          <w:marLeft w:val="0"/>
                          <w:marRight w:val="0"/>
                          <w:marTop w:val="0"/>
                          <w:marBottom w:val="0"/>
                          <w:divBdr>
                            <w:top w:val="single" w:sz="2" w:space="0" w:color="E3E3E3"/>
                            <w:left w:val="single" w:sz="2" w:space="0" w:color="E3E3E3"/>
                            <w:bottom w:val="single" w:sz="2" w:space="0" w:color="E3E3E3"/>
                            <w:right w:val="single" w:sz="2" w:space="0" w:color="E3E3E3"/>
                          </w:divBdr>
                          <w:divsChild>
                            <w:div w:id="406271665">
                              <w:marLeft w:val="0"/>
                              <w:marRight w:val="0"/>
                              <w:marTop w:val="0"/>
                              <w:marBottom w:val="0"/>
                              <w:divBdr>
                                <w:top w:val="single" w:sz="2" w:space="0" w:color="E3E3E3"/>
                                <w:left w:val="single" w:sz="2" w:space="0" w:color="E3E3E3"/>
                                <w:bottom w:val="single" w:sz="2" w:space="0" w:color="E3E3E3"/>
                                <w:right w:val="single" w:sz="2" w:space="0" w:color="E3E3E3"/>
                              </w:divBdr>
                              <w:divsChild>
                                <w:div w:id="1550141486">
                                  <w:marLeft w:val="0"/>
                                  <w:marRight w:val="0"/>
                                  <w:marTop w:val="100"/>
                                  <w:marBottom w:val="100"/>
                                  <w:divBdr>
                                    <w:top w:val="single" w:sz="2" w:space="0" w:color="E3E3E3"/>
                                    <w:left w:val="single" w:sz="2" w:space="0" w:color="E3E3E3"/>
                                    <w:bottom w:val="single" w:sz="2" w:space="0" w:color="E3E3E3"/>
                                    <w:right w:val="single" w:sz="2" w:space="0" w:color="E3E3E3"/>
                                  </w:divBdr>
                                  <w:divsChild>
                                    <w:div w:id="1959410174">
                                      <w:marLeft w:val="0"/>
                                      <w:marRight w:val="0"/>
                                      <w:marTop w:val="0"/>
                                      <w:marBottom w:val="0"/>
                                      <w:divBdr>
                                        <w:top w:val="single" w:sz="2" w:space="0" w:color="E3E3E3"/>
                                        <w:left w:val="single" w:sz="2" w:space="0" w:color="E3E3E3"/>
                                        <w:bottom w:val="single" w:sz="2" w:space="0" w:color="E3E3E3"/>
                                        <w:right w:val="single" w:sz="2" w:space="0" w:color="E3E3E3"/>
                                      </w:divBdr>
                                      <w:divsChild>
                                        <w:div w:id="1662661769">
                                          <w:marLeft w:val="0"/>
                                          <w:marRight w:val="0"/>
                                          <w:marTop w:val="0"/>
                                          <w:marBottom w:val="0"/>
                                          <w:divBdr>
                                            <w:top w:val="single" w:sz="2" w:space="0" w:color="E3E3E3"/>
                                            <w:left w:val="single" w:sz="2" w:space="0" w:color="E3E3E3"/>
                                            <w:bottom w:val="single" w:sz="2" w:space="0" w:color="E3E3E3"/>
                                            <w:right w:val="single" w:sz="2" w:space="0" w:color="E3E3E3"/>
                                          </w:divBdr>
                                          <w:divsChild>
                                            <w:div w:id="82384293">
                                              <w:marLeft w:val="0"/>
                                              <w:marRight w:val="0"/>
                                              <w:marTop w:val="0"/>
                                              <w:marBottom w:val="0"/>
                                              <w:divBdr>
                                                <w:top w:val="single" w:sz="2" w:space="0" w:color="E3E3E3"/>
                                                <w:left w:val="single" w:sz="2" w:space="0" w:color="E3E3E3"/>
                                                <w:bottom w:val="single" w:sz="2" w:space="0" w:color="E3E3E3"/>
                                                <w:right w:val="single" w:sz="2" w:space="0" w:color="E3E3E3"/>
                                              </w:divBdr>
                                              <w:divsChild>
                                                <w:div w:id="1946882683">
                                                  <w:marLeft w:val="0"/>
                                                  <w:marRight w:val="0"/>
                                                  <w:marTop w:val="0"/>
                                                  <w:marBottom w:val="0"/>
                                                  <w:divBdr>
                                                    <w:top w:val="single" w:sz="2" w:space="0" w:color="E3E3E3"/>
                                                    <w:left w:val="single" w:sz="2" w:space="0" w:color="E3E3E3"/>
                                                    <w:bottom w:val="single" w:sz="2" w:space="0" w:color="E3E3E3"/>
                                                    <w:right w:val="single" w:sz="2" w:space="0" w:color="E3E3E3"/>
                                                  </w:divBdr>
                                                  <w:divsChild>
                                                    <w:div w:id="730037890">
                                                      <w:marLeft w:val="0"/>
                                                      <w:marRight w:val="0"/>
                                                      <w:marTop w:val="0"/>
                                                      <w:marBottom w:val="0"/>
                                                      <w:divBdr>
                                                        <w:top w:val="single" w:sz="2" w:space="0" w:color="E3E3E3"/>
                                                        <w:left w:val="single" w:sz="2" w:space="0" w:color="E3E3E3"/>
                                                        <w:bottom w:val="single" w:sz="2" w:space="0" w:color="E3E3E3"/>
                                                        <w:right w:val="single" w:sz="2" w:space="0" w:color="E3E3E3"/>
                                                      </w:divBdr>
                                                      <w:divsChild>
                                                        <w:div w:id="497306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6026633">
          <w:marLeft w:val="0"/>
          <w:marRight w:val="0"/>
          <w:marTop w:val="0"/>
          <w:marBottom w:val="0"/>
          <w:divBdr>
            <w:top w:val="none" w:sz="0" w:space="0" w:color="auto"/>
            <w:left w:val="none" w:sz="0" w:space="0" w:color="auto"/>
            <w:bottom w:val="none" w:sz="0" w:space="0" w:color="auto"/>
            <w:right w:val="none" w:sz="0" w:space="0" w:color="auto"/>
          </w:divBdr>
          <w:divsChild>
            <w:div w:id="366026407">
              <w:marLeft w:val="0"/>
              <w:marRight w:val="0"/>
              <w:marTop w:val="100"/>
              <w:marBottom w:val="100"/>
              <w:divBdr>
                <w:top w:val="single" w:sz="2" w:space="0" w:color="E3E3E3"/>
                <w:left w:val="single" w:sz="2" w:space="0" w:color="E3E3E3"/>
                <w:bottom w:val="single" w:sz="2" w:space="0" w:color="E3E3E3"/>
                <w:right w:val="single" w:sz="2" w:space="0" w:color="E3E3E3"/>
              </w:divBdr>
              <w:divsChild>
                <w:div w:id="457259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9340998">
      <w:bodyDiv w:val="1"/>
      <w:marLeft w:val="0"/>
      <w:marRight w:val="0"/>
      <w:marTop w:val="0"/>
      <w:marBottom w:val="0"/>
      <w:divBdr>
        <w:top w:val="none" w:sz="0" w:space="0" w:color="auto"/>
        <w:left w:val="none" w:sz="0" w:space="0" w:color="auto"/>
        <w:bottom w:val="none" w:sz="0" w:space="0" w:color="auto"/>
        <w:right w:val="none" w:sz="0" w:space="0" w:color="auto"/>
      </w:divBdr>
    </w:div>
    <w:div w:id="1640189725">
      <w:bodyDiv w:val="1"/>
      <w:marLeft w:val="0"/>
      <w:marRight w:val="0"/>
      <w:marTop w:val="0"/>
      <w:marBottom w:val="0"/>
      <w:divBdr>
        <w:top w:val="none" w:sz="0" w:space="0" w:color="auto"/>
        <w:left w:val="none" w:sz="0" w:space="0" w:color="auto"/>
        <w:bottom w:val="none" w:sz="0" w:space="0" w:color="auto"/>
        <w:right w:val="none" w:sz="0" w:space="0" w:color="auto"/>
      </w:divBdr>
    </w:div>
    <w:div w:id="1640577204">
      <w:bodyDiv w:val="1"/>
      <w:marLeft w:val="0"/>
      <w:marRight w:val="0"/>
      <w:marTop w:val="0"/>
      <w:marBottom w:val="0"/>
      <w:divBdr>
        <w:top w:val="none" w:sz="0" w:space="0" w:color="auto"/>
        <w:left w:val="none" w:sz="0" w:space="0" w:color="auto"/>
        <w:bottom w:val="none" w:sz="0" w:space="0" w:color="auto"/>
        <w:right w:val="none" w:sz="0" w:space="0" w:color="auto"/>
      </w:divBdr>
    </w:div>
    <w:div w:id="1644117250">
      <w:bodyDiv w:val="1"/>
      <w:marLeft w:val="0"/>
      <w:marRight w:val="0"/>
      <w:marTop w:val="0"/>
      <w:marBottom w:val="0"/>
      <w:divBdr>
        <w:top w:val="none" w:sz="0" w:space="0" w:color="auto"/>
        <w:left w:val="none" w:sz="0" w:space="0" w:color="auto"/>
        <w:bottom w:val="none" w:sz="0" w:space="0" w:color="auto"/>
        <w:right w:val="none" w:sz="0" w:space="0" w:color="auto"/>
      </w:divBdr>
    </w:div>
    <w:div w:id="1644770144">
      <w:bodyDiv w:val="1"/>
      <w:marLeft w:val="0"/>
      <w:marRight w:val="0"/>
      <w:marTop w:val="0"/>
      <w:marBottom w:val="0"/>
      <w:divBdr>
        <w:top w:val="none" w:sz="0" w:space="0" w:color="auto"/>
        <w:left w:val="none" w:sz="0" w:space="0" w:color="auto"/>
        <w:bottom w:val="none" w:sz="0" w:space="0" w:color="auto"/>
        <w:right w:val="none" w:sz="0" w:space="0" w:color="auto"/>
      </w:divBdr>
    </w:div>
    <w:div w:id="1645619479">
      <w:bodyDiv w:val="1"/>
      <w:marLeft w:val="0"/>
      <w:marRight w:val="0"/>
      <w:marTop w:val="0"/>
      <w:marBottom w:val="0"/>
      <w:divBdr>
        <w:top w:val="none" w:sz="0" w:space="0" w:color="auto"/>
        <w:left w:val="none" w:sz="0" w:space="0" w:color="auto"/>
        <w:bottom w:val="none" w:sz="0" w:space="0" w:color="auto"/>
        <w:right w:val="none" w:sz="0" w:space="0" w:color="auto"/>
      </w:divBdr>
    </w:div>
    <w:div w:id="1648970564">
      <w:bodyDiv w:val="1"/>
      <w:marLeft w:val="0"/>
      <w:marRight w:val="0"/>
      <w:marTop w:val="0"/>
      <w:marBottom w:val="0"/>
      <w:divBdr>
        <w:top w:val="none" w:sz="0" w:space="0" w:color="auto"/>
        <w:left w:val="none" w:sz="0" w:space="0" w:color="auto"/>
        <w:bottom w:val="none" w:sz="0" w:space="0" w:color="auto"/>
        <w:right w:val="none" w:sz="0" w:space="0" w:color="auto"/>
      </w:divBdr>
      <w:divsChild>
        <w:div w:id="93942908">
          <w:marLeft w:val="0"/>
          <w:marRight w:val="0"/>
          <w:marTop w:val="0"/>
          <w:marBottom w:val="0"/>
          <w:divBdr>
            <w:top w:val="none" w:sz="0" w:space="0" w:color="auto"/>
            <w:left w:val="none" w:sz="0" w:space="0" w:color="auto"/>
            <w:bottom w:val="none" w:sz="0" w:space="0" w:color="auto"/>
            <w:right w:val="none" w:sz="0" w:space="0" w:color="auto"/>
          </w:divBdr>
        </w:div>
        <w:div w:id="1885827442">
          <w:marLeft w:val="0"/>
          <w:marRight w:val="0"/>
          <w:marTop w:val="0"/>
          <w:marBottom w:val="0"/>
          <w:divBdr>
            <w:top w:val="single" w:sz="2" w:space="0" w:color="E3E3E3"/>
            <w:left w:val="single" w:sz="2" w:space="0" w:color="E3E3E3"/>
            <w:bottom w:val="single" w:sz="2" w:space="0" w:color="E3E3E3"/>
            <w:right w:val="single" w:sz="2" w:space="0" w:color="E3E3E3"/>
          </w:divBdr>
          <w:divsChild>
            <w:div w:id="985743407">
              <w:marLeft w:val="0"/>
              <w:marRight w:val="0"/>
              <w:marTop w:val="0"/>
              <w:marBottom w:val="0"/>
              <w:divBdr>
                <w:top w:val="single" w:sz="2" w:space="0" w:color="E3E3E3"/>
                <w:left w:val="single" w:sz="2" w:space="0" w:color="E3E3E3"/>
                <w:bottom w:val="single" w:sz="2" w:space="0" w:color="E3E3E3"/>
                <w:right w:val="single" w:sz="2" w:space="0" w:color="E3E3E3"/>
              </w:divBdr>
              <w:divsChild>
                <w:div w:id="357706183">
                  <w:marLeft w:val="0"/>
                  <w:marRight w:val="0"/>
                  <w:marTop w:val="0"/>
                  <w:marBottom w:val="0"/>
                  <w:divBdr>
                    <w:top w:val="single" w:sz="2" w:space="0" w:color="E3E3E3"/>
                    <w:left w:val="single" w:sz="2" w:space="0" w:color="E3E3E3"/>
                    <w:bottom w:val="single" w:sz="2" w:space="0" w:color="E3E3E3"/>
                    <w:right w:val="single" w:sz="2" w:space="0" w:color="E3E3E3"/>
                  </w:divBdr>
                  <w:divsChild>
                    <w:div w:id="182745354">
                      <w:marLeft w:val="0"/>
                      <w:marRight w:val="0"/>
                      <w:marTop w:val="0"/>
                      <w:marBottom w:val="0"/>
                      <w:divBdr>
                        <w:top w:val="single" w:sz="2" w:space="0" w:color="E3E3E3"/>
                        <w:left w:val="single" w:sz="2" w:space="0" w:color="E3E3E3"/>
                        <w:bottom w:val="single" w:sz="2" w:space="0" w:color="E3E3E3"/>
                        <w:right w:val="single" w:sz="2" w:space="0" w:color="E3E3E3"/>
                      </w:divBdr>
                      <w:divsChild>
                        <w:div w:id="760105873">
                          <w:marLeft w:val="0"/>
                          <w:marRight w:val="0"/>
                          <w:marTop w:val="0"/>
                          <w:marBottom w:val="0"/>
                          <w:divBdr>
                            <w:top w:val="single" w:sz="2" w:space="0" w:color="E3E3E3"/>
                            <w:left w:val="single" w:sz="2" w:space="0" w:color="E3E3E3"/>
                            <w:bottom w:val="single" w:sz="2" w:space="0" w:color="E3E3E3"/>
                            <w:right w:val="single" w:sz="2" w:space="0" w:color="E3E3E3"/>
                          </w:divBdr>
                          <w:divsChild>
                            <w:div w:id="1600796407">
                              <w:marLeft w:val="0"/>
                              <w:marRight w:val="0"/>
                              <w:marTop w:val="100"/>
                              <w:marBottom w:val="100"/>
                              <w:divBdr>
                                <w:top w:val="single" w:sz="2" w:space="0" w:color="E3E3E3"/>
                                <w:left w:val="single" w:sz="2" w:space="0" w:color="E3E3E3"/>
                                <w:bottom w:val="single" w:sz="2" w:space="0" w:color="E3E3E3"/>
                                <w:right w:val="single" w:sz="2" w:space="0" w:color="E3E3E3"/>
                              </w:divBdr>
                              <w:divsChild>
                                <w:div w:id="56439567">
                                  <w:marLeft w:val="0"/>
                                  <w:marRight w:val="0"/>
                                  <w:marTop w:val="0"/>
                                  <w:marBottom w:val="0"/>
                                  <w:divBdr>
                                    <w:top w:val="single" w:sz="2" w:space="0" w:color="E3E3E3"/>
                                    <w:left w:val="single" w:sz="2" w:space="0" w:color="E3E3E3"/>
                                    <w:bottom w:val="single" w:sz="2" w:space="0" w:color="E3E3E3"/>
                                    <w:right w:val="single" w:sz="2" w:space="0" w:color="E3E3E3"/>
                                  </w:divBdr>
                                  <w:divsChild>
                                    <w:div w:id="1982227897">
                                      <w:marLeft w:val="0"/>
                                      <w:marRight w:val="0"/>
                                      <w:marTop w:val="0"/>
                                      <w:marBottom w:val="0"/>
                                      <w:divBdr>
                                        <w:top w:val="single" w:sz="2" w:space="0" w:color="E3E3E3"/>
                                        <w:left w:val="single" w:sz="2" w:space="0" w:color="E3E3E3"/>
                                        <w:bottom w:val="single" w:sz="2" w:space="0" w:color="E3E3E3"/>
                                        <w:right w:val="single" w:sz="2" w:space="0" w:color="E3E3E3"/>
                                      </w:divBdr>
                                      <w:divsChild>
                                        <w:div w:id="158355258">
                                          <w:marLeft w:val="0"/>
                                          <w:marRight w:val="0"/>
                                          <w:marTop w:val="0"/>
                                          <w:marBottom w:val="0"/>
                                          <w:divBdr>
                                            <w:top w:val="single" w:sz="2" w:space="0" w:color="E3E3E3"/>
                                            <w:left w:val="single" w:sz="2" w:space="0" w:color="E3E3E3"/>
                                            <w:bottom w:val="single" w:sz="2" w:space="0" w:color="E3E3E3"/>
                                            <w:right w:val="single" w:sz="2" w:space="0" w:color="E3E3E3"/>
                                          </w:divBdr>
                                          <w:divsChild>
                                            <w:div w:id="1217349457">
                                              <w:marLeft w:val="0"/>
                                              <w:marRight w:val="0"/>
                                              <w:marTop w:val="0"/>
                                              <w:marBottom w:val="0"/>
                                              <w:divBdr>
                                                <w:top w:val="single" w:sz="2" w:space="0" w:color="E3E3E3"/>
                                                <w:left w:val="single" w:sz="2" w:space="0" w:color="E3E3E3"/>
                                                <w:bottom w:val="single" w:sz="2" w:space="0" w:color="E3E3E3"/>
                                                <w:right w:val="single" w:sz="2" w:space="0" w:color="E3E3E3"/>
                                              </w:divBdr>
                                              <w:divsChild>
                                                <w:div w:id="1695961115">
                                                  <w:marLeft w:val="0"/>
                                                  <w:marRight w:val="0"/>
                                                  <w:marTop w:val="0"/>
                                                  <w:marBottom w:val="0"/>
                                                  <w:divBdr>
                                                    <w:top w:val="single" w:sz="2" w:space="0" w:color="E3E3E3"/>
                                                    <w:left w:val="single" w:sz="2" w:space="0" w:color="E3E3E3"/>
                                                    <w:bottom w:val="single" w:sz="2" w:space="0" w:color="E3E3E3"/>
                                                    <w:right w:val="single" w:sz="2" w:space="0" w:color="E3E3E3"/>
                                                  </w:divBdr>
                                                  <w:divsChild>
                                                    <w:div w:id="624234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0860182">
      <w:bodyDiv w:val="1"/>
      <w:marLeft w:val="0"/>
      <w:marRight w:val="0"/>
      <w:marTop w:val="0"/>
      <w:marBottom w:val="0"/>
      <w:divBdr>
        <w:top w:val="none" w:sz="0" w:space="0" w:color="auto"/>
        <w:left w:val="none" w:sz="0" w:space="0" w:color="auto"/>
        <w:bottom w:val="none" w:sz="0" w:space="0" w:color="auto"/>
        <w:right w:val="none" w:sz="0" w:space="0" w:color="auto"/>
      </w:divBdr>
    </w:div>
    <w:div w:id="1652103216">
      <w:bodyDiv w:val="1"/>
      <w:marLeft w:val="0"/>
      <w:marRight w:val="0"/>
      <w:marTop w:val="0"/>
      <w:marBottom w:val="0"/>
      <w:divBdr>
        <w:top w:val="none" w:sz="0" w:space="0" w:color="auto"/>
        <w:left w:val="none" w:sz="0" w:space="0" w:color="auto"/>
        <w:bottom w:val="none" w:sz="0" w:space="0" w:color="auto"/>
        <w:right w:val="none" w:sz="0" w:space="0" w:color="auto"/>
      </w:divBdr>
    </w:div>
    <w:div w:id="1653674702">
      <w:bodyDiv w:val="1"/>
      <w:marLeft w:val="0"/>
      <w:marRight w:val="0"/>
      <w:marTop w:val="0"/>
      <w:marBottom w:val="0"/>
      <w:divBdr>
        <w:top w:val="none" w:sz="0" w:space="0" w:color="auto"/>
        <w:left w:val="none" w:sz="0" w:space="0" w:color="auto"/>
        <w:bottom w:val="none" w:sz="0" w:space="0" w:color="auto"/>
        <w:right w:val="none" w:sz="0" w:space="0" w:color="auto"/>
      </w:divBdr>
    </w:div>
    <w:div w:id="1657689828">
      <w:bodyDiv w:val="1"/>
      <w:marLeft w:val="0"/>
      <w:marRight w:val="0"/>
      <w:marTop w:val="0"/>
      <w:marBottom w:val="0"/>
      <w:divBdr>
        <w:top w:val="none" w:sz="0" w:space="0" w:color="auto"/>
        <w:left w:val="none" w:sz="0" w:space="0" w:color="auto"/>
        <w:bottom w:val="none" w:sz="0" w:space="0" w:color="auto"/>
        <w:right w:val="none" w:sz="0" w:space="0" w:color="auto"/>
      </w:divBdr>
    </w:div>
    <w:div w:id="1660111813">
      <w:bodyDiv w:val="1"/>
      <w:marLeft w:val="0"/>
      <w:marRight w:val="0"/>
      <w:marTop w:val="0"/>
      <w:marBottom w:val="0"/>
      <w:divBdr>
        <w:top w:val="none" w:sz="0" w:space="0" w:color="auto"/>
        <w:left w:val="none" w:sz="0" w:space="0" w:color="auto"/>
        <w:bottom w:val="none" w:sz="0" w:space="0" w:color="auto"/>
        <w:right w:val="none" w:sz="0" w:space="0" w:color="auto"/>
      </w:divBdr>
    </w:div>
    <w:div w:id="1662083544">
      <w:bodyDiv w:val="1"/>
      <w:marLeft w:val="0"/>
      <w:marRight w:val="0"/>
      <w:marTop w:val="0"/>
      <w:marBottom w:val="0"/>
      <w:divBdr>
        <w:top w:val="none" w:sz="0" w:space="0" w:color="auto"/>
        <w:left w:val="none" w:sz="0" w:space="0" w:color="auto"/>
        <w:bottom w:val="none" w:sz="0" w:space="0" w:color="auto"/>
        <w:right w:val="none" w:sz="0" w:space="0" w:color="auto"/>
      </w:divBdr>
    </w:div>
    <w:div w:id="1664359368">
      <w:bodyDiv w:val="1"/>
      <w:marLeft w:val="0"/>
      <w:marRight w:val="0"/>
      <w:marTop w:val="0"/>
      <w:marBottom w:val="0"/>
      <w:divBdr>
        <w:top w:val="none" w:sz="0" w:space="0" w:color="auto"/>
        <w:left w:val="none" w:sz="0" w:space="0" w:color="auto"/>
        <w:bottom w:val="none" w:sz="0" w:space="0" w:color="auto"/>
        <w:right w:val="none" w:sz="0" w:space="0" w:color="auto"/>
      </w:divBdr>
    </w:div>
    <w:div w:id="1665740577">
      <w:bodyDiv w:val="1"/>
      <w:marLeft w:val="0"/>
      <w:marRight w:val="0"/>
      <w:marTop w:val="0"/>
      <w:marBottom w:val="0"/>
      <w:divBdr>
        <w:top w:val="none" w:sz="0" w:space="0" w:color="auto"/>
        <w:left w:val="none" w:sz="0" w:space="0" w:color="auto"/>
        <w:bottom w:val="none" w:sz="0" w:space="0" w:color="auto"/>
        <w:right w:val="none" w:sz="0" w:space="0" w:color="auto"/>
      </w:divBdr>
    </w:div>
    <w:div w:id="1669208211">
      <w:bodyDiv w:val="1"/>
      <w:marLeft w:val="0"/>
      <w:marRight w:val="0"/>
      <w:marTop w:val="0"/>
      <w:marBottom w:val="0"/>
      <w:divBdr>
        <w:top w:val="none" w:sz="0" w:space="0" w:color="auto"/>
        <w:left w:val="none" w:sz="0" w:space="0" w:color="auto"/>
        <w:bottom w:val="none" w:sz="0" w:space="0" w:color="auto"/>
        <w:right w:val="none" w:sz="0" w:space="0" w:color="auto"/>
      </w:divBdr>
      <w:divsChild>
        <w:div w:id="560530435">
          <w:marLeft w:val="0"/>
          <w:marRight w:val="0"/>
          <w:marTop w:val="0"/>
          <w:marBottom w:val="0"/>
          <w:divBdr>
            <w:top w:val="none" w:sz="0" w:space="0" w:color="auto"/>
            <w:left w:val="none" w:sz="0" w:space="0" w:color="auto"/>
            <w:bottom w:val="none" w:sz="0" w:space="0" w:color="auto"/>
            <w:right w:val="none" w:sz="0" w:space="0" w:color="auto"/>
          </w:divBdr>
        </w:div>
        <w:div w:id="1023095415">
          <w:marLeft w:val="0"/>
          <w:marRight w:val="0"/>
          <w:marTop w:val="0"/>
          <w:marBottom w:val="0"/>
          <w:divBdr>
            <w:top w:val="single" w:sz="2" w:space="0" w:color="E3E3E3"/>
            <w:left w:val="single" w:sz="2" w:space="0" w:color="E3E3E3"/>
            <w:bottom w:val="single" w:sz="2" w:space="0" w:color="E3E3E3"/>
            <w:right w:val="single" w:sz="2" w:space="0" w:color="E3E3E3"/>
          </w:divBdr>
          <w:divsChild>
            <w:div w:id="1684473818">
              <w:marLeft w:val="0"/>
              <w:marRight w:val="0"/>
              <w:marTop w:val="0"/>
              <w:marBottom w:val="0"/>
              <w:divBdr>
                <w:top w:val="single" w:sz="2" w:space="0" w:color="E3E3E3"/>
                <w:left w:val="single" w:sz="2" w:space="0" w:color="E3E3E3"/>
                <w:bottom w:val="single" w:sz="2" w:space="0" w:color="E3E3E3"/>
                <w:right w:val="single" w:sz="2" w:space="0" w:color="E3E3E3"/>
              </w:divBdr>
              <w:divsChild>
                <w:div w:id="1696274446">
                  <w:marLeft w:val="0"/>
                  <w:marRight w:val="0"/>
                  <w:marTop w:val="0"/>
                  <w:marBottom w:val="0"/>
                  <w:divBdr>
                    <w:top w:val="single" w:sz="2" w:space="0" w:color="E3E3E3"/>
                    <w:left w:val="single" w:sz="2" w:space="0" w:color="E3E3E3"/>
                    <w:bottom w:val="single" w:sz="2" w:space="0" w:color="E3E3E3"/>
                    <w:right w:val="single" w:sz="2" w:space="0" w:color="E3E3E3"/>
                  </w:divBdr>
                  <w:divsChild>
                    <w:div w:id="1968773184">
                      <w:marLeft w:val="0"/>
                      <w:marRight w:val="0"/>
                      <w:marTop w:val="0"/>
                      <w:marBottom w:val="0"/>
                      <w:divBdr>
                        <w:top w:val="single" w:sz="2" w:space="0" w:color="E3E3E3"/>
                        <w:left w:val="single" w:sz="2" w:space="0" w:color="E3E3E3"/>
                        <w:bottom w:val="single" w:sz="2" w:space="0" w:color="E3E3E3"/>
                        <w:right w:val="single" w:sz="2" w:space="0" w:color="E3E3E3"/>
                      </w:divBdr>
                      <w:divsChild>
                        <w:div w:id="1958099992">
                          <w:marLeft w:val="0"/>
                          <w:marRight w:val="0"/>
                          <w:marTop w:val="0"/>
                          <w:marBottom w:val="0"/>
                          <w:divBdr>
                            <w:top w:val="single" w:sz="2" w:space="0" w:color="E3E3E3"/>
                            <w:left w:val="single" w:sz="2" w:space="0" w:color="E3E3E3"/>
                            <w:bottom w:val="single" w:sz="2" w:space="0" w:color="E3E3E3"/>
                            <w:right w:val="single" w:sz="2" w:space="0" w:color="E3E3E3"/>
                          </w:divBdr>
                          <w:divsChild>
                            <w:div w:id="138110813">
                              <w:marLeft w:val="0"/>
                              <w:marRight w:val="0"/>
                              <w:marTop w:val="100"/>
                              <w:marBottom w:val="100"/>
                              <w:divBdr>
                                <w:top w:val="single" w:sz="2" w:space="0" w:color="E3E3E3"/>
                                <w:left w:val="single" w:sz="2" w:space="0" w:color="E3E3E3"/>
                                <w:bottom w:val="single" w:sz="2" w:space="0" w:color="E3E3E3"/>
                                <w:right w:val="single" w:sz="2" w:space="0" w:color="E3E3E3"/>
                              </w:divBdr>
                              <w:divsChild>
                                <w:div w:id="1506018718">
                                  <w:marLeft w:val="0"/>
                                  <w:marRight w:val="0"/>
                                  <w:marTop w:val="0"/>
                                  <w:marBottom w:val="0"/>
                                  <w:divBdr>
                                    <w:top w:val="single" w:sz="2" w:space="0" w:color="E3E3E3"/>
                                    <w:left w:val="single" w:sz="2" w:space="0" w:color="E3E3E3"/>
                                    <w:bottom w:val="single" w:sz="2" w:space="0" w:color="E3E3E3"/>
                                    <w:right w:val="single" w:sz="2" w:space="0" w:color="E3E3E3"/>
                                  </w:divBdr>
                                  <w:divsChild>
                                    <w:div w:id="208885882">
                                      <w:marLeft w:val="0"/>
                                      <w:marRight w:val="0"/>
                                      <w:marTop w:val="0"/>
                                      <w:marBottom w:val="0"/>
                                      <w:divBdr>
                                        <w:top w:val="single" w:sz="2" w:space="0" w:color="E3E3E3"/>
                                        <w:left w:val="single" w:sz="2" w:space="0" w:color="E3E3E3"/>
                                        <w:bottom w:val="single" w:sz="2" w:space="0" w:color="E3E3E3"/>
                                        <w:right w:val="single" w:sz="2" w:space="0" w:color="E3E3E3"/>
                                      </w:divBdr>
                                      <w:divsChild>
                                        <w:div w:id="2020304463">
                                          <w:marLeft w:val="0"/>
                                          <w:marRight w:val="0"/>
                                          <w:marTop w:val="0"/>
                                          <w:marBottom w:val="0"/>
                                          <w:divBdr>
                                            <w:top w:val="single" w:sz="2" w:space="0" w:color="E3E3E3"/>
                                            <w:left w:val="single" w:sz="2" w:space="0" w:color="E3E3E3"/>
                                            <w:bottom w:val="single" w:sz="2" w:space="0" w:color="E3E3E3"/>
                                            <w:right w:val="single" w:sz="2" w:space="0" w:color="E3E3E3"/>
                                          </w:divBdr>
                                          <w:divsChild>
                                            <w:div w:id="1151992508">
                                              <w:marLeft w:val="0"/>
                                              <w:marRight w:val="0"/>
                                              <w:marTop w:val="0"/>
                                              <w:marBottom w:val="0"/>
                                              <w:divBdr>
                                                <w:top w:val="single" w:sz="2" w:space="0" w:color="E3E3E3"/>
                                                <w:left w:val="single" w:sz="2" w:space="0" w:color="E3E3E3"/>
                                                <w:bottom w:val="single" w:sz="2" w:space="0" w:color="E3E3E3"/>
                                                <w:right w:val="single" w:sz="2" w:space="0" w:color="E3E3E3"/>
                                              </w:divBdr>
                                              <w:divsChild>
                                                <w:div w:id="275913745">
                                                  <w:marLeft w:val="0"/>
                                                  <w:marRight w:val="0"/>
                                                  <w:marTop w:val="0"/>
                                                  <w:marBottom w:val="0"/>
                                                  <w:divBdr>
                                                    <w:top w:val="single" w:sz="2" w:space="0" w:color="E3E3E3"/>
                                                    <w:left w:val="single" w:sz="2" w:space="0" w:color="E3E3E3"/>
                                                    <w:bottom w:val="single" w:sz="2" w:space="0" w:color="E3E3E3"/>
                                                    <w:right w:val="single" w:sz="2" w:space="0" w:color="E3E3E3"/>
                                                  </w:divBdr>
                                                  <w:divsChild>
                                                    <w:div w:id="1678385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0864781">
      <w:bodyDiv w:val="1"/>
      <w:marLeft w:val="0"/>
      <w:marRight w:val="0"/>
      <w:marTop w:val="0"/>
      <w:marBottom w:val="0"/>
      <w:divBdr>
        <w:top w:val="none" w:sz="0" w:space="0" w:color="auto"/>
        <w:left w:val="none" w:sz="0" w:space="0" w:color="auto"/>
        <w:bottom w:val="none" w:sz="0" w:space="0" w:color="auto"/>
        <w:right w:val="none" w:sz="0" w:space="0" w:color="auto"/>
      </w:divBdr>
      <w:divsChild>
        <w:div w:id="141239543">
          <w:marLeft w:val="0"/>
          <w:marRight w:val="0"/>
          <w:marTop w:val="0"/>
          <w:marBottom w:val="0"/>
          <w:divBdr>
            <w:top w:val="single" w:sz="2" w:space="0" w:color="E3E3E3"/>
            <w:left w:val="single" w:sz="2" w:space="0" w:color="E3E3E3"/>
            <w:bottom w:val="single" w:sz="2" w:space="0" w:color="E3E3E3"/>
            <w:right w:val="single" w:sz="2" w:space="0" w:color="E3E3E3"/>
          </w:divBdr>
          <w:divsChild>
            <w:div w:id="980231791">
              <w:marLeft w:val="0"/>
              <w:marRight w:val="0"/>
              <w:marTop w:val="0"/>
              <w:marBottom w:val="0"/>
              <w:divBdr>
                <w:top w:val="single" w:sz="2" w:space="0" w:color="E3E3E3"/>
                <w:left w:val="single" w:sz="2" w:space="0" w:color="E3E3E3"/>
                <w:bottom w:val="single" w:sz="2" w:space="0" w:color="E3E3E3"/>
                <w:right w:val="single" w:sz="2" w:space="0" w:color="E3E3E3"/>
              </w:divBdr>
              <w:divsChild>
                <w:div w:id="55276417">
                  <w:marLeft w:val="0"/>
                  <w:marRight w:val="0"/>
                  <w:marTop w:val="0"/>
                  <w:marBottom w:val="0"/>
                  <w:divBdr>
                    <w:top w:val="single" w:sz="2" w:space="0" w:color="E3E3E3"/>
                    <w:left w:val="single" w:sz="2" w:space="0" w:color="E3E3E3"/>
                    <w:bottom w:val="single" w:sz="2" w:space="0" w:color="E3E3E3"/>
                    <w:right w:val="single" w:sz="2" w:space="0" w:color="E3E3E3"/>
                  </w:divBdr>
                  <w:divsChild>
                    <w:div w:id="1541480800">
                      <w:marLeft w:val="0"/>
                      <w:marRight w:val="0"/>
                      <w:marTop w:val="0"/>
                      <w:marBottom w:val="0"/>
                      <w:divBdr>
                        <w:top w:val="single" w:sz="2" w:space="0" w:color="E3E3E3"/>
                        <w:left w:val="single" w:sz="2" w:space="0" w:color="E3E3E3"/>
                        <w:bottom w:val="single" w:sz="2" w:space="0" w:color="E3E3E3"/>
                        <w:right w:val="single" w:sz="2" w:space="0" w:color="E3E3E3"/>
                      </w:divBdr>
                      <w:divsChild>
                        <w:div w:id="1846171530">
                          <w:marLeft w:val="0"/>
                          <w:marRight w:val="0"/>
                          <w:marTop w:val="0"/>
                          <w:marBottom w:val="0"/>
                          <w:divBdr>
                            <w:top w:val="single" w:sz="2" w:space="0" w:color="E3E3E3"/>
                            <w:left w:val="single" w:sz="2" w:space="0" w:color="E3E3E3"/>
                            <w:bottom w:val="single" w:sz="2" w:space="0" w:color="E3E3E3"/>
                            <w:right w:val="single" w:sz="2" w:space="0" w:color="E3E3E3"/>
                          </w:divBdr>
                          <w:divsChild>
                            <w:div w:id="490292568">
                              <w:marLeft w:val="0"/>
                              <w:marRight w:val="0"/>
                              <w:marTop w:val="100"/>
                              <w:marBottom w:val="100"/>
                              <w:divBdr>
                                <w:top w:val="single" w:sz="2" w:space="0" w:color="E3E3E3"/>
                                <w:left w:val="single" w:sz="2" w:space="0" w:color="E3E3E3"/>
                                <w:bottom w:val="single" w:sz="2" w:space="0" w:color="E3E3E3"/>
                                <w:right w:val="single" w:sz="2" w:space="0" w:color="E3E3E3"/>
                              </w:divBdr>
                              <w:divsChild>
                                <w:div w:id="520437024">
                                  <w:marLeft w:val="0"/>
                                  <w:marRight w:val="0"/>
                                  <w:marTop w:val="0"/>
                                  <w:marBottom w:val="0"/>
                                  <w:divBdr>
                                    <w:top w:val="single" w:sz="2" w:space="0" w:color="E3E3E3"/>
                                    <w:left w:val="single" w:sz="2" w:space="0" w:color="E3E3E3"/>
                                    <w:bottom w:val="single" w:sz="2" w:space="0" w:color="E3E3E3"/>
                                    <w:right w:val="single" w:sz="2" w:space="0" w:color="E3E3E3"/>
                                  </w:divBdr>
                                  <w:divsChild>
                                    <w:div w:id="1180006452">
                                      <w:marLeft w:val="0"/>
                                      <w:marRight w:val="0"/>
                                      <w:marTop w:val="0"/>
                                      <w:marBottom w:val="0"/>
                                      <w:divBdr>
                                        <w:top w:val="single" w:sz="2" w:space="0" w:color="E3E3E3"/>
                                        <w:left w:val="single" w:sz="2" w:space="0" w:color="E3E3E3"/>
                                        <w:bottom w:val="single" w:sz="2" w:space="0" w:color="E3E3E3"/>
                                        <w:right w:val="single" w:sz="2" w:space="0" w:color="E3E3E3"/>
                                      </w:divBdr>
                                      <w:divsChild>
                                        <w:div w:id="850872407">
                                          <w:marLeft w:val="0"/>
                                          <w:marRight w:val="0"/>
                                          <w:marTop w:val="0"/>
                                          <w:marBottom w:val="0"/>
                                          <w:divBdr>
                                            <w:top w:val="single" w:sz="2" w:space="0" w:color="E3E3E3"/>
                                            <w:left w:val="single" w:sz="2" w:space="0" w:color="E3E3E3"/>
                                            <w:bottom w:val="single" w:sz="2" w:space="0" w:color="E3E3E3"/>
                                            <w:right w:val="single" w:sz="2" w:space="0" w:color="E3E3E3"/>
                                          </w:divBdr>
                                          <w:divsChild>
                                            <w:div w:id="684284228">
                                              <w:marLeft w:val="0"/>
                                              <w:marRight w:val="0"/>
                                              <w:marTop w:val="0"/>
                                              <w:marBottom w:val="0"/>
                                              <w:divBdr>
                                                <w:top w:val="single" w:sz="2" w:space="0" w:color="E3E3E3"/>
                                                <w:left w:val="single" w:sz="2" w:space="0" w:color="E3E3E3"/>
                                                <w:bottom w:val="single" w:sz="2" w:space="0" w:color="E3E3E3"/>
                                                <w:right w:val="single" w:sz="2" w:space="0" w:color="E3E3E3"/>
                                              </w:divBdr>
                                              <w:divsChild>
                                                <w:div w:id="2078702318">
                                                  <w:marLeft w:val="0"/>
                                                  <w:marRight w:val="0"/>
                                                  <w:marTop w:val="0"/>
                                                  <w:marBottom w:val="0"/>
                                                  <w:divBdr>
                                                    <w:top w:val="single" w:sz="2" w:space="0" w:color="E3E3E3"/>
                                                    <w:left w:val="single" w:sz="2" w:space="0" w:color="E3E3E3"/>
                                                    <w:bottom w:val="single" w:sz="2" w:space="0" w:color="E3E3E3"/>
                                                    <w:right w:val="single" w:sz="2" w:space="0" w:color="E3E3E3"/>
                                                  </w:divBdr>
                                                  <w:divsChild>
                                                    <w:div w:id="1150056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0646779">
          <w:marLeft w:val="0"/>
          <w:marRight w:val="0"/>
          <w:marTop w:val="0"/>
          <w:marBottom w:val="0"/>
          <w:divBdr>
            <w:top w:val="none" w:sz="0" w:space="0" w:color="auto"/>
            <w:left w:val="none" w:sz="0" w:space="0" w:color="auto"/>
            <w:bottom w:val="none" w:sz="0" w:space="0" w:color="auto"/>
            <w:right w:val="none" w:sz="0" w:space="0" w:color="auto"/>
          </w:divBdr>
        </w:div>
      </w:divsChild>
    </w:div>
    <w:div w:id="1671060118">
      <w:bodyDiv w:val="1"/>
      <w:marLeft w:val="0"/>
      <w:marRight w:val="0"/>
      <w:marTop w:val="0"/>
      <w:marBottom w:val="0"/>
      <w:divBdr>
        <w:top w:val="none" w:sz="0" w:space="0" w:color="auto"/>
        <w:left w:val="none" w:sz="0" w:space="0" w:color="auto"/>
        <w:bottom w:val="none" w:sz="0" w:space="0" w:color="auto"/>
        <w:right w:val="none" w:sz="0" w:space="0" w:color="auto"/>
      </w:divBdr>
      <w:divsChild>
        <w:div w:id="2121601510">
          <w:marLeft w:val="0"/>
          <w:marRight w:val="0"/>
          <w:marTop w:val="0"/>
          <w:marBottom w:val="0"/>
          <w:divBdr>
            <w:top w:val="single" w:sz="2" w:space="0" w:color="E3E3E3"/>
            <w:left w:val="single" w:sz="2" w:space="0" w:color="E3E3E3"/>
            <w:bottom w:val="single" w:sz="2" w:space="0" w:color="E3E3E3"/>
            <w:right w:val="single" w:sz="2" w:space="0" w:color="E3E3E3"/>
          </w:divBdr>
          <w:divsChild>
            <w:div w:id="1896240751">
              <w:marLeft w:val="0"/>
              <w:marRight w:val="0"/>
              <w:marTop w:val="0"/>
              <w:marBottom w:val="0"/>
              <w:divBdr>
                <w:top w:val="single" w:sz="2" w:space="0" w:color="E3E3E3"/>
                <w:left w:val="single" w:sz="2" w:space="0" w:color="E3E3E3"/>
                <w:bottom w:val="single" w:sz="2" w:space="0" w:color="E3E3E3"/>
                <w:right w:val="single" w:sz="2" w:space="0" w:color="E3E3E3"/>
              </w:divBdr>
              <w:divsChild>
                <w:div w:id="617571214">
                  <w:marLeft w:val="0"/>
                  <w:marRight w:val="0"/>
                  <w:marTop w:val="0"/>
                  <w:marBottom w:val="0"/>
                  <w:divBdr>
                    <w:top w:val="single" w:sz="2" w:space="0" w:color="E3E3E3"/>
                    <w:left w:val="single" w:sz="2" w:space="0" w:color="E3E3E3"/>
                    <w:bottom w:val="single" w:sz="2" w:space="0" w:color="E3E3E3"/>
                    <w:right w:val="single" w:sz="2" w:space="0" w:color="E3E3E3"/>
                  </w:divBdr>
                  <w:divsChild>
                    <w:div w:id="1976180826">
                      <w:marLeft w:val="0"/>
                      <w:marRight w:val="0"/>
                      <w:marTop w:val="0"/>
                      <w:marBottom w:val="0"/>
                      <w:divBdr>
                        <w:top w:val="single" w:sz="2" w:space="0" w:color="E3E3E3"/>
                        <w:left w:val="single" w:sz="2" w:space="0" w:color="E3E3E3"/>
                        <w:bottom w:val="single" w:sz="2" w:space="0" w:color="E3E3E3"/>
                        <w:right w:val="single" w:sz="2" w:space="0" w:color="E3E3E3"/>
                      </w:divBdr>
                      <w:divsChild>
                        <w:div w:id="2055736027">
                          <w:marLeft w:val="0"/>
                          <w:marRight w:val="0"/>
                          <w:marTop w:val="0"/>
                          <w:marBottom w:val="0"/>
                          <w:divBdr>
                            <w:top w:val="single" w:sz="2" w:space="0" w:color="E3E3E3"/>
                            <w:left w:val="single" w:sz="2" w:space="0" w:color="E3E3E3"/>
                            <w:bottom w:val="single" w:sz="2" w:space="0" w:color="E3E3E3"/>
                            <w:right w:val="single" w:sz="2" w:space="0" w:color="E3E3E3"/>
                          </w:divBdr>
                          <w:divsChild>
                            <w:div w:id="1490436297">
                              <w:marLeft w:val="0"/>
                              <w:marRight w:val="0"/>
                              <w:marTop w:val="0"/>
                              <w:marBottom w:val="0"/>
                              <w:divBdr>
                                <w:top w:val="single" w:sz="2" w:space="0" w:color="E3E3E3"/>
                                <w:left w:val="single" w:sz="2" w:space="0" w:color="E3E3E3"/>
                                <w:bottom w:val="single" w:sz="2" w:space="0" w:color="E3E3E3"/>
                                <w:right w:val="single" w:sz="2" w:space="0" w:color="E3E3E3"/>
                              </w:divBdr>
                              <w:divsChild>
                                <w:div w:id="1668285159">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021150">
                                      <w:marLeft w:val="0"/>
                                      <w:marRight w:val="0"/>
                                      <w:marTop w:val="0"/>
                                      <w:marBottom w:val="0"/>
                                      <w:divBdr>
                                        <w:top w:val="single" w:sz="2" w:space="0" w:color="E3E3E3"/>
                                        <w:left w:val="single" w:sz="2" w:space="0" w:color="E3E3E3"/>
                                        <w:bottom w:val="single" w:sz="2" w:space="0" w:color="E3E3E3"/>
                                        <w:right w:val="single" w:sz="2" w:space="0" w:color="E3E3E3"/>
                                      </w:divBdr>
                                      <w:divsChild>
                                        <w:div w:id="511147864">
                                          <w:marLeft w:val="0"/>
                                          <w:marRight w:val="0"/>
                                          <w:marTop w:val="0"/>
                                          <w:marBottom w:val="0"/>
                                          <w:divBdr>
                                            <w:top w:val="single" w:sz="2" w:space="0" w:color="E3E3E3"/>
                                            <w:left w:val="single" w:sz="2" w:space="0" w:color="E3E3E3"/>
                                            <w:bottom w:val="single" w:sz="2" w:space="0" w:color="E3E3E3"/>
                                            <w:right w:val="single" w:sz="2" w:space="0" w:color="E3E3E3"/>
                                          </w:divBdr>
                                          <w:divsChild>
                                            <w:div w:id="799767902">
                                              <w:marLeft w:val="0"/>
                                              <w:marRight w:val="0"/>
                                              <w:marTop w:val="0"/>
                                              <w:marBottom w:val="0"/>
                                              <w:divBdr>
                                                <w:top w:val="single" w:sz="2" w:space="0" w:color="E3E3E3"/>
                                                <w:left w:val="single" w:sz="2" w:space="0" w:color="E3E3E3"/>
                                                <w:bottom w:val="single" w:sz="2" w:space="0" w:color="E3E3E3"/>
                                                <w:right w:val="single" w:sz="2" w:space="0" w:color="E3E3E3"/>
                                              </w:divBdr>
                                              <w:divsChild>
                                                <w:div w:id="2034112728">
                                                  <w:marLeft w:val="0"/>
                                                  <w:marRight w:val="0"/>
                                                  <w:marTop w:val="0"/>
                                                  <w:marBottom w:val="0"/>
                                                  <w:divBdr>
                                                    <w:top w:val="single" w:sz="2" w:space="0" w:color="E3E3E3"/>
                                                    <w:left w:val="single" w:sz="2" w:space="0" w:color="E3E3E3"/>
                                                    <w:bottom w:val="single" w:sz="2" w:space="0" w:color="E3E3E3"/>
                                                    <w:right w:val="single" w:sz="2" w:space="0" w:color="E3E3E3"/>
                                                  </w:divBdr>
                                                  <w:divsChild>
                                                    <w:div w:id="1162819988">
                                                      <w:marLeft w:val="0"/>
                                                      <w:marRight w:val="0"/>
                                                      <w:marTop w:val="0"/>
                                                      <w:marBottom w:val="0"/>
                                                      <w:divBdr>
                                                        <w:top w:val="single" w:sz="2" w:space="0" w:color="E3E3E3"/>
                                                        <w:left w:val="single" w:sz="2" w:space="0" w:color="E3E3E3"/>
                                                        <w:bottom w:val="single" w:sz="2" w:space="0" w:color="E3E3E3"/>
                                                        <w:right w:val="single" w:sz="2" w:space="0" w:color="E3E3E3"/>
                                                      </w:divBdr>
                                                      <w:divsChild>
                                                        <w:div w:id="1731342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3027522">
          <w:marLeft w:val="0"/>
          <w:marRight w:val="0"/>
          <w:marTop w:val="0"/>
          <w:marBottom w:val="0"/>
          <w:divBdr>
            <w:top w:val="none" w:sz="0" w:space="0" w:color="auto"/>
            <w:left w:val="none" w:sz="0" w:space="0" w:color="auto"/>
            <w:bottom w:val="none" w:sz="0" w:space="0" w:color="auto"/>
            <w:right w:val="none" w:sz="0" w:space="0" w:color="auto"/>
          </w:divBdr>
          <w:divsChild>
            <w:div w:id="1532301801">
              <w:marLeft w:val="0"/>
              <w:marRight w:val="0"/>
              <w:marTop w:val="100"/>
              <w:marBottom w:val="100"/>
              <w:divBdr>
                <w:top w:val="single" w:sz="2" w:space="0" w:color="E3E3E3"/>
                <w:left w:val="single" w:sz="2" w:space="0" w:color="E3E3E3"/>
                <w:bottom w:val="single" w:sz="2" w:space="0" w:color="E3E3E3"/>
                <w:right w:val="single" w:sz="2" w:space="0" w:color="E3E3E3"/>
              </w:divBdr>
              <w:divsChild>
                <w:div w:id="82920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72179408">
      <w:bodyDiv w:val="1"/>
      <w:marLeft w:val="0"/>
      <w:marRight w:val="0"/>
      <w:marTop w:val="0"/>
      <w:marBottom w:val="0"/>
      <w:divBdr>
        <w:top w:val="none" w:sz="0" w:space="0" w:color="auto"/>
        <w:left w:val="none" w:sz="0" w:space="0" w:color="auto"/>
        <w:bottom w:val="none" w:sz="0" w:space="0" w:color="auto"/>
        <w:right w:val="none" w:sz="0" w:space="0" w:color="auto"/>
      </w:divBdr>
    </w:div>
    <w:div w:id="1673410102">
      <w:bodyDiv w:val="1"/>
      <w:marLeft w:val="0"/>
      <w:marRight w:val="0"/>
      <w:marTop w:val="0"/>
      <w:marBottom w:val="0"/>
      <w:divBdr>
        <w:top w:val="none" w:sz="0" w:space="0" w:color="auto"/>
        <w:left w:val="none" w:sz="0" w:space="0" w:color="auto"/>
        <w:bottom w:val="none" w:sz="0" w:space="0" w:color="auto"/>
        <w:right w:val="none" w:sz="0" w:space="0" w:color="auto"/>
      </w:divBdr>
      <w:divsChild>
        <w:div w:id="10881682">
          <w:marLeft w:val="0"/>
          <w:marRight w:val="0"/>
          <w:marTop w:val="0"/>
          <w:marBottom w:val="0"/>
          <w:divBdr>
            <w:top w:val="single" w:sz="2" w:space="0" w:color="E3E3E3"/>
            <w:left w:val="single" w:sz="2" w:space="0" w:color="E3E3E3"/>
            <w:bottom w:val="single" w:sz="2" w:space="0" w:color="E3E3E3"/>
            <w:right w:val="single" w:sz="2" w:space="0" w:color="E3E3E3"/>
          </w:divBdr>
          <w:divsChild>
            <w:div w:id="2897113">
              <w:marLeft w:val="0"/>
              <w:marRight w:val="0"/>
              <w:marTop w:val="0"/>
              <w:marBottom w:val="0"/>
              <w:divBdr>
                <w:top w:val="single" w:sz="2" w:space="0" w:color="E3E3E3"/>
                <w:left w:val="single" w:sz="2" w:space="0" w:color="E3E3E3"/>
                <w:bottom w:val="single" w:sz="2" w:space="0" w:color="E3E3E3"/>
                <w:right w:val="single" w:sz="2" w:space="0" w:color="E3E3E3"/>
              </w:divBdr>
              <w:divsChild>
                <w:div w:id="1430390060">
                  <w:marLeft w:val="0"/>
                  <w:marRight w:val="0"/>
                  <w:marTop w:val="0"/>
                  <w:marBottom w:val="0"/>
                  <w:divBdr>
                    <w:top w:val="single" w:sz="2" w:space="0" w:color="E3E3E3"/>
                    <w:left w:val="single" w:sz="2" w:space="0" w:color="E3E3E3"/>
                    <w:bottom w:val="single" w:sz="2" w:space="0" w:color="E3E3E3"/>
                    <w:right w:val="single" w:sz="2" w:space="0" w:color="E3E3E3"/>
                  </w:divBdr>
                  <w:divsChild>
                    <w:div w:id="1275095443">
                      <w:marLeft w:val="0"/>
                      <w:marRight w:val="0"/>
                      <w:marTop w:val="0"/>
                      <w:marBottom w:val="0"/>
                      <w:divBdr>
                        <w:top w:val="single" w:sz="2" w:space="0" w:color="E3E3E3"/>
                        <w:left w:val="single" w:sz="2" w:space="0" w:color="E3E3E3"/>
                        <w:bottom w:val="single" w:sz="2" w:space="0" w:color="E3E3E3"/>
                        <w:right w:val="single" w:sz="2" w:space="0" w:color="E3E3E3"/>
                      </w:divBdr>
                      <w:divsChild>
                        <w:div w:id="287472253">
                          <w:marLeft w:val="0"/>
                          <w:marRight w:val="0"/>
                          <w:marTop w:val="0"/>
                          <w:marBottom w:val="0"/>
                          <w:divBdr>
                            <w:top w:val="single" w:sz="2" w:space="0" w:color="E3E3E3"/>
                            <w:left w:val="single" w:sz="2" w:space="0" w:color="E3E3E3"/>
                            <w:bottom w:val="single" w:sz="2" w:space="0" w:color="E3E3E3"/>
                            <w:right w:val="single" w:sz="2" w:space="0" w:color="E3E3E3"/>
                          </w:divBdr>
                          <w:divsChild>
                            <w:div w:id="1307738075">
                              <w:marLeft w:val="0"/>
                              <w:marRight w:val="0"/>
                              <w:marTop w:val="0"/>
                              <w:marBottom w:val="0"/>
                              <w:divBdr>
                                <w:top w:val="single" w:sz="2" w:space="0" w:color="E3E3E3"/>
                                <w:left w:val="single" w:sz="2" w:space="0" w:color="E3E3E3"/>
                                <w:bottom w:val="single" w:sz="2" w:space="0" w:color="E3E3E3"/>
                                <w:right w:val="single" w:sz="2" w:space="0" w:color="E3E3E3"/>
                              </w:divBdr>
                              <w:divsChild>
                                <w:div w:id="847909701">
                                  <w:marLeft w:val="0"/>
                                  <w:marRight w:val="0"/>
                                  <w:marTop w:val="100"/>
                                  <w:marBottom w:val="100"/>
                                  <w:divBdr>
                                    <w:top w:val="single" w:sz="2" w:space="0" w:color="E3E3E3"/>
                                    <w:left w:val="single" w:sz="2" w:space="0" w:color="E3E3E3"/>
                                    <w:bottom w:val="single" w:sz="2" w:space="0" w:color="E3E3E3"/>
                                    <w:right w:val="single" w:sz="2" w:space="0" w:color="E3E3E3"/>
                                  </w:divBdr>
                                  <w:divsChild>
                                    <w:div w:id="461122551">
                                      <w:marLeft w:val="0"/>
                                      <w:marRight w:val="0"/>
                                      <w:marTop w:val="0"/>
                                      <w:marBottom w:val="0"/>
                                      <w:divBdr>
                                        <w:top w:val="single" w:sz="2" w:space="0" w:color="E3E3E3"/>
                                        <w:left w:val="single" w:sz="2" w:space="0" w:color="E3E3E3"/>
                                        <w:bottom w:val="single" w:sz="2" w:space="0" w:color="E3E3E3"/>
                                        <w:right w:val="single" w:sz="2" w:space="0" w:color="E3E3E3"/>
                                      </w:divBdr>
                                      <w:divsChild>
                                        <w:div w:id="64374339">
                                          <w:marLeft w:val="0"/>
                                          <w:marRight w:val="0"/>
                                          <w:marTop w:val="0"/>
                                          <w:marBottom w:val="0"/>
                                          <w:divBdr>
                                            <w:top w:val="single" w:sz="2" w:space="0" w:color="E3E3E3"/>
                                            <w:left w:val="single" w:sz="2" w:space="0" w:color="E3E3E3"/>
                                            <w:bottom w:val="single" w:sz="2" w:space="0" w:color="E3E3E3"/>
                                            <w:right w:val="single" w:sz="2" w:space="0" w:color="E3E3E3"/>
                                          </w:divBdr>
                                          <w:divsChild>
                                            <w:div w:id="1279608393">
                                              <w:marLeft w:val="0"/>
                                              <w:marRight w:val="0"/>
                                              <w:marTop w:val="0"/>
                                              <w:marBottom w:val="0"/>
                                              <w:divBdr>
                                                <w:top w:val="single" w:sz="2" w:space="0" w:color="E3E3E3"/>
                                                <w:left w:val="single" w:sz="2" w:space="0" w:color="E3E3E3"/>
                                                <w:bottom w:val="single" w:sz="2" w:space="0" w:color="E3E3E3"/>
                                                <w:right w:val="single" w:sz="2" w:space="0" w:color="E3E3E3"/>
                                              </w:divBdr>
                                              <w:divsChild>
                                                <w:div w:id="237176751">
                                                  <w:marLeft w:val="0"/>
                                                  <w:marRight w:val="0"/>
                                                  <w:marTop w:val="0"/>
                                                  <w:marBottom w:val="0"/>
                                                  <w:divBdr>
                                                    <w:top w:val="single" w:sz="2" w:space="0" w:color="E3E3E3"/>
                                                    <w:left w:val="single" w:sz="2" w:space="0" w:color="E3E3E3"/>
                                                    <w:bottom w:val="single" w:sz="2" w:space="0" w:color="E3E3E3"/>
                                                    <w:right w:val="single" w:sz="2" w:space="0" w:color="E3E3E3"/>
                                                  </w:divBdr>
                                                  <w:divsChild>
                                                    <w:div w:id="1355764902">
                                                      <w:marLeft w:val="0"/>
                                                      <w:marRight w:val="0"/>
                                                      <w:marTop w:val="0"/>
                                                      <w:marBottom w:val="0"/>
                                                      <w:divBdr>
                                                        <w:top w:val="single" w:sz="2" w:space="0" w:color="E3E3E3"/>
                                                        <w:left w:val="single" w:sz="2" w:space="0" w:color="E3E3E3"/>
                                                        <w:bottom w:val="single" w:sz="2" w:space="0" w:color="E3E3E3"/>
                                                        <w:right w:val="single" w:sz="2" w:space="0" w:color="E3E3E3"/>
                                                      </w:divBdr>
                                                      <w:divsChild>
                                                        <w:div w:id="42835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4404508">
          <w:marLeft w:val="0"/>
          <w:marRight w:val="0"/>
          <w:marTop w:val="0"/>
          <w:marBottom w:val="0"/>
          <w:divBdr>
            <w:top w:val="none" w:sz="0" w:space="0" w:color="auto"/>
            <w:left w:val="none" w:sz="0" w:space="0" w:color="auto"/>
            <w:bottom w:val="none" w:sz="0" w:space="0" w:color="auto"/>
            <w:right w:val="none" w:sz="0" w:space="0" w:color="auto"/>
          </w:divBdr>
        </w:div>
      </w:divsChild>
    </w:div>
    <w:div w:id="1677461172">
      <w:bodyDiv w:val="1"/>
      <w:marLeft w:val="0"/>
      <w:marRight w:val="0"/>
      <w:marTop w:val="0"/>
      <w:marBottom w:val="0"/>
      <w:divBdr>
        <w:top w:val="none" w:sz="0" w:space="0" w:color="auto"/>
        <w:left w:val="none" w:sz="0" w:space="0" w:color="auto"/>
        <w:bottom w:val="none" w:sz="0" w:space="0" w:color="auto"/>
        <w:right w:val="none" w:sz="0" w:space="0" w:color="auto"/>
      </w:divBdr>
      <w:divsChild>
        <w:div w:id="411510864">
          <w:marLeft w:val="0"/>
          <w:marRight w:val="0"/>
          <w:marTop w:val="0"/>
          <w:marBottom w:val="0"/>
          <w:divBdr>
            <w:top w:val="single" w:sz="2" w:space="0" w:color="E3E3E3"/>
            <w:left w:val="single" w:sz="2" w:space="0" w:color="E3E3E3"/>
            <w:bottom w:val="single" w:sz="2" w:space="0" w:color="E3E3E3"/>
            <w:right w:val="single" w:sz="2" w:space="0" w:color="E3E3E3"/>
          </w:divBdr>
          <w:divsChild>
            <w:div w:id="1684084898">
              <w:marLeft w:val="0"/>
              <w:marRight w:val="0"/>
              <w:marTop w:val="0"/>
              <w:marBottom w:val="0"/>
              <w:divBdr>
                <w:top w:val="single" w:sz="2" w:space="0" w:color="E3E3E3"/>
                <w:left w:val="single" w:sz="2" w:space="0" w:color="E3E3E3"/>
                <w:bottom w:val="single" w:sz="2" w:space="0" w:color="E3E3E3"/>
                <w:right w:val="single" w:sz="2" w:space="0" w:color="E3E3E3"/>
              </w:divBdr>
              <w:divsChild>
                <w:div w:id="997922863">
                  <w:marLeft w:val="0"/>
                  <w:marRight w:val="0"/>
                  <w:marTop w:val="0"/>
                  <w:marBottom w:val="0"/>
                  <w:divBdr>
                    <w:top w:val="single" w:sz="2" w:space="0" w:color="E3E3E3"/>
                    <w:left w:val="single" w:sz="2" w:space="0" w:color="E3E3E3"/>
                    <w:bottom w:val="single" w:sz="2" w:space="0" w:color="E3E3E3"/>
                    <w:right w:val="single" w:sz="2" w:space="0" w:color="E3E3E3"/>
                  </w:divBdr>
                  <w:divsChild>
                    <w:div w:id="1551068506">
                      <w:marLeft w:val="0"/>
                      <w:marRight w:val="0"/>
                      <w:marTop w:val="0"/>
                      <w:marBottom w:val="0"/>
                      <w:divBdr>
                        <w:top w:val="single" w:sz="2" w:space="0" w:color="E3E3E3"/>
                        <w:left w:val="single" w:sz="2" w:space="0" w:color="E3E3E3"/>
                        <w:bottom w:val="single" w:sz="2" w:space="0" w:color="E3E3E3"/>
                        <w:right w:val="single" w:sz="2" w:space="0" w:color="E3E3E3"/>
                      </w:divBdr>
                      <w:divsChild>
                        <w:div w:id="515578621">
                          <w:marLeft w:val="0"/>
                          <w:marRight w:val="0"/>
                          <w:marTop w:val="0"/>
                          <w:marBottom w:val="0"/>
                          <w:divBdr>
                            <w:top w:val="single" w:sz="2" w:space="0" w:color="E3E3E3"/>
                            <w:left w:val="single" w:sz="2" w:space="0" w:color="E3E3E3"/>
                            <w:bottom w:val="single" w:sz="2" w:space="0" w:color="E3E3E3"/>
                            <w:right w:val="single" w:sz="2" w:space="0" w:color="E3E3E3"/>
                          </w:divBdr>
                          <w:divsChild>
                            <w:div w:id="1228303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081877">
                                  <w:marLeft w:val="0"/>
                                  <w:marRight w:val="0"/>
                                  <w:marTop w:val="0"/>
                                  <w:marBottom w:val="0"/>
                                  <w:divBdr>
                                    <w:top w:val="single" w:sz="2" w:space="0" w:color="E3E3E3"/>
                                    <w:left w:val="single" w:sz="2" w:space="0" w:color="E3E3E3"/>
                                    <w:bottom w:val="single" w:sz="2" w:space="0" w:color="E3E3E3"/>
                                    <w:right w:val="single" w:sz="2" w:space="0" w:color="E3E3E3"/>
                                  </w:divBdr>
                                  <w:divsChild>
                                    <w:div w:id="2125809748">
                                      <w:marLeft w:val="0"/>
                                      <w:marRight w:val="0"/>
                                      <w:marTop w:val="0"/>
                                      <w:marBottom w:val="0"/>
                                      <w:divBdr>
                                        <w:top w:val="single" w:sz="2" w:space="0" w:color="E3E3E3"/>
                                        <w:left w:val="single" w:sz="2" w:space="0" w:color="E3E3E3"/>
                                        <w:bottom w:val="single" w:sz="2" w:space="0" w:color="E3E3E3"/>
                                        <w:right w:val="single" w:sz="2" w:space="0" w:color="E3E3E3"/>
                                      </w:divBdr>
                                      <w:divsChild>
                                        <w:div w:id="1344818945">
                                          <w:marLeft w:val="0"/>
                                          <w:marRight w:val="0"/>
                                          <w:marTop w:val="0"/>
                                          <w:marBottom w:val="0"/>
                                          <w:divBdr>
                                            <w:top w:val="single" w:sz="2" w:space="0" w:color="E3E3E3"/>
                                            <w:left w:val="single" w:sz="2" w:space="0" w:color="E3E3E3"/>
                                            <w:bottom w:val="single" w:sz="2" w:space="0" w:color="E3E3E3"/>
                                            <w:right w:val="single" w:sz="2" w:space="0" w:color="E3E3E3"/>
                                          </w:divBdr>
                                          <w:divsChild>
                                            <w:div w:id="975798136">
                                              <w:marLeft w:val="0"/>
                                              <w:marRight w:val="0"/>
                                              <w:marTop w:val="0"/>
                                              <w:marBottom w:val="0"/>
                                              <w:divBdr>
                                                <w:top w:val="single" w:sz="2" w:space="0" w:color="E3E3E3"/>
                                                <w:left w:val="single" w:sz="2" w:space="0" w:color="E3E3E3"/>
                                                <w:bottom w:val="single" w:sz="2" w:space="0" w:color="E3E3E3"/>
                                                <w:right w:val="single" w:sz="2" w:space="0" w:color="E3E3E3"/>
                                              </w:divBdr>
                                              <w:divsChild>
                                                <w:div w:id="1138378348">
                                                  <w:marLeft w:val="0"/>
                                                  <w:marRight w:val="0"/>
                                                  <w:marTop w:val="0"/>
                                                  <w:marBottom w:val="0"/>
                                                  <w:divBdr>
                                                    <w:top w:val="single" w:sz="2" w:space="0" w:color="E3E3E3"/>
                                                    <w:left w:val="single" w:sz="2" w:space="0" w:color="E3E3E3"/>
                                                    <w:bottom w:val="single" w:sz="2" w:space="0" w:color="E3E3E3"/>
                                                    <w:right w:val="single" w:sz="2" w:space="0" w:color="E3E3E3"/>
                                                  </w:divBdr>
                                                  <w:divsChild>
                                                    <w:div w:id="1883516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4418839">
          <w:marLeft w:val="0"/>
          <w:marRight w:val="0"/>
          <w:marTop w:val="0"/>
          <w:marBottom w:val="0"/>
          <w:divBdr>
            <w:top w:val="none" w:sz="0" w:space="0" w:color="auto"/>
            <w:left w:val="none" w:sz="0" w:space="0" w:color="auto"/>
            <w:bottom w:val="none" w:sz="0" w:space="0" w:color="auto"/>
            <w:right w:val="none" w:sz="0" w:space="0" w:color="auto"/>
          </w:divBdr>
        </w:div>
      </w:divsChild>
    </w:div>
    <w:div w:id="1679891700">
      <w:bodyDiv w:val="1"/>
      <w:marLeft w:val="0"/>
      <w:marRight w:val="0"/>
      <w:marTop w:val="0"/>
      <w:marBottom w:val="0"/>
      <w:divBdr>
        <w:top w:val="none" w:sz="0" w:space="0" w:color="auto"/>
        <w:left w:val="none" w:sz="0" w:space="0" w:color="auto"/>
        <w:bottom w:val="none" w:sz="0" w:space="0" w:color="auto"/>
        <w:right w:val="none" w:sz="0" w:space="0" w:color="auto"/>
      </w:divBdr>
    </w:div>
    <w:div w:id="1681010986">
      <w:bodyDiv w:val="1"/>
      <w:marLeft w:val="0"/>
      <w:marRight w:val="0"/>
      <w:marTop w:val="0"/>
      <w:marBottom w:val="0"/>
      <w:divBdr>
        <w:top w:val="none" w:sz="0" w:space="0" w:color="auto"/>
        <w:left w:val="none" w:sz="0" w:space="0" w:color="auto"/>
        <w:bottom w:val="none" w:sz="0" w:space="0" w:color="auto"/>
        <w:right w:val="none" w:sz="0" w:space="0" w:color="auto"/>
      </w:divBdr>
      <w:divsChild>
        <w:div w:id="794982765">
          <w:marLeft w:val="0"/>
          <w:marRight w:val="0"/>
          <w:marTop w:val="0"/>
          <w:marBottom w:val="0"/>
          <w:divBdr>
            <w:top w:val="none" w:sz="0" w:space="0" w:color="auto"/>
            <w:left w:val="none" w:sz="0" w:space="0" w:color="auto"/>
            <w:bottom w:val="none" w:sz="0" w:space="0" w:color="auto"/>
            <w:right w:val="none" w:sz="0" w:space="0" w:color="auto"/>
          </w:divBdr>
        </w:div>
        <w:div w:id="1420830799">
          <w:marLeft w:val="0"/>
          <w:marRight w:val="0"/>
          <w:marTop w:val="0"/>
          <w:marBottom w:val="0"/>
          <w:divBdr>
            <w:top w:val="single" w:sz="2" w:space="0" w:color="E3E3E3"/>
            <w:left w:val="single" w:sz="2" w:space="0" w:color="E3E3E3"/>
            <w:bottom w:val="single" w:sz="2" w:space="0" w:color="E3E3E3"/>
            <w:right w:val="single" w:sz="2" w:space="0" w:color="E3E3E3"/>
          </w:divBdr>
          <w:divsChild>
            <w:div w:id="1894460094">
              <w:marLeft w:val="0"/>
              <w:marRight w:val="0"/>
              <w:marTop w:val="0"/>
              <w:marBottom w:val="0"/>
              <w:divBdr>
                <w:top w:val="single" w:sz="2" w:space="0" w:color="E3E3E3"/>
                <w:left w:val="single" w:sz="2" w:space="0" w:color="E3E3E3"/>
                <w:bottom w:val="single" w:sz="2" w:space="0" w:color="E3E3E3"/>
                <w:right w:val="single" w:sz="2" w:space="0" w:color="E3E3E3"/>
              </w:divBdr>
              <w:divsChild>
                <w:div w:id="800417712">
                  <w:marLeft w:val="0"/>
                  <w:marRight w:val="0"/>
                  <w:marTop w:val="0"/>
                  <w:marBottom w:val="0"/>
                  <w:divBdr>
                    <w:top w:val="single" w:sz="2" w:space="0" w:color="E3E3E3"/>
                    <w:left w:val="single" w:sz="2" w:space="0" w:color="E3E3E3"/>
                    <w:bottom w:val="single" w:sz="2" w:space="0" w:color="E3E3E3"/>
                    <w:right w:val="single" w:sz="2" w:space="0" w:color="E3E3E3"/>
                  </w:divBdr>
                  <w:divsChild>
                    <w:div w:id="1487816897">
                      <w:marLeft w:val="0"/>
                      <w:marRight w:val="0"/>
                      <w:marTop w:val="0"/>
                      <w:marBottom w:val="0"/>
                      <w:divBdr>
                        <w:top w:val="single" w:sz="2" w:space="0" w:color="E3E3E3"/>
                        <w:left w:val="single" w:sz="2" w:space="0" w:color="E3E3E3"/>
                        <w:bottom w:val="single" w:sz="2" w:space="0" w:color="E3E3E3"/>
                        <w:right w:val="single" w:sz="2" w:space="0" w:color="E3E3E3"/>
                      </w:divBdr>
                      <w:divsChild>
                        <w:div w:id="1767456935">
                          <w:marLeft w:val="0"/>
                          <w:marRight w:val="0"/>
                          <w:marTop w:val="0"/>
                          <w:marBottom w:val="0"/>
                          <w:divBdr>
                            <w:top w:val="single" w:sz="2" w:space="0" w:color="E3E3E3"/>
                            <w:left w:val="single" w:sz="2" w:space="0" w:color="E3E3E3"/>
                            <w:bottom w:val="single" w:sz="2" w:space="0" w:color="E3E3E3"/>
                            <w:right w:val="single" w:sz="2" w:space="0" w:color="E3E3E3"/>
                          </w:divBdr>
                          <w:divsChild>
                            <w:div w:id="958800080">
                              <w:marLeft w:val="0"/>
                              <w:marRight w:val="0"/>
                              <w:marTop w:val="0"/>
                              <w:marBottom w:val="0"/>
                              <w:divBdr>
                                <w:top w:val="single" w:sz="2" w:space="0" w:color="E3E3E3"/>
                                <w:left w:val="single" w:sz="2" w:space="0" w:color="E3E3E3"/>
                                <w:bottom w:val="single" w:sz="2" w:space="0" w:color="E3E3E3"/>
                                <w:right w:val="single" w:sz="2" w:space="0" w:color="E3E3E3"/>
                              </w:divBdr>
                              <w:divsChild>
                                <w:div w:id="4761930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79337640">
                                      <w:marLeft w:val="0"/>
                                      <w:marRight w:val="0"/>
                                      <w:marTop w:val="0"/>
                                      <w:marBottom w:val="0"/>
                                      <w:divBdr>
                                        <w:top w:val="single" w:sz="2" w:space="0" w:color="E3E3E3"/>
                                        <w:left w:val="single" w:sz="2" w:space="0" w:color="E3E3E3"/>
                                        <w:bottom w:val="single" w:sz="2" w:space="0" w:color="E3E3E3"/>
                                        <w:right w:val="single" w:sz="2" w:space="0" w:color="E3E3E3"/>
                                      </w:divBdr>
                                      <w:divsChild>
                                        <w:div w:id="460880741">
                                          <w:marLeft w:val="0"/>
                                          <w:marRight w:val="0"/>
                                          <w:marTop w:val="0"/>
                                          <w:marBottom w:val="0"/>
                                          <w:divBdr>
                                            <w:top w:val="single" w:sz="2" w:space="0" w:color="E3E3E3"/>
                                            <w:left w:val="single" w:sz="2" w:space="0" w:color="E3E3E3"/>
                                            <w:bottom w:val="single" w:sz="2" w:space="0" w:color="E3E3E3"/>
                                            <w:right w:val="single" w:sz="2" w:space="0" w:color="E3E3E3"/>
                                          </w:divBdr>
                                          <w:divsChild>
                                            <w:div w:id="501631642">
                                              <w:marLeft w:val="0"/>
                                              <w:marRight w:val="0"/>
                                              <w:marTop w:val="0"/>
                                              <w:marBottom w:val="0"/>
                                              <w:divBdr>
                                                <w:top w:val="single" w:sz="2" w:space="0" w:color="E3E3E3"/>
                                                <w:left w:val="single" w:sz="2" w:space="0" w:color="E3E3E3"/>
                                                <w:bottom w:val="single" w:sz="2" w:space="0" w:color="E3E3E3"/>
                                                <w:right w:val="single" w:sz="2" w:space="0" w:color="E3E3E3"/>
                                              </w:divBdr>
                                              <w:divsChild>
                                                <w:div w:id="1889805202">
                                                  <w:marLeft w:val="0"/>
                                                  <w:marRight w:val="0"/>
                                                  <w:marTop w:val="0"/>
                                                  <w:marBottom w:val="0"/>
                                                  <w:divBdr>
                                                    <w:top w:val="single" w:sz="2" w:space="0" w:color="E3E3E3"/>
                                                    <w:left w:val="single" w:sz="2" w:space="0" w:color="E3E3E3"/>
                                                    <w:bottom w:val="single" w:sz="2" w:space="0" w:color="E3E3E3"/>
                                                    <w:right w:val="single" w:sz="2" w:space="0" w:color="E3E3E3"/>
                                                  </w:divBdr>
                                                  <w:divsChild>
                                                    <w:div w:id="813791680">
                                                      <w:marLeft w:val="0"/>
                                                      <w:marRight w:val="0"/>
                                                      <w:marTop w:val="0"/>
                                                      <w:marBottom w:val="0"/>
                                                      <w:divBdr>
                                                        <w:top w:val="single" w:sz="2" w:space="0" w:color="E3E3E3"/>
                                                        <w:left w:val="single" w:sz="2" w:space="0" w:color="E3E3E3"/>
                                                        <w:bottom w:val="single" w:sz="2" w:space="0" w:color="E3E3E3"/>
                                                        <w:right w:val="single" w:sz="2" w:space="0" w:color="E3E3E3"/>
                                                      </w:divBdr>
                                                      <w:divsChild>
                                                        <w:div w:id="1485781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3244471">
      <w:bodyDiv w:val="1"/>
      <w:marLeft w:val="0"/>
      <w:marRight w:val="0"/>
      <w:marTop w:val="0"/>
      <w:marBottom w:val="0"/>
      <w:divBdr>
        <w:top w:val="none" w:sz="0" w:space="0" w:color="auto"/>
        <w:left w:val="none" w:sz="0" w:space="0" w:color="auto"/>
        <w:bottom w:val="none" w:sz="0" w:space="0" w:color="auto"/>
        <w:right w:val="none" w:sz="0" w:space="0" w:color="auto"/>
      </w:divBdr>
    </w:div>
    <w:div w:id="1683435700">
      <w:bodyDiv w:val="1"/>
      <w:marLeft w:val="0"/>
      <w:marRight w:val="0"/>
      <w:marTop w:val="0"/>
      <w:marBottom w:val="0"/>
      <w:divBdr>
        <w:top w:val="none" w:sz="0" w:space="0" w:color="auto"/>
        <w:left w:val="none" w:sz="0" w:space="0" w:color="auto"/>
        <w:bottom w:val="none" w:sz="0" w:space="0" w:color="auto"/>
        <w:right w:val="none" w:sz="0" w:space="0" w:color="auto"/>
      </w:divBdr>
    </w:div>
    <w:div w:id="1685132245">
      <w:bodyDiv w:val="1"/>
      <w:marLeft w:val="0"/>
      <w:marRight w:val="0"/>
      <w:marTop w:val="0"/>
      <w:marBottom w:val="0"/>
      <w:divBdr>
        <w:top w:val="none" w:sz="0" w:space="0" w:color="auto"/>
        <w:left w:val="none" w:sz="0" w:space="0" w:color="auto"/>
        <w:bottom w:val="none" w:sz="0" w:space="0" w:color="auto"/>
        <w:right w:val="none" w:sz="0" w:space="0" w:color="auto"/>
      </w:divBdr>
    </w:div>
    <w:div w:id="1689020640">
      <w:bodyDiv w:val="1"/>
      <w:marLeft w:val="0"/>
      <w:marRight w:val="0"/>
      <w:marTop w:val="0"/>
      <w:marBottom w:val="0"/>
      <w:divBdr>
        <w:top w:val="none" w:sz="0" w:space="0" w:color="auto"/>
        <w:left w:val="none" w:sz="0" w:space="0" w:color="auto"/>
        <w:bottom w:val="none" w:sz="0" w:space="0" w:color="auto"/>
        <w:right w:val="none" w:sz="0" w:space="0" w:color="auto"/>
      </w:divBdr>
    </w:div>
    <w:div w:id="1695962570">
      <w:bodyDiv w:val="1"/>
      <w:marLeft w:val="0"/>
      <w:marRight w:val="0"/>
      <w:marTop w:val="0"/>
      <w:marBottom w:val="0"/>
      <w:divBdr>
        <w:top w:val="none" w:sz="0" w:space="0" w:color="auto"/>
        <w:left w:val="none" w:sz="0" w:space="0" w:color="auto"/>
        <w:bottom w:val="none" w:sz="0" w:space="0" w:color="auto"/>
        <w:right w:val="none" w:sz="0" w:space="0" w:color="auto"/>
      </w:divBdr>
    </w:div>
    <w:div w:id="1699233843">
      <w:bodyDiv w:val="1"/>
      <w:marLeft w:val="0"/>
      <w:marRight w:val="0"/>
      <w:marTop w:val="0"/>
      <w:marBottom w:val="0"/>
      <w:divBdr>
        <w:top w:val="none" w:sz="0" w:space="0" w:color="auto"/>
        <w:left w:val="none" w:sz="0" w:space="0" w:color="auto"/>
        <w:bottom w:val="none" w:sz="0" w:space="0" w:color="auto"/>
        <w:right w:val="none" w:sz="0" w:space="0" w:color="auto"/>
      </w:divBdr>
    </w:div>
    <w:div w:id="1699693541">
      <w:bodyDiv w:val="1"/>
      <w:marLeft w:val="0"/>
      <w:marRight w:val="0"/>
      <w:marTop w:val="0"/>
      <w:marBottom w:val="0"/>
      <w:divBdr>
        <w:top w:val="none" w:sz="0" w:space="0" w:color="auto"/>
        <w:left w:val="none" w:sz="0" w:space="0" w:color="auto"/>
        <w:bottom w:val="none" w:sz="0" w:space="0" w:color="auto"/>
        <w:right w:val="none" w:sz="0" w:space="0" w:color="auto"/>
      </w:divBdr>
    </w:div>
    <w:div w:id="1701314952">
      <w:bodyDiv w:val="1"/>
      <w:marLeft w:val="0"/>
      <w:marRight w:val="0"/>
      <w:marTop w:val="0"/>
      <w:marBottom w:val="0"/>
      <w:divBdr>
        <w:top w:val="none" w:sz="0" w:space="0" w:color="auto"/>
        <w:left w:val="none" w:sz="0" w:space="0" w:color="auto"/>
        <w:bottom w:val="none" w:sz="0" w:space="0" w:color="auto"/>
        <w:right w:val="none" w:sz="0" w:space="0" w:color="auto"/>
      </w:divBdr>
    </w:div>
    <w:div w:id="1701513223">
      <w:bodyDiv w:val="1"/>
      <w:marLeft w:val="0"/>
      <w:marRight w:val="0"/>
      <w:marTop w:val="0"/>
      <w:marBottom w:val="0"/>
      <w:divBdr>
        <w:top w:val="none" w:sz="0" w:space="0" w:color="auto"/>
        <w:left w:val="none" w:sz="0" w:space="0" w:color="auto"/>
        <w:bottom w:val="none" w:sz="0" w:space="0" w:color="auto"/>
        <w:right w:val="none" w:sz="0" w:space="0" w:color="auto"/>
      </w:divBdr>
    </w:div>
    <w:div w:id="1701584268">
      <w:bodyDiv w:val="1"/>
      <w:marLeft w:val="0"/>
      <w:marRight w:val="0"/>
      <w:marTop w:val="0"/>
      <w:marBottom w:val="0"/>
      <w:divBdr>
        <w:top w:val="none" w:sz="0" w:space="0" w:color="auto"/>
        <w:left w:val="none" w:sz="0" w:space="0" w:color="auto"/>
        <w:bottom w:val="none" w:sz="0" w:space="0" w:color="auto"/>
        <w:right w:val="none" w:sz="0" w:space="0" w:color="auto"/>
      </w:divBdr>
    </w:div>
    <w:div w:id="1707441183">
      <w:bodyDiv w:val="1"/>
      <w:marLeft w:val="0"/>
      <w:marRight w:val="0"/>
      <w:marTop w:val="0"/>
      <w:marBottom w:val="0"/>
      <w:divBdr>
        <w:top w:val="none" w:sz="0" w:space="0" w:color="auto"/>
        <w:left w:val="none" w:sz="0" w:space="0" w:color="auto"/>
        <w:bottom w:val="none" w:sz="0" w:space="0" w:color="auto"/>
        <w:right w:val="none" w:sz="0" w:space="0" w:color="auto"/>
      </w:divBdr>
    </w:div>
    <w:div w:id="1709183118">
      <w:bodyDiv w:val="1"/>
      <w:marLeft w:val="0"/>
      <w:marRight w:val="0"/>
      <w:marTop w:val="0"/>
      <w:marBottom w:val="0"/>
      <w:divBdr>
        <w:top w:val="none" w:sz="0" w:space="0" w:color="auto"/>
        <w:left w:val="none" w:sz="0" w:space="0" w:color="auto"/>
        <w:bottom w:val="none" w:sz="0" w:space="0" w:color="auto"/>
        <w:right w:val="none" w:sz="0" w:space="0" w:color="auto"/>
      </w:divBdr>
      <w:divsChild>
        <w:div w:id="110822756">
          <w:marLeft w:val="0"/>
          <w:marRight w:val="0"/>
          <w:marTop w:val="0"/>
          <w:marBottom w:val="0"/>
          <w:divBdr>
            <w:top w:val="none" w:sz="0" w:space="0" w:color="auto"/>
            <w:left w:val="none" w:sz="0" w:space="0" w:color="auto"/>
            <w:bottom w:val="none" w:sz="0" w:space="0" w:color="auto"/>
            <w:right w:val="none" w:sz="0" w:space="0" w:color="auto"/>
          </w:divBdr>
        </w:div>
        <w:div w:id="724913179">
          <w:marLeft w:val="0"/>
          <w:marRight w:val="0"/>
          <w:marTop w:val="0"/>
          <w:marBottom w:val="0"/>
          <w:divBdr>
            <w:top w:val="single" w:sz="2" w:space="0" w:color="E3E3E3"/>
            <w:left w:val="single" w:sz="2" w:space="0" w:color="E3E3E3"/>
            <w:bottom w:val="single" w:sz="2" w:space="0" w:color="E3E3E3"/>
            <w:right w:val="single" w:sz="2" w:space="0" w:color="E3E3E3"/>
          </w:divBdr>
          <w:divsChild>
            <w:div w:id="1087767119">
              <w:marLeft w:val="0"/>
              <w:marRight w:val="0"/>
              <w:marTop w:val="0"/>
              <w:marBottom w:val="0"/>
              <w:divBdr>
                <w:top w:val="single" w:sz="2" w:space="0" w:color="E3E3E3"/>
                <w:left w:val="single" w:sz="2" w:space="0" w:color="E3E3E3"/>
                <w:bottom w:val="single" w:sz="2" w:space="0" w:color="E3E3E3"/>
                <w:right w:val="single" w:sz="2" w:space="0" w:color="E3E3E3"/>
              </w:divBdr>
              <w:divsChild>
                <w:div w:id="1925607340">
                  <w:marLeft w:val="0"/>
                  <w:marRight w:val="0"/>
                  <w:marTop w:val="0"/>
                  <w:marBottom w:val="0"/>
                  <w:divBdr>
                    <w:top w:val="single" w:sz="2" w:space="0" w:color="E3E3E3"/>
                    <w:left w:val="single" w:sz="2" w:space="0" w:color="E3E3E3"/>
                    <w:bottom w:val="single" w:sz="2" w:space="0" w:color="E3E3E3"/>
                    <w:right w:val="single" w:sz="2" w:space="0" w:color="E3E3E3"/>
                  </w:divBdr>
                  <w:divsChild>
                    <w:div w:id="1033071423">
                      <w:marLeft w:val="0"/>
                      <w:marRight w:val="0"/>
                      <w:marTop w:val="0"/>
                      <w:marBottom w:val="0"/>
                      <w:divBdr>
                        <w:top w:val="single" w:sz="2" w:space="0" w:color="E3E3E3"/>
                        <w:left w:val="single" w:sz="2" w:space="0" w:color="E3E3E3"/>
                        <w:bottom w:val="single" w:sz="2" w:space="0" w:color="E3E3E3"/>
                        <w:right w:val="single" w:sz="2" w:space="0" w:color="E3E3E3"/>
                      </w:divBdr>
                      <w:divsChild>
                        <w:div w:id="826282153">
                          <w:marLeft w:val="0"/>
                          <w:marRight w:val="0"/>
                          <w:marTop w:val="0"/>
                          <w:marBottom w:val="0"/>
                          <w:divBdr>
                            <w:top w:val="single" w:sz="2" w:space="0" w:color="E3E3E3"/>
                            <w:left w:val="single" w:sz="2" w:space="0" w:color="E3E3E3"/>
                            <w:bottom w:val="single" w:sz="2" w:space="0" w:color="E3E3E3"/>
                            <w:right w:val="single" w:sz="2" w:space="0" w:color="E3E3E3"/>
                          </w:divBdr>
                          <w:divsChild>
                            <w:div w:id="904993518">
                              <w:marLeft w:val="0"/>
                              <w:marRight w:val="0"/>
                              <w:marTop w:val="100"/>
                              <w:marBottom w:val="100"/>
                              <w:divBdr>
                                <w:top w:val="single" w:sz="2" w:space="0" w:color="E3E3E3"/>
                                <w:left w:val="single" w:sz="2" w:space="0" w:color="E3E3E3"/>
                                <w:bottom w:val="single" w:sz="2" w:space="0" w:color="E3E3E3"/>
                                <w:right w:val="single" w:sz="2" w:space="0" w:color="E3E3E3"/>
                              </w:divBdr>
                              <w:divsChild>
                                <w:div w:id="538787025">
                                  <w:marLeft w:val="0"/>
                                  <w:marRight w:val="0"/>
                                  <w:marTop w:val="0"/>
                                  <w:marBottom w:val="0"/>
                                  <w:divBdr>
                                    <w:top w:val="single" w:sz="2" w:space="0" w:color="E3E3E3"/>
                                    <w:left w:val="single" w:sz="2" w:space="0" w:color="E3E3E3"/>
                                    <w:bottom w:val="single" w:sz="2" w:space="0" w:color="E3E3E3"/>
                                    <w:right w:val="single" w:sz="2" w:space="0" w:color="E3E3E3"/>
                                  </w:divBdr>
                                  <w:divsChild>
                                    <w:div w:id="972057945">
                                      <w:marLeft w:val="0"/>
                                      <w:marRight w:val="0"/>
                                      <w:marTop w:val="0"/>
                                      <w:marBottom w:val="0"/>
                                      <w:divBdr>
                                        <w:top w:val="single" w:sz="2" w:space="0" w:color="E3E3E3"/>
                                        <w:left w:val="single" w:sz="2" w:space="0" w:color="E3E3E3"/>
                                        <w:bottom w:val="single" w:sz="2" w:space="0" w:color="E3E3E3"/>
                                        <w:right w:val="single" w:sz="2" w:space="0" w:color="E3E3E3"/>
                                      </w:divBdr>
                                      <w:divsChild>
                                        <w:div w:id="242036217">
                                          <w:marLeft w:val="0"/>
                                          <w:marRight w:val="0"/>
                                          <w:marTop w:val="0"/>
                                          <w:marBottom w:val="0"/>
                                          <w:divBdr>
                                            <w:top w:val="single" w:sz="2" w:space="0" w:color="E3E3E3"/>
                                            <w:left w:val="single" w:sz="2" w:space="0" w:color="E3E3E3"/>
                                            <w:bottom w:val="single" w:sz="2" w:space="0" w:color="E3E3E3"/>
                                            <w:right w:val="single" w:sz="2" w:space="0" w:color="E3E3E3"/>
                                          </w:divBdr>
                                          <w:divsChild>
                                            <w:div w:id="1760521357">
                                              <w:marLeft w:val="0"/>
                                              <w:marRight w:val="0"/>
                                              <w:marTop w:val="0"/>
                                              <w:marBottom w:val="0"/>
                                              <w:divBdr>
                                                <w:top w:val="single" w:sz="2" w:space="0" w:color="E3E3E3"/>
                                                <w:left w:val="single" w:sz="2" w:space="0" w:color="E3E3E3"/>
                                                <w:bottom w:val="single" w:sz="2" w:space="0" w:color="E3E3E3"/>
                                                <w:right w:val="single" w:sz="2" w:space="0" w:color="E3E3E3"/>
                                              </w:divBdr>
                                              <w:divsChild>
                                                <w:div w:id="1860118640">
                                                  <w:marLeft w:val="0"/>
                                                  <w:marRight w:val="0"/>
                                                  <w:marTop w:val="0"/>
                                                  <w:marBottom w:val="0"/>
                                                  <w:divBdr>
                                                    <w:top w:val="single" w:sz="2" w:space="0" w:color="E3E3E3"/>
                                                    <w:left w:val="single" w:sz="2" w:space="0" w:color="E3E3E3"/>
                                                    <w:bottom w:val="single" w:sz="2" w:space="0" w:color="E3E3E3"/>
                                                    <w:right w:val="single" w:sz="2" w:space="0" w:color="E3E3E3"/>
                                                  </w:divBdr>
                                                  <w:divsChild>
                                                    <w:div w:id="1166016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9643199">
      <w:bodyDiv w:val="1"/>
      <w:marLeft w:val="0"/>
      <w:marRight w:val="0"/>
      <w:marTop w:val="0"/>
      <w:marBottom w:val="0"/>
      <w:divBdr>
        <w:top w:val="none" w:sz="0" w:space="0" w:color="auto"/>
        <w:left w:val="none" w:sz="0" w:space="0" w:color="auto"/>
        <w:bottom w:val="none" w:sz="0" w:space="0" w:color="auto"/>
        <w:right w:val="none" w:sz="0" w:space="0" w:color="auto"/>
      </w:divBdr>
    </w:div>
    <w:div w:id="1710573411">
      <w:bodyDiv w:val="1"/>
      <w:marLeft w:val="0"/>
      <w:marRight w:val="0"/>
      <w:marTop w:val="0"/>
      <w:marBottom w:val="0"/>
      <w:divBdr>
        <w:top w:val="none" w:sz="0" w:space="0" w:color="auto"/>
        <w:left w:val="none" w:sz="0" w:space="0" w:color="auto"/>
        <w:bottom w:val="none" w:sz="0" w:space="0" w:color="auto"/>
        <w:right w:val="none" w:sz="0" w:space="0" w:color="auto"/>
      </w:divBdr>
    </w:div>
    <w:div w:id="1717966057">
      <w:bodyDiv w:val="1"/>
      <w:marLeft w:val="0"/>
      <w:marRight w:val="0"/>
      <w:marTop w:val="0"/>
      <w:marBottom w:val="0"/>
      <w:divBdr>
        <w:top w:val="none" w:sz="0" w:space="0" w:color="auto"/>
        <w:left w:val="none" w:sz="0" w:space="0" w:color="auto"/>
        <w:bottom w:val="none" w:sz="0" w:space="0" w:color="auto"/>
        <w:right w:val="none" w:sz="0" w:space="0" w:color="auto"/>
      </w:divBdr>
      <w:divsChild>
        <w:div w:id="305404379">
          <w:marLeft w:val="0"/>
          <w:marRight w:val="0"/>
          <w:marTop w:val="0"/>
          <w:marBottom w:val="0"/>
          <w:divBdr>
            <w:top w:val="none" w:sz="0" w:space="0" w:color="auto"/>
            <w:left w:val="none" w:sz="0" w:space="0" w:color="auto"/>
            <w:bottom w:val="none" w:sz="0" w:space="0" w:color="auto"/>
            <w:right w:val="none" w:sz="0" w:space="0" w:color="auto"/>
          </w:divBdr>
        </w:div>
        <w:div w:id="1376856867">
          <w:marLeft w:val="0"/>
          <w:marRight w:val="0"/>
          <w:marTop w:val="0"/>
          <w:marBottom w:val="0"/>
          <w:divBdr>
            <w:top w:val="single" w:sz="2" w:space="0" w:color="E3E3E3"/>
            <w:left w:val="single" w:sz="2" w:space="0" w:color="E3E3E3"/>
            <w:bottom w:val="single" w:sz="2" w:space="0" w:color="E3E3E3"/>
            <w:right w:val="single" w:sz="2" w:space="0" w:color="E3E3E3"/>
          </w:divBdr>
          <w:divsChild>
            <w:div w:id="240912170">
              <w:marLeft w:val="0"/>
              <w:marRight w:val="0"/>
              <w:marTop w:val="0"/>
              <w:marBottom w:val="0"/>
              <w:divBdr>
                <w:top w:val="single" w:sz="2" w:space="0" w:color="E3E3E3"/>
                <w:left w:val="single" w:sz="2" w:space="0" w:color="E3E3E3"/>
                <w:bottom w:val="single" w:sz="2" w:space="0" w:color="E3E3E3"/>
                <w:right w:val="single" w:sz="2" w:space="0" w:color="E3E3E3"/>
              </w:divBdr>
              <w:divsChild>
                <w:div w:id="961375380">
                  <w:marLeft w:val="0"/>
                  <w:marRight w:val="0"/>
                  <w:marTop w:val="0"/>
                  <w:marBottom w:val="0"/>
                  <w:divBdr>
                    <w:top w:val="single" w:sz="2" w:space="0" w:color="E3E3E3"/>
                    <w:left w:val="single" w:sz="2" w:space="0" w:color="E3E3E3"/>
                    <w:bottom w:val="single" w:sz="2" w:space="0" w:color="E3E3E3"/>
                    <w:right w:val="single" w:sz="2" w:space="0" w:color="E3E3E3"/>
                  </w:divBdr>
                  <w:divsChild>
                    <w:div w:id="1839999220">
                      <w:marLeft w:val="0"/>
                      <w:marRight w:val="0"/>
                      <w:marTop w:val="0"/>
                      <w:marBottom w:val="0"/>
                      <w:divBdr>
                        <w:top w:val="single" w:sz="2" w:space="0" w:color="E3E3E3"/>
                        <w:left w:val="single" w:sz="2" w:space="0" w:color="E3E3E3"/>
                        <w:bottom w:val="single" w:sz="2" w:space="0" w:color="E3E3E3"/>
                        <w:right w:val="single" w:sz="2" w:space="0" w:color="E3E3E3"/>
                      </w:divBdr>
                      <w:divsChild>
                        <w:div w:id="427624965">
                          <w:marLeft w:val="0"/>
                          <w:marRight w:val="0"/>
                          <w:marTop w:val="0"/>
                          <w:marBottom w:val="0"/>
                          <w:divBdr>
                            <w:top w:val="single" w:sz="2" w:space="0" w:color="E3E3E3"/>
                            <w:left w:val="single" w:sz="2" w:space="0" w:color="E3E3E3"/>
                            <w:bottom w:val="single" w:sz="2" w:space="0" w:color="E3E3E3"/>
                            <w:right w:val="single" w:sz="2" w:space="0" w:color="E3E3E3"/>
                          </w:divBdr>
                          <w:divsChild>
                            <w:div w:id="46065391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6594525">
                                  <w:marLeft w:val="0"/>
                                  <w:marRight w:val="0"/>
                                  <w:marTop w:val="0"/>
                                  <w:marBottom w:val="0"/>
                                  <w:divBdr>
                                    <w:top w:val="single" w:sz="2" w:space="0" w:color="E3E3E3"/>
                                    <w:left w:val="single" w:sz="2" w:space="0" w:color="E3E3E3"/>
                                    <w:bottom w:val="single" w:sz="2" w:space="0" w:color="E3E3E3"/>
                                    <w:right w:val="single" w:sz="2" w:space="0" w:color="E3E3E3"/>
                                  </w:divBdr>
                                  <w:divsChild>
                                    <w:div w:id="395206999">
                                      <w:marLeft w:val="0"/>
                                      <w:marRight w:val="0"/>
                                      <w:marTop w:val="0"/>
                                      <w:marBottom w:val="0"/>
                                      <w:divBdr>
                                        <w:top w:val="single" w:sz="2" w:space="0" w:color="E3E3E3"/>
                                        <w:left w:val="single" w:sz="2" w:space="0" w:color="E3E3E3"/>
                                        <w:bottom w:val="single" w:sz="2" w:space="0" w:color="E3E3E3"/>
                                        <w:right w:val="single" w:sz="2" w:space="0" w:color="E3E3E3"/>
                                      </w:divBdr>
                                      <w:divsChild>
                                        <w:div w:id="314648432">
                                          <w:marLeft w:val="0"/>
                                          <w:marRight w:val="0"/>
                                          <w:marTop w:val="0"/>
                                          <w:marBottom w:val="0"/>
                                          <w:divBdr>
                                            <w:top w:val="single" w:sz="2" w:space="0" w:color="E3E3E3"/>
                                            <w:left w:val="single" w:sz="2" w:space="0" w:color="E3E3E3"/>
                                            <w:bottom w:val="single" w:sz="2" w:space="0" w:color="E3E3E3"/>
                                            <w:right w:val="single" w:sz="2" w:space="0" w:color="E3E3E3"/>
                                          </w:divBdr>
                                          <w:divsChild>
                                            <w:div w:id="979304935">
                                              <w:marLeft w:val="0"/>
                                              <w:marRight w:val="0"/>
                                              <w:marTop w:val="0"/>
                                              <w:marBottom w:val="0"/>
                                              <w:divBdr>
                                                <w:top w:val="single" w:sz="2" w:space="0" w:color="E3E3E3"/>
                                                <w:left w:val="single" w:sz="2" w:space="0" w:color="E3E3E3"/>
                                                <w:bottom w:val="single" w:sz="2" w:space="0" w:color="E3E3E3"/>
                                                <w:right w:val="single" w:sz="2" w:space="0" w:color="E3E3E3"/>
                                              </w:divBdr>
                                              <w:divsChild>
                                                <w:div w:id="217858197">
                                                  <w:marLeft w:val="0"/>
                                                  <w:marRight w:val="0"/>
                                                  <w:marTop w:val="0"/>
                                                  <w:marBottom w:val="0"/>
                                                  <w:divBdr>
                                                    <w:top w:val="single" w:sz="2" w:space="0" w:color="E3E3E3"/>
                                                    <w:left w:val="single" w:sz="2" w:space="0" w:color="E3E3E3"/>
                                                    <w:bottom w:val="single" w:sz="2" w:space="0" w:color="E3E3E3"/>
                                                    <w:right w:val="single" w:sz="2" w:space="0" w:color="E3E3E3"/>
                                                  </w:divBdr>
                                                  <w:divsChild>
                                                    <w:div w:id="283316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20670767">
      <w:bodyDiv w:val="1"/>
      <w:marLeft w:val="0"/>
      <w:marRight w:val="0"/>
      <w:marTop w:val="0"/>
      <w:marBottom w:val="0"/>
      <w:divBdr>
        <w:top w:val="none" w:sz="0" w:space="0" w:color="auto"/>
        <w:left w:val="none" w:sz="0" w:space="0" w:color="auto"/>
        <w:bottom w:val="none" w:sz="0" w:space="0" w:color="auto"/>
        <w:right w:val="none" w:sz="0" w:space="0" w:color="auto"/>
      </w:divBdr>
      <w:divsChild>
        <w:div w:id="447314155">
          <w:marLeft w:val="0"/>
          <w:marRight w:val="0"/>
          <w:marTop w:val="0"/>
          <w:marBottom w:val="0"/>
          <w:divBdr>
            <w:top w:val="single" w:sz="2" w:space="0" w:color="E3E3E3"/>
            <w:left w:val="single" w:sz="2" w:space="0" w:color="E3E3E3"/>
            <w:bottom w:val="single" w:sz="2" w:space="0" w:color="E3E3E3"/>
            <w:right w:val="single" w:sz="2" w:space="0" w:color="E3E3E3"/>
          </w:divBdr>
          <w:divsChild>
            <w:div w:id="617370037">
              <w:marLeft w:val="0"/>
              <w:marRight w:val="0"/>
              <w:marTop w:val="0"/>
              <w:marBottom w:val="0"/>
              <w:divBdr>
                <w:top w:val="single" w:sz="2" w:space="0" w:color="E3E3E3"/>
                <w:left w:val="single" w:sz="2" w:space="0" w:color="E3E3E3"/>
                <w:bottom w:val="single" w:sz="2" w:space="0" w:color="E3E3E3"/>
                <w:right w:val="single" w:sz="2" w:space="0" w:color="E3E3E3"/>
              </w:divBdr>
              <w:divsChild>
                <w:div w:id="88278711">
                  <w:marLeft w:val="0"/>
                  <w:marRight w:val="0"/>
                  <w:marTop w:val="0"/>
                  <w:marBottom w:val="0"/>
                  <w:divBdr>
                    <w:top w:val="single" w:sz="2" w:space="0" w:color="E3E3E3"/>
                    <w:left w:val="single" w:sz="2" w:space="0" w:color="E3E3E3"/>
                    <w:bottom w:val="single" w:sz="2" w:space="0" w:color="E3E3E3"/>
                    <w:right w:val="single" w:sz="2" w:space="0" w:color="E3E3E3"/>
                  </w:divBdr>
                  <w:divsChild>
                    <w:div w:id="2019650628">
                      <w:marLeft w:val="0"/>
                      <w:marRight w:val="0"/>
                      <w:marTop w:val="0"/>
                      <w:marBottom w:val="0"/>
                      <w:divBdr>
                        <w:top w:val="single" w:sz="2" w:space="0" w:color="E3E3E3"/>
                        <w:left w:val="single" w:sz="2" w:space="0" w:color="E3E3E3"/>
                        <w:bottom w:val="single" w:sz="2" w:space="0" w:color="E3E3E3"/>
                        <w:right w:val="single" w:sz="2" w:space="0" w:color="E3E3E3"/>
                      </w:divBdr>
                      <w:divsChild>
                        <w:div w:id="1260262014">
                          <w:marLeft w:val="0"/>
                          <w:marRight w:val="0"/>
                          <w:marTop w:val="0"/>
                          <w:marBottom w:val="0"/>
                          <w:divBdr>
                            <w:top w:val="single" w:sz="2" w:space="0" w:color="E3E3E3"/>
                            <w:left w:val="single" w:sz="2" w:space="0" w:color="E3E3E3"/>
                            <w:bottom w:val="single" w:sz="2" w:space="0" w:color="E3E3E3"/>
                            <w:right w:val="single" w:sz="2" w:space="0" w:color="E3E3E3"/>
                          </w:divBdr>
                          <w:divsChild>
                            <w:div w:id="532157200">
                              <w:marLeft w:val="0"/>
                              <w:marRight w:val="0"/>
                              <w:marTop w:val="0"/>
                              <w:marBottom w:val="0"/>
                              <w:divBdr>
                                <w:top w:val="single" w:sz="2" w:space="0" w:color="E3E3E3"/>
                                <w:left w:val="single" w:sz="2" w:space="0" w:color="E3E3E3"/>
                                <w:bottom w:val="single" w:sz="2" w:space="0" w:color="E3E3E3"/>
                                <w:right w:val="single" w:sz="2" w:space="0" w:color="E3E3E3"/>
                              </w:divBdr>
                              <w:divsChild>
                                <w:div w:id="165100192">
                                  <w:marLeft w:val="0"/>
                                  <w:marRight w:val="0"/>
                                  <w:marTop w:val="100"/>
                                  <w:marBottom w:val="100"/>
                                  <w:divBdr>
                                    <w:top w:val="single" w:sz="2" w:space="0" w:color="E3E3E3"/>
                                    <w:left w:val="single" w:sz="2" w:space="0" w:color="E3E3E3"/>
                                    <w:bottom w:val="single" w:sz="2" w:space="0" w:color="E3E3E3"/>
                                    <w:right w:val="single" w:sz="2" w:space="0" w:color="E3E3E3"/>
                                  </w:divBdr>
                                  <w:divsChild>
                                    <w:div w:id="417139373">
                                      <w:marLeft w:val="0"/>
                                      <w:marRight w:val="0"/>
                                      <w:marTop w:val="0"/>
                                      <w:marBottom w:val="0"/>
                                      <w:divBdr>
                                        <w:top w:val="single" w:sz="2" w:space="0" w:color="E3E3E3"/>
                                        <w:left w:val="single" w:sz="2" w:space="0" w:color="E3E3E3"/>
                                        <w:bottom w:val="single" w:sz="2" w:space="0" w:color="E3E3E3"/>
                                        <w:right w:val="single" w:sz="2" w:space="0" w:color="E3E3E3"/>
                                      </w:divBdr>
                                      <w:divsChild>
                                        <w:div w:id="856122232">
                                          <w:marLeft w:val="0"/>
                                          <w:marRight w:val="0"/>
                                          <w:marTop w:val="0"/>
                                          <w:marBottom w:val="0"/>
                                          <w:divBdr>
                                            <w:top w:val="single" w:sz="2" w:space="0" w:color="E3E3E3"/>
                                            <w:left w:val="single" w:sz="2" w:space="0" w:color="E3E3E3"/>
                                            <w:bottom w:val="single" w:sz="2" w:space="0" w:color="E3E3E3"/>
                                            <w:right w:val="single" w:sz="2" w:space="0" w:color="E3E3E3"/>
                                          </w:divBdr>
                                          <w:divsChild>
                                            <w:div w:id="1887912599">
                                              <w:marLeft w:val="0"/>
                                              <w:marRight w:val="0"/>
                                              <w:marTop w:val="0"/>
                                              <w:marBottom w:val="0"/>
                                              <w:divBdr>
                                                <w:top w:val="single" w:sz="2" w:space="0" w:color="E3E3E3"/>
                                                <w:left w:val="single" w:sz="2" w:space="0" w:color="E3E3E3"/>
                                                <w:bottom w:val="single" w:sz="2" w:space="0" w:color="E3E3E3"/>
                                                <w:right w:val="single" w:sz="2" w:space="0" w:color="E3E3E3"/>
                                              </w:divBdr>
                                              <w:divsChild>
                                                <w:div w:id="1836725688">
                                                  <w:marLeft w:val="0"/>
                                                  <w:marRight w:val="0"/>
                                                  <w:marTop w:val="0"/>
                                                  <w:marBottom w:val="0"/>
                                                  <w:divBdr>
                                                    <w:top w:val="single" w:sz="2" w:space="0" w:color="E3E3E3"/>
                                                    <w:left w:val="single" w:sz="2" w:space="0" w:color="E3E3E3"/>
                                                    <w:bottom w:val="single" w:sz="2" w:space="0" w:color="E3E3E3"/>
                                                    <w:right w:val="single" w:sz="2" w:space="0" w:color="E3E3E3"/>
                                                  </w:divBdr>
                                                  <w:divsChild>
                                                    <w:div w:id="1244337713">
                                                      <w:marLeft w:val="0"/>
                                                      <w:marRight w:val="0"/>
                                                      <w:marTop w:val="0"/>
                                                      <w:marBottom w:val="0"/>
                                                      <w:divBdr>
                                                        <w:top w:val="single" w:sz="2" w:space="0" w:color="E3E3E3"/>
                                                        <w:left w:val="single" w:sz="2" w:space="0" w:color="E3E3E3"/>
                                                        <w:bottom w:val="single" w:sz="2" w:space="0" w:color="E3E3E3"/>
                                                        <w:right w:val="single" w:sz="2" w:space="0" w:color="E3E3E3"/>
                                                      </w:divBdr>
                                                      <w:divsChild>
                                                        <w:div w:id="1196313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8312636">
          <w:marLeft w:val="0"/>
          <w:marRight w:val="0"/>
          <w:marTop w:val="0"/>
          <w:marBottom w:val="0"/>
          <w:divBdr>
            <w:top w:val="none" w:sz="0" w:space="0" w:color="auto"/>
            <w:left w:val="none" w:sz="0" w:space="0" w:color="auto"/>
            <w:bottom w:val="none" w:sz="0" w:space="0" w:color="auto"/>
            <w:right w:val="none" w:sz="0" w:space="0" w:color="auto"/>
          </w:divBdr>
        </w:div>
      </w:divsChild>
    </w:div>
    <w:div w:id="1726250340">
      <w:bodyDiv w:val="1"/>
      <w:marLeft w:val="0"/>
      <w:marRight w:val="0"/>
      <w:marTop w:val="0"/>
      <w:marBottom w:val="0"/>
      <w:divBdr>
        <w:top w:val="none" w:sz="0" w:space="0" w:color="auto"/>
        <w:left w:val="none" w:sz="0" w:space="0" w:color="auto"/>
        <w:bottom w:val="none" w:sz="0" w:space="0" w:color="auto"/>
        <w:right w:val="none" w:sz="0" w:space="0" w:color="auto"/>
      </w:divBdr>
      <w:divsChild>
        <w:div w:id="1070930349">
          <w:marLeft w:val="0"/>
          <w:marRight w:val="0"/>
          <w:marTop w:val="0"/>
          <w:marBottom w:val="0"/>
          <w:divBdr>
            <w:top w:val="single" w:sz="2" w:space="0" w:color="E3E3E3"/>
            <w:left w:val="single" w:sz="2" w:space="0" w:color="E3E3E3"/>
            <w:bottom w:val="single" w:sz="2" w:space="0" w:color="E3E3E3"/>
            <w:right w:val="single" w:sz="2" w:space="0" w:color="E3E3E3"/>
          </w:divBdr>
          <w:divsChild>
            <w:div w:id="2020694748">
              <w:marLeft w:val="0"/>
              <w:marRight w:val="0"/>
              <w:marTop w:val="0"/>
              <w:marBottom w:val="0"/>
              <w:divBdr>
                <w:top w:val="single" w:sz="2" w:space="0" w:color="E3E3E3"/>
                <w:left w:val="single" w:sz="2" w:space="0" w:color="E3E3E3"/>
                <w:bottom w:val="single" w:sz="2" w:space="0" w:color="E3E3E3"/>
                <w:right w:val="single" w:sz="2" w:space="0" w:color="E3E3E3"/>
              </w:divBdr>
              <w:divsChild>
                <w:div w:id="2073307239">
                  <w:marLeft w:val="0"/>
                  <w:marRight w:val="0"/>
                  <w:marTop w:val="0"/>
                  <w:marBottom w:val="0"/>
                  <w:divBdr>
                    <w:top w:val="single" w:sz="2" w:space="0" w:color="E3E3E3"/>
                    <w:left w:val="single" w:sz="2" w:space="0" w:color="E3E3E3"/>
                    <w:bottom w:val="single" w:sz="2" w:space="0" w:color="E3E3E3"/>
                    <w:right w:val="single" w:sz="2" w:space="0" w:color="E3E3E3"/>
                  </w:divBdr>
                  <w:divsChild>
                    <w:div w:id="1940722956">
                      <w:marLeft w:val="0"/>
                      <w:marRight w:val="0"/>
                      <w:marTop w:val="0"/>
                      <w:marBottom w:val="0"/>
                      <w:divBdr>
                        <w:top w:val="single" w:sz="2" w:space="0" w:color="E3E3E3"/>
                        <w:left w:val="single" w:sz="2" w:space="0" w:color="E3E3E3"/>
                        <w:bottom w:val="single" w:sz="2" w:space="0" w:color="E3E3E3"/>
                        <w:right w:val="single" w:sz="2" w:space="0" w:color="E3E3E3"/>
                      </w:divBdr>
                      <w:divsChild>
                        <w:div w:id="438136342">
                          <w:marLeft w:val="0"/>
                          <w:marRight w:val="0"/>
                          <w:marTop w:val="0"/>
                          <w:marBottom w:val="0"/>
                          <w:divBdr>
                            <w:top w:val="single" w:sz="2" w:space="0" w:color="E3E3E3"/>
                            <w:left w:val="single" w:sz="2" w:space="0" w:color="E3E3E3"/>
                            <w:bottom w:val="single" w:sz="2" w:space="0" w:color="E3E3E3"/>
                            <w:right w:val="single" w:sz="2" w:space="0" w:color="E3E3E3"/>
                          </w:divBdr>
                          <w:divsChild>
                            <w:div w:id="94237335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2413715">
                                  <w:marLeft w:val="0"/>
                                  <w:marRight w:val="0"/>
                                  <w:marTop w:val="0"/>
                                  <w:marBottom w:val="0"/>
                                  <w:divBdr>
                                    <w:top w:val="single" w:sz="2" w:space="0" w:color="E3E3E3"/>
                                    <w:left w:val="single" w:sz="2" w:space="0" w:color="E3E3E3"/>
                                    <w:bottom w:val="single" w:sz="2" w:space="0" w:color="E3E3E3"/>
                                    <w:right w:val="single" w:sz="2" w:space="0" w:color="E3E3E3"/>
                                  </w:divBdr>
                                  <w:divsChild>
                                    <w:div w:id="627972183">
                                      <w:marLeft w:val="0"/>
                                      <w:marRight w:val="0"/>
                                      <w:marTop w:val="0"/>
                                      <w:marBottom w:val="0"/>
                                      <w:divBdr>
                                        <w:top w:val="single" w:sz="2" w:space="0" w:color="E3E3E3"/>
                                        <w:left w:val="single" w:sz="2" w:space="0" w:color="E3E3E3"/>
                                        <w:bottom w:val="single" w:sz="2" w:space="0" w:color="E3E3E3"/>
                                        <w:right w:val="single" w:sz="2" w:space="0" w:color="E3E3E3"/>
                                      </w:divBdr>
                                      <w:divsChild>
                                        <w:div w:id="86539187">
                                          <w:marLeft w:val="0"/>
                                          <w:marRight w:val="0"/>
                                          <w:marTop w:val="0"/>
                                          <w:marBottom w:val="0"/>
                                          <w:divBdr>
                                            <w:top w:val="single" w:sz="2" w:space="0" w:color="E3E3E3"/>
                                            <w:left w:val="single" w:sz="2" w:space="0" w:color="E3E3E3"/>
                                            <w:bottom w:val="single" w:sz="2" w:space="0" w:color="E3E3E3"/>
                                            <w:right w:val="single" w:sz="2" w:space="0" w:color="E3E3E3"/>
                                          </w:divBdr>
                                          <w:divsChild>
                                            <w:div w:id="912352760">
                                              <w:marLeft w:val="0"/>
                                              <w:marRight w:val="0"/>
                                              <w:marTop w:val="0"/>
                                              <w:marBottom w:val="0"/>
                                              <w:divBdr>
                                                <w:top w:val="single" w:sz="2" w:space="0" w:color="E3E3E3"/>
                                                <w:left w:val="single" w:sz="2" w:space="0" w:color="E3E3E3"/>
                                                <w:bottom w:val="single" w:sz="2" w:space="0" w:color="E3E3E3"/>
                                                <w:right w:val="single" w:sz="2" w:space="0" w:color="E3E3E3"/>
                                              </w:divBdr>
                                              <w:divsChild>
                                                <w:div w:id="1034581262">
                                                  <w:marLeft w:val="0"/>
                                                  <w:marRight w:val="0"/>
                                                  <w:marTop w:val="0"/>
                                                  <w:marBottom w:val="0"/>
                                                  <w:divBdr>
                                                    <w:top w:val="single" w:sz="2" w:space="0" w:color="E3E3E3"/>
                                                    <w:left w:val="single" w:sz="2" w:space="0" w:color="E3E3E3"/>
                                                    <w:bottom w:val="single" w:sz="2" w:space="0" w:color="E3E3E3"/>
                                                    <w:right w:val="single" w:sz="2" w:space="0" w:color="E3E3E3"/>
                                                  </w:divBdr>
                                                  <w:divsChild>
                                                    <w:div w:id="2024743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4591402">
          <w:marLeft w:val="0"/>
          <w:marRight w:val="0"/>
          <w:marTop w:val="0"/>
          <w:marBottom w:val="0"/>
          <w:divBdr>
            <w:top w:val="none" w:sz="0" w:space="0" w:color="auto"/>
            <w:left w:val="none" w:sz="0" w:space="0" w:color="auto"/>
            <w:bottom w:val="none" w:sz="0" w:space="0" w:color="auto"/>
            <w:right w:val="none" w:sz="0" w:space="0" w:color="auto"/>
          </w:divBdr>
        </w:div>
      </w:divsChild>
    </w:div>
    <w:div w:id="1729524195">
      <w:bodyDiv w:val="1"/>
      <w:marLeft w:val="0"/>
      <w:marRight w:val="0"/>
      <w:marTop w:val="0"/>
      <w:marBottom w:val="0"/>
      <w:divBdr>
        <w:top w:val="none" w:sz="0" w:space="0" w:color="auto"/>
        <w:left w:val="none" w:sz="0" w:space="0" w:color="auto"/>
        <w:bottom w:val="none" w:sz="0" w:space="0" w:color="auto"/>
        <w:right w:val="none" w:sz="0" w:space="0" w:color="auto"/>
      </w:divBdr>
    </w:div>
    <w:div w:id="1731658416">
      <w:bodyDiv w:val="1"/>
      <w:marLeft w:val="0"/>
      <w:marRight w:val="0"/>
      <w:marTop w:val="0"/>
      <w:marBottom w:val="0"/>
      <w:divBdr>
        <w:top w:val="none" w:sz="0" w:space="0" w:color="auto"/>
        <w:left w:val="none" w:sz="0" w:space="0" w:color="auto"/>
        <w:bottom w:val="none" w:sz="0" w:space="0" w:color="auto"/>
        <w:right w:val="none" w:sz="0" w:space="0" w:color="auto"/>
      </w:divBdr>
    </w:div>
    <w:div w:id="1732268092">
      <w:bodyDiv w:val="1"/>
      <w:marLeft w:val="0"/>
      <w:marRight w:val="0"/>
      <w:marTop w:val="0"/>
      <w:marBottom w:val="0"/>
      <w:divBdr>
        <w:top w:val="none" w:sz="0" w:space="0" w:color="auto"/>
        <w:left w:val="none" w:sz="0" w:space="0" w:color="auto"/>
        <w:bottom w:val="none" w:sz="0" w:space="0" w:color="auto"/>
        <w:right w:val="none" w:sz="0" w:space="0" w:color="auto"/>
      </w:divBdr>
    </w:div>
    <w:div w:id="1740786356">
      <w:bodyDiv w:val="1"/>
      <w:marLeft w:val="0"/>
      <w:marRight w:val="0"/>
      <w:marTop w:val="0"/>
      <w:marBottom w:val="0"/>
      <w:divBdr>
        <w:top w:val="none" w:sz="0" w:space="0" w:color="auto"/>
        <w:left w:val="none" w:sz="0" w:space="0" w:color="auto"/>
        <w:bottom w:val="none" w:sz="0" w:space="0" w:color="auto"/>
        <w:right w:val="none" w:sz="0" w:space="0" w:color="auto"/>
      </w:divBdr>
    </w:div>
    <w:div w:id="1743529206">
      <w:bodyDiv w:val="1"/>
      <w:marLeft w:val="0"/>
      <w:marRight w:val="0"/>
      <w:marTop w:val="0"/>
      <w:marBottom w:val="0"/>
      <w:divBdr>
        <w:top w:val="none" w:sz="0" w:space="0" w:color="auto"/>
        <w:left w:val="none" w:sz="0" w:space="0" w:color="auto"/>
        <w:bottom w:val="none" w:sz="0" w:space="0" w:color="auto"/>
        <w:right w:val="none" w:sz="0" w:space="0" w:color="auto"/>
      </w:divBdr>
    </w:div>
    <w:div w:id="1749493490">
      <w:bodyDiv w:val="1"/>
      <w:marLeft w:val="0"/>
      <w:marRight w:val="0"/>
      <w:marTop w:val="0"/>
      <w:marBottom w:val="0"/>
      <w:divBdr>
        <w:top w:val="none" w:sz="0" w:space="0" w:color="auto"/>
        <w:left w:val="none" w:sz="0" w:space="0" w:color="auto"/>
        <w:bottom w:val="none" w:sz="0" w:space="0" w:color="auto"/>
        <w:right w:val="none" w:sz="0" w:space="0" w:color="auto"/>
      </w:divBdr>
    </w:div>
    <w:div w:id="1751536064">
      <w:bodyDiv w:val="1"/>
      <w:marLeft w:val="0"/>
      <w:marRight w:val="0"/>
      <w:marTop w:val="0"/>
      <w:marBottom w:val="0"/>
      <w:divBdr>
        <w:top w:val="none" w:sz="0" w:space="0" w:color="auto"/>
        <w:left w:val="none" w:sz="0" w:space="0" w:color="auto"/>
        <w:bottom w:val="none" w:sz="0" w:space="0" w:color="auto"/>
        <w:right w:val="none" w:sz="0" w:space="0" w:color="auto"/>
      </w:divBdr>
    </w:div>
    <w:div w:id="1763992043">
      <w:bodyDiv w:val="1"/>
      <w:marLeft w:val="0"/>
      <w:marRight w:val="0"/>
      <w:marTop w:val="0"/>
      <w:marBottom w:val="0"/>
      <w:divBdr>
        <w:top w:val="none" w:sz="0" w:space="0" w:color="auto"/>
        <w:left w:val="none" w:sz="0" w:space="0" w:color="auto"/>
        <w:bottom w:val="none" w:sz="0" w:space="0" w:color="auto"/>
        <w:right w:val="none" w:sz="0" w:space="0" w:color="auto"/>
      </w:divBdr>
    </w:div>
    <w:div w:id="1764958748">
      <w:bodyDiv w:val="1"/>
      <w:marLeft w:val="0"/>
      <w:marRight w:val="0"/>
      <w:marTop w:val="0"/>
      <w:marBottom w:val="0"/>
      <w:divBdr>
        <w:top w:val="none" w:sz="0" w:space="0" w:color="auto"/>
        <w:left w:val="none" w:sz="0" w:space="0" w:color="auto"/>
        <w:bottom w:val="none" w:sz="0" w:space="0" w:color="auto"/>
        <w:right w:val="none" w:sz="0" w:space="0" w:color="auto"/>
      </w:divBdr>
    </w:div>
    <w:div w:id="1769496403">
      <w:bodyDiv w:val="1"/>
      <w:marLeft w:val="0"/>
      <w:marRight w:val="0"/>
      <w:marTop w:val="0"/>
      <w:marBottom w:val="0"/>
      <w:divBdr>
        <w:top w:val="none" w:sz="0" w:space="0" w:color="auto"/>
        <w:left w:val="none" w:sz="0" w:space="0" w:color="auto"/>
        <w:bottom w:val="none" w:sz="0" w:space="0" w:color="auto"/>
        <w:right w:val="none" w:sz="0" w:space="0" w:color="auto"/>
      </w:divBdr>
    </w:div>
    <w:div w:id="1770157148">
      <w:bodyDiv w:val="1"/>
      <w:marLeft w:val="0"/>
      <w:marRight w:val="0"/>
      <w:marTop w:val="0"/>
      <w:marBottom w:val="0"/>
      <w:divBdr>
        <w:top w:val="none" w:sz="0" w:space="0" w:color="auto"/>
        <w:left w:val="none" w:sz="0" w:space="0" w:color="auto"/>
        <w:bottom w:val="none" w:sz="0" w:space="0" w:color="auto"/>
        <w:right w:val="none" w:sz="0" w:space="0" w:color="auto"/>
      </w:divBdr>
    </w:div>
    <w:div w:id="1772627111">
      <w:bodyDiv w:val="1"/>
      <w:marLeft w:val="0"/>
      <w:marRight w:val="0"/>
      <w:marTop w:val="0"/>
      <w:marBottom w:val="0"/>
      <w:divBdr>
        <w:top w:val="none" w:sz="0" w:space="0" w:color="auto"/>
        <w:left w:val="none" w:sz="0" w:space="0" w:color="auto"/>
        <w:bottom w:val="none" w:sz="0" w:space="0" w:color="auto"/>
        <w:right w:val="none" w:sz="0" w:space="0" w:color="auto"/>
      </w:divBdr>
    </w:div>
    <w:div w:id="1778670846">
      <w:bodyDiv w:val="1"/>
      <w:marLeft w:val="0"/>
      <w:marRight w:val="0"/>
      <w:marTop w:val="0"/>
      <w:marBottom w:val="0"/>
      <w:divBdr>
        <w:top w:val="none" w:sz="0" w:space="0" w:color="auto"/>
        <w:left w:val="none" w:sz="0" w:space="0" w:color="auto"/>
        <w:bottom w:val="none" w:sz="0" w:space="0" w:color="auto"/>
        <w:right w:val="none" w:sz="0" w:space="0" w:color="auto"/>
      </w:divBdr>
    </w:div>
    <w:div w:id="1779792676">
      <w:bodyDiv w:val="1"/>
      <w:marLeft w:val="0"/>
      <w:marRight w:val="0"/>
      <w:marTop w:val="0"/>
      <w:marBottom w:val="0"/>
      <w:divBdr>
        <w:top w:val="none" w:sz="0" w:space="0" w:color="auto"/>
        <w:left w:val="none" w:sz="0" w:space="0" w:color="auto"/>
        <w:bottom w:val="none" w:sz="0" w:space="0" w:color="auto"/>
        <w:right w:val="none" w:sz="0" w:space="0" w:color="auto"/>
      </w:divBdr>
    </w:div>
    <w:div w:id="1779981601">
      <w:bodyDiv w:val="1"/>
      <w:marLeft w:val="0"/>
      <w:marRight w:val="0"/>
      <w:marTop w:val="0"/>
      <w:marBottom w:val="0"/>
      <w:divBdr>
        <w:top w:val="none" w:sz="0" w:space="0" w:color="auto"/>
        <w:left w:val="none" w:sz="0" w:space="0" w:color="auto"/>
        <w:bottom w:val="none" w:sz="0" w:space="0" w:color="auto"/>
        <w:right w:val="none" w:sz="0" w:space="0" w:color="auto"/>
      </w:divBdr>
    </w:div>
    <w:div w:id="1783718902">
      <w:bodyDiv w:val="1"/>
      <w:marLeft w:val="0"/>
      <w:marRight w:val="0"/>
      <w:marTop w:val="0"/>
      <w:marBottom w:val="0"/>
      <w:divBdr>
        <w:top w:val="none" w:sz="0" w:space="0" w:color="auto"/>
        <w:left w:val="none" w:sz="0" w:space="0" w:color="auto"/>
        <w:bottom w:val="none" w:sz="0" w:space="0" w:color="auto"/>
        <w:right w:val="none" w:sz="0" w:space="0" w:color="auto"/>
      </w:divBdr>
    </w:div>
    <w:div w:id="1791782785">
      <w:bodyDiv w:val="1"/>
      <w:marLeft w:val="0"/>
      <w:marRight w:val="0"/>
      <w:marTop w:val="0"/>
      <w:marBottom w:val="0"/>
      <w:divBdr>
        <w:top w:val="none" w:sz="0" w:space="0" w:color="auto"/>
        <w:left w:val="none" w:sz="0" w:space="0" w:color="auto"/>
        <w:bottom w:val="none" w:sz="0" w:space="0" w:color="auto"/>
        <w:right w:val="none" w:sz="0" w:space="0" w:color="auto"/>
      </w:divBdr>
    </w:div>
    <w:div w:id="1793329932">
      <w:bodyDiv w:val="1"/>
      <w:marLeft w:val="0"/>
      <w:marRight w:val="0"/>
      <w:marTop w:val="0"/>
      <w:marBottom w:val="0"/>
      <w:divBdr>
        <w:top w:val="none" w:sz="0" w:space="0" w:color="auto"/>
        <w:left w:val="none" w:sz="0" w:space="0" w:color="auto"/>
        <w:bottom w:val="none" w:sz="0" w:space="0" w:color="auto"/>
        <w:right w:val="none" w:sz="0" w:space="0" w:color="auto"/>
      </w:divBdr>
      <w:divsChild>
        <w:div w:id="734162961">
          <w:marLeft w:val="0"/>
          <w:marRight w:val="0"/>
          <w:marTop w:val="0"/>
          <w:marBottom w:val="0"/>
          <w:divBdr>
            <w:top w:val="single" w:sz="2" w:space="0" w:color="E3E3E3"/>
            <w:left w:val="single" w:sz="2" w:space="0" w:color="E3E3E3"/>
            <w:bottom w:val="single" w:sz="2" w:space="0" w:color="E3E3E3"/>
            <w:right w:val="single" w:sz="2" w:space="0" w:color="E3E3E3"/>
          </w:divBdr>
          <w:divsChild>
            <w:div w:id="52395358">
              <w:marLeft w:val="0"/>
              <w:marRight w:val="0"/>
              <w:marTop w:val="0"/>
              <w:marBottom w:val="0"/>
              <w:divBdr>
                <w:top w:val="single" w:sz="2" w:space="0" w:color="E3E3E3"/>
                <w:left w:val="single" w:sz="2" w:space="0" w:color="E3E3E3"/>
                <w:bottom w:val="single" w:sz="2" w:space="0" w:color="E3E3E3"/>
                <w:right w:val="single" w:sz="2" w:space="0" w:color="E3E3E3"/>
              </w:divBdr>
              <w:divsChild>
                <w:div w:id="540216721">
                  <w:marLeft w:val="0"/>
                  <w:marRight w:val="0"/>
                  <w:marTop w:val="0"/>
                  <w:marBottom w:val="0"/>
                  <w:divBdr>
                    <w:top w:val="single" w:sz="2" w:space="0" w:color="E3E3E3"/>
                    <w:left w:val="single" w:sz="2" w:space="0" w:color="E3E3E3"/>
                    <w:bottom w:val="single" w:sz="2" w:space="0" w:color="E3E3E3"/>
                    <w:right w:val="single" w:sz="2" w:space="0" w:color="E3E3E3"/>
                  </w:divBdr>
                  <w:divsChild>
                    <w:div w:id="1291084674">
                      <w:marLeft w:val="0"/>
                      <w:marRight w:val="0"/>
                      <w:marTop w:val="0"/>
                      <w:marBottom w:val="0"/>
                      <w:divBdr>
                        <w:top w:val="single" w:sz="2" w:space="0" w:color="E3E3E3"/>
                        <w:left w:val="single" w:sz="2" w:space="0" w:color="E3E3E3"/>
                        <w:bottom w:val="single" w:sz="2" w:space="0" w:color="E3E3E3"/>
                        <w:right w:val="single" w:sz="2" w:space="0" w:color="E3E3E3"/>
                      </w:divBdr>
                      <w:divsChild>
                        <w:div w:id="943152430">
                          <w:marLeft w:val="0"/>
                          <w:marRight w:val="0"/>
                          <w:marTop w:val="0"/>
                          <w:marBottom w:val="0"/>
                          <w:divBdr>
                            <w:top w:val="single" w:sz="2" w:space="0" w:color="E3E3E3"/>
                            <w:left w:val="single" w:sz="2" w:space="0" w:color="E3E3E3"/>
                            <w:bottom w:val="single" w:sz="2" w:space="0" w:color="E3E3E3"/>
                            <w:right w:val="single" w:sz="2" w:space="0" w:color="E3E3E3"/>
                          </w:divBdr>
                          <w:divsChild>
                            <w:div w:id="491213648">
                              <w:marLeft w:val="0"/>
                              <w:marRight w:val="0"/>
                              <w:marTop w:val="100"/>
                              <w:marBottom w:val="100"/>
                              <w:divBdr>
                                <w:top w:val="single" w:sz="2" w:space="0" w:color="E3E3E3"/>
                                <w:left w:val="single" w:sz="2" w:space="0" w:color="E3E3E3"/>
                                <w:bottom w:val="single" w:sz="2" w:space="0" w:color="E3E3E3"/>
                                <w:right w:val="single" w:sz="2" w:space="0" w:color="E3E3E3"/>
                              </w:divBdr>
                              <w:divsChild>
                                <w:div w:id="906568423">
                                  <w:marLeft w:val="0"/>
                                  <w:marRight w:val="0"/>
                                  <w:marTop w:val="0"/>
                                  <w:marBottom w:val="0"/>
                                  <w:divBdr>
                                    <w:top w:val="single" w:sz="2" w:space="0" w:color="E3E3E3"/>
                                    <w:left w:val="single" w:sz="2" w:space="0" w:color="E3E3E3"/>
                                    <w:bottom w:val="single" w:sz="2" w:space="0" w:color="E3E3E3"/>
                                    <w:right w:val="single" w:sz="2" w:space="0" w:color="E3E3E3"/>
                                  </w:divBdr>
                                  <w:divsChild>
                                    <w:div w:id="675577523">
                                      <w:marLeft w:val="0"/>
                                      <w:marRight w:val="0"/>
                                      <w:marTop w:val="0"/>
                                      <w:marBottom w:val="0"/>
                                      <w:divBdr>
                                        <w:top w:val="single" w:sz="2" w:space="0" w:color="E3E3E3"/>
                                        <w:left w:val="single" w:sz="2" w:space="0" w:color="E3E3E3"/>
                                        <w:bottom w:val="single" w:sz="2" w:space="0" w:color="E3E3E3"/>
                                        <w:right w:val="single" w:sz="2" w:space="0" w:color="E3E3E3"/>
                                      </w:divBdr>
                                      <w:divsChild>
                                        <w:div w:id="1030296825">
                                          <w:marLeft w:val="0"/>
                                          <w:marRight w:val="0"/>
                                          <w:marTop w:val="0"/>
                                          <w:marBottom w:val="0"/>
                                          <w:divBdr>
                                            <w:top w:val="single" w:sz="2" w:space="0" w:color="E3E3E3"/>
                                            <w:left w:val="single" w:sz="2" w:space="0" w:color="E3E3E3"/>
                                            <w:bottom w:val="single" w:sz="2" w:space="0" w:color="E3E3E3"/>
                                            <w:right w:val="single" w:sz="2" w:space="0" w:color="E3E3E3"/>
                                          </w:divBdr>
                                          <w:divsChild>
                                            <w:div w:id="1523544774">
                                              <w:marLeft w:val="0"/>
                                              <w:marRight w:val="0"/>
                                              <w:marTop w:val="0"/>
                                              <w:marBottom w:val="0"/>
                                              <w:divBdr>
                                                <w:top w:val="single" w:sz="2" w:space="0" w:color="E3E3E3"/>
                                                <w:left w:val="single" w:sz="2" w:space="0" w:color="E3E3E3"/>
                                                <w:bottom w:val="single" w:sz="2" w:space="0" w:color="E3E3E3"/>
                                                <w:right w:val="single" w:sz="2" w:space="0" w:color="E3E3E3"/>
                                              </w:divBdr>
                                              <w:divsChild>
                                                <w:div w:id="1841237606">
                                                  <w:marLeft w:val="0"/>
                                                  <w:marRight w:val="0"/>
                                                  <w:marTop w:val="0"/>
                                                  <w:marBottom w:val="0"/>
                                                  <w:divBdr>
                                                    <w:top w:val="single" w:sz="2" w:space="0" w:color="E3E3E3"/>
                                                    <w:left w:val="single" w:sz="2" w:space="0" w:color="E3E3E3"/>
                                                    <w:bottom w:val="single" w:sz="2" w:space="0" w:color="E3E3E3"/>
                                                    <w:right w:val="single" w:sz="2" w:space="0" w:color="E3E3E3"/>
                                                  </w:divBdr>
                                                  <w:divsChild>
                                                    <w:div w:id="299262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09662114">
          <w:marLeft w:val="0"/>
          <w:marRight w:val="0"/>
          <w:marTop w:val="0"/>
          <w:marBottom w:val="0"/>
          <w:divBdr>
            <w:top w:val="none" w:sz="0" w:space="0" w:color="auto"/>
            <w:left w:val="none" w:sz="0" w:space="0" w:color="auto"/>
            <w:bottom w:val="none" w:sz="0" w:space="0" w:color="auto"/>
            <w:right w:val="none" w:sz="0" w:space="0" w:color="auto"/>
          </w:divBdr>
        </w:div>
      </w:divsChild>
    </w:div>
    <w:div w:id="1796366323">
      <w:bodyDiv w:val="1"/>
      <w:marLeft w:val="0"/>
      <w:marRight w:val="0"/>
      <w:marTop w:val="0"/>
      <w:marBottom w:val="0"/>
      <w:divBdr>
        <w:top w:val="none" w:sz="0" w:space="0" w:color="auto"/>
        <w:left w:val="none" w:sz="0" w:space="0" w:color="auto"/>
        <w:bottom w:val="none" w:sz="0" w:space="0" w:color="auto"/>
        <w:right w:val="none" w:sz="0" w:space="0" w:color="auto"/>
      </w:divBdr>
    </w:div>
    <w:div w:id="1802961568">
      <w:bodyDiv w:val="1"/>
      <w:marLeft w:val="0"/>
      <w:marRight w:val="0"/>
      <w:marTop w:val="0"/>
      <w:marBottom w:val="0"/>
      <w:divBdr>
        <w:top w:val="none" w:sz="0" w:space="0" w:color="auto"/>
        <w:left w:val="none" w:sz="0" w:space="0" w:color="auto"/>
        <w:bottom w:val="none" w:sz="0" w:space="0" w:color="auto"/>
        <w:right w:val="none" w:sz="0" w:space="0" w:color="auto"/>
      </w:divBdr>
    </w:div>
    <w:div w:id="1803962897">
      <w:bodyDiv w:val="1"/>
      <w:marLeft w:val="0"/>
      <w:marRight w:val="0"/>
      <w:marTop w:val="0"/>
      <w:marBottom w:val="0"/>
      <w:divBdr>
        <w:top w:val="none" w:sz="0" w:space="0" w:color="auto"/>
        <w:left w:val="none" w:sz="0" w:space="0" w:color="auto"/>
        <w:bottom w:val="none" w:sz="0" w:space="0" w:color="auto"/>
        <w:right w:val="none" w:sz="0" w:space="0" w:color="auto"/>
      </w:divBdr>
    </w:div>
    <w:div w:id="1813398579">
      <w:bodyDiv w:val="1"/>
      <w:marLeft w:val="0"/>
      <w:marRight w:val="0"/>
      <w:marTop w:val="0"/>
      <w:marBottom w:val="0"/>
      <w:divBdr>
        <w:top w:val="none" w:sz="0" w:space="0" w:color="auto"/>
        <w:left w:val="none" w:sz="0" w:space="0" w:color="auto"/>
        <w:bottom w:val="none" w:sz="0" w:space="0" w:color="auto"/>
        <w:right w:val="none" w:sz="0" w:space="0" w:color="auto"/>
      </w:divBdr>
      <w:divsChild>
        <w:div w:id="1512722030">
          <w:marLeft w:val="0"/>
          <w:marRight w:val="0"/>
          <w:marTop w:val="0"/>
          <w:marBottom w:val="0"/>
          <w:divBdr>
            <w:top w:val="none" w:sz="0" w:space="0" w:color="auto"/>
            <w:left w:val="none" w:sz="0" w:space="0" w:color="auto"/>
            <w:bottom w:val="none" w:sz="0" w:space="0" w:color="auto"/>
            <w:right w:val="none" w:sz="0" w:space="0" w:color="auto"/>
          </w:divBdr>
        </w:div>
        <w:div w:id="1714377951">
          <w:marLeft w:val="0"/>
          <w:marRight w:val="0"/>
          <w:marTop w:val="0"/>
          <w:marBottom w:val="0"/>
          <w:divBdr>
            <w:top w:val="single" w:sz="2" w:space="0" w:color="E3E3E3"/>
            <w:left w:val="single" w:sz="2" w:space="0" w:color="E3E3E3"/>
            <w:bottom w:val="single" w:sz="2" w:space="0" w:color="E3E3E3"/>
            <w:right w:val="single" w:sz="2" w:space="0" w:color="E3E3E3"/>
          </w:divBdr>
          <w:divsChild>
            <w:div w:id="566302737">
              <w:marLeft w:val="0"/>
              <w:marRight w:val="0"/>
              <w:marTop w:val="0"/>
              <w:marBottom w:val="0"/>
              <w:divBdr>
                <w:top w:val="single" w:sz="2" w:space="0" w:color="E3E3E3"/>
                <w:left w:val="single" w:sz="2" w:space="0" w:color="E3E3E3"/>
                <w:bottom w:val="single" w:sz="2" w:space="0" w:color="E3E3E3"/>
                <w:right w:val="single" w:sz="2" w:space="0" w:color="E3E3E3"/>
              </w:divBdr>
              <w:divsChild>
                <w:div w:id="1859418121">
                  <w:marLeft w:val="0"/>
                  <w:marRight w:val="0"/>
                  <w:marTop w:val="0"/>
                  <w:marBottom w:val="0"/>
                  <w:divBdr>
                    <w:top w:val="single" w:sz="2" w:space="0" w:color="E3E3E3"/>
                    <w:left w:val="single" w:sz="2" w:space="0" w:color="E3E3E3"/>
                    <w:bottom w:val="single" w:sz="2" w:space="0" w:color="E3E3E3"/>
                    <w:right w:val="single" w:sz="2" w:space="0" w:color="E3E3E3"/>
                  </w:divBdr>
                  <w:divsChild>
                    <w:div w:id="658775872">
                      <w:marLeft w:val="0"/>
                      <w:marRight w:val="0"/>
                      <w:marTop w:val="0"/>
                      <w:marBottom w:val="0"/>
                      <w:divBdr>
                        <w:top w:val="single" w:sz="2" w:space="0" w:color="E3E3E3"/>
                        <w:left w:val="single" w:sz="2" w:space="0" w:color="E3E3E3"/>
                        <w:bottom w:val="single" w:sz="2" w:space="0" w:color="E3E3E3"/>
                        <w:right w:val="single" w:sz="2" w:space="0" w:color="E3E3E3"/>
                      </w:divBdr>
                      <w:divsChild>
                        <w:div w:id="408159340">
                          <w:marLeft w:val="0"/>
                          <w:marRight w:val="0"/>
                          <w:marTop w:val="0"/>
                          <w:marBottom w:val="0"/>
                          <w:divBdr>
                            <w:top w:val="single" w:sz="2" w:space="0" w:color="E3E3E3"/>
                            <w:left w:val="single" w:sz="2" w:space="0" w:color="E3E3E3"/>
                            <w:bottom w:val="single" w:sz="2" w:space="0" w:color="E3E3E3"/>
                            <w:right w:val="single" w:sz="2" w:space="0" w:color="E3E3E3"/>
                          </w:divBdr>
                          <w:divsChild>
                            <w:div w:id="1727989878">
                              <w:marLeft w:val="0"/>
                              <w:marRight w:val="0"/>
                              <w:marTop w:val="0"/>
                              <w:marBottom w:val="0"/>
                              <w:divBdr>
                                <w:top w:val="single" w:sz="2" w:space="0" w:color="E3E3E3"/>
                                <w:left w:val="single" w:sz="2" w:space="0" w:color="E3E3E3"/>
                                <w:bottom w:val="single" w:sz="2" w:space="0" w:color="E3E3E3"/>
                                <w:right w:val="single" w:sz="2" w:space="0" w:color="E3E3E3"/>
                              </w:divBdr>
                              <w:divsChild>
                                <w:div w:id="585850042">
                                  <w:marLeft w:val="0"/>
                                  <w:marRight w:val="0"/>
                                  <w:marTop w:val="100"/>
                                  <w:marBottom w:val="100"/>
                                  <w:divBdr>
                                    <w:top w:val="single" w:sz="2" w:space="0" w:color="E3E3E3"/>
                                    <w:left w:val="single" w:sz="2" w:space="0" w:color="E3E3E3"/>
                                    <w:bottom w:val="single" w:sz="2" w:space="0" w:color="E3E3E3"/>
                                    <w:right w:val="single" w:sz="2" w:space="0" w:color="E3E3E3"/>
                                  </w:divBdr>
                                  <w:divsChild>
                                    <w:div w:id="660157818">
                                      <w:marLeft w:val="0"/>
                                      <w:marRight w:val="0"/>
                                      <w:marTop w:val="0"/>
                                      <w:marBottom w:val="0"/>
                                      <w:divBdr>
                                        <w:top w:val="single" w:sz="2" w:space="0" w:color="E3E3E3"/>
                                        <w:left w:val="single" w:sz="2" w:space="0" w:color="E3E3E3"/>
                                        <w:bottom w:val="single" w:sz="2" w:space="0" w:color="E3E3E3"/>
                                        <w:right w:val="single" w:sz="2" w:space="0" w:color="E3E3E3"/>
                                      </w:divBdr>
                                      <w:divsChild>
                                        <w:div w:id="1198543472">
                                          <w:marLeft w:val="0"/>
                                          <w:marRight w:val="0"/>
                                          <w:marTop w:val="0"/>
                                          <w:marBottom w:val="0"/>
                                          <w:divBdr>
                                            <w:top w:val="single" w:sz="2" w:space="0" w:color="E3E3E3"/>
                                            <w:left w:val="single" w:sz="2" w:space="0" w:color="E3E3E3"/>
                                            <w:bottom w:val="single" w:sz="2" w:space="0" w:color="E3E3E3"/>
                                            <w:right w:val="single" w:sz="2" w:space="0" w:color="E3E3E3"/>
                                          </w:divBdr>
                                          <w:divsChild>
                                            <w:div w:id="539168784">
                                              <w:marLeft w:val="0"/>
                                              <w:marRight w:val="0"/>
                                              <w:marTop w:val="0"/>
                                              <w:marBottom w:val="0"/>
                                              <w:divBdr>
                                                <w:top w:val="single" w:sz="2" w:space="0" w:color="E3E3E3"/>
                                                <w:left w:val="single" w:sz="2" w:space="0" w:color="E3E3E3"/>
                                                <w:bottom w:val="single" w:sz="2" w:space="0" w:color="E3E3E3"/>
                                                <w:right w:val="single" w:sz="2" w:space="0" w:color="E3E3E3"/>
                                              </w:divBdr>
                                              <w:divsChild>
                                                <w:div w:id="432017416">
                                                  <w:marLeft w:val="0"/>
                                                  <w:marRight w:val="0"/>
                                                  <w:marTop w:val="0"/>
                                                  <w:marBottom w:val="0"/>
                                                  <w:divBdr>
                                                    <w:top w:val="single" w:sz="2" w:space="0" w:color="E3E3E3"/>
                                                    <w:left w:val="single" w:sz="2" w:space="0" w:color="E3E3E3"/>
                                                    <w:bottom w:val="single" w:sz="2" w:space="0" w:color="E3E3E3"/>
                                                    <w:right w:val="single" w:sz="2" w:space="0" w:color="E3E3E3"/>
                                                  </w:divBdr>
                                                  <w:divsChild>
                                                    <w:div w:id="93676642">
                                                      <w:marLeft w:val="0"/>
                                                      <w:marRight w:val="0"/>
                                                      <w:marTop w:val="0"/>
                                                      <w:marBottom w:val="0"/>
                                                      <w:divBdr>
                                                        <w:top w:val="single" w:sz="2" w:space="0" w:color="E3E3E3"/>
                                                        <w:left w:val="single" w:sz="2" w:space="0" w:color="E3E3E3"/>
                                                        <w:bottom w:val="single" w:sz="2" w:space="0" w:color="E3E3E3"/>
                                                        <w:right w:val="single" w:sz="2" w:space="0" w:color="E3E3E3"/>
                                                      </w:divBdr>
                                                      <w:divsChild>
                                                        <w:div w:id="35664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3475385">
      <w:bodyDiv w:val="1"/>
      <w:marLeft w:val="0"/>
      <w:marRight w:val="0"/>
      <w:marTop w:val="0"/>
      <w:marBottom w:val="0"/>
      <w:divBdr>
        <w:top w:val="none" w:sz="0" w:space="0" w:color="auto"/>
        <w:left w:val="none" w:sz="0" w:space="0" w:color="auto"/>
        <w:bottom w:val="none" w:sz="0" w:space="0" w:color="auto"/>
        <w:right w:val="none" w:sz="0" w:space="0" w:color="auto"/>
      </w:divBdr>
    </w:div>
    <w:div w:id="1814522064">
      <w:bodyDiv w:val="1"/>
      <w:marLeft w:val="0"/>
      <w:marRight w:val="0"/>
      <w:marTop w:val="0"/>
      <w:marBottom w:val="0"/>
      <w:divBdr>
        <w:top w:val="none" w:sz="0" w:space="0" w:color="auto"/>
        <w:left w:val="none" w:sz="0" w:space="0" w:color="auto"/>
        <w:bottom w:val="none" w:sz="0" w:space="0" w:color="auto"/>
        <w:right w:val="none" w:sz="0" w:space="0" w:color="auto"/>
      </w:divBdr>
    </w:div>
    <w:div w:id="1817796452">
      <w:bodyDiv w:val="1"/>
      <w:marLeft w:val="0"/>
      <w:marRight w:val="0"/>
      <w:marTop w:val="0"/>
      <w:marBottom w:val="0"/>
      <w:divBdr>
        <w:top w:val="none" w:sz="0" w:space="0" w:color="auto"/>
        <w:left w:val="none" w:sz="0" w:space="0" w:color="auto"/>
        <w:bottom w:val="none" w:sz="0" w:space="0" w:color="auto"/>
        <w:right w:val="none" w:sz="0" w:space="0" w:color="auto"/>
      </w:divBdr>
    </w:div>
    <w:div w:id="1817987179">
      <w:bodyDiv w:val="1"/>
      <w:marLeft w:val="0"/>
      <w:marRight w:val="0"/>
      <w:marTop w:val="0"/>
      <w:marBottom w:val="0"/>
      <w:divBdr>
        <w:top w:val="none" w:sz="0" w:space="0" w:color="auto"/>
        <w:left w:val="none" w:sz="0" w:space="0" w:color="auto"/>
        <w:bottom w:val="none" w:sz="0" w:space="0" w:color="auto"/>
        <w:right w:val="none" w:sz="0" w:space="0" w:color="auto"/>
      </w:divBdr>
      <w:divsChild>
        <w:div w:id="604272071">
          <w:marLeft w:val="0"/>
          <w:marRight w:val="0"/>
          <w:marTop w:val="0"/>
          <w:marBottom w:val="0"/>
          <w:divBdr>
            <w:top w:val="none" w:sz="0" w:space="0" w:color="auto"/>
            <w:left w:val="none" w:sz="0" w:space="0" w:color="auto"/>
            <w:bottom w:val="none" w:sz="0" w:space="0" w:color="auto"/>
            <w:right w:val="none" w:sz="0" w:space="0" w:color="auto"/>
          </w:divBdr>
        </w:div>
        <w:div w:id="1827286006">
          <w:marLeft w:val="0"/>
          <w:marRight w:val="0"/>
          <w:marTop w:val="0"/>
          <w:marBottom w:val="0"/>
          <w:divBdr>
            <w:top w:val="single" w:sz="2" w:space="0" w:color="E3E3E3"/>
            <w:left w:val="single" w:sz="2" w:space="0" w:color="E3E3E3"/>
            <w:bottom w:val="single" w:sz="2" w:space="0" w:color="E3E3E3"/>
            <w:right w:val="single" w:sz="2" w:space="0" w:color="E3E3E3"/>
          </w:divBdr>
          <w:divsChild>
            <w:div w:id="629476222">
              <w:marLeft w:val="0"/>
              <w:marRight w:val="0"/>
              <w:marTop w:val="0"/>
              <w:marBottom w:val="0"/>
              <w:divBdr>
                <w:top w:val="single" w:sz="2" w:space="0" w:color="E3E3E3"/>
                <w:left w:val="single" w:sz="2" w:space="0" w:color="E3E3E3"/>
                <w:bottom w:val="single" w:sz="2" w:space="0" w:color="E3E3E3"/>
                <w:right w:val="single" w:sz="2" w:space="0" w:color="E3E3E3"/>
              </w:divBdr>
              <w:divsChild>
                <w:div w:id="1781219877">
                  <w:marLeft w:val="0"/>
                  <w:marRight w:val="0"/>
                  <w:marTop w:val="0"/>
                  <w:marBottom w:val="0"/>
                  <w:divBdr>
                    <w:top w:val="single" w:sz="2" w:space="0" w:color="E3E3E3"/>
                    <w:left w:val="single" w:sz="2" w:space="0" w:color="E3E3E3"/>
                    <w:bottom w:val="single" w:sz="2" w:space="0" w:color="E3E3E3"/>
                    <w:right w:val="single" w:sz="2" w:space="0" w:color="E3E3E3"/>
                  </w:divBdr>
                  <w:divsChild>
                    <w:div w:id="1128740417">
                      <w:marLeft w:val="0"/>
                      <w:marRight w:val="0"/>
                      <w:marTop w:val="0"/>
                      <w:marBottom w:val="0"/>
                      <w:divBdr>
                        <w:top w:val="single" w:sz="2" w:space="0" w:color="E3E3E3"/>
                        <w:left w:val="single" w:sz="2" w:space="0" w:color="E3E3E3"/>
                        <w:bottom w:val="single" w:sz="2" w:space="0" w:color="E3E3E3"/>
                        <w:right w:val="single" w:sz="2" w:space="0" w:color="E3E3E3"/>
                      </w:divBdr>
                      <w:divsChild>
                        <w:div w:id="939068885">
                          <w:marLeft w:val="0"/>
                          <w:marRight w:val="0"/>
                          <w:marTop w:val="0"/>
                          <w:marBottom w:val="0"/>
                          <w:divBdr>
                            <w:top w:val="single" w:sz="2" w:space="0" w:color="E3E3E3"/>
                            <w:left w:val="single" w:sz="2" w:space="0" w:color="E3E3E3"/>
                            <w:bottom w:val="single" w:sz="2" w:space="0" w:color="E3E3E3"/>
                            <w:right w:val="single" w:sz="2" w:space="0" w:color="E3E3E3"/>
                          </w:divBdr>
                          <w:divsChild>
                            <w:div w:id="131140880">
                              <w:marLeft w:val="0"/>
                              <w:marRight w:val="0"/>
                              <w:marTop w:val="0"/>
                              <w:marBottom w:val="0"/>
                              <w:divBdr>
                                <w:top w:val="single" w:sz="2" w:space="0" w:color="E3E3E3"/>
                                <w:left w:val="single" w:sz="2" w:space="0" w:color="E3E3E3"/>
                                <w:bottom w:val="single" w:sz="2" w:space="0" w:color="E3E3E3"/>
                                <w:right w:val="single" w:sz="2" w:space="0" w:color="E3E3E3"/>
                              </w:divBdr>
                              <w:divsChild>
                                <w:div w:id="437991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5314720">
                                      <w:marLeft w:val="0"/>
                                      <w:marRight w:val="0"/>
                                      <w:marTop w:val="0"/>
                                      <w:marBottom w:val="0"/>
                                      <w:divBdr>
                                        <w:top w:val="single" w:sz="2" w:space="0" w:color="E3E3E3"/>
                                        <w:left w:val="single" w:sz="2" w:space="0" w:color="E3E3E3"/>
                                        <w:bottom w:val="single" w:sz="2" w:space="0" w:color="E3E3E3"/>
                                        <w:right w:val="single" w:sz="2" w:space="0" w:color="E3E3E3"/>
                                      </w:divBdr>
                                      <w:divsChild>
                                        <w:div w:id="940141277">
                                          <w:marLeft w:val="0"/>
                                          <w:marRight w:val="0"/>
                                          <w:marTop w:val="0"/>
                                          <w:marBottom w:val="0"/>
                                          <w:divBdr>
                                            <w:top w:val="single" w:sz="2" w:space="0" w:color="E3E3E3"/>
                                            <w:left w:val="single" w:sz="2" w:space="0" w:color="E3E3E3"/>
                                            <w:bottom w:val="single" w:sz="2" w:space="0" w:color="E3E3E3"/>
                                            <w:right w:val="single" w:sz="2" w:space="0" w:color="E3E3E3"/>
                                          </w:divBdr>
                                          <w:divsChild>
                                            <w:div w:id="1284113493">
                                              <w:marLeft w:val="0"/>
                                              <w:marRight w:val="0"/>
                                              <w:marTop w:val="0"/>
                                              <w:marBottom w:val="0"/>
                                              <w:divBdr>
                                                <w:top w:val="single" w:sz="2" w:space="0" w:color="E3E3E3"/>
                                                <w:left w:val="single" w:sz="2" w:space="0" w:color="E3E3E3"/>
                                                <w:bottom w:val="single" w:sz="2" w:space="0" w:color="E3E3E3"/>
                                                <w:right w:val="single" w:sz="2" w:space="0" w:color="E3E3E3"/>
                                              </w:divBdr>
                                              <w:divsChild>
                                                <w:div w:id="1177378701">
                                                  <w:marLeft w:val="0"/>
                                                  <w:marRight w:val="0"/>
                                                  <w:marTop w:val="0"/>
                                                  <w:marBottom w:val="0"/>
                                                  <w:divBdr>
                                                    <w:top w:val="single" w:sz="2" w:space="0" w:color="E3E3E3"/>
                                                    <w:left w:val="single" w:sz="2" w:space="0" w:color="E3E3E3"/>
                                                    <w:bottom w:val="single" w:sz="2" w:space="0" w:color="E3E3E3"/>
                                                    <w:right w:val="single" w:sz="2" w:space="0" w:color="E3E3E3"/>
                                                  </w:divBdr>
                                                  <w:divsChild>
                                                    <w:div w:id="226696239">
                                                      <w:marLeft w:val="0"/>
                                                      <w:marRight w:val="0"/>
                                                      <w:marTop w:val="0"/>
                                                      <w:marBottom w:val="0"/>
                                                      <w:divBdr>
                                                        <w:top w:val="single" w:sz="2" w:space="0" w:color="E3E3E3"/>
                                                        <w:left w:val="single" w:sz="2" w:space="0" w:color="E3E3E3"/>
                                                        <w:bottom w:val="single" w:sz="2" w:space="0" w:color="E3E3E3"/>
                                                        <w:right w:val="single" w:sz="2" w:space="0" w:color="E3E3E3"/>
                                                      </w:divBdr>
                                                      <w:divsChild>
                                                        <w:div w:id="1665356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8456603">
      <w:bodyDiv w:val="1"/>
      <w:marLeft w:val="0"/>
      <w:marRight w:val="0"/>
      <w:marTop w:val="0"/>
      <w:marBottom w:val="0"/>
      <w:divBdr>
        <w:top w:val="none" w:sz="0" w:space="0" w:color="auto"/>
        <w:left w:val="none" w:sz="0" w:space="0" w:color="auto"/>
        <w:bottom w:val="none" w:sz="0" w:space="0" w:color="auto"/>
        <w:right w:val="none" w:sz="0" w:space="0" w:color="auto"/>
      </w:divBdr>
    </w:div>
    <w:div w:id="1820415658">
      <w:bodyDiv w:val="1"/>
      <w:marLeft w:val="0"/>
      <w:marRight w:val="0"/>
      <w:marTop w:val="0"/>
      <w:marBottom w:val="0"/>
      <w:divBdr>
        <w:top w:val="none" w:sz="0" w:space="0" w:color="auto"/>
        <w:left w:val="none" w:sz="0" w:space="0" w:color="auto"/>
        <w:bottom w:val="none" w:sz="0" w:space="0" w:color="auto"/>
        <w:right w:val="none" w:sz="0" w:space="0" w:color="auto"/>
      </w:divBdr>
    </w:div>
    <w:div w:id="1820658424">
      <w:bodyDiv w:val="1"/>
      <w:marLeft w:val="0"/>
      <w:marRight w:val="0"/>
      <w:marTop w:val="0"/>
      <w:marBottom w:val="0"/>
      <w:divBdr>
        <w:top w:val="none" w:sz="0" w:space="0" w:color="auto"/>
        <w:left w:val="none" w:sz="0" w:space="0" w:color="auto"/>
        <w:bottom w:val="none" w:sz="0" w:space="0" w:color="auto"/>
        <w:right w:val="none" w:sz="0" w:space="0" w:color="auto"/>
      </w:divBdr>
    </w:div>
    <w:div w:id="1824737183">
      <w:bodyDiv w:val="1"/>
      <w:marLeft w:val="0"/>
      <w:marRight w:val="0"/>
      <w:marTop w:val="0"/>
      <w:marBottom w:val="0"/>
      <w:divBdr>
        <w:top w:val="none" w:sz="0" w:space="0" w:color="auto"/>
        <w:left w:val="none" w:sz="0" w:space="0" w:color="auto"/>
        <w:bottom w:val="none" w:sz="0" w:space="0" w:color="auto"/>
        <w:right w:val="none" w:sz="0" w:space="0" w:color="auto"/>
      </w:divBdr>
    </w:div>
    <w:div w:id="1831872757">
      <w:bodyDiv w:val="1"/>
      <w:marLeft w:val="0"/>
      <w:marRight w:val="0"/>
      <w:marTop w:val="0"/>
      <w:marBottom w:val="0"/>
      <w:divBdr>
        <w:top w:val="none" w:sz="0" w:space="0" w:color="auto"/>
        <w:left w:val="none" w:sz="0" w:space="0" w:color="auto"/>
        <w:bottom w:val="none" w:sz="0" w:space="0" w:color="auto"/>
        <w:right w:val="none" w:sz="0" w:space="0" w:color="auto"/>
      </w:divBdr>
    </w:div>
    <w:div w:id="1833135169">
      <w:bodyDiv w:val="1"/>
      <w:marLeft w:val="0"/>
      <w:marRight w:val="0"/>
      <w:marTop w:val="0"/>
      <w:marBottom w:val="0"/>
      <w:divBdr>
        <w:top w:val="none" w:sz="0" w:space="0" w:color="auto"/>
        <w:left w:val="none" w:sz="0" w:space="0" w:color="auto"/>
        <w:bottom w:val="none" w:sz="0" w:space="0" w:color="auto"/>
        <w:right w:val="none" w:sz="0" w:space="0" w:color="auto"/>
      </w:divBdr>
    </w:div>
    <w:div w:id="1834904939">
      <w:bodyDiv w:val="1"/>
      <w:marLeft w:val="0"/>
      <w:marRight w:val="0"/>
      <w:marTop w:val="0"/>
      <w:marBottom w:val="0"/>
      <w:divBdr>
        <w:top w:val="none" w:sz="0" w:space="0" w:color="auto"/>
        <w:left w:val="none" w:sz="0" w:space="0" w:color="auto"/>
        <w:bottom w:val="none" w:sz="0" w:space="0" w:color="auto"/>
        <w:right w:val="none" w:sz="0" w:space="0" w:color="auto"/>
      </w:divBdr>
    </w:div>
    <w:div w:id="1838036850">
      <w:bodyDiv w:val="1"/>
      <w:marLeft w:val="0"/>
      <w:marRight w:val="0"/>
      <w:marTop w:val="0"/>
      <w:marBottom w:val="0"/>
      <w:divBdr>
        <w:top w:val="none" w:sz="0" w:space="0" w:color="auto"/>
        <w:left w:val="none" w:sz="0" w:space="0" w:color="auto"/>
        <w:bottom w:val="none" w:sz="0" w:space="0" w:color="auto"/>
        <w:right w:val="none" w:sz="0" w:space="0" w:color="auto"/>
      </w:divBdr>
    </w:div>
    <w:div w:id="1838963516">
      <w:bodyDiv w:val="1"/>
      <w:marLeft w:val="0"/>
      <w:marRight w:val="0"/>
      <w:marTop w:val="0"/>
      <w:marBottom w:val="0"/>
      <w:divBdr>
        <w:top w:val="none" w:sz="0" w:space="0" w:color="auto"/>
        <w:left w:val="none" w:sz="0" w:space="0" w:color="auto"/>
        <w:bottom w:val="none" w:sz="0" w:space="0" w:color="auto"/>
        <w:right w:val="none" w:sz="0" w:space="0" w:color="auto"/>
      </w:divBdr>
    </w:div>
    <w:div w:id="1839953558">
      <w:bodyDiv w:val="1"/>
      <w:marLeft w:val="0"/>
      <w:marRight w:val="0"/>
      <w:marTop w:val="0"/>
      <w:marBottom w:val="0"/>
      <w:divBdr>
        <w:top w:val="none" w:sz="0" w:space="0" w:color="auto"/>
        <w:left w:val="none" w:sz="0" w:space="0" w:color="auto"/>
        <w:bottom w:val="none" w:sz="0" w:space="0" w:color="auto"/>
        <w:right w:val="none" w:sz="0" w:space="0" w:color="auto"/>
      </w:divBdr>
    </w:div>
    <w:div w:id="1847090346">
      <w:bodyDiv w:val="1"/>
      <w:marLeft w:val="0"/>
      <w:marRight w:val="0"/>
      <w:marTop w:val="0"/>
      <w:marBottom w:val="0"/>
      <w:divBdr>
        <w:top w:val="none" w:sz="0" w:space="0" w:color="auto"/>
        <w:left w:val="none" w:sz="0" w:space="0" w:color="auto"/>
        <w:bottom w:val="none" w:sz="0" w:space="0" w:color="auto"/>
        <w:right w:val="none" w:sz="0" w:space="0" w:color="auto"/>
      </w:divBdr>
    </w:div>
    <w:div w:id="1849247931">
      <w:bodyDiv w:val="1"/>
      <w:marLeft w:val="0"/>
      <w:marRight w:val="0"/>
      <w:marTop w:val="0"/>
      <w:marBottom w:val="0"/>
      <w:divBdr>
        <w:top w:val="none" w:sz="0" w:space="0" w:color="auto"/>
        <w:left w:val="none" w:sz="0" w:space="0" w:color="auto"/>
        <w:bottom w:val="none" w:sz="0" w:space="0" w:color="auto"/>
        <w:right w:val="none" w:sz="0" w:space="0" w:color="auto"/>
      </w:divBdr>
    </w:div>
    <w:div w:id="1850410501">
      <w:bodyDiv w:val="1"/>
      <w:marLeft w:val="0"/>
      <w:marRight w:val="0"/>
      <w:marTop w:val="0"/>
      <w:marBottom w:val="0"/>
      <w:divBdr>
        <w:top w:val="none" w:sz="0" w:space="0" w:color="auto"/>
        <w:left w:val="none" w:sz="0" w:space="0" w:color="auto"/>
        <w:bottom w:val="none" w:sz="0" w:space="0" w:color="auto"/>
        <w:right w:val="none" w:sz="0" w:space="0" w:color="auto"/>
      </w:divBdr>
    </w:div>
    <w:div w:id="1853058629">
      <w:bodyDiv w:val="1"/>
      <w:marLeft w:val="0"/>
      <w:marRight w:val="0"/>
      <w:marTop w:val="0"/>
      <w:marBottom w:val="0"/>
      <w:divBdr>
        <w:top w:val="none" w:sz="0" w:space="0" w:color="auto"/>
        <w:left w:val="none" w:sz="0" w:space="0" w:color="auto"/>
        <w:bottom w:val="none" w:sz="0" w:space="0" w:color="auto"/>
        <w:right w:val="none" w:sz="0" w:space="0" w:color="auto"/>
      </w:divBdr>
    </w:div>
    <w:div w:id="1855000935">
      <w:bodyDiv w:val="1"/>
      <w:marLeft w:val="0"/>
      <w:marRight w:val="0"/>
      <w:marTop w:val="0"/>
      <w:marBottom w:val="0"/>
      <w:divBdr>
        <w:top w:val="none" w:sz="0" w:space="0" w:color="auto"/>
        <w:left w:val="none" w:sz="0" w:space="0" w:color="auto"/>
        <w:bottom w:val="none" w:sz="0" w:space="0" w:color="auto"/>
        <w:right w:val="none" w:sz="0" w:space="0" w:color="auto"/>
      </w:divBdr>
    </w:div>
    <w:div w:id="1855682710">
      <w:bodyDiv w:val="1"/>
      <w:marLeft w:val="0"/>
      <w:marRight w:val="0"/>
      <w:marTop w:val="0"/>
      <w:marBottom w:val="0"/>
      <w:divBdr>
        <w:top w:val="none" w:sz="0" w:space="0" w:color="auto"/>
        <w:left w:val="none" w:sz="0" w:space="0" w:color="auto"/>
        <w:bottom w:val="none" w:sz="0" w:space="0" w:color="auto"/>
        <w:right w:val="none" w:sz="0" w:space="0" w:color="auto"/>
      </w:divBdr>
    </w:div>
    <w:div w:id="1863207100">
      <w:bodyDiv w:val="1"/>
      <w:marLeft w:val="0"/>
      <w:marRight w:val="0"/>
      <w:marTop w:val="0"/>
      <w:marBottom w:val="0"/>
      <w:divBdr>
        <w:top w:val="none" w:sz="0" w:space="0" w:color="auto"/>
        <w:left w:val="none" w:sz="0" w:space="0" w:color="auto"/>
        <w:bottom w:val="none" w:sz="0" w:space="0" w:color="auto"/>
        <w:right w:val="none" w:sz="0" w:space="0" w:color="auto"/>
      </w:divBdr>
    </w:div>
    <w:div w:id="1865050678">
      <w:bodyDiv w:val="1"/>
      <w:marLeft w:val="0"/>
      <w:marRight w:val="0"/>
      <w:marTop w:val="0"/>
      <w:marBottom w:val="0"/>
      <w:divBdr>
        <w:top w:val="none" w:sz="0" w:space="0" w:color="auto"/>
        <w:left w:val="none" w:sz="0" w:space="0" w:color="auto"/>
        <w:bottom w:val="none" w:sz="0" w:space="0" w:color="auto"/>
        <w:right w:val="none" w:sz="0" w:space="0" w:color="auto"/>
      </w:divBdr>
      <w:divsChild>
        <w:div w:id="989360557">
          <w:marLeft w:val="0"/>
          <w:marRight w:val="0"/>
          <w:marTop w:val="0"/>
          <w:marBottom w:val="0"/>
          <w:divBdr>
            <w:top w:val="single" w:sz="2" w:space="0" w:color="E3E3E3"/>
            <w:left w:val="single" w:sz="2" w:space="0" w:color="E3E3E3"/>
            <w:bottom w:val="single" w:sz="2" w:space="0" w:color="E3E3E3"/>
            <w:right w:val="single" w:sz="2" w:space="0" w:color="E3E3E3"/>
          </w:divBdr>
          <w:divsChild>
            <w:div w:id="755788535">
              <w:marLeft w:val="0"/>
              <w:marRight w:val="0"/>
              <w:marTop w:val="0"/>
              <w:marBottom w:val="0"/>
              <w:divBdr>
                <w:top w:val="single" w:sz="2" w:space="0" w:color="E3E3E3"/>
                <w:left w:val="single" w:sz="2" w:space="0" w:color="E3E3E3"/>
                <w:bottom w:val="single" w:sz="2" w:space="0" w:color="E3E3E3"/>
                <w:right w:val="single" w:sz="2" w:space="0" w:color="E3E3E3"/>
              </w:divBdr>
              <w:divsChild>
                <w:div w:id="1465073890">
                  <w:marLeft w:val="0"/>
                  <w:marRight w:val="0"/>
                  <w:marTop w:val="0"/>
                  <w:marBottom w:val="0"/>
                  <w:divBdr>
                    <w:top w:val="single" w:sz="2" w:space="0" w:color="E3E3E3"/>
                    <w:left w:val="single" w:sz="2" w:space="0" w:color="E3E3E3"/>
                    <w:bottom w:val="single" w:sz="2" w:space="0" w:color="E3E3E3"/>
                    <w:right w:val="single" w:sz="2" w:space="0" w:color="E3E3E3"/>
                  </w:divBdr>
                  <w:divsChild>
                    <w:div w:id="114064121">
                      <w:marLeft w:val="0"/>
                      <w:marRight w:val="0"/>
                      <w:marTop w:val="0"/>
                      <w:marBottom w:val="0"/>
                      <w:divBdr>
                        <w:top w:val="single" w:sz="2" w:space="0" w:color="E3E3E3"/>
                        <w:left w:val="single" w:sz="2" w:space="0" w:color="E3E3E3"/>
                        <w:bottom w:val="single" w:sz="2" w:space="0" w:color="E3E3E3"/>
                        <w:right w:val="single" w:sz="2" w:space="0" w:color="E3E3E3"/>
                      </w:divBdr>
                      <w:divsChild>
                        <w:div w:id="1526284866">
                          <w:marLeft w:val="0"/>
                          <w:marRight w:val="0"/>
                          <w:marTop w:val="0"/>
                          <w:marBottom w:val="0"/>
                          <w:divBdr>
                            <w:top w:val="single" w:sz="2" w:space="0" w:color="E3E3E3"/>
                            <w:left w:val="single" w:sz="2" w:space="0" w:color="E3E3E3"/>
                            <w:bottom w:val="single" w:sz="2" w:space="0" w:color="E3E3E3"/>
                            <w:right w:val="single" w:sz="2" w:space="0" w:color="E3E3E3"/>
                          </w:divBdr>
                          <w:divsChild>
                            <w:div w:id="902910267">
                              <w:marLeft w:val="0"/>
                              <w:marRight w:val="0"/>
                              <w:marTop w:val="0"/>
                              <w:marBottom w:val="0"/>
                              <w:divBdr>
                                <w:top w:val="single" w:sz="2" w:space="0" w:color="E3E3E3"/>
                                <w:left w:val="single" w:sz="2" w:space="0" w:color="E3E3E3"/>
                                <w:bottom w:val="single" w:sz="2" w:space="0" w:color="E3E3E3"/>
                                <w:right w:val="single" w:sz="2" w:space="0" w:color="E3E3E3"/>
                              </w:divBdr>
                              <w:divsChild>
                                <w:div w:id="408305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10132420">
                                      <w:marLeft w:val="0"/>
                                      <w:marRight w:val="0"/>
                                      <w:marTop w:val="0"/>
                                      <w:marBottom w:val="0"/>
                                      <w:divBdr>
                                        <w:top w:val="single" w:sz="2" w:space="0" w:color="E3E3E3"/>
                                        <w:left w:val="single" w:sz="2" w:space="0" w:color="E3E3E3"/>
                                        <w:bottom w:val="single" w:sz="2" w:space="0" w:color="E3E3E3"/>
                                        <w:right w:val="single" w:sz="2" w:space="0" w:color="E3E3E3"/>
                                      </w:divBdr>
                                      <w:divsChild>
                                        <w:div w:id="799809064">
                                          <w:marLeft w:val="0"/>
                                          <w:marRight w:val="0"/>
                                          <w:marTop w:val="0"/>
                                          <w:marBottom w:val="0"/>
                                          <w:divBdr>
                                            <w:top w:val="single" w:sz="2" w:space="0" w:color="E3E3E3"/>
                                            <w:left w:val="single" w:sz="2" w:space="0" w:color="E3E3E3"/>
                                            <w:bottom w:val="single" w:sz="2" w:space="0" w:color="E3E3E3"/>
                                            <w:right w:val="single" w:sz="2" w:space="0" w:color="E3E3E3"/>
                                          </w:divBdr>
                                          <w:divsChild>
                                            <w:div w:id="1383169808">
                                              <w:marLeft w:val="0"/>
                                              <w:marRight w:val="0"/>
                                              <w:marTop w:val="0"/>
                                              <w:marBottom w:val="0"/>
                                              <w:divBdr>
                                                <w:top w:val="single" w:sz="2" w:space="0" w:color="E3E3E3"/>
                                                <w:left w:val="single" w:sz="2" w:space="0" w:color="E3E3E3"/>
                                                <w:bottom w:val="single" w:sz="2" w:space="0" w:color="E3E3E3"/>
                                                <w:right w:val="single" w:sz="2" w:space="0" w:color="E3E3E3"/>
                                              </w:divBdr>
                                              <w:divsChild>
                                                <w:div w:id="1082264018">
                                                  <w:marLeft w:val="0"/>
                                                  <w:marRight w:val="0"/>
                                                  <w:marTop w:val="0"/>
                                                  <w:marBottom w:val="0"/>
                                                  <w:divBdr>
                                                    <w:top w:val="single" w:sz="2" w:space="0" w:color="E3E3E3"/>
                                                    <w:left w:val="single" w:sz="2" w:space="0" w:color="E3E3E3"/>
                                                    <w:bottom w:val="single" w:sz="2" w:space="0" w:color="E3E3E3"/>
                                                    <w:right w:val="single" w:sz="2" w:space="0" w:color="E3E3E3"/>
                                                  </w:divBdr>
                                                  <w:divsChild>
                                                    <w:div w:id="553600">
                                                      <w:marLeft w:val="0"/>
                                                      <w:marRight w:val="0"/>
                                                      <w:marTop w:val="0"/>
                                                      <w:marBottom w:val="0"/>
                                                      <w:divBdr>
                                                        <w:top w:val="single" w:sz="2" w:space="0" w:color="E3E3E3"/>
                                                        <w:left w:val="single" w:sz="2" w:space="0" w:color="E3E3E3"/>
                                                        <w:bottom w:val="single" w:sz="2" w:space="0" w:color="E3E3E3"/>
                                                        <w:right w:val="single" w:sz="2" w:space="0" w:color="E3E3E3"/>
                                                      </w:divBdr>
                                                      <w:divsChild>
                                                        <w:div w:id="1610771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3651033">
          <w:marLeft w:val="0"/>
          <w:marRight w:val="0"/>
          <w:marTop w:val="0"/>
          <w:marBottom w:val="0"/>
          <w:divBdr>
            <w:top w:val="none" w:sz="0" w:space="0" w:color="auto"/>
            <w:left w:val="none" w:sz="0" w:space="0" w:color="auto"/>
            <w:bottom w:val="none" w:sz="0" w:space="0" w:color="auto"/>
            <w:right w:val="none" w:sz="0" w:space="0" w:color="auto"/>
          </w:divBdr>
        </w:div>
      </w:divsChild>
    </w:div>
    <w:div w:id="1868328387">
      <w:bodyDiv w:val="1"/>
      <w:marLeft w:val="0"/>
      <w:marRight w:val="0"/>
      <w:marTop w:val="0"/>
      <w:marBottom w:val="0"/>
      <w:divBdr>
        <w:top w:val="none" w:sz="0" w:space="0" w:color="auto"/>
        <w:left w:val="none" w:sz="0" w:space="0" w:color="auto"/>
        <w:bottom w:val="none" w:sz="0" w:space="0" w:color="auto"/>
        <w:right w:val="none" w:sz="0" w:space="0" w:color="auto"/>
      </w:divBdr>
    </w:div>
    <w:div w:id="1871527449">
      <w:bodyDiv w:val="1"/>
      <w:marLeft w:val="0"/>
      <w:marRight w:val="0"/>
      <w:marTop w:val="0"/>
      <w:marBottom w:val="0"/>
      <w:divBdr>
        <w:top w:val="none" w:sz="0" w:space="0" w:color="auto"/>
        <w:left w:val="none" w:sz="0" w:space="0" w:color="auto"/>
        <w:bottom w:val="none" w:sz="0" w:space="0" w:color="auto"/>
        <w:right w:val="none" w:sz="0" w:space="0" w:color="auto"/>
      </w:divBdr>
      <w:divsChild>
        <w:div w:id="55249350">
          <w:marLeft w:val="0"/>
          <w:marRight w:val="0"/>
          <w:marTop w:val="0"/>
          <w:marBottom w:val="0"/>
          <w:divBdr>
            <w:top w:val="none" w:sz="0" w:space="0" w:color="auto"/>
            <w:left w:val="none" w:sz="0" w:space="0" w:color="auto"/>
            <w:bottom w:val="none" w:sz="0" w:space="0" w:color="auto"/>
            <w:right w:val="none" w:sz="0" w:space="0" w:color="auto"/>
          </w:divBdr>
        </w:div>
        <w:div w:id="1170755239">
          <w:marLeft w:val="0"/>
          <w:marRight w:val="0"/>
          <w:marTop w:val="0"/>
          <w:marBottom w:val="0"/>
          <w:divBdr>
            <w:top w:val="single" w:sz="2" w:space="0" w:color="E3E3E3"/>
            <w:left w:val="single" w:sz="2" w:space="0" w:color="E3E3E3"/>
            <w:bottom w:val="single" w:sz="2" w:space="0" w:color="E3E3E3"/>
            <w:right w:val="single" w:sz="2" w:space="0" w:color="E3E3E3"/>
          </w:divBdr>
          <w:divsChild>
            <w:div w:id="961691781">
              <w:marLeft w:val="0"/>
              <w:marRight w:val="0"/>
              <w:marTop w:val="0"/>
              <w:marBottom w:val="0"/>
              <w:divBdr>
                <w:top w:val="single" w:sz="2" w:space="0" w:color="E3E3E3"/>
                <w:left w:val="single" w:sz="2" w:space="0" w:color="E3E3E3"/>
                <w:bottom w:val="single" w:sz="2" w:space="0" w:color="E3E3E3"/>
                <w:right w:val="single" w:sz="2" w:space="0" w:color="E3E3E3"/>
              </w:divBdr>
              <w:divsChild>
                <w:div w:id="1143424500">
                  <w:marLeft w:val="0"/>
                  <w:marRight w:val="0"/>
                  <w:marTop w:val="0"/>
                  <w:marBottom w:val="0"/>
                  <w:divBdr>
                    <w:top w:val="single" w:sz="2" w:space="0" w:color="E3E3E3"/>
                    <w:left w:val="single" w:sz="2" w:space="0" w:color="E3E3E3"/>
                    <w:bottom w:val="single" w:sz="2" w:space="0" w:color="E3E3E3"/>
                    <w:right w:val="single" w:sz="2" w:space="0" w:color="E3E3E3"/>
                  </w:divBdr>
                  <w:divsChild>
                    <w:div w:id="604192090">
                      <w:marLeft w:val="0"/>
                      <w:marRight w:val="0"/>
                      <w:marTop w:val="0"/>
                      <w:marBottom w:val="0"/>
                      <w:divBdr>
                        <w:top w:val="single" w:sz="2" w:space="0" w:color="E3E3E3"/>
                        <w:left w:val="single" w:sz="2" w:space="0" w:color="E3E3E3"/>
                        <w:bottom w:val="single" w:sz="2" w:space="0" w:color="E3E3E3"/>
                        <w:right w:val="single" w:sz="2" w:space="0" w:color="E3E3E3"/>
                      </w:divBdr>
                      <w:divsChild>
                        <w:div w:id="2060276939">
                          <w:marLeft w:val="0"/>
                          <w:marRight w:val="0"/>
                          <w:marTop w:val="0"/>
                          <w:marBottom w:val="0"/>
                          <w:divBdr>
                            <w:top w:val="single" w:sz="2" w:space="0" w:color="E3E3E3"/>
                            <w:left w:val="single" w:sz="2" w:space="0" w:color="E3E3E3"/>
                            <w:bottom w:val="single" w:sz="2" w:space="0" w:color="E3E3E3"/>
                            <w:right w:val="single" w:sz="2" w:space="0" w:color="E3E3E3"/>
                          </w:divBdr>
                          <w:divsChild>
                            <w:div w:id="1145196106">
                              <w:marLeft w:val="0"/>
                              <w:marRight w:val="0"/>
                              <w:marTop w:val="0"/>
                              <w:marBottom w:val="0"/>
                              <w:divBdr>
                                <w:top w:val="single" w:sz="2" w:space="0" w:color="E3E3E3"/>
                                <w:left w:val="single" w:sz="2" w:space="0" w:color="E3E3E3"/>
                                <w:bottom w:val="single" w:sz="2" w:space="0" w:color="E3E3E3"/>
                                <w:right w:val="single" w:sz="2" w:space="0" w:color="E3E3E3"/>
                              </w:divBdr>
                              <w:divsChild>
                                <w:div w:id="323824781">
                                  <w:marLeft w:val="0"/>
                                  <w:marRight w:val="0"/>
                                  <w:marTop w:val="100"/>
                                  <w:marBottom w:val="100"/>
                                  <w:divBdr>
                                    <w:top w:val="single" w:sz="2" w:space="0" w:color="E3E3E3"/>
                                    <w:left w:val="single" w:sz="2" w:space="0" w:color="E3E3E3"/>
                                    <w:bottom w:val="single" w:sz="2" w:space="0" w:color="E3E3E3"/>
                                    <w:right w:val="single" w:sz="2" w:space="0" w:color="E3E3E3"/>
                                  </w:divBdr>
                                  <w:divsChild>
                                    <w:div w:id="632635710">
                                      <w:marLeft w:val="0"/>
                                      <w:marRight w:val="0"/>
                                      <w:marTop w:val="0"/>
                                      <w:marBottom w:val="0"/>
                                      <w:divBdr>
                                        <w:top w:val="single" w:sz="2" w:space="0" w:color="E3E3E3"/>
                                        <w:left w:val="single" w:sz="2" w:space="0" w:color="E3E3E3"/>
                                        <w:bottom w:val="single" w:sz="2" w:space="0" w:color="E3E3E3"/>
                                        <w:right w:val="single" w:sz="2" w:space="0" w:color="E3E3E3"/>
                                      </w:divBdr>
                                      <w:divsChild>
                                        <w:div w:id="152068664">
                                          <w:marLeft w:val="0"/>
                                          <w:marRight w:val="0"/>
                                          <w:marTop w:val="0"/>
                                          <w:marBottom w:val="0"/>
                                          <w:divBdr>
                                            <w:top w:val="single" w:sz="2" w:space="0" w:color="E3E3E3"/>
                                            <w:left w:val="single" w:sz="2" w:space="0" w:color="E3E3E3"/>
                                            <w:bottom w:val="single" w:sz="2" w:space="0" w:color="E3E3E3"/>
                                            <w:right w:val="single" w:sz="2" w:space="0" w:color="E3E3E3"/>
                                          </w:divBdr>
                                          <w:divsChild>
                                            <w:div w:id="1418399508">
                                              <w:marLeft w:val="0"/>
                                              <w:marRight w:val="0"/>
                                              <w:marTop w:val="0"/>
                                              <w:marBottom w:val="0"/>
                                              <w:divBdr>
                                                <w:top w:val="single" w:sz="2" w:space="0" w:color="E3E3E3"/>
                                                <w:left w:val="single" w:sz="2" w:space="0" w:color="E3E3E3"/>
                                                <w:bottom w:val="single" w:sz="2" w:space="0" w:color="E3E3E3"/>
                                                <w:right w:val="single" w:sz="2" w:space="0" w:color="E3E3E3"/>
                                              </w:divBdr>
                                              <w:divsChild>
                                                <w:div w:id="149253263">
                                                  <w:marLeft w:val="0"/>
                                                  <w:marRight w:val="0"/>
                                                  <w:marTop w:val="0"/>
                                                  <w:marBottom w:val="0"/>
                                                  <w:divBdr>
                                                    <w:top w:val="single" w:sz="2" w:space="0" w:color="E3E3E3"/>
                                                    <w:left w:val="single" w:sz="2" w:space="0" w:color="E3E3E3"/>
                                                    <w:bottom w:val="single" w:sz="2" w:space="0" w:color="E3E3E3"/>
                                                    <w:right w:val="single" w:sz="2" w:space="0" w:color="E3E3E3"/>
                                                  </w:divBdr>
                                                  <w:divsChild>
                                                    <w:div w:id="1613054213">
                                                      <w:marLeft w:val="0"/>
                                                      <w:marRight w:val="0"/>
                                                      <w:marTop w:val="0"/>
                                                      <w:marBottom w:val="0"/>
                                                      <w:divBdr>
                                                        <w:top w:val="single" w:sz="2" w:space="0" w:color="E3E3E3"/>
                                                        <w:left w:val="single" w:sz="2" w:space="0" w:color="E3E3E3"/>
                                                        <w:bottom w:val="single" w:sz="2" w:space="0" w:color="E3E3E3"/>
                                                        <w:right w:val="single" w:sz="2" w:space="0" w:color="E3E3E3"/>
                                                      </w:divBdr>
                                                      <w:divsChild>
                                                        <w:div w:id="382289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79125505">
      <w:bodyDiv w:val="1"/>
      <w:marLeft w:val="0"/>
      <w:marRight w:val="0"/>
      <w:marTop w:val="0"/>
      <w:marBottom w:val="0"/>
      <w:divBdr>
        <w:top w:val="none" w:sz="0" w:space="0" w:color="auto"/>
        <w:left w:val="none" w:sz="0" w:space="0" w:color="auto"/>
        <w:bottom w:val="none" w:sz="0" w:space="0" w:color="auto"/>
        <w:right w:val="none" w:sz="0" w:space="0" w:color="auto"/>
      </w:divBdr>
      <w:divsChild>
        <w:div w:id="727458618">
          <w:marLeft w:val="0"/>
          <w:marRight w:val="0"/>
          <w:marTop w:val="0"/>
          <w:marBottom w:val="0"/>
          <w:divBdr>
            <w:top w:val="single" w:sz="2" w:space="0" w:color="E3E3E3"/>
            <w:left w:val="single" w:sz="2" w:space="0" w:color="E3E3E3"/>
            <w:bottom w:val="single" w:sz="2" w:space="0" w:color="E3E3E3"/>
            <w:right w:val="single" w:sz="2" w:space="0" w:color="E3E3E3"/>
          </w:divBdr>
          <w:divsChild>
            <w:div w:id="368339219">
              <w:marLeft w:val="0"/>
              <w:marRight w:val="0"/>
              <w:marTop w:val="0"/>
              <w:marBottom w:val="0"/>
              <w:divBdr>
                <w:top w:val="single" w:sz="2" w:space="0" w:color="E3E3E3"/>
                <w:left w:val="single" w:sz="2" w:space="0" w:color="E3E3E3"/>
                <w:bottom w:val="single" w:sz="2" w:space="0" w:color="E3E3E3"/>
                <w:right w:val="single" w:sz="2" w:space="0" w:color="E3E3E3"/>
              </w:divBdr>
              <w:divsChild>
                <w:div w:id="1272668534">
                  <w:marLeft w:val="0"/>
                  <w:marRight w:val="0"/>
                  <w:marTop w:val="0"/>
                  <w:marBottom w:val="0"/>
                  <w:divBdr>
                    <w:top w:val="single" w:sz="2" w:space="0" w:color="E3E3E3"/>
                    <w:left w:val="single" w:sz="2" w:space="0" w:color="E3E3E3"/>
                    <w:bottom w:val="single" w:sz="2" w:space="0" w:color="E3E3E3"/>
                    <w:right w:val="single" w:sz="2" w:space="0" w:color="E3E3E3"/>
                  </w:divBdr>
                  <w:divsChild>
                    <w:div w:id="1456484557">
                      <w:marLeft w:val="0"/>
                      <w:marRight w:val="0"/>
                      <w:marTop w:val="0"/>
                      <w:marBottom w:val="0"/>
                      <w:divBdr>
                        <w:top w:val="single" w:sz="2" w:space="0" w:color="E3E3E3"/>
                        <w:left w:val="single" w:sz="2" w:space="0" w:color="E3E3E3"/>
                        <w:bottom w:val="single" w:sz="2" w:space="0" w:color="E3E3E3"/>
                        <w:right w:val="single" w:sz="2" w:space="0" w:color="E3E3E3"/>
                      </w:divBdr>
                      <w:divsChild>
                        <w:div w:id="1998872498">
                          <w:marLeft w:val="0"/>
                          <w:marRight w:val="0"/>
                          <w:marTop w:val="0"/>
                          <w:marBottom w:val="0"/>
                          <w:divBdr>
                            <w:top w:val="single" w:sz="2" w:space="0" w:color="E3E3E3"/>
                            <w:left w:val="single" w:sz="2" w:space="0" w:color="E3E3E3"/>
                            <w:bottom w:val="single" w:sz="2" w:space="0" w:color="E3E3E3"/>
                            <w:right w:val="single" w:sz="2" w:space="0" w:color="E3E3E3"/>
                          </w:divBdr>
                          <w:divsChild>
                            <w:div w:id="2130468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551958636">
                                  <w:marLeft w:val="0"/>
                                  <w:marRight w:val="0"/>
                                  <w:marTop w:val="0"/>
                                  <w:marBottom w:val="0"/>
                                  <w:divBdr>
                                    <w:top w:val="single" w:sz="2" w:space="0" w:color="E3E3E3"/>
                                    <w:left w:val="single" w:sz="2" w:space="0" w:color="E3E3E3"/>
                                    <w:bottom w:val="single" w:sz="2" w:space="0" w:color="E3E3E3"/>
                                    <w:right w:val="single" w:sz="2" w:space="0" w:color="E3E3E3"/>
                                  </w:divBdr>
                                  <w:divsChild>
                                    <w:div w:id="1509055977">
                                      <w:marLeft w:val="0"/>
                                      <w:marRight w:val="0"/>
                                      <w:marTop w:val="0"/>
                                      <w:marBottom w:val="0"/>
                                      <w:divBdr>
                                        <w:top w:val="single" w:sz="2" w:space="0" w:color="E3E3E3"/>
                                        <w:left w:val="single" w:sz="2" w:space="0" w:color="E3E3E3"/>
                                        <w:bottom w:val="single" w:sz="2" w:space="0" w:color="E3E3E3"/>
                                        <w:right w:val="single" w:sz="2" w:space="0" w:color="E3E3E3"/>
                                      </w:divBdr>
                                      <w:divsChild>
                                        <w:div w:id="258372135">
                                          <w:marLeft w:val="0"/>
                                          <w:marRight w:val="0"/>
                                          <w:marTop w:val="0"/>
                                          <w:marBottom w:val="0"/>
                                          <w:divBdr>
                                            <w:top w:val="single" w:sz="2" w:space="0" w:color="E3E3E3"/>
                                            <w:left w:val="single" w:sz="2" w:space="0" w:color="E3E3E3"/>
                                            <w:bottom w:val="single" w:sz="2" w:space="0" w:color="E3E3E3"/>
                                            <w:right w:val="single" w:sz="2" w:space="0" w:color="E3E3E3"/>
                                          </w:divBdr>
                                          <w:divsChild>
                                            <w:div w:id="2122139283">
                                              <w:marLeft w:val="0"/>
                                              <w:marRight w:val="0"/>
                                              <w:marTop w:val="0"/>
                                              <w:marBottom w:val="0"/>
                                              <w:divBdr>
                                                <w:top w:val="single" w:sz="2" w:space="0" w:color="E3E3E3"/>
                                                <w:left w:val="single" w:sz="2" w:space="0" w:color="E3E3E3"/>
                                                <w:bottom w:val="single" w:sz="2" w:space="0" w:color="E3E3E3"/>
                                                <w:right w:val="single" w:sz="2" w:space="0" w:color="E3E3E3"/>
                                              </w:divBdr>
                                              <w:divsChild>
                                                <w:div w:id="1802074257">
                                                  <w:marLeft w:val="0"/>
                                                  <w:marRight w:val="0"/>
                                                  <w:marTop w:val="0"/>
                                                  <w:marBottom w:val="0"/>
                                                  <w:divBdr>
                                                    <w:top w:val="single" w:sz="2" w:space="0" w:color="E3E3E3"/>
                                                    <w:left w:val="single" w:sz="2" w:space="0" w:color="E3E3E3"/>
                                                    <w:bottom w:val="single" w:sz="2" w:space="0" w:color="E3E3E3"/>
                                                    <w:right w:val="single" w:sz="2" w:space="0" w:color="E3E3E3"/>
                                                  </w:divBdr>
                                                  <w:divsChild>
                                                    <w:div w:id="1651516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1591664">
          <w:marLeft w:val="0"/>
          <w:marRight w:val="0"/>
          <w:marTop w:val="0"/>
          <w:marBottom w:val="0"/>
          <w:divBdr>
            <w:top w:val="none" w:sz="0" w:space="0" w:color="auto"/>
            <w:left w:val="none" w:sz="0" w:space="0" w:color="auto"/>
            <w:bottom w:val="none" w:sz="0" w:space="0" w:color="auto"/>
            <w:right w:val="none" w:sz="0" w:space="0" w:color="auto"/>
          </w:divBdr>
        </w:div>
      </w:divsChild>
    </w:div>
    <w:div w:id="1880630342">
      <w:bodyDiv w:val="1"/>
      <w:marLeft w:val="0"/>
      <w:marRight w:val="0"/>
      <w:marTop w:val="0"/>
      <w:marBottom w:val="0"/>
      <w:divBdr>
        <w:top w:val="none" w:sz="0" w:space="0" w:color="auto"/>
        <w:left w:val="none" w:sz="0" w:space="0" w:color="auto"/>
        <w:bottom w:val="none" w:sz="0" w:space="0" w:color="auto"/>
        <w:right w:val="none" w:sz="0" w:space="0" w:color="auto"/>
      </w:divBdr>
    </w:div>
    <w:div w:id="1880821200">
      <w:bodyDiv w:val="1"/>
      <w:marLeft w:val="0"/>
      <w:marRight w:val="0"/>
      <w:marTop w:val="0"/>
      <w:marBottom w:val="0"/>
      <w:divBdr>
        <w:top w:val="none" w:sz="0" w:space="0" w:color="auto"/>
        <w:left w:val="none" w:sz="0" w:space="0" w:color="auto"/>
        <w:bottom w:val="none" w:sz="0" w:space="0" w:color="auto"/>
        <w:right w:val="none" w:sz="0" w:space="0" w:color="auto"/>
      </w:divBdr>
      <w:divsChild>
        <w:div w:id="622927912">
          <w:marLeft w:val="0"/>
          <w:marRight w:val="0"/>
          <w:marTop w:val="0"/>
          <w:marBottom w:val="0"/>
          <w:divBdr>
            <w:top w:val="single" w:sz="2" w:space="0" w:color="E3E3E3"/>
            <w:left w:val="single" w:sz="2" w:space="0" w:color="E3E3E3"/>
            <w:bottom w:val="single" w:sz="2" w:space="0" w:color="E3E3E3"/>
            <w:right w:val="single" w:sz="2" w:space="0" w:color="E3E3E3"/>
          </w:divBdr>
          <w:divsChild>
            <w:div w:id="2038041572">
              <w:marLeft w:val="0"/>
              <w:marRight w:val="0"/>
              <w:marTop w:val="0"/>
              <w:marBottom w:val="0"/>
              <w:divBdr>
                <w:top w:val="single" w:sz="2" w:space="0" w:color="E3E3E3"/>
                <w:left w:val="single" w:sz="2" w:space="0" w:color="E3E3E3"/>
                <w:bottom w:val="single" w:sz="2" w:space="0" w:color="E3E3E3"/>
                <w:right w:val="single" w:sz="2" w:space="0" w:color="E3E3E3"/>
              </w:divBdr>
              <w:divsChild>
                <w:div w:id="37559548">
                  <w:marLeft w:val="0"/>
                  <w:marRight w:val="0"/>
                  <w:marTop w:val="0"/>
                  <w:marBottom w:val="0"/>
                  <w:divBdr>
                    <w:top w:val="single" w:sz="2" w:space="0" w:color="E3E3E3"/>
                    <w:left w:val="single" w:sz="2" w:space="0" w:color="E3E3E3"/>
                    <w:bottom w:val="single" w:sz="2" w:space="0" w:color="E3E3E3"/>
                    <w:right w:val="single" w:sz="2" w:space="0" w:color="E3E3E3"/>
                  </w:divBdr>
                  <w:divsChild>
                    <w:div w:id="1335838204">
                      <w:marLeft w:val="0"/>
                      <w:marRight w:val="0"/>
                      <w:marTop w:val="0"/>
                      <w:marBottom w:val="0"/>
                      <w:divBdr>
                        <w:top w:val="single" w:sz="2" w:space="0" w:color="E3E3E3"/>
                        <w:left w:val="single" w:sz="2" w:space="0" w:color="E3E3E3"/>
                        <w:bottom w:val="single" w:sz="2" w:space="0" w:color="E3E3E3"/>
                        <w:right w:val="single" w:sz="2" w:space="0" w:color="E3E3E3"/>
                      </w:divBdr>
                      <w:divsChild>
                        <w:div w:id="52776397">
                          <w:marLeft w:val="0"/>
                          <w:marRight w:val="0"/>
                          <w:marTop w:val="0"/>
                          <w:marBottom w:val="0"/>
                          <w:divBdr>
                            <w:top w:val="single" w:sz="2" w:space="0" w:color="E3E3E3"/>
                            <w:left w:val="single" w:sz="2" w:space="0" w:color="E3E3E3"/>
                            <w:bottom w:val="single" w:sz="2" w:space="0" w:color="E3E3E3"/>
                            <w:right w:val="single" w:sz="2" w:space="0" w:color="E3E3E3"/>
                          </w:divBdr>
                          <w:divsChild>
                            <w:div w:id="888344861">
                              <w:marLeft w:val="0"/>
                              <w:marRight w:val="0"/>
                              <w:marTop w:val="0"/>
                              <w:marBottom w:val="0"/>
                              <w:divBdr>
                                <w:top w:val="single" w:sz="2" w:space="0" w:color="E3E3E3"/>
                                <w:left w:val="single" w:sz="2" w:space="0" w:color="E3E3E3"/>
                                <w:bottom w:val="single" w:sz="2" w:space="0" w:color="E3E3E3"/>
                                <w:right w:val="single" w:sz="2" w:space="0" w:color="E3E3E3"/>
                              </w:divBdr>
                              <w:divsChild>
                                <w:div w:id="334723579">
                                  <w:marLeft w:val="0"/>
                                  <w:marRight w:val="0"/>
                                  <w:marTop w:val="100"/>
                                  <w:marBottom w:val="100"/>
                                  <w:divBdr>
                                    <w:top w:val="single" w:sz="2" w:space="0" w:color="E3E3E3"/>
                                    <w:left w:val="single" w:sz="2" w:space="0" w:color="E3E3E3"/>
                                    <w:bottom w:val="single" w:sz="2" w:space="0" w:color="E3E3E3"/>
                                    <w:right w:val="single" w:sz="2" w:space="0" w:color="E3E3E3"/>
                                  </w:divBdr>
                                  <w:divsChild>
                                    <w:div w:id="1144394310">
                                      <w:marLeft w:val="0"/>
                                      <w:marRight w:val="0"/>
                                      <w:marTop w:val="0"/>
                                      <w:marBottom w:val="0"/>
                                      <w:divBdr>
                                        <w:top w:val="single" w:sz="2" w:space="0" w:color="E3E3E3"/>
                                        <w:left w:val="single" w:sz="2" w:space="0" w:color="E3E3E3"/>
                                        <w:bottom w:val="single" w:sz="2" w:space="0" w:color="E3E3E3"/>
                                        <w:right w:val="single" w:sz="2" w:space="0" w:color="E3E3E3"/>
                                      </w:divBdr>
                                      <w:divsChild>
                                        <w:div w:id="60569045">
                                          <w:marLeft w:val="0"/>
                                          <w:marRight w:val="0"/>
                                          <w:marTop w:val="0"/>
                                          <w:marBottom w:val="0"/>
                                          <w:divBdr>
                                            <w:top w:val="single" w:sz="2" w:space="0" w:color="E3E3E3"/>
                                            <w:left w:val="single" w:sz="2" w:space="0" w:color="E3E3E3"/>
                                            <w:bottom w:val="single" w:sz="2" w:space="0" w:color="E3E3E3"/>
                                            <w:right w:val="single" w:sz="2" w:space="0" w:color="E3E3E3"/>
                                          </w:divBdr>
                                          <w:divsChild>
                                            <w:div w:id="511258150">
                                              <w:marLeft w:val="0"/>
                                              <w:marRight w:val="0"/>
                                              <w:marTop w:val="0"/>
                                              <w:marBottom w:val="0"/>
                                              <w:divBdr>
                                                <w:top w:val="single" w:sz="2" w:space="0" w:color="E3E3E3"/>
                                                <w:left w:val="single" w:sz="2" w:space="0" w:color="E3E3E3"/>
                                                <w:bottom w:val="single" w:sz="2" w:space="0" w:color="E3E3E3"/>
                                                <w:right w:val="single" w:sz="2" w:space="0" w:color="E3E3E3"/>
                                              </w:divBdr>
                                              <w:divsChild>
                                                <w:div w:id="1994480474">
                                                  <w:marLeft w:val="0"/>
                                                  <w:marRight w:val="0"/>
                                                  <w:marTop w:val="0"/>
                                                  <w:marBottom w:val="0"/>
                                                  <w:divBdr>
                                                    <w:top w:val="single" w:sz="2" w:space="0" w:color="E3E3E3"/>
                                                    <w:left w:val="single" w:sz="2" w:space="0" w:color="E3E3E3"/>
                                                    <w:bottom w:val="single" w:sz="2" w:space="0" w:color="E3E3E3"/>
                                                    <w:right w:val="single" w:sz="2" w:space="0" w:color="E3E3E3"/>
                                                  </w:divBdr>
                                                  <w:divsChild>
                                                    <w:div w:id="817647461">
                                                      <w:marLeft w:val="0"/>
                                                      <w:marRight w:val="0"/>
                                                      <w:marTop w:val="0"/>
                                                      <w:marBottom w:val="0"/>
                                                      <w:divBdr>
                                                        <w:top w:val="single" w:sz="2" w:space="0" w:color="E3E3E3"/>
                                                        <w:left w:val="single" w:sz="2" w:space="0" w:color="E3E3E3"/>
                                                        <w:bottom w:val="single" w:sz="2" w:space="0" w:color="E3E3E3"/>
                                                        <w:right w:val="single" w:sz="2" w:space="0" w:color="E3E3E3"/>
                                                      </w:divBdr>
                                                      <w:divsChild>
                                                        <w:div w:id="775715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20782148">
          <w:marLeft w:val="0"/>
          <w:marRight w:val="0"/>
          <w:marTop w:val="0"/>
          <w:marBottom w:val="0"/>
          <w:divBdr>
            <w:top w:val="none" w:sz="0" w:space="0" w:color="auto"/>
            <w:left w:val="none" w:sz="0" w:space="0" w:color="auto"/>
            <w:bottom w:val="none" w:sz="0" w:space="0" w:color="auto"/>
            <w:right w:val="none" w:sz="0" w:space="0" w:color="auto"/>
          </w:divBdr>
        </w:div>
      </w:divsChild>
    </w:div>
    <w:div w:id="1887907601">
      <w:bodyDiv w:val="1"/>
      <w:marLeft w:val="0"/>
      <w:marRight w:val="0"/>
      <w:marTop w:val="0"/>
      <w:marBottom w:val="0"/>
      <w:divBdr>
        <w:top w:val="none" w:sz="0" w:space="0" w:color="auto"/>
        <w:left w:val="none" w:sz="0" w:space="0" w:color="auto"/>
        <w:bottom w:val="none" w:sz="0" w:space="0" w:color="auto"/>
        <w:right w:val="none" w:sz="0" w:space="0" w:color="auto"/>
      </w:divBdr>
    </w:div>
    <w:div w:id="1889804438">
      <w:bodyDiv w:val="1"/>
      <w:marLeft w:val="0"/>
      <w:marRight w:val="0"/>
      <w:marTop w:val="0"/>
      <w:marBottom w:val="0"/>
      <w:divBdr>
        <w:top w:val="none" w:sz="0" w:space="0" w:color="auto"/>
        <w:left w:val="none" w:sz="0" w:space="0" w:color="auto"/>
        <w:bottom w:val="none" w:sz="0" w:space="0" w:color="auto"/>
        <w:right w:val="none" w:sz="0" w:space="0" w:color="auto"/>
      </w:divBdr>
    </w:div>
    <w:div w:id="1891261304">
      <w:bodyDiv w:val="1"/>
      <w:marLeft w:val="0"/>
      <w:marRight w:val="0"/>
      <w:marTop w:val="0"/>
      <w:marBottom w:val="0"/>
      <w:divBdr>
        <w:top w:val="none" w:sz="0" w:space="0" w:color="auto"/>
        <w:left w:val="none" w:sz="0" w:space="0" w:color="auto"/>
        <w:bottom w:val="none" w:sz="0" w:space="0" w:color="auto"/>
        <w:right w:val="none" w:sz="0" w:space="0" w:color="auto"/>
      </w:divBdr>
    </w:div>
    <w:div w:id="1894341145">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4097276">
      <w:bodyDiv w:val="1"/>
      <w:marLeft w:val="0"/>
      <w:marRight w:val="0"/>
      <w:marTop w:val="0"/>
      <w:marBottom w:val="0"/>
      <w:divBdr>
        <w:top w:val="none" w:sz="0" w:space="0" w:color="auto"/>
        <w:left w:val="none" w:sz="0" w:space="0" w:color="auto"/>
        <w:bottom w:val="none" w:sz="0" w:space="0" w:color="auto"/>
        <w:right w:val="none" w:sz="0" w:space="0" w:color="auto"/>
      </w:divBdr>
    </w:div>
    <w:div w:id="1905216122">
      <w:bodyDiv w:val="1"/>
      <w:marLeft w:val="0"/>
      <w:marRight w:val="0"/>
      <w:marTop w:val="0"/>
      <w:marBottom w:val="0"/>
      <w:divBdr>
        <w:top w:val="none" w:sz="0" w:space="0" w:color="auto"/>
        <w:left w:val="none" w:sz="0" w:space="0" w:color="auto"/>
        <w:bottom w:val="none" w:sz="0" w:space="0" w:color="auto"/>
        <w:right w:val="none" w:sz="0" w:space="0" w:color="auto"/>
      </w:divBdr>
    </w:div>
    <w:div w:id="1905985274">
      <w:bodyDiv w:val="1"/>
      <w:marLeft w:val="0"/>
      <w:marRight w:val="0"/>
      <w:marTop w:val="0"/>
      <w:marBottom w:val="0"/>
      <w:divBdr>
        <w:top w:val="none" w:sz="0" w:space="0" w:color="auto"/>
        <w:left w:val="none" w:sz="0" w:space="0" w:color="auto"/>
        <w:bottom w:val="none" w:sz="0" w:space="0" w:color="auto"/>
        <w:right w:val="none" w:sz="0" w:space="0" w:color="auto"/>
      </w:divBdr>
    </w:div>
    <w:div w:id="1908422150">
      <w:bodyDiv w:val="1"/>
      <w:marLeft w:val="0"/>
      <w:marRight w:val="0"/>
      <w:marTop w:val="0"/>
      <w:marBottom w:val="0"/>
      <w:divBdr>
        <w:top w:val="none" w:sz="0" w:space="0" w:color="auto"/>
        <w:left w:val="none" w:sz="0" w:space="0" w:color="auto"/>
        <w:bottom w:val="none" w:sz="0" w:space="0" w:color="auto"/>
        <w:right w:val="none" w:sz="0" w:space="0" w:color="auto"/>
      </w:divBdr>
    </w:div>
    <w:div w:id="1908950495">
      <w:bodyDiv w:val="1"/>
      <w:marLeft w:val="0"/>
      <w:marRight w:val="0"/>
      <w:marTop w:val="0"/>
      <w:marBottom w:val="0"/>
      <w:divBdr>
        <w:top w:val="none" w:sz="0" w:space="0" w:color="auto"/>
        <w:left w:val="none" w:sz="0" w:space="0" w:color="auto"/>
        <w:bottom w:val="none" w:sz="0" w:space="0" w:color="auto"/>
        <w:right w:val="none" w:sz="0" w:space="0" w:color="auto"/>
      </w:divBdr>
    </w:div>
    <w:div w:id="1912233049">
      <w:bodyDiv w:val="1"/>
      <w:marLeft w:val="0"/>
      <w:marRight w:val="0"/>
      <w:marTop w:val="0"/>
      <w:marBottom w:val="0"/>
      <w:divBdr>
        <w:top w:val="none" w:sz="0" w:space="0" w:color="auto"/>
        <w:left w:val="none" w:sz="0" w:space="0" w:color="auto"/>
        <w:bottom w:val="none" w:sz="0" w:space="0" w:color="auto"/>
        <w:right w:val="none" w:sz="0" w:space="0" w:color="auto"/>
      </w:divBdr>
      <w:divsChild>
        <w:div w:id="954408257">
          <w:marLeft w:val="0"/>
          <w:marRight w:val="0"/>
          <w:marTop w:val="0"/>
          <w:marBottom w:val="0"/>
          <w:divBdr>
            <w:top w:val="single" w:sz="2" w:space="0" w:color="E3E3E3"/>
            <w:left w:val="single" w:sz="2" w:space="0" w:color="E3E3E3"/>
            <w:bottom w:val="single" w:sz="2" w:space="0" w:color="E3E3E3"/>
            <w:right w:val="single" w:sz="2" w:space="0" w:color="E3E3E3"/>
          </w:divBdr>
          <w:divsChild>
            <w:div w:id="1625232437">
              <w:marLeft w:val="0"/>
              <w:marRight w:val="0"/>
              <w:marTop w:val="0"/>
              <w:marBottom w:val="0"/>
              <w:divBdr>
                <w:top w:val="single" w:sz="2" w:space="0" w:color="E3E3E3"/>
                <w:left w:val="single" w:sz="2" w:space="0" w:color="E3E3E3"/>
                <w:bottom w:val="single" w:sz="2" w:space="0" w:color="E3E3E3"/>
                <w:right w:val="single" w:sz="2" w:space="0" w:color="E3E3E3"/>
              </w:divBdr>
              <w:divsChild>
                <w:div w:id="1575385973">
                  <w:marLeft w:val="0"/>
                  <w:marRight w:val="0"/>
                  <w:marTop w:val="0"/>
                  <w:marBottom w:val="0"/>
                  <w:divBdr>
                    <w:top w:val="single" w:sz="2" w:space="0" w:color="E3E3E3"/>
                    <w:left w:val="single" w:sz="2" w:space="0" w:color="E3E3E3"/>
                    <w:bottom w:val="single" w:sz="2" w:space="0" w:color="E3E3E3"/>
                    <w:right w:val="single" w:sz="2" w:space="0" w:color="E3E3E3"/>
                  </w:divBdr>
                  <w:divsChild>
                    <w:div w:id="1718511586">
                      <w:marLeft w:val="0"/>
                      <w:marRight w:val="0"/>
                      <w:marTop w:val="0"/>
                      <w:marBottom w:val="0"/>
                      <w:divBdr>
                        <w:top w:val="single" w:sz="2" w:space="0" w:color="E3E3E3"/>
                        <w:left w:val="single" w:sz="2" w:space="0" w:color="E3E3E3"/>
                        <w:bottom w:val="single" w:sz="2" w:space="0" w:color="E3E3E3"/>
                        <w:right w:val="single" w:sz="2" w:space="0" w:color="E3E3E3"/>
                      </w:divBdr>
                      <w:divsChild>
                        <w:div w:id="1616642915">
                          <w:marLeft w:val="0"/>
                          <w:marRight w:val="0"/>
                          <w:marTop w:val="0"/>
                          <w:marBottom w:val="0"/>
                          <w:divBdr>
                            <w:top w:val="single" w:sz="2" w:space="0" w:color="E3E3E3"/>
                            <w:left w:val="single" w:sz="2" w:space="0" w:color="E3E3E3"/>
                            <w:bottom w:val="single" w:sz="2" w:space="0" w:color="E3E3E3"/>
                            <w:right w:val="single" w:sz="2" w:space="0" w:color="E3E3E3"/>
                          </w:divBdr>
                          <w:divsChild>
                            <w:div w:id="94669797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8115388">
                                  <w:marLeft w:val="0"/>
                                  <w:marRight w:val="0"/>
                                  <w:marTop w:val="0"/>
                                  <w:marBottom w:val="0"/>
                                  <w:divBdr>
                                    <w:top w:val="single" w:sz="2" w:space="0" w:color="E3E3E3"/>
                                    <w:left w:val="single" w:sz="2" w:space="0" w:color="E3E3E3"/>
                                    <w:bottom w:val="single" w:sz="2" w:space="0" w:color="E3E3E3"/>
                                    <w:right w:val="single" w:sz="2" w:space="0" w:color="E3E3E3"/>
                                  </w:divBdr>
                                  <w:divsChild>
                                    <w:div w:id="313024223">
                                      <w:marLeft w:val="0"/>
                                      <w:marRight w:val="0"/>
                                      <w:marTop w:val="0"/>
                                      <w:marBottom w:val="0"/>
                                      <w:divBdr>
                                        <w:top w:val="single" w:sz="2" w:space="0" w:color="E3E3E3"/>
                                        <w:left w:val="single" w:sz="2" w:space="0" w:color="E3E3E3"/>
                                        <w:bottom w:val="single" w:sz="2" w:space="0" w:color="E3E3E3"/>
                                        <w:right w:val="single" w:sz="2" w:space="0" w:color="E3E3E3"/>
                                      </w:divBdr>
                                      <w:divsChild>
                                        <w:div w:id="845561107">
                                          <w:marLeft w:val="0"/>
                                          <w:marRight w:val="0"/>
                                          <w:marTop w:val="0"/>
                                          <w:marBottom w:val="0"/>
                                          <w:divBdr>
                                            <w:top w:val="single" w:sz="2" w:space="0" w:color="E3E3E3"/>
                                            <w:left w:val="single" w:sz="2" w:space="0" w:color="E3E3E3"/>
                                            <w:bottom w:val="single" w:sz="2" w:space="0" w:color="E3E3E3"/>
                                            <w:right w:val="single" w:sz="2" w:space="0" w:color="E3E3E3"/>
                                          </w:divBdr>
                                          <w:divsChild>
                                            <w:div w:id="1834291906">
                                              <w:marLeft w:val="0"/>
                                              <w:marRight w:val="0"/>
                                              <w:marTop w:val="0"/>
                                              <w:marBottom w:val="0"/>
                                              <w:divBdr>
                                                <w:top w:val="single" w:sz="2" w:space="0" w:color="E3E3E3"/>
                                                <w:left w:val="single" w:sz="2" w:space="0" w:color="E3E3E3"/>
                                                <w:bottom w:val="single" w:sz="2" w:space="0" w:color="E3E3E3"/>
                                                <w:right w:val="single" w:sz="2" w:space="0" w:color="E3E3E3"/>
                                              </w:divBdr>
                                              <w:divsChild>
                                                <w:div w:id="661281321">
                                                  <w:marLeft w:val="0"/>
                                                  <w:marRight w:val="0"/>
                                                  <w:marTop w:val="0"/>
                                                  <w:marBottom w:val="0"/>
                                                  <w:divBdr>
                                                    <w:top w:val="single" w:sz="2" w:space="0" w:color="E3E3E3"/>
                                                    <w:left w:val="single" w:sz="2" w:space="0" w:color="E3E3E3"/>
                                                    <w:bottom w:val="single" w:sz="2" w:space="0" w:color="E3E3E3"/>
                                                    <w:right w:val="single" w:sz="2" w:space="0" w:color="E3E3E3"/>
                                                  </w:divBdr>
                                                  <w:divsChild>
                                                    <w:div w:id="1249848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5072101">
                                                  <w:marLeft w:val="0"/>
                                                  <w:marRight w:val="0"/>
                                                  <w:marTop w:val="0"/>
                                                  <w:marBottom w:val="0"/>
                                                  <w:divBdr>
                                                    <w:top w:val="single" w:sz="2" w:space="0" w:color="E3E3E3"/>
                                                    <w:left w:val="single" w:sz="2" w:space="0" w:color="E3E3E3"/>
                                                    <w:bottom w:val="single" w:sz="2" w:space="0" w:color="E3E3E3"/>
                                                    <w:right w:val="single" w:sz="2" w:space="0" w:color="E3E3E3"/>
                                                  </w:divBdr>
                                                  <w:divsChild>
                                                    <w:div w:id="1384257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2951501">
          <w:marLeft w:val="0"/>
          <w:marRight w:val="0"/>
          <w:marTop w:val="0"/>
          <w:marBottom w:val="0"/>
          <w:divBdr>
            <w:top w:val="none" w:sz="0" w:space="0" w:color="auto"/>
            <w:left w:val="none" w:sz="0" w:space="0" w:color="auto"/>
            <w:bottom w:val="none" w:sz="0" w:space="0" w:color="auto"/>
            <w:right w:val="none" w:sz="0" w:space="0" w:color="auto"/>
          </w:divBdr>
        </w:div>
      </w:divsChild>
    </w:div>
    <w:div w:id="1914243771">
      <w:bodyDiv w:val="1"/>
      <w:marLeft w:val="0"/>
      <w:marRight w:val="0"/>
      <w:marTop w:val="0"/>
      <w:marBottom w:val="0"/>
      <w:divBdr>
        <w:top w:val="none" w:sz="0" w:space="0" w:color="auto"/>
        <w:left w:val="none" w:sz="0" w:space="0" w:color="auto"/>
        <w:bottom w:val="none" w:sz="0" w:space="0" w:color="auto"/>
        <w:right w:val="none" w:sz="0" w:space="0" w:color="auto"/>
      </w:divBdr>
    </w:div>
    <w:div w:id="1917663007">
      <w:bodyDiv w:val="1"/>
      <w:marLeft w:val="0"/>
      <w:marRight w:val="0"/>
      <w:marTop w:val="0"/>
      <w:marBottom w:val="0"/>
      <w:divBdr>
        <w:top w:val="none" w:sz="0" w:space="0" w:color="auto"/>
        <w:left w:val="none" w:sz="0" w:space="0" w:color="auto"/>
        <w:bottom w:val="none" w:sz="0" w:space="0" w:color="auto"/>
        <w:right w:val="none" w:sz="0" w:space="0" w:color="auto"/>
      </w:divBdr>
    </w:div>
    <w:div w:id="1919048125">
      <w:bodyDiv w:val="1"/>
      <w:marLeft w:val="0"/>
      <w:marRight w:val="0"/>
      <w:marTop w:val="0"/>
      <w:marBottom w:val="0"/>
      <w:divBdr>
        <w:top w:val="none" w:sz="0" w:space="0" w:color="auto"/>
        <w:left w:val="none" w:sz="0" w:space="0" w:color="auto"/>
        <w:bottom w:val="none" w:sz="0" w:space="0" w:color="auto"/>
        <w:right w:val="none" w:sz="0" w:space="0" w:color="auto"/>
      </w:divBdr>
    </w:div>
    <w:div w:id="1921793063">
      <w:bodyDiv w:val="1"/>
      <w:marLeft w:val="0"/>
      <w:marRight w:val="0"/>
      <w:marTop w:val="0"/>
      <w:marBottom w:val="0"/>
      <w:divBdr>
        <w:top w:val="none" w:sz="0" w:space="0" w:color="auto"/>
        <w:left w:val="none" w:sz="0" w:space="0" w:color="auto"/>
        <w:bottom w:val="none" w:sz="0" w:space="0" w:color="auto"/>
        <w:right w:val="none" w:sz="0" w:space="0" w:color="auto"/>
      </w:divBdr>
    </w:div>
    <w:div w:id="1922980354">
      <w:bodyDiv w:val="1"/>
      <w:marLeft w:val="0"/>
      <w:marRight w:val="0"/>
      <w:marTop w:val="0"/>
      <w:marBottom w:val="0"/>
      <w:divBdr>
        <w:top w:val="none" w:sz="0" w:space="0" w:color="auto"/>
        <w:left w:val="none" w:sz="0" w:space="0" w:color="auto"/>
        <w:bottom w:val="none" w:sz="0" w:space="0" w:color="auto"/>
        <w:right w:val="none" w:sz="0" w:space="0" w:color="auto"/>
      </w:divBdr>
    </w:div>
    <w:div w:id="1928886210">
      <w:bodyDiv w:val="1"/>
      <w:marLeft w:val="0"/>
      <w:marRight w:val="0"/>
      <w:marTop w:val="0"/>
      <w:marBottom w:val="0"/>
      <w:divBdr>
        <w:top w:val="none" w:sz="0" w:space="0" w:color="auto"/>
        <w:left w:val="none" w:sz="0" w:space="0" w:color="auto"/>
        <w:bottom w:val="none" w:sz="0" w:space="0" w:color="auto"/>
        <w:right w:val="none" w:sz="0" w:space="0" w:color="auto"/>
      </w:divBdr>
    </w:div>
    <w:div w:id="1929382880">
      <w:bodyDiv w:val="1"/>
      <w:marLeft w:val="0"/>
      <w:marRight w:val="0"/>
      <w:marTop w:val="0"/>
      <w:marBottom w:val="0"/>
      <w:divBdr>
        <w:top w:val="none" w:sz="0" w:space="0" w:color="auto"/>
        <w:left w:val="none" w:sz="0" w:space="0" w:color="auto"/>
        <w:bottom w:val="none" w:sz="0" w:space="0" w:color="auto"/>
        <w:right w:val="none" w:sz="0" w:space="0" w:color="auto"/>
      </w:divBdr>
    </w:div>
    <w:div w:id="1930387437">
      <w:bodyDiv w:val="1"/>
      <w:marLeft w:val="0"/>
      <w:marRight w:val="0"/>
      <w:marTop w:val="0"/>
      <w:marBottom w:val="0"/>
      <w:divBdr>
        <w:top w:val="none" w:sz="0" w:space="0" w:color="auto"/>
        <w:left w:val="none" w:sz="0" w:space="0" w:color="auto"/>
        <w:bottom w:val="none" w:sz="0" w:space="0" w:color="auto"/>
        <w:right w:val="none" w:sz="0" w:space="0" w:color="auto"/>
      </w:divBdr>
    </w:div>
    <w:div w:id="1932272818">
      <w:bodyDiv w:val="1"/>
      <w:marLeft w:val="0"/>
      <w:marRight w:val="0"/>
      <w:marTop w:val="0"/>
      <w:marBottom w:val="0"/>
      <w:divBdr>
        <w:top w:val="none" w:sz="0" w:space="0" w:color="auto"/>
        <w:left w:val="none" w:sz="0" w:space="0" w:color="auto"/>
        <w:bottom w:val="none" w:sz="0" w:space="0" w:color="auto"/>
        <w:right w:val="none" w:sz="0" w:space="0" w:color="auto"/>
      </w:divBdr>
    </w:div>
    <w:div w:id="1936015320">
      <w:bodyDiv w:val="1"/>
      <w:marLeft w:val="0"/>
      <w:marRight w:val="0"/>
      <w:marTop w:val="0"/>
      <w:marBottom w:val="0"/>
      <w:divBdr>
        <w:top w:val="none" w:sz="0" w:space="0" w:color="auto"/>
        <w:left w:val="none" w:sz="0" w:space="0" w:color="auto"/>
        <w:bottom w:val="none" w:sz="0" w:space="0" w:color="auto"/>
        <w:right w:val="none" w:sz="0" w:space="0" w:color="auto"/>
      </w:divBdr>
    </w:div>
    <w:div w:id="1936088802">
      <w:bodyDiv w:val="1"/>
      <w:marLeft w:val="0"/>
      <w:marRight w:val="0"/>
      <w:marTop w:val="0"/>
      <w:marBottom w:val="0"/>
      <w:divBdr>
        <w:top w:val="none" w:sz="0" w:space="0" w:color="auto"/>
        <w:left w:val="none" w:sz="0" w:space="0" w:color="auto"/>
        <w:bottom w:val="none" w:sz="0" w:space="0" w:color="auto"/>
        <w:right w:val="none" w:sz="0" w:space="0" w:color="auto"/>
      </w:divBdr>
    </w:div>
    <w:div w:id="1941185544">
      <w:bodyDiv w:val="1"/>
      <w:marLeft w:val="0"/>
      <w:marRight w:val="0"/>
      <w:marTop w:val="0"/>
      <w:marBottom w:val="0"/>
      <w:divBdr>
        <w:top w:val="none" w:sz="0" w:space="0" w:color="auto"/>
        <w:left w:val="none" w:sz="0" w:space="0" w:color="auto"/>
        <w:bottom w:val="none" w:sz="0" w:space="0" w:color="auto"/>
        <w:right w:val="none" w:sz="0" w:space="0" w:color="auto"/>
      </w:divBdr>
    </w:div>
    <w:div w:id="1943221887">
      <w:bodyDiv w:val="1"/>
      <w:marLeft w:val="0"/>
      <w:marRight w:val="0"/>
      <w:marTop w:val="0"/>
      <w:marBottom w:val="0"/>
      <w:divBdr>
        <w:top w:val="none" w:sz="0" w:space="0" w:color="auto"/>
        <w:left w:val="none" w:sz="0" w:space="0" w:color="auto"/>
        <w:bottom w:val="none" w:sz="0" w:space="0" w:color="auto"/>
        <w:right w:val="none" w:sz="0" w:space="0" w:color="auto"/>
      </w:divBdr>
    </w:div>
    <w:div w:id="1943878607">
      <w:bodyDiv w:val="1"/>
      <w:marLeft w:val="0"/>
      <w:marRight w:val="0"/>
      <w:marTop w:val="0"/>
      <w:marBottom w:val="0"/>
      <w:divBdr>
        <w:top w:val="none" w:sz="0" w:space="0" w:color="auto"/>
        <w:left w:val="none" w:sz="0" w:space="0" w:color="auto"/>
        <w:bottom w:val="none" w:sz="0" w:space="0" w:color="auto"/>
        <w:right w:val="none" w:sz="0" w:space="0" w:color="auto"/>
      </w:divBdr>
    </w:div>
    <w:div w:id="1944848194">
      <w:bodyDiv w:val="1"/>
      <w:marLeft w:val="0"/>
      <w:marRight w:val="0"/>
      <w:marTop w:val="0"/>
      <w:marBottom w:val="0"/>
      <w:divBdr>
        <w:top w:val="none" w:sz="0" w:space="0" w:color="auto"/>
        <w:left w:val="none" w:sz="0" w:space="0" w:color="auto"/>
        <w:bottom w:val="none" w:sz="0" w:space="0" w:color="auto"/>
        <w:right w:val="none" w:sz="0" w:space="0" w:color="auto"/>
      </w:divBdr>
    </w:div>
    <w:div w:id="1952785036">
      <w:bodyDiv w:val="1"/>
      <w:marLeft w:val="0"/>
      <w:marRight w:val="0"/>
      <w:marTop w:val="0"/>
      <w:marBottom w:val="0"/>
      <w:divBdr>
        <w:top w:val="none" w:sz="0" w:space="0" w:color="auto"/>
        <w:left w:val="none" w:sz="0" w:space="0" w:color="auto"/>
        <w:bottom w:val="none" w:sz="0" w:space="0" w:color="auto"/>
        <w:right w:val="none" w:sz="0" w:space="0" w:color="auto"/>
      </w:divBdr>
    </w:div>
    <w:div w:id="1952973132">
      <w:bodyDiv w:val="1"/>
      <w:marLeft w:val="0"/>
      <w:marRight w:val="0"/>
      <w:marTop w:val="0"/>
      <w:marBottom w:val="0"/>
      <w:divBdr>
        <w:top w:val="none" w:sz="0" w:space="0" w:color="auto"/>
        <w:left w:val="none" w:sz="0" w:space="0" w:color="auto"/>
        <w:bottom w:val="none" w:sz="0" w:space="0" w:color="auto"/>
        <w:right w:val="none" w:sz="0" w:space="0" w:color="auto"/>
      </w:divBdr>
      <w:divsChild>
        <w:div w:id="125658647">
          <w:marLeft w:val="0"/>
          <w:marRight w:val="0"/>
          <w:marTop w:val="0"/>
          <w:marBottom w:val="0"/>
          <w:divBdr>
            <w:top w:val="single" w:sz="2" w:space="0" w:color="E3E3E3"/>
            <w:left w:val="single" w:sz="2" w:space="0" w:color="E3E3E3"/>
            <w:bottom w:val="single" w:sz="2" w:space="0" w:color="E3E3E3"/>
            <w:right w:val="single" w:sz="2" w:space="0" w:color="E3E3E3"/>
          </w:divBdr>
          <w:divsChild>
            <w:div w:id="1923173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6718199">
          <w:marLeft w:val="0"/>
          <w:marRight w:val="0"/>
          <w:marTop w:val="0"/>
          <w:marBottom w:val="0"/>
          <w:divBdr>
            <w:top w:val="single" w:sz="2" w:space="0" w:color="E3E3E3"/>
            <w:left w:val="single" w:sz="2" w:space="0" w:color="E3E3E3"/>
            <w:bottom w:val="single" w:sz="2" w:space="0" w:color="E3E3E3"/>
            <w:right w:val="single" w:sz="2" w:space="0" w:color="E3E3E3"/>
          </w:divBdr>
          <w:divsChild>
            <w:div w:id="449664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5012778">
      <w:bodyDiv w:val="1"/>
      <w:marLeft w:val="0"/>
      <w:marRight w:val="0"/>
      <w:marTop w:val="0"/>
      <w:marBottom w:val="0"/>
      <w:divBdr>
        <w:top w:val="none" w:sz="0" w:space="0" w:color="auto"/>
        <w:left w:val="none" w:sz="0" w:space="0" w:color="auto"/>
        <w:bottom w:val="none" w:sz="0" w:space="0" w:color="auto"/>
        <w:right w:val="none" w:sz="0" w:space="0" w:color="auto"/>
      </w:divBdr>
    </w:div>
    <w:div w:id="1956251158">
      <w:bodyDiv w:val="1"/>
      <w:marLeft w:val="0"/>
      <w:marRight w:val="0"/>
      <w:marTop w:val="0"/>
      <w:marBottom w:val="0"/>
      <w:divBdr>
        <w:top w:val="none" w:sz="0" w:space="0" w:color="auto"/>
        <w:left w:val="none" w:sz="0" w:space="0" w:color="auto"/>
        <w:bottom w:val="none" w:sz="0" w:space="0" w:color="auto"/>
        <w:right w:val="none" w:sz="0" w:space="0" w:color="auto"/>
      </w:divBdr>
      <w:divsChild>
        <w:div w:id="1417676607">
          <w:marLeft w:val="0"/>
          <w:marRight w:val="0"/>
          <w:marTop w:val="0"/>
          <w:marBottom w:val="0"/>
          <w:divBdr>
            <w:top w:val="none" w:sz="0" w:space="0" w:color="auto"/>
            <w:left w:val="none" w:sz="0" w:space="0" w:color="auto"/>
            <w:bottom w:val="none" w:sz="0" w:space="0" w:color="auto"/>
            <w:right w:val="none" w:sz="0" w:space="0" w:color="auto"/>
          </w:divBdr>
        </w:div>
        <w:div w:id="1718773246">
          <w:marLeft w:val="0"/>
          <w:marRight w:val="0"/>
          <w:marTop w:val="0"/>
          <w:marBottom w:val="0"/>
          <w:divBdr>
            <w:top w:val="single" w:sz="2" w:space="0" w:color="E3E3E3"/>
            <w:left w:val="single" w:sz="2" w:space="0" w:color="E3E3E3"/>
            <w:bottom w:val="single" w:sz="2" w:space="0" w:color="E3E3E3"/>
            <w:right w:val="single" w:sz="2" w:space="0" w:color="E3E3E3"/>
          </w:divBdr>
          <w:divsChild>
            <w:div w:id="1219782412">
              <w:marLeft w:val="0"/>
              <w:marRight w:val="0"/>
              <w:marTop w:val="0"/>
              <w:marBottom w:val="0"/>
              <w:divBdr>
                <w:top w:val="single" w:sz="2" w:space="0" w:color="E3E3E3"/>
                <w:left w:val="single" w:sz="2" w:space="0" w:color="E3E3E3"/>
                <w:bottom w:val="single" w:sz="2" w:space="0" w:color="E3E3E3"/>
                <w:right w:val="single" w:sz="2" w:space="0" w:color="E3E3E3"/>
              </w:divBdr>
              <w:divsChild>
                <w:div w:id="218130348">
                  <w:marLeft w:val="0"/>
                  <w:marRight w:val="0"/>
                  <w:marTop w:val="0"/>
                  <w:marBottom w:val="0"/>
                  <w:divBdr>
                    <w:top w:val="single" w:sz="2" w:space="0" w:color="E3E3E3"/>
                    <w:left w:val="single" w:sz="2" w:space="0" w:color="E3E3E3"/>
                    <w:bottom w:val="single" w:sz="2" w:space="0" w:color="E3E3E3"/>
                    <w:right w:val="single" w:sz="2" w:space="0" w:color="E3E3E3"/>
                  </w:divBdr>
                  <w:divsChild>
                    <w:div w:id="1321079309">
                      <w:marLeft w:val="0"/>
                      <w:marRight w:val="0"/>
                      <w:marTop w:val="0"/>
                      <w:marBottom w:val="0"/>
                      <w:divBdr>
                        <w:top w:val="single" w:sz="2" w:space="0" w:color="E3E3E3"/>
                        <w:left w:val="single" w:sz="2" w:space="0" w:color="E3E3E3"/>
                        <w:bottom w:val="single" w:sz="2" w:space="0" w:color="E3E3E3"/>
                        <w:right w:val="single" w:sz="2" w:space="0" w:color="E3E3E3"/>
                      </w:divBdr>
                      <w:divsChild>
                        <w:div w:id="515340395">
                          <w:marLeft w:val="0"/>
                          <w:marRight w:val="0"/>
                          <w:marTop w:val="0"/>
                          <w:marBottom w:val="0"/>
                          <w:divBdr>
                            <w:top w:val="single" w:sz="2" w:space="0" w:color="E3E3E3"/>
                            <w:left w:val="single" w:sz="2" w:space="0" w:color="E3E3E3"/>
                            <w:bottom w:val="single" w:sz="2" w:space="0" w:color="E3E3E3"/>
                            <w:right w:val="single" w:sz="2" w:space="0" w:color="E3E3E3"/>
                          </w:divBdr>
                          <w:divsChild>
                            <w:div w:id="17376303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96293531">
                                  <w:marLeft w:val="0"/>
                                  <w:marRight w:val="0"/>
                                  <w:marTop w:val="0"/>
                                  <w:marBottom w:val="0"/>
                                  <w:divBdr>
                                    <w:top w:val="single" w:sz="2" w:space="0" w:color="E3E3E3"/>
                                    <w:left w:val="single" w:sz="2" w:space="0" w:color="E3E3E3"/>
                                    <w:bottom w:val="single" w:sz="2" w:space="0" w:color="E3E3E3"/>
                                    <w:right w:val="single" w:sz="2" w:space="0" w:color="E3E3E3"/>
                                  </w:divBdr>
                                  <w:divsChild>
                                    <w:div w:id="1985349030">
                                      <w:marLeft w:val="0"/>
                                      <w:marRight w:val="0"/>
                                      <w:marTop w:val="0"/>
                                      <w:marBottom w:val="0"/>
                                      <w:divBdr>
                                        <w:top w:val="single" w:sz="2" w:space="0" w:color="E3E3E3"/>
                                        <w:left w:val="single" w:sz="2" w:space="0" w:color="E3E3E3"/>
                                        <w:bottom w:val="single" w:sz="2" w:space="0" w:color="E3E3E3"/>
                                        <w:right w:val="single" w:sz="2" w:space="0" w:color="E3E3E3"/>
                                      </w:divBdr>
                                      <w:divsChild>
                                        <w:div w:id="1058943376">
                                          <w:marLeft w:val="0"/>
                                          <w:marRight w:val="0"/>
                                          <w:marTop w:val="0"/>
                                          <w:marBottom w:val="0"/>
                                          <w:divBdr>
                                            <w:top w:val="single" w:sz="2" w:space="0" w:color="E3E3E3"/>
                                            <w:left w:val="single" w:sz="2" w:space="0" w:color="E3E3E3"/>
                                            <w:bottom w:val="single" w:sz="2" w:space="0" w:color="E3E3E3"/>
                                            <w:right w:val="single" w:sz="2" w:space="0" w:color="E3E3E3"/>
                                          </w:divBdr>
                                          <w:divsChild>
                                            <w:div w:id="297608373">
                                              <w:marLeft w:val="0"/>
                                              <w:marRight w:val="0"/>
                                              <w:marTop w:val="0"/>
                                              <w:marBottom w:val="0"/>
                                              <w:divBdr>
                                                <w:top w:val="single" w:sz="2" w:space="0" w:color="E3E3E3"/>
                                                <w:left w:val="single" w:sz="2" w:space="0" w:color="E3E3E3"/>
                                                <w:bottom w:val="single" w:sz="2" w:space="0" w:color="E3E3E3"/>
                                                <w:right w:val="single" w:sz="2" w:space="0" w:color="E3E3E3"/>
                                              </w:divBdr>
                                              <w:divsChild>
                                                <w:div w:id="1148400817">
                                                  <w:marLeft w:val="0"/>
                                                  <w:marRight w:val="0"/>
                                                  <w:marTop w:val="0"/>
                                                  <w:marBottom w:val="0"/>
                                                  <w:divBdr>
                                                    <w:top w:val="single" w:sz="2" w:space="0" w:color="E3E3E3"/>
                                                    <w:left w:val="single" w:sz="2" w:space="0" w:color="E3E3E3"/>
                                                    <w:bottom w:val="single" w:sz="2" w:space="0" w:color="E3E3E3"/>
                                                    <w:right w:val="single" w:sz="2" w:space="0" w:color="E3E3E3"/>
                                                  </w:divBdr>
                                                  <w:divsChild>
                                                    <w:div w:id="1840195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4271016">
                                                  <w:marLeft w:val="0"/>
                                                  <w:marRight w:val="0"/>
                                                  <w:marTop w:val="0"/>
                                                  <w:marBottom w:val="0"/>
                                                  <w:divBdr>
                                                    <w:top w:val="single" w:sz="2" w:space="0" w:color="E3E3E3"/>
                                                    <w:left w:val="single" w:sz="2" w:space="0" w:color="E3E3E3"/>
                                                    <w:bottom w:val="single" w:sz="2" w:space="0" w:color="E3E3E3"/>
                                                    <w:right w:val="single" w:sz="2" w:space="0" w:color="E3E3E3"/>
                                                  </w:divBdr>
                                                  <w:divsChild>
                                                    <w:div w:id="1933469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6399498">
      <w:bodyDiv w:val="1"/>
      <w:marLeft w:val="0"/>
      <w:marRight w:val="0"/>
      <w:marTop w:val="0"/>
      <w:marBottom w:val="0"/>
      <w:divBdr>
        <w:top w:val="none" w:sz="0" w:space="0" w:color="auto"/>
        <w:left w:val="none" w:sz="0" w:space="0" w:color="auto"/>
        <w:bottom w:val="none" w:sz="0" w:space="0" w:color="auto"/>
        <w:right w:val="none" w:sz="0" w:space="0" w:color="auto"/>
      </w:divBdr>
    </w:div>
    <w:div w:id="1961449642">
      <w:bodyDiv w:val="1"/>
      <w:marLeft w:val="0"/>
      <w:marRight w:val="0"/>
      <w:marTop w:val="0"/>
      <w:marBottom w:val="0"/>
      <w:divBdr>
        <w:top w:val="none" w:sz="0" w:space="0" w:color="auto"/>
        <w:left w:val="none" w:sz="0" w:space="0" w:color="auto"/>
        <w:bottom w:val="none" w:sz="0" w:space="0" w:color="auto"/>
        <w:right w:val="none" w:sz="0" w:space="0" w:color="auto"/>
      </w:divBdr>
    </w:div>
    <w:div w:id="1963532205">
      <w:bodyDiv w:val="1"/>
      <w:marLeft w:val="0"/>
      <w:marRight w:val="0"/>
      <w:marTop w:val="0"/>
      <w:marBottom w:val="0"/>
      <w:divBdr>
        <w:top w:val="none" w:sz="0" w:space="0" w:color="auto"/>
        <w:left w:val="none" w:sz="0" w:space="0" w:color="auto"/>
        <w:bottom w:val="none" w:sz="0" w:space="0" w:color="auto"/>
        <w:right w:val="none" w:sz="0" w:space="0" w:color="auto"/>
      </w:divBdr>
    </w:div>
    <w:div w:id="1966159679">
      <w:bodyDiv w:val="1"/>
      <w:marLeft w:val="0"/>
      <w:marRight w:val="0"/>
      <w:marTop w:val="0"/>
      <w:marBottom w:val="0"/>
      <w:divBdr>
        <w:top w:val="none" w:sz="0" w:space="0" w:color="auto"/>
        <w:left w:val="none" w:sz="0" w:space="0" w:color="auto"/>
        <w:bottom w:val="none" w:sz="0" w:space="0" w:color="auto"/>
        <w:right w:val="none" w:sz="0" w:space="0" w:color="auto"/>
      </w:divBdr>
    </w:div>
    <w:div w:id="1971203203">
      <w:bodyDiv w:val="1"/>
      <w:marLeft w:val="0"/>
      <w:marRight w:val="0"/>
      <w:marTop w:val="0"/>
      <w:marBottom w:val="0"/>
      <w:divBdr>
        <w:top w:val="none" w:sz="0" w:space="0" w:color="auto"/>
        <w:left w:val="none" w:sz="0" w:space="0" w:color="auto"/>
        <w:bottom w:val="none" w:sz="0" w:space="0" w:color="auto"/>
        <w:right w:val="none" w:sz="0" w:space="0" w:color="auto"/>
      </w:divBdr>
    </w:div>
    <w:div w:id="1973293491">
      <w:bodyDiv w:val="1"/>
      <w:marLeft w:val="0"/>
      <w:marRight w:val="0"/>
      <w:marTop w:val="0"/>
      <w:marBottom w:val="0"/>
      <w:divBdr>
        <w:top w:val="none" w:sz="0" w:space="0" w:color="auto"/>
        <w:left w:val="none" w:sz="0" w:space="0" w:color="auto"/>
        <w:bottom w:val="none" w:sz="0" w:space="0" w:color="auto"/>
        <w:right w:val="none" w:sz="0" w:space="0" w:color="auto"/>
      </w:divBdr>
    </w:div>
    <w:div w:id="1974557963">
      <w:bodyDiv w:val="1"/>
      <w:marLeft w:val="0"/>
      <w:marRight w:val="0"/>
      <w:marTop w:val="0"/>
      <w:marBottom w:val="0"/>
      <w:divBdr>
        <w:top w:val="none" w:sz="0" w:space="0" w:color="auto"/>
        <w:left w:val="none" w:sz="0" w:space="0" w:color="auto"/>
        <w:bottom w:val="none" w:sz="0" w:space="0" w:color="auto"/>
        <w:right w:val="none" w:sz="0" w:space="0" w:color="auto"/>
      </w:divBdr>
      <w:divsChild>
        <w:div w:id="1614434989">
          <w:marLeft w:val="0"/>
          <w:marRight w:val="0"/>
          <w:marTop w:val="0"/>
          <w:marBottom w:val="0"/>
          <w:divBdr>
            <w:top w:val="single" w:sz="2" w:space="0" w:color="E3E3E3"/>
            <w:left w:val="single" w:sz="2" w:space="0" w:color="E3E3E3"/>
            <w:bottom w:val="single" w:sz="2" w:space="0" w:color="E3E3E3"/>
            <w:right w:val="single" w:sz="2" w:space="0" w:color="E3E3E3"/>
          </w:divBdr>
          <w:divsChild>
            <w:div w:id="448546330">
              <w:marLeft w:val="0"/>
              <w:marRight w:val="0"/>
              <w:marTop w:val="0"/>
              <w:marBottom w:val="0"/>
              <w:divBdr>
                <w:top w:val="single" w:sz="2" w:space="0" w:color="E3E3E3"/>
                <w:left w:val="single" w:sz="2" w:space="0" w:color="E3E3E3"/>
                <w:bottom w:val="single" w:sz="2" w:space="0" w:color="E3E3E3"/>
                <w:right w:val="single" w:sz="2" w:space="0" w:color="E3E3E3"/>
              </w:divBdr>
              <w:divsChild>
                <w:div w:id="1977298494">
                  <w:marLeft w:val="0"/>
                  <w:marRight w:val="0"/>
                  <w:marTop w:val="0"/>
                  <w:marBottom w:val="0"/>
                  <w:divBdr>
                    <w:top w:val="single" w:sz="2" w:space="0" w:color="E3E3E3"/>
                    <w:left w:val="single" w:sz="2" w:space="0" w:color="E3E3E3"/>
                    <w:bottom w:val="single" w:sz="2" w:space="0" w:color="E3E3E3"/>
                    <w:right w:val="single" w:sz="2" w:space="0" w:color="E3E3E3"/>
                  </w:divBdr>
                  <w:divsChild>
                    <w:div w:id="63995209">
                      <w:marLeft w:val="0"/>
                      <w:marRight w:val="0"/>
                      <w:marTop w:val="0"/>
                      <w:marBottom w:val="0"/>
                      <w:divBdr>
                        <w:top w:val="single" w:sz="2" w:space="0" w:color="E3E3E3"/>
                        <w:left w:val="single" w:sz="2" w:space="0" w:color="E3E3E3"/>
                        <w:bottom w:val="single" w:sz="2" w:space="0" w:color="E3E3E3"/>
                        <w:right w:val="single" w:sz="2" w:space="0" w:color="E3E3E3"/>
                      </w:divBdr>
                      <w:divsChild>
                        <w:div w:id="695010354">
                          <w:marLeft w:val="0"/>
                          <w:marRight w:val="0"/>
                          <w:marTop w:val="0"/>
                          <w:marBottom w:val="0"/>
                          <w:divBdr>
                            <w:top w:val="single" w:sz="2" w:space="0" w:color="E3E3E3"/>
                            <w:left w:val="single" w:sz="2" w:space="0" w:color="E3E3E3"/>
                            <w:bottom w:val="single" w:sz="2" w:space="0" w:color="E3E3E3"/>
                            <w:right w:val="single" w:sz="2" w:space="0" w:color="E3E3E3"/>
                          </w:divBdr>
                          <w:divsChild>
                            <w:div w:id="1223367803">
                              <w:marLeft w:val="0"/>
                              <w:marRight w:val="0"/>
                              <w:marTop w:val="100"/>
                              <w:marBottom w:val="100"/>
                              <w:divBdr>
                                <w:top w:val="single" w:sz="2" w:space="0" w:color="E3E3E3"/>
                                <w:left w:val="single" w:sz="2" w:space="0" w:color="E3E3E3"/>
                                <w:bottom w:val="single" w:sz="2" w:space="0" w:color="E3E3E3"/>
                                <w:right w:val="single" w:sz="2" w:space="0" w:color="E3E3E3"/>
                              </w:divBdr>
                              <w:divsChild>
                                <w:div w:id="374430525">
                                  <w:marLeft w:val="0"/>
                                  <w:marRight w:val="0"/>
                                  <w:marTop w:val="0"/>
                                  <w:marBottom w:val="0"/>
                                  <w:divBdr>
                                    <w:top w:val="single" w:sz="2" w:space="0" w:color="E3E3E3"/>
                                    <w:left w:val="single" w:sz="2" w:space="0" w:color="E3E3E3"/>
                                    <w:bottom w:val="single" w:sz="2" w:space="0" w:color="E3E3E3"/>
                                    <w:right w:val="single" w:sz="2" w:space="0" w:color="E3E3E3"/>
                                  </w:divBdr>
                                  <w:divsChild>
                                    <w:div w:id="1539389121">
                                      <w:marLeft w:val="0"/>
                                      <w:marRight w:val="0"/>
                                      <w:marTop w:val="0"/>
                                      <w:marBottom w:val="0"/>
                                      <w:divBdr>
                                        <w:top w:val="single" w:sz="2" w:space="0" w:color="E3E3E3"/>
                                        <w:left w:val="single" w:sz="2" w:space="0" w:color="E3E3E3"/>
                                        <w:bottom w:val="single" w:sz="2" w:space="0" w:color="E3E3E3"/>
                                        <w:right w:val="single" w:sz="2" w:space="0" w:color="E3E3E3"/>
                                      </w:divBdr>
                                      <w:divsChild>
                                        <w:div w:id="494685382">
                                          <w:marLeft w:val="0"/>
                                          <w:marRight w:val="0"/>
                                          <w:marTop w:val="0"/>
                                          <w:marBottom w:val="0"/>
                                          <w:divBdr>
                                            <w:top w:val="single" w:sz="2" w:space="0" w:color="E3E3E3"/>
                                            <w:left w:val="single" w:sz="2" w:space="0" w:color="E3E3E3"/>
                                            <w:bottom w:val="single" w:sz="2" w:space="0" w:color="E3E3E3"/>
                                            <w:right w:val="single" w:sz="2" w:space="0" w:color="E3E3E3"/>
                                          </w:divBdr>
                                          <w:divsChild>
                                            <w:div w:id="212929968">
                                              <w:marLeft w:val="0"/>
                                              <w:marRight w:val="0"/>
                                              <w:marTop w:val="0"/>
                                              <w:marBottom w:val="0"/>
                                              <w:divBdr>
                                                <w:top w:val="single" w:sz="2" w:space="0" w:color="E3E3E3"/>
                                                <w:left w:val="single" w:sz="2" w:space="0" w:color="E3E3E3"/>
                                                <w:bottom w:val="single" w:sz="2" w:space="0" w:color="E3E3E3"/>
                                                <w:right w:val="single" w:sz="2" w:space="0" w:color="E3E3E3"/>
                                              </w:divBdr>
                                              <w:divsChild>
                                                <w:div w:id="98530502">
                                                  <w:marLeft w:val="0"/>
                                                  <w:marRight w:val="0"/>
                                                  <w:marTop w:val="0"/>
                                                  <w:marBottom w:val="0"/>
                                                  <w:divBdr>
                                                    <w:top w:val="single" w:sz="2" w:space="0" w:color="E3E3E3"/>
                                                    <w:left w:val="single" w:sz="2" w:space="0" w:color="E3E3E3"/>
                                                    <w:bottom w:val="single" w:sz="2" w:space="0" w:color="E3E3E3"/>
                                                    <w:right w:val="single" w:sz="2" w:space="0" w:color="E3E3E3"/>
                                                  </w:divBdr>
                                                  <w:divsChild>
                                                    <w:div w:id="1760560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1666385">
          <w:marLeft w:val="0"/>
          <w:marRight w:val="0"/>
          <w:marTop w:val="0"/>
          <w:marBottom w:val="0"/>
          <w:divBdr>
            <w:top w:val="none" w:sz="0" w:space="0" w:color="auto"/>
            <w:left w:val="none" w:sz="0" w:space="0" w:color="auto"/>
            <w:bottom w:val="none" w:sz="0" w:space="0" w:color="auto"/>
            <w:right w:val="none" w:sz="0" w:space="0" w:color="auto"/>
          </w:divBdr>
        </w:div>
      </w:divsChild>
    </w:div>
    <w:div w:id="1976763179">
      <w:bodyDiv w:val="1"/>
      <w:marLeft w:val="0"/>
      <w:marRight w:val="0"/>
      <w:marTop w:val="0"/>
      <w:marBottom w:val="0"/>
      <w:divBdr>
        <w:top w:val="none" w:sz="0" w:space="0" w:color="auto"/>
        <w:left w:val="none" w:sz="0" w:space="0" w:color="auto"/>
        <w:bottom w:val="none" w:sz="0" w:space="0" w:color="auto"/>
        <w:right w:val="none" w:sz="0" w:space="0" w:color="auto"/>
      </w:divBdr>
    </w:div>
    <w:div w:id="1979145985">
      <w:bodyDiv w:val="1"/>
      <w:marLeft w:val="0"/>
      <w:marRight w:val="0"/>
      <w:marTop w:val="0"/>
      <w:marBottom w:val="0"/>
      <w:divBdr>
        <w:top w:val="none" w:sz="0" w:space="0" w:color="auto"/>
        <w:left w:val="none" w:sz="0" w:space="0" w:color="auto"/>
        <w:bottom w:val="none" w:sz="0" w:space="0" w:color="auto"/>
        <w:right w:val="none" w:sz="0" w:space="0" w:color="auto"/>
      </w:divBdr>
    </w:div>
    <w:div w:id="1979338033">
      <w:bodyDiv w:val="1"/>
      <w:marLeft w:val="0"/>
      <w:marRight w:val="0"/>
      <w:marTop w:val="0"/>
      <w:marBottom w:val="0"/>
      <w:divBdr>
        <w:top w:val="none" w:sz="0" w:space="0" w:color="auto"/>
        <w:left w:val="none" w:sz="0" w:space="0" w:color="auto"/>
        <w:bottom w:val="none" w:sz="0" w:space="0" w:color="auto"/>
        <w:right w:val="none" w:sz="0" w:space="0" w:color="auto"/>
      </w:divBdr>
    </w:div>
    <w:div w:id="1980108838">
      <w:bodyDiv w:val="1"/>
      <w:marLeft w:val="0"/>
      <w:marRight w:val="0"/>
      <w:marTop w:val="0"/>
      <w:marBottom w:val="0"/>
      <w:divBdr>
        <w:top w:val="none" w:sz="0" w:space="0" w:color="auto"/>
        <w:left w:val="none" w:sz="0" w:space="0" w:color="auto"/>
        <w:bottom w:val="none" w:sz="0" w:space="0" w:color="auto"/>
        <w:right w:val="none" w:sz="0" w:space="0" w:color="auto"/>
      </w:divBdr>
    </w:div>
    <w:div w:id="1980959290">
      <w:bodyDiv w:val="1"/>
      <w:marLeft w:val="0"/>
      <w:marRight w:val="0"/>
      <w:marTop w:val="0"/>
      <w:marBottom w:val="0"/>
      <w:divBdr>
        <w:top w:val="none" w:sz="0" w:space="0" w:color="auto"/>
        <w:left w:val="none" w:sz="0" w:space="0" w:color="auto"/>
        <w:bottom w:val="none" w:sz="0" w:space="0" w:color="auto"/>
        <w:right w:val="none" w:sz="0" w:space="0" w:color="auto"/>
      </w:divBdr>
    </w:div>
    <w:div w:id="1984461904">
      <w:bodyDiv w:val="1"/>
      <w:marLeft w:val="0"/>
      <w:marRight w:val="0"/>
      <w:marTop w:val="0"/>
      <w:marBottom w:val="0"/>
      <w:divBdr>
        <w:top w:val="none" w:sz="0" w:space="0" w:color="auto"/>
        <w:left w:val="none" w:sz="0" w:space="0" w:color="auto"/>
        <w:bottom w:val="none" w:sz="0" w:space="0" w:color="auto"/>
        <w:right w:val="none" w:sz="0" w:space="0" w:color="auto"/>
      </w:divBdr>
      <w:divsChild>
        <w:div w:id="168182825">
          <w:marLeft w:val="0"/>
          <w:marRight w:val="0"/>
          <w:marTop w:val="0"/>
          <w:marBottom w:val="0"/>
          <w:divBdr>
            <w:top w:val="single" w:sz="2" w:space="0" w:color="E3E3E3"/>
            <w:left w:val="single" w:sz="2" w:space="0" w:color="E3E3E3"/>
            <w:bottom w:val="single" w:sz="2" w:space="0" w:color="E3E3E3"/>
            <w:right w:val="single" w:sz="2" w:space="0" w:color="E3E3E3"/>
          </w:divBdr>
          <w:divsChild>
            <w:div w:id="1279288798">
              <w:marLeft w:val="0"/>
              <w:marRight w:val="0"/>
              <w:marTop w:val="0"/>
              <w:marBottom w:val="0"/>
              <w:divBdr>
                <w:top w:val="single" w:sz="2" w:space="0" w:color="E3E3E3"/>
                <w:left w:val="single" w:sz="2" w:space="0" w:color="E3E3E3"/>
                <w:bottom w:val="single" w:sz="2" w:space="0" w:color="E3E3E3"/>
                <w:right w:val="single" w:sz="2" w:space="0" w:color="E3E3E3"/>
              </w:divBdr>
              <w:divsChild>
                <w:div w:id="1310746580">
                  <w:marLeft w:val="0"/>
                  <w:marRight w:val="0"/>
                  <w:marTop w:val="0"/>
                  <w:marBottom w:val="0"/>
                  <w:divBdr>
                    <w:top w:val="single" w:sz="2" w:space="0" w:color="E3E3E3"/>
                    <w:left w:val="single" w:sz="2" w:space="0" w:color="E3E3E3"/>
                    <w:bottom w:val="single" w:sz="2" w:space="0" w:color="E3E3E3"/>
                    <w:right w:val="single" w:sz="2" w:space="0" w:color="E3E3E3"/>
                  </w:divBdr>
                  <w:divsChild>
                    <w:div w:id="829828358">
                      <w:marLeft w:val="0"/>
                      <w:marRight w:val="0"/>
                      <w:marTop w:val="0"/>
                      <w:marBottom w:val="0"/>
                      <w:divBdr>
                        <w:top w:val="single" w:sz="2" w:space="0" w:color="E3E3E3"/>
                        <w:left w:val="single" w:sz="2" w:space="0" w:color="E3E3E3"/>
                        <w:bottom w:val="single" w:sz="2" w:space="0" w:color="E3E3E3"/>
                        <w:right w:val="single" w:sz="2" w:space="0" w:color="E3E3E3"/>
                      </w:divBdr>
                      <w:divsChild>
                        <w:div w:id="1106072730">
                          <w:marLeft w:val="0"/>
                          <w:marRight w:val="0"/>
                          <w:marTop w:val="0"/>
                          <w:marBottom w:val="0"/>
                          <w:divBdr>
                            <w:top w:val="single" w:sz="2" w:space="0" w:color="E3E3E3"/>
                            <w:left w:val="single" w:sz="2" w:space="0" w:color="E3E3E3"/>
                            <w:bottom w:val="single" w:sz="2" w:space="0" w:color="E3E3E3"/>
                            <w:right w:val="single" w:sz="2" w:space="0" w:color="E3E3E3"/>
                          </w:divBdr>
                          <w:divsChild>
                            <w:div w:id="734547905">
                              <w:marLeft w:val="0"/>
                              <w:marRight w:val="0"/>
                              <w:marTop w:val="100"/>
                              <w:marBottom w:val="100"/>
                              <w:divBdr>
                                <w:top w:val="single" w:sz="2" w:space="0" w:color="E3E3E3"/>
                                <w:left w:val="single" w:sz="2" w:space="0" w:color="E3E3E3"/>
                                <w:bottom w:val="single" w:sz="2" w:space="0" w:color="E3E3E3"/>
                                <w:right w:val="single" w:sz="2" w:space="0" w:color="E3E3E3"/>
                              </w:divBdr>
                              <w:divsChild>
                                <w:div w:id="417597855">
                                  <w:marLeft w:val="0"/>
                                  <w:marRight w:val="0"/>
                                  <w:marTop w:val="0"/>
                                  <w:marBottom w:val="0"/>
                                  <w:divBdr>
                                    <w:top w:val="single" w:sz="2" w:space="0" w:color="E3E3E3"/>
                                    <w:left w:val="single" w:sz="2" w:space="0" w:color="E3E3E3"/>
                                    <w:bottom w:val="single" w:sz="2" w:space="0" w:color="E3E3E3"/>
                                    <w:right w:val="single" w:sz="2" w:space="0" w:color="E3E3E3"/>
                                  </w:divBdr>
                                  <w:divsChild>
                                    <w:div w:id="2090997285">
                                      <w:marLeft w:val="0"/>
                                      <w:marRight w:val="0"/>
                                      <w:marTop w:val="0"/>
                                      <w:marBottom w:val="0"/>
                                      <w:divBdr>
                                        <w:top w:val="single" w:sz="2" w:space="0" w:color="E3E3E3"/>
                                        <w:left w:val="single" w:sz="2" w:space="0" w:color="E3E3E3"/>
                                        <w:bottom w:val="single" w:sz="2" w:space="0" w:color="E3E3E3"/>
                                        <w:right w:val="single" w:sz="2" w:space="0" w:color="E3E3E3"/>
                                      </w:divBdr>
                                      <w:divsChild>
                                        <w:div w:id="1318001339">
                                          <w:marLeft w:val="0"/>
                                          <w:marRight w:val="0"/>
                                          <w:marTop w:val="0"/>
                                          <w:marBottom w:val="0"/>
                                          <w:divBdr>
                                            <w:top w:val="single" w:sz="2" w:space="0" w:color="E3E3E3"/>
                                            <w:left w:val="single" w:sz="2" w:space="0" w:color="E3E3E3"/>
                                            <w:bottom w:val="single" w:sz="2" w:space="0" w:color="E3E3E3"/>
                                            <w:right w:val="single" w:sz="2" w:space="0" w:color="E3E3E3"/>
                                          </w:divBdr>
                                          <w:divsChild>
                                            <w:div w:id="1068964898">
                                              <w:marLeft w:val="0"/>
                                              <w:marRight w:val="0"/>
                                              <w:marTop w:val="0"/>
                                              <w:marBottom w:val="0"/>
                                              <w:divBdr>
                                                <w:top w:val="single" w:sz="2" w:space="0" w:color="E3E3E3"/>
                                                <w:left w:val="single" w:sz="2" w:space="0" w:color="E3E3E3"/>
                                                <w:bottom w:val="single" w:sz="2" w:space="0" w:color="E3E3E3"/>
                                                <w:right w:val="single" w:sz="2" w:space="0" w:color="E3E3E3"/>
                                              </w:divBdr>
                                              <w:divsChild>
                                                <w:div w:id="57168046">
                                                  <w:marLeft w:val="0"/>
                                                  <w:marRight w:val="0"/>
                                                  <w:marTop w:val="0"/>
                                                  <w:marBottom w:val="0"/>
                                                  <w:divBdr>
                                                    <w:top w:val="single" w:sz="2" w:space="0" w:color="E3E3E3"/>
                                                    <w:left w:val="single" w:sz="2" w:space="0" w:color="E3E3E3"/>
                                                    <w:bottom w:val="single" w:sz="2" w:space="0" w:color="E3E3E3"/>
                                                    <w:right w:val="single" w:sz="2" w:space="0" w:color="E3E3E3"/>
                                                  </w:divBdr>
                                                  <w:divsChild>
                                                    <w:div w:id="2118669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1057858">
          <w:marLeft w:val="0"/>
          <w:marRight w:val="0"/>
          <w:marTop w:val="0"/>
          <w:marBottom w:val="0"/>
          <w:divBdr>
            <w:top w:val="none" w:sz="0" w:space="0" w:color="auto"/>
            <w:left w:val="none" w:sz="0" w:space="0" w:color="auto"/>
            <w:bottom w:val="none" w:sz="0" w:space="0" w:color="auto"/>
            <w:right w:val="none" w:sz="0" w:space="0" w:color="auto"/>
          </w:divBdr>
        </w:div>
      </w:divsChild>
    </w:div>
    <w:div w:id="1987466014">
      <w:bodyDiv w:val="1"/>
      <w:marLeft w:val="0"/>
      <w:marRight w:val="0"/>
      <w:marTop w:val="0"/>
      <w:marBottom w:val="0"/>
      <w:divBdr>
        <w:top w:val="none" w:sz="0" w:space="0" w:color="auto"/>
        <w:left w:val="none" w:sz="0" w:space="0" w:color="auto"/>
        <w:bottom w:val="none" w:sz="0" w:space="0" w:color="auto"/>
        <w:right w:val="none" w:sz="0" w:space="0" w:color="auto"/>
      </w:divBdr>
      <w:divsChild>
        <w:div w:id="466819939">
          <w:marLeft w:val="0"/>
          <w:marRight w:val="0"/>
          <w:marTop w:val="0"/>
          <w:marBottom w:val="0"/>
          <w:divBdr>
            <w:top w:val="single" w:sz="2" w:space="0" w:color="E3E3E3"/>
            <w:left w:val="single" w:sz="2" w:space="0" w:color="E3E3E3"/>
            <w:bottom w:val="single" w:sz="2" w:space="0" w:color="E3E3E3"/>
            <w:right w:val="single" w:sz="2" w:space="0" w:color="E3E3E3"/>
          </w:divBdr>
          <w:divsChild>
            <w:div w:id="2057049614">
              <w:marLeft w:val="0"/>
              <w:marRight w:val="0"/>
              <w:marTop w:val="0"/>
              <w:marBottom w:val="0"/>
              <w:divBdr>
                <w:top w:val="single" w:sz="2" w:space="0" w:color="E3E3E3"/>
                <w:left w:val="single" w:sz="2" w:space="0" w:color="E3E3E3"/>
                <w:bottom w:val="single" w:sz="2" w:space="0" w:color="E3E3E3"/>
                <w:right w:val="single" w:sz="2" w:space="0" w:color="E3E3E3"/>
              </w:divBdr>
              <w:divsChild>
                <w:div w:id="1513375058">
                  <w:marLeft w:val="0"/>
                  <w:marRight w:val="0"/>
                  <w:marTop w:val="0"/>
                  <w:marBottom w:val="0"/>
                  <w:divBdr>
                    <w:top w:val="single" w:sz="2" w:space="0" w:color="E3E3E3"/>
                    <w:left w:val="single" w:sz="2" w:space="0" w:color="E3E3E3"/>
                    <w:bottom w:val="single" w:sz="2" w:space="0" w:color="E3E3E3"/>
                    <w:right w:val="single" w:sz="2" w:space="0" w:color="E3E3E3"/>
                  </w:divBdr>
                  <w:divsChild>
                    <w:div w:id="790124636">
                      <w:marLeft w:val="0"/>
                      <w:marRight w:val="0"/>
                      <w:marTop w:val="0"/>
                      <w:marBottom w:val="0"/>
                      <w:divBdr>
                        <w:top w:val="single" w:sz="2" w:space="0" w:color="E3E3E3"/>
                        <w:left w:val="single" w:sz="2" w:space="0" w:color="E3E3E3"/>
                        <w:bottom w:val="single" w:sz="2" w:space="0" w:color="E3E3E3"/>
                        <w:right w:val="single" w:sz="2" w:space="0" w:color="E3E3E3"/>
                      </w:divBdr>
                      <w:divsChild>
                        <w:div w:id="1045372044">
                          <w:marLeft w:val="0"/>
                          <w:marRight w:val="0"/>
                          <w:marTop w:val="0"/>
                          <w:marBottom w:val="0"/>
                          <w:divBdr>
                            <w:top w:val="single" w:sz="2" w:space="0" w:color="E3E3E3"/>
                            <w:left w:val="single" w:sz="2" w:space="0" w:color="E3E3E3"/>
                            <w:bottom w:val="single" w:sz="2" w:space="0" w:color="E3E3E3"/>
                            <w:right w:val="single" w:sz="2" w:space="0" w:color="E3E3E3"/>
                          </w:divBdr>
                          <w:divsChild>
                            <w:div w:id="17535521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00806158">
                                  <w:marLeft w:val="0"/>
                                  <w:marRight w:val="0"/>
                                  <w:marTop w:val="0"/>
                                  <w:marBottom w:val="0"/>
                                  <w:divBdr>
                                    <w:top w:val="single" w:sz="2" w:space="0" w:color="E3E3E3"/>
                                    <w:left w:val="single" w:sz="2" w:space="0" w:color="E3E3E3"/>
                                    <w:bottom w:val="single" w:sz="2" w:space="0" w:color="E3E3E3"/>
                                    <w:right w:val="single" w:sz="2" w:space="0" w:color="E3E3E3"/>
                                  </w:divBdr>
                                  <w:divsChild>
                                    <w:div w:id="1827017035">
                                      <w:marLeft w:val="0"/>
                                      <w:marRight w:val="0"/>
                                      <w:marTop w:val="0"/>
                                      <w:marBottom w:val="0"/>
                                      <w:divBdr>
                                        <w:top w:val="single" w:sz="2" w:space="0" w:color="E3E3E3"/>
                                        <w:left w:val="single" w:sz="2" w:space="0" w:color="E3E3E3"/>
                                        <w:bottom w:val="single" w:sz="2" w:space="0" w:color="E3E3E3"/>
                                        <w:right w:val="single" w:sz="2" w:space="0" w:color="E3E3E3"/>
                                      </w:divBdr>
                                      <w:divsChild>
                                        <w:div w:id="246426486">
                                          <w:marLeft w:val="0"/>
                                          <w:marRight w:val="0"/>
                                          <w:marTop w:val="0"/>
                                          <w:marBottom w:val="0"/>
                                          <w:divBdr>
                                            <w:top w:val="single" w:sz="2" w:space="0" w:color="E3E3E3"/>
                                            <w:left w:val="single" w:sz="2" w:space="0" w:color="E3E3E3"/>
                                            <w:bottom w:val="single" w:sz="2" w:space="0" w:color="E3E3E3"/>
                                            <w:right w:val="single" w:sz="2" w:space="0" w:color="E3E3E3"/>
                                          </w:divBdr>
                                          <w:divsChild>
                                            <w:div w:id="2113088242">
                                              <w:marLeft w:val="0"/>
                                              <w:marRight w:val="0"/>
                                              <w:marTop w:val="0"/>
                                              <w:marBottom w:val="0"/>
                                              <w:divBdr>
                                                <w:top w:val="single" w:sz="2" w:space="0" w:color="E3E3E3"/>
                                                <w:left w:val="single" w:sz="2" w:space="0" w:color="E3E3E3"/>
                                                <w:bottom w:val="single" w:sz="2" w:space="0" w:color="E3E3E3"/>
                                                <w:right w:val="single" w:sz="2" w:space="0" w:color="E3E3E3"/>
                                              </w:divBdr>
                                              <w:divsChild>
                                                <w:div w:id="200093345">
                                                  <w:marLeft w:val="0"/>
                                                  <w:marRight w:val="0"/>
                                                  <w:marTop w:val="0"/>
                                                  <w:marBottom w:val="0"/>
                                                  <w:divBdr>
                                                    <w:top w:val="single" w:sz="2" w:space="0" w:color="E3E3E3"/>
                                                    <w:left w:val="single" w:sz="2" w:space="0" w:color="E3E3E3"/>
                                                    <w:bottom w:val="single" w:sz="2" w:space="0" w:color="E3E3E3"/>
                                                    <w:right w:val="single" w:sz="2" w:space="0" w:color="E3E3E3"/>
                                                  </w:divBdr>
                                                  <w:divsChild>
                                                    <w:div w:id="176819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1848368">
                                                  <w:marLeft w:val="0"/>
                                                  <w:marRight w:val="0"/>
                                                  <w:marTop w:val="0"/>
                                                  <w:marBottom w:val="0"/>
                                                  <w:divBdr>
                                                    <w:top w:val="single" w:sz="2" w:space="0" w:color="E3E3E3"/>
                                                    <w:left w:val="single" w:sz="2" w:space="0" w:color="E3E3E3"/>
                                                    <w:bottom w:val="single" w:sz="2" w:space="0" w:color="E3E3E3"/>
                                                    <w:right w:val="single" w:sz="2" w:space="0" w:color="E3E3E3"/>
                                                  </w:divBdr>
                                                  <w:divsChild>
                                                    <w:div w:id="39407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6058061">
          <w:marLeft w:val="0"/>
          <w:marRight w:val="0"/>
          <w:marTop w:val="0"/>
          <w:marBottom w:val="0"/>
          <w:divBdr>
            <w:top w:val="none" w:sz="0" w:space="0" w:color="auto"/>
            <w:left w:val="none" w:sz="0" w:space="0" w:color="auto"/>
            <w:bottom w:val="none" w:sz="0" w:space="0" w:color="auto"/>
            <w:right w:val="none" w:sz="0" w:space="0" w:color="auto"/>
          </w:divBdr>
        </w:div>
      </w:divsChild>
    </w:div>
    <w:div w:id="1997343122">
      <w:bodyDiv w:val="1"/>
      <w:marLeft w:val="0"/>
      <w:marRight w:val="0"/>
      <w:marTop w:val="0"/>
      <w:marBottom w:val="0"/>
      <w:divBdr>
        <w:top w:val="none" w:sz="0" w:space="0" w:color="auto"/>
        <w:left w:val="none" w:sz="0" w:space="0" w:color="auto"/>
        <w:bottom w:val="none" w:sz="0" w:space="0" w:color="auto"/>
        <w:right w:val="none" w:sz="0" w:space="0" w:color="auto"/>
      </w:divBdr>
    </w:div>
    <w:div w:id="1998998278">
      <w:bodyDiv w:val="1"/>
      <w:marLeft w:val="0"/>
      <w:marRight w:val="0"/>
      <w:marTop w:val="0"/>
      <w:marBottom w:val="0"/>
      <w:divBdr>
        <w:top w:val="none" w:sz="0" w:space="0" w:color="auto"/>
        <w:left w:val="none" w:sz="0" w:space="0" w:color="auto"/>
        <w:bottom w:val="none" w:sz="0" w:space="0" w:color="auto"/>
        <w:right w:val="none" w:sz="0" w:space="0" w:color="auto"/>
      </w:divBdr>
      <w:divsChild>
        <w:div w:id="2242487">
          <w:marLeft w:val="0"/>
          <w:marRight w:val="0"/>
          <w:marTop w:val="0"/>
          <w:marBottom w:val="0"/>
          <w:divBdr>
            <w:top w:val="none" w:sz="0" w:space="0" w:color="auto"/>
            <w:left w:val="none" w:sz="0" w:space="0" w:color="auto"/>
            <w:bottom w:val="none" w:sz="0" w:space="0" w:color="auto"/>
            <w:right w:val="none" w:sz="0" w:space="0" w:color="auto"/>
          </w:divBdr>
        </w:div>
        <w:div w:id="294994253">
          <w:marLeft w:val="0"/>
          <w:marRight w:val="0"/>
          <w:marTop w:val="0"/>
          <w:marBottom w:val="0"/>
          <w:divBdr>
            <w:top w:val="single" w:sz="2" w:space="0" w:color="E3E3E3"/>
            <w:left w:val="single" w:sz="2" w:space="0" w:color="E3E3E3"/>
            <w:bottom w:val="single" w:sz="2" w:space="0" w:color="E3E3E3"/>
            <w:right w:val="single" w:sz="2" w:space="0" w:color="E3E3E3"/>
          </w:divBdr>
          <w:divsChild>
            <w:div w:id="1228608270">
              <w:marLeft w:val="0"/>
              <w:marRight w:val="0"/>
              <w:marTop w:val="0"/>
              <w:marBottom w:val="0"/>
              <w:divBdr>
                <w:top w:val="single" w:sz="2" w:space="0" w:color="E3E3E3"/>
                <w:left w:val="single" w:sz="2" w:space="0" w:color="E3E3E3"/>
                <w:bottom w:val="single" w:sz="2" w:space="0" w:color="E3E3E3"/>
                <w:right w:val="single" w:sz="2" w:space="0" w:color="E3E3E3"/>
              </w:divBdr>
              <w:divsChild>
                <w:div w:id="122508886">
                  <w:marLeft w:val="0"/>
                  <w:marRight w:val="0"/>
                  <w:marTop w:val="0"/>
                  <w:marBottom w:val="0"/>
                  <w:divBdr>
                    <w:top w:val="single" w:sz="2" w:space="0" w:color="E3E3E3"/>
                    <w:left w:val="single" w:sz="2" w:space="0" w:color="E3E3E3"/>
                    <w:bottom w:val="single" w:sz="2" w:space="0" w:color="E3E3E3"/>
                    <w:right w:val="single" w:sz="2" w:space="0" w:color="E3E3E3"/>
                  </w:divBdr>
                  <w:divsChild>
                    <w:div w:id="201327536">
                      <w:marLeft w:val="0"/>
                      <w:marRight w:val="0"/>
                      <w:marTop w:val="0"/>
                      <w:marBottom w:val="0"/>
                      <w:divBdr>
                        <w:top w:val="single" w:sz="2" w:space="0" w:color="E3E3E3"/>
                        <w:left w:val="single" w:sz="2" w:space="0" w:color="E3E3E3"/>
                        <w:bottom w:val="single" w:sz="2" w:space="0" w:color="E3E3E3"/>
                        <w:right w:val="single" w:sz="2" w:space="0" w:color="E3E3E3"/>
                      </w:divBdr>
                      <w:divsChild>
                        <w:div w:id="1952085991">
                          <w:marLeft w:val="0"/>
                          <w:marRight w:val="0"/>
                          <w:marTop w:val="0"/>
                          <w:marBottom w:val="0"/>
                          <w:divBdr>
                            <w:top w:val="single" w:sz="2" w:space="0" w:color="E3E3E3"/>
                            <w:left w:val="single" w:sz="2" w:space="0" w:color="E3E3E3"/>
                            <w:bottom w:val="single" w:sz="2" w:space="0" w:color="E3E3E3"/>
                            <w:right w:val="single" w:sz="2" w:space="0" w:color="E3E3E3"/>
                          </w:divBdr>
                          <w:divsChild>
                            <w:div w:id="1552225264">
                              <w:marLeft w:val="0"/>
                              <w:marRight w:val="0"/>
                              <w:marTop w:val="100"/>
                              <w:marBottom w:val="100"/>
                              <w:divBdr>
                                <w:top w:val="single" w:sz="2" w:space="0" w:color="E3E3E3"/>
                                <w:left w:val="single" w:sz="2" w:space="0" w:color="E3E3E3"/>
                                <w:bottom w:val="single" w:sz="2" w:space="0" w:color="E3E3E3"/>
                                <w:right w:val="single" w:sz="2" w:space="0" w:color="E3E3E3"/>
                              </w:divBdr>
                              <w:divsChild>
                                <w:div w:id="557324726">
                                  <w:marLeft w:val="0"/>
                                  <w:marRight w:val="0"/>
                                  <w:marTop w:val="0"/>
                                  <w:marBottom w:val="0"/>
                                  <w:divBdr>
                                    <w:top w:val="single" w:sz="2" w:space="0" w:color="E3E3E3"/>
                                    <w:left w:val="single" w:sz="2" w:space="0" w:color="E3E3E3"/>
                                    <w:bottom w:val="single" w:sz="2" w:space="0" w:color="E3E3E3"/>
                                    <w:right w:val="single" w:sz="2" w:space="0" w:color="E3E3E3"/>
                                  </w:divBdr>
                                  <w:divsChild>
                                    <w:div w:id="566958880">
                                      <w:marLeft w:val="0"/>
                                      <w:marRight w:val="0"/>
                                      <w:marTop w:val="0"/>
                                      <w:marBottom w:val="0"/>
                                      <w:divBdr>
                                        <w:top w:val="single" w:sz="2" w:space="0" w:color="E3E3E3"/>
                                        <w:left w:val="single" w:sz="2" w:space="0" w:color="E3E3E3"/>
                                        <w:bottom w:val="single" w:sz="2" w:space="0" w:color="E3E3E3"/>
                                        <w:right w:val="single" w:sz="2" w:space="0" w:color="E3E3E3"/>
                                      </w:divBdr>
                                      <w:divsChild>
                                        <w:div w:id="748118781">
                                          <w:marLeft w:val="0"/>
                                          <w:marRight w:val="0"/>
                                          <w:marTop w:val="0"/>
                                          <w:marBottom w:val="0"/>
                                          <w:divBdr>
                                            <w:top w:val="single" w:sz="2" w:space="0" w:color="E3E3E3"/>
                                            <w:left w:val="single" w:sz="2" w:space="0" w:color="E3E3E3"/>
                                            <w:bottom w:val="single" w:sz="2" w:space="0" w:color="E3E3E3"/>
                                            <w:right w:val="single" w:sz="2" w:space="0" w:color="E3E3E3"/>
                                          </w:divBdr>
                                          <w:divsChild>
                                            <w:div w:id="424612980">
                                              <w:marLeft w:val="0"/>
                                              <w:marRight w:val="0"/>
                                              <w:marTop w:val="0"/>
                                              <w:marBottom w:val="0"/>
                                              <w:divBdr>
                                                <w:top w:val="single" w:sz="2" w:space="0" w:color="E3E3E3"/>
                                                <w:left w:val="single" w:sz="2" w:space="0" w:color="E3E3E3"/>
                                                <w:bottom w:val="single" w:sz="2" w:space="0" w:color="E3E3E3"/>
                                                <w:right w:val="single" w:sz="2" w:space="0" w:color="E3E3E3"/>
                                              </w:divBdr>
                                              <w:divsChild>
                                                <w:div w:id="1347559660">
                                                  <w:marLeft w:val="0"/>
                                                  <w:marRight w:val="0"/>
                                                  <w:marTop w:val="0"/>
                                                  <w:marBottom w:val="0"/>
                                                  <w:divBdr>
                                                    <w:top w:val="single" w:sz="2" w:space="0" w:color="E3E3E3"/>
                                                    <w:left w:val="single" w:sz="2" w:space="0" w:color="E3E3E3"/>
                                                    <w:bottom w:val="single" w:sz="2" w:space="0" w:color="E3E3E3"/>
                                                    <w:right w:val="single" w:sz="2" w:space="0" w:color="E3E3E3"/>
                                                  </w:divBdr>
                                                  <w:divsChild>
                                                    <w:div w:id="1411004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0840895">
      <w:bodyDiv w:val="1"/>
      <w:marLeft w:val="0"/>
      <w:marRight w:val="0"/>
      <w:marTop w:val="0"/>
      <w:marBottom w:val="0"/>
      <w:divBdr>
        <w:top w:val="none" w:sz="0" w:space="0" w:color="auto"/>
        <w:left w:val="none" w:sz="0" w:space="0" w:color="auto"/>
        <w:bottom w:val="none" w:sz="0" w:space="0" w:color="auto"/>
        <w:right w:val="none" w:sz="0" w:space="0" w:color="auto"/>
      </w:divBdr>
    </w:div>
    <w:div w:id="2005744359">
      <w:bodyDiv w:val="1"/>
      <w:marLeft w:val="0"/>
      <w:marRight w:val="0"/>
      <w:marTop w:val="0"/>
      <w:marBottom w:val="0"/>
      <w:divBdr>
        <w:top w:val="none" w:sz="0" w:space="0" w:color="auto"/>
        <w:left w:val="none" w:sz="0" w:space="0" w:color="auto"/>
        <w:bottom w:val="none" w:sz="0" w:space="0" w:color="auto"/>
        <w:right w:val="none" w:sz="0" w:space="0" w:color="auto"/>
      </w:divBdr>
    </w:div>
    <w:div w:id="2007513235">
      <w:bodyDiv w:val="1"/>
      <w:marLeft w:val="0"/>
      <w:marRight w:val="0"/>
      <w:marTop w:val="0"/>
      <w:marBottom w:val="0"/>
      <w:divBdr>
        <w:top w:val="none" w:sz="0" w:space="0" w:color="auto"/>
        <w:left w:val="none" w:sz="0" w:space="0" w:color="auto"/>
        <w:bottom w:val="none" w:sz="0" w:space="0" w:color="auto"/>
        <w:right w:val="none" w:sz="0" w:space="0" w:color="auto"/>
      </w:divBdr>
      <w:divsChild>
        <w:div w:id="633215731">
          <w:marLeft w:val="0"/>
          <w:marRight w:val="0"/>
          <w:marTop w:val="0"/>
          <w:marBottom w:val="0"/>
          <w:divBdr>
            <w:top w:val="single" w:sz="2" w:space="0" w:color="E3E3E3"/>
            <w:left w:val="single" w:sz="2" w:space="0" w:color="E3E3E3"/>
            <w:bottom w:val="single" w:sz="2" w:space="0" w:color="E3E3E3"/>
            <w:right w:val="single" w:sz="2" w:space="0" w:color="E3E3E3"/>
          </w:divBdr>
          <w:divsChild>
            <w:div w:id="779686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181025">
          <w:marLeft w:val="0"/>
          <w:marRight w:val="0"/>
          <w:marTop w:val="0"/>
          <w:marBottom w:val="0"/>
          <w:divBdr>
            <w:top w:val="single" w:sz="2" w:space="0" w:color="E3E3E3"/>
            <w:left w:val="single" w:sz="2" w:space="0" w:color="E3E3E3"/>
            <w:bottom w:val="single" w:sz="2" w:space="0" w:color="E3E3E3"/>
            <w:right w:val="single" w:sz="2" w:space="0" w:color="E3E3E3"/>
          </w:divBdr>
          <w:divsChild>
            <w:div w:id="1313369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8315316">
      <w:bodyDiv w:val="1"/>
      <w:marLeft w:val="0"/>
      <w:marRight w:val="0"/>
      <w:marTop w:val="0"/>
      <w:marBottom w:val="0"/>
      <w:divBdr>
        <w:top w:val="none" w:sz="0" w:space="0" w:color="auto"/>
        <w:left w:val="none" w:sz="0" w:space="0" w:color="auto"/>
        <w:bottom w:val="none" w:sz="0" w:space="0" w:color="auto"/>
        <w:right w:val="none" w:sz="0" w:space="0" w:color="auto"/>
      </w:divBdr>
    </w:div>
    <w:div w:id="2012177004">
      <w:bodyDiv w:val="1"/>
      <w:marLeft w:val="0"/>
      <w:marRight w:val="0"/>
      <w:marTop w:val="0"/>
      <w:marBottom w:val="0"/>
      <w:divBdr>
        <w:top w:val="none" w:sz="0" w:space="0" w:color="auto"/>
        <w:left w:val="none" w:sz="0" w:space="0" w:color="auto"/>
        <w:bottom w:val="none" w:sz="0" w:space="0" w:color="auto"/>
        <w:right w:val="none" w:sz="0" w:space="0" w:color="auto"/>
      </w:divBdr>
      <w:divsChild>
        <w:div w:id="29453426">
          <w:marLeft w:val="0"/>
          <w:marRight w:val="0"/>
          <w:marTop w:val="0"/>
          <w:marBottom w:val="0"/>
          <w:divBdr>
            <w:top w:val="single" w:sz="2" w:space="0" w:color="E3E3E3"/>
            <w:left w:val="single" w:sz="2" w:space="0" w:color="E3E3E3"/>
            <w:bottom w:val="single" w:sz="2" w:space="0" w:color="E3E3E3"/>
            <w:right w:val="single" w:sz="2" w:space="0" w:color="E3E3E3"/>
          </w:divBdr>
          <w:divsChild>
            <w:div w:id="13728633">
              <w:marLeft w:val="0"/>
              <w:marRight w:val="0"/>
              <w:marTop w:val="0"/>
              <w:marBottom w:val="0"/>
              <w:divBdr>
                <w:top w:val="single" w:sz="2" w:space="0" w:color="E3E3E3"/>
                <w:left w:val="single" w:sz="2" w:space="0" w:color="E3E3E3"/>
                <w:bottom w:val="single" w:sz="2" w:space="0" w:color="E3E3E3"/>
                <w:right w:val="single" w:sz="2" w:space="0" w:color="E3E3E3"/>
              </w:divBdr>
              <w:divsChild>
                <w:div w:id="416827527">
                  <w:marLeft w:val="0"/>
                  <w:marRight w:val="0"/>
                  <w:marTop w:val="0"/>
                  <w:marBottom w:val="0"/>
                  <w:divBdr>
                    <w:top w:val="single" w:sz="2" w:space="0" w:color="E3E3E3"/>
                    <w:left w:val="single" w:sz="2" w:space="0" w:color="E3E3E3"/>
                    <w:bottom w:val="single" w:sz="2" w:space="0" w:color="E3E3E3"/>
                    <w:right w:val="single" w:sz="2" w:space="0" w:color="E3E3E3"/>
                  </w:divBdr>
                  <w:divsChild>
                    <w:div w:id="1679916819">
                      <w:marLeft w:val="0"/>
                      <w:marRight w:val="0"/>
                      <w:marTop w:val="0"/>
                      <w:marBottom w:val="0"/>
                      <w:divBdr>
                        <w:top w:val="single" w:sz="2" w:space="0" w:color="E3E3E3"/>
                        <w:left w:val="single" w:sz="2" w:space="0" w:color="E3E3E3"/>
                        <w:bottom w:val="single" w:sz="2" w:space="0" w:color="E3E3E3"/>
                        <w:right w:val="single" w:sz="2" w:space="0" w:color="E3E3E3"/>
                      </w:divBdr>
                      <w:divsChild>
                        <w:div w:id="85612035">
                          <w:marLeft w:val="0"/>
                          <w:marRight w:val="0"/>
                          <w:marTop w:val="0"/>
                          <w:marBottom w:val="0"/>
                          <w:divBdr>
                            <w:top w:val="single" w:sz="2" w:space="0" w:color="E3E3E3"/>
                            <w:left w:val="single" w:sz="2" w:space="0" w:color="E3E3E3"/>
                            <w:bottom w:val="single" w:sz="2" w:space="0" w:color="E3E3E3"/>
                            <w:right w:val="single" w:sz="2" w:space="0" w:color="E3E3E3"/>
                          </w:divBdr>
                          <w:divsChild>
                            <w:div w:id="507016500">
                              <w:marLeft w:val="0"/>
                              <w:marRight w:val="0"/>
                              <w:marTop w:val="0"/>
                              <w:marBottom w:val="0"/>
                              <w:divBdr>
                                <w:top w:val="single" w:sz="2" w:space="0" w:color="E3E3E3"/>
                                <w:left w:val="single" w:sz="2" w:space="0" w:color="E3E3E3"/>
                                <w:bottom w:val="single" w:sz="2" w:space="0" w:color="E3E3E3"/>
                                <w:right w:val="single" w:sz="2" w:space="0" w:color="E3E3E3"/>
                              </w:divBdr>
                              <w:divsChild>
                                <w:div w:id="189916852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138036">
                                      <w:marLeft w:val="0"/>
                                      <w:marRight w:val="0"/>
                                      <w:marTop w:val="0"/>
                                      <w:marBottom w:val="0"/>
                                      <w:divBdr>
                                        <w:top w:val="single" w:sz="2" w:space="0" w:color="E3E3E3"/>
                                        <w:left w:val="single" w:sz="2" w:space="0" w:color="E3E3E3"/>
                                        <w:bottom w:val="single" w:sz="2" w:space="0" w:color="E3E3E3"/>
                                        <w:right w:val="single" w:sz="2" w:space="0" w:color="E3E3E3"/>
                                      </w:divBdr>
                                      <w:divsChild>
                                        <w:div w:id="238562119">
                                          <w:marLeft w:val="0"/>
                                          <w:marRight w:val="0"/>
                                          <w:marTop w:val="0"/>
                                          <w:marBottom w:val="0"/>
                                          <w:divBdr>
                                            <w:top w:val="single" w:sz="2" w:space="0" w:color="E3E3E3"/>
                                            <w:left w:val="single" w:sz="2" w:space="0" w:color="E3E3E3"/>
                                            <w:bottom w:val="single" w:sz="2" w:space="0" w:color="E3E3E3"/>
                                            <w:right w:val="single" w:sz="2" w:space="0" w:color="E3E3E3"/>
                                          </w:divBdr>
                                          <w:divsChild>
                                            <w:div w:id="921722950">
                                              <w:marLeft w:val="0"/>
                                              <w:marRight w:val="0"/>
                                              <w:marTop w:val="0"/>
                                              <w:marBottom w:val="0"/>
                                              <w:divBdr>
                                                <w:top w:val="single" w:sz="2" w:space="0" w:color="E3E3E3"/>
                                                <w:left w:val="single" w:sz="2" w:space="0" w:color="E3E3E3"/>
                                                <w:bottom w:val="single" w:sz="2" w:space="0" w:color="E3E3E3"/>
                                                <w:right w:val="single" w:sz="2" w:space="0" w:color="E3E3E3"/>
                                              </w:divBdr>
                                              <w:divsChild>
                                                <w:div w:id="964316967">
                                                  <w:marLeft w:val="0"/>
                                                  <w:marRight w:val="0"/>
                                                  <w:marTop w:val="0"/>
                                                  <w:marBottom w:val="0"/>
                                                  <w:divBdr>
                                                    <w:top w:val="single" w:sz="2" w:space="0" w:color="E3E3E3"/>
                                                    <w:left w:val="single" w:sz="2" w:space="0" w:color="E3E3E3"/>
                                                    <w:bottom w:val="single" w:sz="2" w:space="0" w:color="E3E3E3"/>
                                                    <w:right w:val="single" w:sz="2" w:space="0" w:color="E3E3E3"/>
                                                  </w:divBdr>
                                                  <w:divsChild>
                                                    <w:div w:id="625039664">
                                                      <w:marLeft w:val="0"/>
                                                      <w:marRight w:val="0"/>
                                                      <w:marTop w:val="0"/>
                                                      <w:marBottom w:val="0"/>
                                                      <w:divBdr>
                                                        <w:top w:val="single" w:sz="2" w:space="0" w:color="E3E3E3"/>
                                                        <w:left w:val="single" w:sz="2" w:space="0" w:color="E3E3E3"/>
                                                        <w:bottom w:val="single" w:sz="2" w:space="0" w:color="E3E3E3"/>
                                                        <w:right w:val="single" w:sz="2" w:space="0" w:color="E3E3E3"/>
                                                      </w:divBdr>
                                                      <w:divsChild>
                                                        <w:div w:id="662122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261712">
          <w:marLeft w:val="0"/>
          <w:marRight w:val="0"/>
          <w:marTop w:val="0"/>
          <w:marBottom w:val="0"/>
          <w:divBdr>
            <w:top w:val="none" w:sz="0" w:space="0" w:color="auto"/>
            <w:left w:val="none" w:sz="0" w:space="0" w:color="auto"/>
            <w:bottom w:val="none" w:sz="0" w:space="0" w:color="auto"/>
            <w:right w:val="none" w:sz="0" w:space="0" w:color="auto"/>
          </w:divBdr>
        </w:div>
      </w:divsChild>
    </w:div>
    <w:div w:id="2012178370">
      <w:bodyDiv w:val="1"/>
      <w:marLeft w:val="0"/>
      <w:marRight w:val="0"/>
      <w:marTop w:val="0"/>
      <w:marBottom w:val="0"/>
      <w:divBdr>
        <w:top w:val="none" w:sz="0" w:space="0" w:color="auto"/>
        <w:left w:val="none" w:sz="0" w:space="0" w:color="auto"/>
        <w:bottom w:val="none" w:sz="0" w:space="0" w:color="auto"/>
        <w:right w:val="none" w:sz="0" w:space="0" w:color="auto"/>
      </w:divBdr>
    </w:div>
    <w:div w:id="2015758636">
      <w:bodyDiv w:val="1"/>
      <w:marLeft w:val="0"/>
      <w:marRight w:val="0"/>
      <w:marTop w:val="0"/>
      <w:marBottom w:val="0"/>
      <w:divBdr>
        <w:top w:val="none" w:sz="0" w:space="0" w:color="auto"/>
        <w:left w:val="none" w:sz="0" w:space="0" w:color="auto"/>
        <w:bottom w:val="none" w:sz="0" w:space="0" w:color="auto"/>
        <w:right w:val="none" w:sz="0" w:space="0" w:color="auto"/>
      </w:divBdr>
      <w:divsChild>
        <w:div w:id="379520260">
          <w:marLeft w:val="0"/>
          <w:marRight w:val="0"/>
          <w:marTop w:val="0"/>
          <w:marBottom w:val="0"/>
          <w:divBdr>
            <w:top w:val="single" w:sz="2" w:space="0" w:color="E3E3E3"/>
            <w:left w:val="single" w:sz="2" w:space="0" w:color="E3E3E3"/>
            <w:bottom w:val="single" w:sz="2" w:space="0" w:color="E3E3E3"/>
            <w:right w:val="single" w:sz="2" w:space="0" w:color="E3E3E3"/>
          </w:divBdr>
          <w:divsChild>
            <w:div w:id="284654668">
              <w:marLeft w:val="0"/>
              <w:marRight w:val="0"/>
              <w:marTop w:val="0"/>
              <w:marBottom w:val="0"/>
              <w:divBdr>
                <w:top w:val="single" w:sz="2" w:space="0" w:color="E3E3E3"/>
                <w:left w:val="single" w:sz="2" w:space="0" w:color="E3E3E3"/>
                <w:bottom w:val="single" w:sz="2" w:space="0" w:color="E3E3E3"/>
                <w:right w:val="single" w:sz="2" w:space="0" w:color="E3E3E3"/>
              </w:divBdr>
              <w:divsChild>
                <w:div w:id="801315011">
                  <w:marLeft w:val="0"/>
                  <w:marRight w:val="0"/>
                  <w:marTop w:val="0"/>
                  <w:marBottom w:val="0"/>
                  <w:divBdr>
                    <w:top w:val="single" w:sz="2" w:space="0" w:color="E3E3E3"/>
                    <w:left w:val="single" w:sz="2" w:space="0" w:color="E3E3E3"/>
                    <w:bottom w:val="single" w:sz="2" w:space="0" w:color="E3E3E3"/>
                    <w:right w:val="single" w:sz="2" w:space="0" w:color="E3E3E3"/>
                  </w:divBdr>
                  <w:divsChild>
                    <w:div w:id="873081263">
                      <w:marLeft w:val="0"/>
                      <w:marRight w:val="0"/>
                      <w:marTop w:val="0"/>
                      <w:marBottom w:val="0"/>
                      <w:divBdr>
                        <w:top w:val="single" w:sz="2" w:space="0" w:color="E3E3E3"/>
                        <w:left w:val="single" w:sz="2" w:space="0" w:color="E3E3E3"/>
                        <w:bottom w:val="single" w:sz="2" w:space="0" w:color="E3E3E3"/>
                        <w:right w:val="single" w:sz="2" w:space="0" w:color="E3E3E3"/>
                      </w:divBdr>
                      <w:divsChild>
                        <w:div w:id="95251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39496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1050558">
          <w:marLeft w:val="0"/>
          <w:marRight w:val="0"/>
          <w:marTop w:val="0"/>
          <w:marBottom w:val="0"/>
          <w:divBdr>
            <w:top w:val="single" w:sz="2" w:space="0" w:color="E3E3E3"/>
            <w:left w:val="single" w:sz="2" w:space="0" w:color="E3E3E3"/>
            <w:bottom w:val="single" w:sz="2" w:space="0" w:color="E3E3E3"/>
            <w:right w:val="single" w:sz="2" w:space="0" w:color="E3E3E3"/>
          </w:divBdr>
          <w:divsChild>
            <w:div w:id="710611133">
              <w:marLeft w:val="0"/>
              <w:marRight w:val="0"/>
              <w:marTop w:val="0"/>
              <w:marBottom w:val="0"/>
              <w:divBdr>
                <w:top w:val="single" w:sz="2" w:space="0" w:color="E3E3E3"/>
                <w:left w:val="single" w:sz="2" w:space="0" w:color="E3E3E3"/>
                <w:bottom w:val="single" w:sz="2" w:space="0" w:color="E3E3E3"/>
                <w:right w:val="single" w:sz="2" w:space="0" w:color="E3E3E3"/>
              </w:divBdr>
              <w:divsChild>
                <w:div w:id="762723627">
                  <w:marLeft w:val="0"/>
                  <w:marRight w:val="0"/>
                  <w:marTop w:val="0"/>
                  <w:marBottom w:val="0"/>
                  <w:divBdr>
                    <w:top w:val="single" w:sz="2" w:space="0" w:color="E3E3E3"/>
                    <w:left w:val="single" w:sz="2" w:space="0" w:color="E3E3E3"/>
                    <w:bottom w:val="single" w:sz="2" w:space="0" w:color="E3E3E3"/>
                    <w:right w:val="single" w:sz="2" w:space="0" w:color="E3E3E3"/>
                  </w:divBdr>
                  <w:divsChild>
                    <w:div w:id="375276643">
                      <w:marLeft w:val="0"/>
                      <w:marRight w:val="0"/>
                      <w:marTop w:val="0"/>
                      <w:marBottom w:val="0"/>
                      <w:divBdr>
                        <w:top w:val="single" w:sz="2" w:space="0" w:color="E3E3E3"/>
                        <w:left w:val="single" w:sz="2" w:space="0" w:color="E3E3E3"/>
                        <w:bottom w:val="single" w:sz="2" w:space="0" w:color="E3E3E3"/>
                        <w:right w:val="single" w:sz="2" w:space="0" w:color="E3E3E3"/>
                      </w:divBdr>
                      <w:divsChild>
                        <w:div w:id="222566422">
                          <w:marLeft w:val="0"/>
                          <w:marRight w:val="0"/>
                          <w:marTop w:val="0"/>
                          <w:marBottom w:val="0"/>
                          <w:divBdr>
                            <w:top w:val="single" w:sz="2" w:space="0" w:color="E3E3E3"/>
                            <w:left w:val="single" w:sz="2" w:space="0" w:color="E3E3E3"/>
                            <w:bottom w:val="single" w:sz="2" w:space="0" w:color="E3E3E3"/>
                            <w:right w:val="single" w:sz="2" w:space="0" w:color="E3E3E3"/>
                          </w:divBdr>
                          <w:divsChild>
                            <w:div w:id="795831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19849892">
      <w:bodyDiv w:val="1"/>
      <w:marLeft w:val="0"/>
      <w:marRight w:val="0"/>
      <w:marTop w:val="0"/>
      <w:marBottom w:val="0"/>
      <w:divBdr>
        <w:top w:val="none" w:sz="0" w:space="0" w:color="auto"/>
        <w:left w:val="none" w:sz="0" w:space="0" w:color="auto"/>
        <w:bottom w:val="none" w:sz="0" w:space="0" w:color="auto"/>
        <w:right w:val="none" w:sz="0" w:space="0" w:color="auto"/>
      </w:divBdr>
    </w:div>
    <w:div w:id="2023313203">
      <w:bodyDiv w:val="1"/>
      <w:marLeft w:val="0"/>
      <w:marRight w:val="0"/>
      <w:marTop w:val="0"/>
      <w:marBottom w:val="0"/>
      <w:divBdr>
        <w:top w:val="none" w:sz="0" w:space="0" w:color="auto"/>
        <w:left w:val="none" w:sz="0" w:space="0" w:color="auto"/>
        <w:bottom w:val="none" w:sz="0" w:space="0" w:color="auto"/>
        <w:right w:val="none" w:sz="0" w:space="0" w:color="auto"/>
      </w:divBdr>
      <w:divsChild>
        <w:div w:id="877006486">
          <w:marLeft w:val="0"/>
          <w:marRight w:val="0"/>
          <w:marTop w:val="0"/>
          <w:marBottom w:val="0"/>
          <w:divBdr>
            <w:top w:val="single" w:sz="2" w:space="0" w:color="E3E3E3"/>
            <w:left w:val="single" w:sz="2" w:space="0" w:color="E3E3E3"/>
            <w:bottom w:val="single" w:sz="2" w:space="0" w:color="E3E3E3"/>
            <w:right w:val="single" w:sz="2" w:space="0" w:color="E3E3E3"/>
          </w:divBdr>
          <w:divsChild>
            <w:div w:id="44837986">
              <w:marLeft w:val="0"/>
              <w:marRight w:val="0"/>
              <w:marTop w:val="0"/>
              <w:marBottom w:val="0"/>
              <w:divBdr>
                <w:top w:val="single" w:sz="2" w:space="0" w:color="E3E3E3"/>
                <w:left w:val="single" w:sz="2" w:space="0" w:color="E3E3E3"/>
                <w:bottom w:val="single" w:sz="2" w:space="0" w:color="E3E3E3"/>
                <w:right w:val="single" w:sz="2" w:space="0" w:color="E3E3E3"/>
              </w:divBdr>
              <w:divsChild>
                <w:div w:id="804932223">
                  <w:marLeft w:val="0"/>
                  <w:marRight w:val="0"/>
                  <w:marTop w:val="0"/>
                  <w:marBottom w:val="0"/>
                  <w:divBdr>
                    <w:top w:val="single" w:sz="2" w:space="0" w:color="E3E3E3"/>
                    <w:left w:val="single" w:sz="2" w:space="0" w:color="E3E3E3"/>
                    <w:bottom w:val="single" w:sz="2" w:space="0" w:color="E3E3E3"/>
                    <w:right w:val="single" w:sz="2" w:space="0" w:color="E3E3E3"/>
                  </w:divBdr>
                  <w:divsChild>
                    <w:div w:id="1244952235">
                      <w:marLeft w:val="0"/>
                      <w:marRight w:val="0"/>
                      <w:marTop w:val="0"/>
                      <w:marBottom w:val="0"/>
                      <w:divBdr>
                        <w:top w:val="single" w:sz="2" w:space="0" w:color="E3E3E3"/>
                        <w:left w:val="single" w:sz="2" w:space="0" w:color="E3E3E3"/>
                        <w:bottom w:val="single" w:sz="2" w:space="0" w:color="E3E3E3"/>
                        <w:right w:val="single" w:sz="2" w:space="0" w:color="E3E3E3"/>
                      </w:divBdr>
                      <w:divsChild>
                        <w:div w:id="996568377">
                          <w:marLeft w:val="0"/>
                          <w:marRight w:val="0"/>
                          <w:marTop w:val="0"/>
                          <w:marBottom w:val="0"/>
                          <w:divBdr>
                            <w:top w:val="single" w:sz="2" w:space="0" w:color="E3E3E3"/>
                            <w:left w:val="single" w:sz="2" w:space="0" w:color="E3E3E3"/>
                            <w:bottom w:val="single" w:sz="2" w:space="0" w:color="E3E3E3"/>
                            <w:right w:val="single" w:sz="2" w:space="0" w:color="E3E3E3"/>
                          </w:divBdr>
                          <w:divsChild>
                            <w:div w:id="864294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306743618">
                                  <w:marLeft w:val="0"/>
                                  <w:marRight w:val="0"/>
                                  <w:marTop w:val="0"/>
                                  <w:marBottom w:val="0"/>
                                  <w:divBdr>
                                    <w:top w:val="single" w:sz="2" w:space="0" w:color="E3E3E3"/>
                                    <w:left w:val="single" w:sz="2" w:space="0" w:color="E3E3E3"/>
                                    <w:bottom w:val="single" w:sz="2" w:space="0" w:color="E3E3E3"/>
                                    <w:right w:val="single" w:sz="2" w:space="0" w:color="E3E3E3"/>
                                  </w:divBdr>
                                  <w:divsChild>
                                    <w:div w:id="1714425235">
                                      <w:marLeft w:val="0"/>
                                      <w:marRight w:val="0"/>
                                      <w:marTop w:val="0"/>
                                      <w:marBottom w:val="0"/>
                                      <w:divBdr>
                                        <w:top w:val="single" w:sz="2" w:space="0" w:color="E3E3E3"/>
                                        <w:left w:val="single" w:sz="2" w:space="0" w:color="E3E3E3"/>
                                        <w:bottom w:val="single" w:sz="2" w:space="0" w:color="E3E3E3"/>
                                        <w:right w:val="single" w:sz="2" w:space="0" w:color="E3E3E3"/>
                                      </w:divBdr>
                                      <w:divsChild>
                                        <w:div w:id="581181568">
                                          <w:marLeft w:val="0"/>
                                          <w:marRight w:val="0"/>
                                          <w:marTop w:val="0"/>
                                          <w:marBottom w:val="0"/>
                                          <w:divBdr>
                                            <w:top w:val="single" w:sz="2" w:space="0" w:color="E3E3E3"/>
                                            <w:left w:val="single" w:sz="2" w:space="0" w:color="E3E3E3"/>
                                            <w:bottom w:val="single" w:sz="2" w:space="0" w:color="E3E3E3"/>
                                            <w:right w:val="single" w:sz="2" w:space="0" w:color="E3E3E3"/>
                                          </w:divBdr>
                                          <w:divsChild>
                                            <w:div w:id="670521454">
                                              <w:marLeft w:val="0"/>
                                              <w:marRight w:val="0"/>
                                              <w:marTop w:val="0"/>
                                              <w:marBottom w:val="0"/>
                                              <w:divBdr>
                                                <w:top w:val="single" w:sz="2" w:space="0" w:color="E3E3E3"/>
                                                <w:left w:val="single" w:sz="2" w:space="0" w:color="E3E3E3"/>
                                                <w:bottom w:val="single" w:sz="2" w:space="0" w:color="E3E3E3"/>
                                                <w:right w:val="single" w:sz="2" w:space="0" w:color="E3E3E3"/>
                                              </w:divBdr>
                                              <w:divsChild>
                                                <w:div w:id="158162508">
                                                  <w:marLeft w:val="0"/>
                                                  <w:marRight w:val="0"/>
                                                  <w:marTop w:val="0"/>
                                                  <w:marBottom w:val="0"/>
                                                  <w:divBdr>
                                                    <w:top w:val="single" w:sz="2" w:space="0" w:color="E3E3E3"/>
                                                    <w:left w:val="single" w:sz="2" w:space="0" w:color="E3E3E3"/>
                                                    <w:bottom w:val="single" w:sz="2" w:space="0" w:color="E3E3E3"/>
                                                    <w:right w:val="single" w:sz="2" w:space="0" w:color="E3E3E3"/>
                                                  </w:divBdr>
                                                  <w:divsChild>
                                                    <w:div w:id="19123490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9425530">
                                                  <w:marLeft w:val="0"/>
                                                  <w:marRight w:val="0"/>
                                                  <w:marTop w:val="0"/>
                                                  <w:marBottom w:val="0"/>
                                                  <w:divBdr>
                                                    <w:top w:val="single" w:sz="2" w:space="0" w:color="E3E3E3"/>
                                                    <w:left w:val="single" w:sz="2" w:space="0" w:color="E3E3E3"/>
                                                    <w:bottom w:val="single" w:sz="2" w:space="0" w:color="E3E3E3"/>
                                                    <w:right w:val="single" w:sz="2" w:space="0" w:color="E3E3E3"/>
                                                  </w:divBdr>
                                                  <w:divsChild>
                                                    <w:div w:id="4955325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2518068">
          <w:marLeft w:val="0"/>
          <w:marRight w:val="0"/>
          <w:marTop w:val="0"/>
          <w:marBottom w:val="0"/>
          <w:divBdr>
            <w:top w:val="none" w:sz="0" w:space="0" w:color="auto"/>
            <w:left w:val="none" w:sz="0" w:space="0" w:color="auto"/>
            <w:bottom w:val="none" w:sz="0" w:space="0" w:color="auto"/>
            <w:right w:val="none" w:sz="0" w:space="0" w:color="auto"/>
          </w:divBdr>
        </w:div>
      </w:divsChild>
    </w:div>
    <w:div w:id="2029023506">
      <w:bodyDiv w:val="1"/>
      <w:marLeft w:val="0"/>
      <w:marRight w:val="0"/>
      <w:marTop w:val="0"/>
      <w:marBottom w:val="0"/>
      <w:divBdr>
        <w:top w:val="none" w:sz="0" w:space="0" w:color="auto"/>
        <w:left w:val="none" w:sz="0" w:space="0" w:color="auto"/>
        <w:bottom w:val="none" w:sz="0" w:space="0" w:color="auto"/>
        <w:right w:val="none" w:sz="0" w:space="0" w:color="auto"/>
      </w:divBdr>
    </w:div>
    <w:div w:id="2029718268">
      <w:bodyDiv w:val="1"/>
      <w:marLeft w:val="0"/>
      <w:marRight w:val="0"/>
      <w:marTop w:val="0"/>
      <w:marBottom w:val="0"/>
      <w:divBdr>
        <w:top w:val="none" w:sz="0" w:space="0" w:color="auto"/>
        <w:left w:val="none" w:sz="0" w:space="0" w:color="auto"/>
        <w:bottom w:val="none" w:sz="0" w:space="0" w:color="auto"/>
        <w:right w:val="none" w:sz="0" w:space="0" w:color="auto"/>
      </w:divBdr>
    </w:div>
    <w:div w:id="2031910789">
      <w:bodyDiv w:val="1"/>
      <w:marLeft w:val="0"/>
      <w:marRight w:val="0"/>
      <w:marTop w:val="0"/>
      <w:marBottom w:val="0"/>
      <w:divBdr>
        <w:top w:val="none" w:sz="0" w:space="0" w:color="auto"/>
        <w:left w:val="none" w:sz="0" w:space="0" w:color="auto"/>
        <w:bottom w:val="none" w:sz="0" w:space="0" w:color="auto"/>
        <w:right w:val="none" w:sz="0" w:space="0" w:color="auto"/>
      </w:divBdr>
    </w:div>
    <w:div w:id="2032418092">
      <w:bodyDiv w:val="1"/>
      <w:marLeft w:val="0"/>
      <w:marRight w:val="0"/>
      <w:marTop w:val="0"/>
      <w:marBottom w:val="0"/>
      <w:divBdr>
        <w:top w:val="none" w:sz="0" w:space="0" w:color="auto"/>
        <w:left w:val="none" w:sz="0" w:space="0" w:color="auto"/>
        <w:bottom w:val="none" w:sz="0" w:space="0" w:color="auto"/>
        <w:right w:val="none" w:sz="0" w:space="0" w:color="auto"/>
      </w:divBdr>
    </w:div>
    <w:div w:id="2036999060">
      <w:bodyDiv w:val="1"/>
      <w:marLeft w:val="0"/>
      <w:marRight w:val="0"/>
      <w:marTop w:val="0"/>
      <w:marBottom w:val="0"/>
      <w:divBdr>
        <w:top w:val="none" w:sz="0" w:space="0" w:color="auto"/>
        <w:left w:val="none" w:sz="0" w:space="0" w:color="auto"/>
        <w:bottom w:val="none" w:sz="0" w:space="0" w:color="auto"/>
        <w:right w:val="none" w:sz="0" w:space="0" w:color="auto"/>
      </w:divBdr>
    </w:div>
    <w:div w:id="2038193798">
      <w:bodyDiv w:val="1"/>
      <w:marLeft w:val="0"/>
      <w:marRight w:val="0"/>
      <w:marTop w:val="0"/>
      <w:marBottom w:val="0"/>
      <w:divBdr>
        <w:top w:val="none" w:sz="0" w:space="0" w:color="auto"/>
        <w:left w:val="none" w:sz="0" w:space="0" w:color="auto"/>
        <w:bottom w:val="none" w:sz="0" w:space="0" w:color="auto"/>
        <w:right w:val="none" w:sz="0" w:space="0" w:color="auto"/>
      </w:divBdr>
    </w:div>
    <w:div w:id="2040162553">
      <w:bodyDiv w:val="1"/>
      <w:marLeft w:val="0"/>
      <w:marRight w:val="0"/>
      <w:marTop w:val="0"/>
      <w:marBottom w:val="0"/>
      <w:divBdr>
        <w:top w:val="none" w:sz="0" w:space="0" w:color="auto"/>
        <w:left w:val="none" w:sz="0" w:space="0" w:color="auto"/>
        <w:bottom w:val="none" w:sz="0" w:space="0" w:color="auto"/>
        <w:right w:val="none" w:sz="0" w:space="0" w:color="auto"/>
      </w:divBdr>
    </w:div>
    <w:div w:id="2042321205">
      <w:bodyDiv w:val="1"/>
      <w:marLeft w:val="0"/>
      <w:marRight w:val="0"/>
      <w:marTop w:val="0"/>
      <w:marBottom w:val="0"/>
      <w:divBdr>
        <w:top w:val="none" w:sz="0" w:space="0" w:color="auto"/>
        <w:left w:val="none" w:sz="0" w:space="0" w:color="auto"/>
        <w:bottom w:val="none" w:sz="0" w:space="0" w:color="auto"/>
        <w:right w:val="none" w:sz="0" w:space="0" w:color="auto"/>
      </w:divBdr>
      <w:divsChild>
        <w:div w:id="849486977">
          <w:marLeft w:val="0"/>
          <w:marRight w:val="0"/>
          <w:marTop w:val="0"/>
          <w:marBottom w:val="0"/>
          <w:divBdr>
            <w:top w:val="none" w:sz="0" w:space="0" w:color="auto"/>
            <w:left w:val="none" w:sz="0" w:space="0" w:color="auto"/>
            <w:bottom w:val="none" w:sz="0" w:space="0" w:color="auto"/>
            <w:right w:val="none" w:sz="0" w:space="0" w:color="auto"/>
          </w:divBdr>
        </w:div>
        <w:div w:id="1917738792">
          <w:marLeft w:val="0"/>
          <w:marRight w:val="0"/>
          <w:marTop w:val="0"/>
          <w:marBottom w:val="0"/>
          <w:divBdr>
            <w:top w:val="single" w:sz="2" w:space="0" w:color="E3E3E3"/>
            <w:left w:val="single" w:sz="2" w:space="0" w:color="E3E3E3"/>
            <w:bottom w:val="single" w:sz="2" w:space="0" w:color="E3E3E3"/>
            <w:right w:val="single" w:sz="2" w:space="0" w:color="E3E3E3"/>
          </w:divBdr>
          <w:divsChild>
            <w:div w:id="1986154164">
              <w:marLeft w:val="0"/>
              <w:marRight w:val="0"/>
              <w:marTop w:val="0"/>
              <w:marBottom w:val="0"/>
              <w:divBdr>
                <w:top w:val="single" w:sz="2" w:space="0" w:color="E3E3E3"/>
                <w:left w:val="single" w:sz="2" w:space="0" w:color="E3E3E3"/>
                <w:bottom w:val="single" w:sz="2" w:space="0" w:color="E3E3E3"/>
                <w:right w:val="single" w:sz="2" w:space="0" w:color="E3E3E3"/>
              </w:divBdr>
              <w:divsChild>
                <w:div w:id="511266427">
                  <w:marLeft w:val="0"/>
                  <w:marRight w:val="0"/>
                  <w:marTop w:val="0"/>
                  <w:marBottom w:val="0"/>
                  <w:divBdr>
                    <w:top w:val="single" w:sz="2" w:space="0" w:color="E3E3E3"/>
                    <w:left w:val="single" w:sz="2" w:space="0" w:color="E3E3E3"/>
                    <w:bottom w:val="single" w:sz="2" w:space="0" w:color="E3E3E3"/>
                    <w:right w:val="single" w:sz="2" w:space="0" w:color="E3E3E3"/>
                  </w:divBdr>
                  <w:divsChild>
                    <w:div w:id="1928033225">
                      <w:marLeft w:val="0"/>
                      <w:marRight w:val="0"/>
                      <w:marTop w:val="0"/>
                      <w:marBottom w:val="0"/>
                      <w:divBdr>
                        <w:top w:val="single" w:sz="2" w:space="0" w:color="E3E3E3"/>
                        <w:left w:val="single" w:sz="2" w:space="0" w:color="E3E3E3"/>
                        <w:bottom w:val="single" w:sz="2" w:space="0" w:color="E3E3E3"/>
                        <w:right w:val="single" w:sz="2" w:space="0" w:color="E3E3E3"/>
                      </w:divBdr>
                      <w:divsChild>
                        <w:div w:id="101069880">
                          <w:marLeft w:val="0"/>
                          <w:marRight w:val="0"/>
                          <w:marTop w:val="0"/>
                          <w:marBottom w:val="0"/>
                          <w:divBdr>
                            <w:top w:val="single" w:sz="2" w:space="0" w:color="E3E3E3"/>
                            <w:left w:val="single" w:sz="2" w:space="0" w:color="E3E3E3"/>
                            <w:bottom w:val="single" w:sz="2" w:space="0" w:color="E3E3E3"/>
                            <w:right w:val="single" w:sz="2" w:space="0" w:color="E3E3E3"/>
                          </w:divBdr>
                          <w:divsChild>
                            <w:div w:id="1940528317">
                              <w:marLeft w:val="0"/>
                              <w:marRight w:val="0"/>
                              <w:marTop w:val="0"/>
                              <w:marBottom w:val="0"/>
                              <w:divBdr>
                                <w:top w:val="single" w:sz="2" w:space="0" w:color="E3E3E3"/>
                                <w:left w:val="single" w:sz="2" w:space="0" w:color="E3E3E3"/>
                                <w:bottom w:val="single" w:sz="2" w:space="0" w:color="E3E3E3"/>
                                <w:right w:val="single" w:sz="2" w:space="0" w:color="E3E3E3"/>
                              </w:divBdr>
                              <w:divsChild>
                                <w:div w:id="1260917951">
                                  <w:marLeft w:val="0"/>
                                  <w:marRight w:val="0"/>
                                  <w:marTop w:val="100"/>
                                  <w:marBottom w:val="100"/>
                                  <w:divBdr>
                                    <w:top w:val="single" w:sz="2" w:space="0" w:color="E3E3E3"/>
                                    <w:left w:val="single" w:sz="2" w:space="0" w:color="E3E3E3"/>
                                    <w:bottom w:val="single" w:sz="2" w:space="0" w:color="E3E3E3"/>
                                    <w:right w:val="single" w:sz="2" w:space="0" w:color="E3E3E3"/>
                                  </w:divBdr>
                                  <w:divsChild>
                                    <w:div w:id="133522134">
                                      <w:marLeft w:val="0"/>
                                      <w:marRight w:val="0"/>
                                      <w:marTop w:val="0"/>
                                      <w:marBottom w:val="0"/>
                                      <w:divBdr>
                                        <w:top w:val="single" w:sz="2" w:space="0" w:color="E3E3E3"/>
                                        <w:left w:val="single" w:sz="2" w:space="0" w:color="E3E3E3"/>
                                        <w:bottom w:val="single" w:sz="2" w:space="0" w:color="E3E3E3"/>
                                        <w:right w:val="single" w:sz="2" w:space="0" w:color="E3E3E3"/>
                                      </w:divBdr>
                                      <w:divsChild>
                                        <w:div w:id="118039551">
                                          <w:marLeft w:val="0"/>
                                          <w:marRight w:val="0"/>
                                          <w:marTop w:val="0"/>
                                          <w:marBottom w:val="0"/>
                                          <w:divBdr>
                                            <w:top w:val="single" w:sz="2" w:space="0" w:color="E3E3E3"/>
                                            <w:left w:val="single" w:sz="2" w:space="0" w:color="E3E3E3"/>
                                            <w:bottom w:val="single" w:sz="2" w:space="0" w:color="E3E3E3"/>
                                            <w:right w:val="single" w:sz="2" w:space="0" w:color="E3E3E3"/>
                                          </w:divBdr>
                                          <w:divsChild>
                                            <w:div w:id="1325084846">
                                              <w:marLeft w:val="0"/>
                                              <w:marRight w:val="0"/>
                                              <w:marTop w:val="0"/>
                                              <w:marBottom w:val="0"/>
                                              <w:divBdr>
                                                <w:top w:val="single" w:sz="2" w:space="0" w:color="E3E3E3"/>
                                                <w:left w:val="single" w:sz="2" w:space="0" w:color="E3E3E3"/>
                                                <w:bottom w:val="single" w:sz="2" w:space="0" w:color="E3E3E3"/>
                                                <w:right w:val="single" w:sz="2" w:space="0" w:color="E3E3E3"/>
                                              </w:divBdr>
                                              <w:divsChild>
                                                <w:div w:id="820581770">
                                                  <w:marLeft w:val="0"/>
                                                  <w:marRight w:val="0"/>
                                                  <w:marTop w:val="0"/>
                                                  <w:marBottom w:val="0"/>
                                                  <w:divBdr>
                                                    <w:top w:val="single" w:sz="2" w:space="0" w:color="E3E3E3"/>
                                                    <w:left w:val="single" w:sz="2" w:space="0" w:color="E3E3E3"/>
                                                    <w:bottom w:val="single" w:sz="2" w:space="0" w:color="E3E3E3"/>
                                                    <w:right w:val="single" w:sz="2" w:space="0" w:color="E3E3E3"/>
                                                  </w:divBdr>
                                                  <w:divsChild>
                                                    <w:div w:id="2087414382">
                                                      <w:marLeft w:val="0"/>
                                                      <w:marRight w:val="0"/>
                                                      <w:marTop w:val="0"/>
                                                      <w:marBottom w:val="0"/>
                                                      <w:divBdr>
                                                        <w:top w:val="single" w:sz="2" w:space="0" w:color="E3E3E3"/>
                                                        <w:left w:val="single" w:sz="2" w:space="0" w:color="E3E3E3"/>
                                                        <w:bottom w:val="single" w:sz="2" w:space="0" w:color="E3E3E3"/>
                                                        <w:right w:val="single" w:sz="2" w:space="0" w:color="E3E3E3"/>
                                                      </w:divBdr>
                                                      <w:divsChild>
                                                        <w:div w:id="131991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4135397">
      <w:bodyDiv w:val="1"/>
      <w:marLeft w:val="0"/>
      <w:marRight w:val="0"/>
      <w:marTop w:val="0"/>
      <w:marBottom w:val="0"/>
      <w:divBdr>
        <w:top w:val="none" w:sz="0" w:space="0" w:color="auto"/>
        <w:left w:val="none" w:sz="0" w:space="0" w:color="auto"/>
        <w:bottom w:val="none" w:sz="0" w:space="0" w:color="auto"/>
        <w:right w:val="none" w:sz="0" w:space="0" w:color="auto"/>
      </w:divBdr>
    </w:div>
    <w:div w:id="2044668117">
      <w:bodyDiv w:val="1"/>
      <w:marLeft w:val="0"/>
      <w:marRight w:val="0"/>
      <w:marTop w:val="0"/>
      <w:marBottom w:val="0"/>
      <w:divBdr>
        <w:top w:val="none" w:sz="0" w:space="0" w:color="auto"/>
        <w:left w:val="none" w:sz="0" w:space="0" w:color="auto"/>
        <w:bottom w:val="none" w:sz="0" w:space="0" w:color="auto"/>
        <w:right w:val="none" w:sz="0" w:space="0" w:color="auto"/>
      </w:divBdr>
      <w:divsChild>
        <w:div w:id="483938252">
          <w:marLeft w:val="0"/>
          <w:marRight w:val="0"/>
          <w:marTop w:val="0"/>
          <w:marBottom w:val="0"/>
          <w:divBdr>
            <w:top w:val="single" w:sz="2" w:space="0" w:color="E3E3E3"/>
            <w:left w:val="single" w:sz="2" w:space="0" w:color="E3E3E3"/>
            <w:bottom w:val="single" w:sz="2" w:space="0" w:color="E3E3E3"/>
            <w:right w:val="single" w:sz="2" w:space="0" w:color="E3E3E3"/>
          </w:divBdr>
          <w:divsChild>
            <w:div w:id="2018581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9136126">
          <w:marLeft w:val="0"/>
          <w:marRight w:val="0"/>
          <w:marTop w:val="0"/>
          <w:marBottom w:val="0"/>
          <w:divBdr>
            <w:top w:val="single" w:sz="2" w:space="0" w:color="E3E3E3"/>
            <w:left w:val="single" w:sz="2" w:space="0" w:color="E3E3E3"/>
            <w:bottom w:val="single" w:sz="2" w:space="0" w:color="E3E3E3"/>
            <w:right w:val="single" w:sz="2" w:space="0" w:color="E3E3E3"/>
          </w:divBdr>
          <w:divsChild>
            <w:div w:id="1625234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8624659">
      <w:bodyDiv w:val="1"/>
      <w:marLeft w:val="0"/>
      <w:marRight w:val="0"/>
      <w:marTop w:val="0"/>
      <w:marBottom w:val="0"/>
      <w:divBdr>
        <w:top w:val="none" w:sz="0" w:space="0" w:color="auto"/>
        <w:left w:val="none" w:sz="0" w:space="0" w:color="auto"/>
        <w:bottom w:val="none" w:sz="0" w:space="0" w:color="auto"/>
        <w:right w:val="none" w:sz="0" w:space="0" w:color="auto"/>
      </w:divBdr>
    </w:div>
    <w:div w:id="2062434310">
      <w:bodyDiv w:val="1"/>
      <w:marLeft w:val="0"/>
      <w:marRight w:val="0"/>
      <w:marTop w:val="0"/>
      <w:marBottom w:val="0"/>
      <w:divBdr>
        <w:top w:val="none" w:sz="0" w:space="0" w:color="auto"/>
        <w:left w:val="none" w:sz="0" w:space="0" w:color="auto"/>
        <w:bottom w:val="none" w:sz="0" w:space="0" w:color="auto"/>
        <w:right w:val="none" w:sz="0" w:space="0" w:color="auto"/>
      </w:divBdr>
    </w:div>
    <w:div w:id="2064019401">
      <w:bodyDiv w:val="1"/>
      <w:marLeft w:val="0"/>
      <w:marRight w:val="0"/>
      <w:marTop w:val="0"/>
      <w:marBottom w:val="0"/>
      <w:divBdr>
        <w:top w:val="none" w:sz="0" w:space="0" w:color="auto"/>
        <w:left w:val="none" w:sz="0" w:space="0" w:color="auto"/>
        <w:bottom w:val="none" w:sz="0" w:space="0" w:color="auto"/>
        <w:right w:val="none" w:sz="0" w:space="0" w:color="auto"/>
      </w:divBdr>
    </w:div>
    <w:div w:id="2068067851">
      <w:bodyDiv w:val="1"/>
      <w:marLeft w:val="0"/>
      <w:marRight w:val="0"/>
      <w:marTop w:val="0"/>
      <w:marBottom w:val="0"/>
      <w:divBdr>
        <w:top w:val="none" w:sz="0" w:space="0" w:color="auto"/>
        <w:left w:val="none" w:sz="0" w:space="0" w:color="auto"/>
        <w:bottom w:val="none" w:sz="0" w:space="0" w:color="auto"/>
        <w:right w:val="none" w:sz="0" w:space="0" w:color="auto"/>
      </w:divBdr>
      <w:divsChild>
        <w:div w:id="827596110">
          <w:marLeft w:val="0"/>
          <w:marRight w:val="0"/>
          <w:marTop w:val="0"/>
          <w:marBottom w:val="0"/>
          <w:divBdr>
            <w:top w:val="single" w:sz="2" w:space="0" w:color="E3E3E3"/>
            <w:left w:val="single" w:sz="2" w:space="0" w:color="E3E3E3"/>
            <w:bottom w:val="single" w:sz="2" w:space="0" w:color="E3E3E3"/>
            <w:right w:val="single" w:sz="2" w:space="0" w:color="E3E3E3"/>
          </w:divBdr>
          <w:divsChild>
            <w:div w:id="1037047671">
              <w:marLeft w:val="0"/>
              <w:marRight w:val="0"/>
              <w:marTop w:val="0"/>
              <w:marBottom w:val="0"/>
              <w:divBdr>
                <w:top w:val="single" w:sz="2" w:space="0" w:color="E3E3E3"/>
                <w:left w:val="single" w:sz="2" w:space="0" w:color="E3E3E3"/>
                <w:bottom w:val="single" w:sz="2" w:space="0" w:color="E3E3E3"/>
                <w:right w:val="single" w:sz="2" w:space="0" w:color="E3E3E3"/>
              </w:divBdr>
              <w:divsChild>
                <w:div w:id="612445012">
                  <w:marLeft w:val="0"/>
                  <w:marRight w:val="0"/>
                  <w:marTop w:val="0"/>
                  <w:marBottom w:val="0"/>
                  <w:divBdr>
                    <w:top w:val="single" w:sz="2" w:space="0" w:color="E3E3E3"/>
                    <w:left w:val="single" w:sz="2" w:space="0" w:color="E3E3E3"/>
                    <w:bottom w:val="single" w:sz="2" w:space="0" w:color="E3E3E3"/>
                    <w:right w:val="single" w:sz="2" w:space="0" w:color="E3E3E3"/>
                  </w:divBdr>
                  <w:divsChild>
                    <w:div w:id="1544175288">
                      <w:marLeft w:val="0"/>
                      <w:marRight w:val="0"/>
                      <w:marTop w:val="0"/>
                      <w:marBottom w:val="0"/>
                      <w:divBdr>
                        <w:top w:val="single" w:sz="2" w:space="0" w:color="E3E3E3"/>
                        <w:left w:val="single" w:sz="2" w:space="0" w:color="E3E3E3"/>
                        <w:bottom w:val="single" w:sz="2" w:space="0" w:color="E3E3E3"/>
                        <w:right w:val="single" w:sz="2" w:space="0" w:color="E3E3E3"/>
                      </w:divBdr>
                      <w:divsChild>
                        <w:div w:id="1962225513">
                          <w:marLeft w:val="0"/>
                          <w:marRight w:val="0"/>
                          <w:marTop w:val="0"/>
                          <w:marBottom w:val="0"/>
                          <w:divBdr>
                            <w:top w:val="single" w:sz="2" w:space="0" w:color="E3E3E3"/>
                            <w:left w:val="single" w:sz="2" w:space="0" w:color="E3E3E3"/>
                            <w:bottom w:val="single" w:sz="2" w:space="0" w:color="E3E3E3"/>
                            <w:right w:val="single" w:sz="2" w:space="0" w:color="E3E3E3"/>
                          </w:divBdr>
                          <w:divsChild>
                            <w:div w:id="967663622">
                              <w:marLeft w:val="0"/>
                              <w:marRight w:val="0"/>
                              <w:marTop w:val="100"/>
                              <w:marBottom w:val="100"/>
                              <w:divBdr>
                                <w:top w:val="single" w:sz="2" w:space="0" w:color="E3E3E3"/>
                                <w:left w:val="single" w:sz="2" w:space="0" w:color="E3E3E3"/>
                                <w:bottom w:val="single" w:sz="2" w:space="0" w:color="E3E3E3"/>
                                <w:right w:val="single" w:sz="2" w:space="0" w:color="E3E3E3"/>
                              </w:divBdr>
                              <w:divsChild>
                                <w:div w:id="96796987">
                                  <w:marLeft w:val="0"/>
                                  <w:marRight w:val="0"/>
                                  <w:marTop w:val="0"/>
                                  <w:marBottom w:val="0"/>
                                  <w:divBdr>
                                    <w:top w:val="single" w:sz="2" w:space="0" w:color="E3E3E3"/>
                                    <w:left w:val="single" w:sz="2" w:space="0" w:color="E3E3E3"/>
                                    <w:bottom w:val="single" w:sz="2" w:space="0" w:color="E3E3E3"/>
                                    <w:right w:val="single" w:sz="2" w:space="0" w:color="E3E3E3"/>
                                  </w:divBdr>
                                  <w:divsChild>
                                    <w:div w:id="1247880765">
                                      <w:marLeft w:val="0"/>
                                      <w:marRight w:val="0"/>
                                      <w:marTop w:val="0"/>
                                      <w:marBottom w:val="0"/>
                                      <w:divBdr>
                                        <w:top w:val="single" w:sz="2" w:space="0" w:color="E3E3E3"/>
                                        <w:left w:val="single" w:sz="2" w:space="0" w:color="E3E3E3"/>
                                        <w:bottom w:val="single" w:sz="2" w:space="0" w:color="E3E3E3"/>
                                        <w:right w:val="single" w:sz="2" w:space="0" w:color="E3E3E3"/>
                                      </w:divBdr>
                                      <w:divsChild>
                                        <w:div w:id="1457599450">
                                          <w:marLeft w:val="0"/>
                                          <w:marRight w:val="0"/>
                                          <w:marTop w:val="0"/>
                                          <w:marBottom w:val="0"/>
                                          <w:divBdr>
                                            <w:top w:val="single" w:sz="2" w:space="0" w:color="E3E3E3"/>
                                            <w:left w:val="single" w:sz="2" w:space="0" w:color="E3E3E3"/>
                                            <w:bottom w:val="single" w:sz="2" w:space="0" w:color="E3E3E3"/>
                                            <w:right w:val="single" w:sz="2" w:space="0" w:color="E3E3E3"/>
                                          </w:divBdr>
                                          <w:divsChild>
                                            <w:div w:id="445587530">
                                              <w:marLeft w:val="0"/>
                                              <w:marRight w:val="0"/>
                                              <w:marTop w:val="0"/>
                                              <w:marBottom w:val="0"/>
                                              <w:divBdr>
                                                <w:top w:val="single" w:sz="2" w:space="0" w:color="E3E3E3"/>
                                                <w:left w:val="single" w:sz="2" w:space="0" w:color="E3E3E3"/>
                                                <w:bottom w:val="single" w:sz="2" w:space="0" w:color="E3E3E3"/>
                                                <w:right w:val="single" w:sz="2" w:space="0" w:color="E3E3E3"/>
                                              </w:divBdr>
                                              <w:divsChild>
                                                <w:div w:id="707991965">
                                                  <w:marLeft w:val="0"/>
                                                  <w:marRight w:val="0"/>
                                                  <w:marTop w:val="0"/>
                                                  <w:marBottom w:val="0"/>
                                                  <w:divBdr>
                                                    <w:top w:val="single" w:sz="2" w:space="0" w:color="E3E3E3"/>
                                                    <w:left w:val="single" w:sz="2" w:space="0" w:color="E3E3E3"/>
                                                    <w:bottom w:val="single" w:sz="2" w:space="0" w:color="E3E3E3"/>
                                                    <w:right w:val="single" w:sz="2" w:space="0" w:color="E3E3E3"/>
                                                  </w:divBdr>
                                                  <w:divsChild>
                                                    <w:div w:id="1640842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8158502">
          <w:marLeft w:val="0"/>
          <w:marRight w:val="0"/>
          <w:marTop w:val="0"/>
          <w:marBottom w:val="0"/>
          <w:divBdr>
            <w:top w:val="none" w:sz="0" w:space="0" w:color="auto"/>
            <w:left w:val="none" w:sz="0" w:space="0" w:color="auto"/>
            <w:bottom w:val="none" w:sz="0" w:space="0" w:color="auto"/>
            <w:right w:val="none" w:sz="0" w:space="0" w:color="auto"/>
          </w:divBdr>
        </w:div>
      </w:divsChild>
    </w:div>
    <w:div w:id="2069374092">
      <w:bodyDiv w:val="1"/>
      <w:marLeft w:val="0"/>
      <w:marRight w:val="0"/>
      <w:marTop w:val="0"/>
      <w:marBottom w:val="0"/>
      <w:divBdr>
        <w:top w:val="none" w:sz="0" w:space="0" w:color="auto"/>
        <w:left w:val="none" w:sz="0" w:space="0" w:color="auto"/>
        <w:bottom w:val="none" w:sz="0" w:space="0" w:color="auto"/>
        <w:right w:val="none" w:sz="0" w:space="0" w:color="auto"/>
      </w:divBdr>
      <w:divsChild>
        <w:div w:id="1764690309">
          <w:marLeft w:val="0"/>
          <w:marRight w:val="0"/>
          <w:marTop w:val="0"/>
          <w:marBottom w:val="0"/>
          <w:divBdr>
            <w:top w:val="single" w:sz="2" w:space="0" w:color="E3E3E3"/>
            <w:left w:val="single" w:sz="2" w:space="0" w:color="E3E3E3"/>
            <w:bottom w:val="single" w:sz="2" w:space="0" w:color="E3E3E3"/>
            <w:right w:val="single" w:sz="2" w:space="0" w:color="E3E3E3"/>
          </w:divBdr>
          <w:divsChild>
            <w:div w:id="918708780">
              <w:marLeft w:val="0"/>
              <w:marRight w:val="0"/>
              <w:marTop w:val="0"/>
              <w:marBottom w:val="0"/>
              <w:divBdr>
                <w:top w:val="single" w:sz="2" w:space="0" w:color="E3E3E3"/>
                <w:left w:val="single" w:sz="2" w:space="0" w:color="E3E3E3"/>
                <w:bottom w:val="single" w:sz="2" w:space="0" w:color="E3E3E3"/>
                <w:right w:val="single" w:sz="2" w:space="0" w:color="E3E3E3"/>
              </w:divBdr>
              <w:divsChild>
                <w:div w:id="1562138438">
                  <w:marLeft w:val="0"/>
                  <w:marRight w:val="0"/>
                  <w:marTop w:val="0"/>
                  <w:marBottom w:val="0"/>
                  <w:divBdr>
                    <w:top w:val="single" w:sz="2" w:space="0" w:color="E3E3E3"/>
                    <w:left w:val="single" w:sz="2" w:space="0" w:color="E3E3E3"/>
                    <w:bottom w:val="single" w:sz="2" w:space="0" w:color="E3E3E3"/>
                    <w:right w:val="single" w:sz="2" w:space="0" w:color="E3E3E3"/>
                  </w:divBdr>
                  <w:divsChild>
                    <w:div w:id="2033920055">
                      <w:marLeft w:val="0"/>
                      <w:marRight w:val="0"/>
                      <w:marTop w:val="0"/>
                      <w:marBottom w:val="0"/>
                      <w:divBdr>
                        <w:top w:val="single" w:sz="2" w:space="0" w:color="E3E3E3"/>
                        <w:left w:val="single" w:sz="2" w:space="0" w:color="E3E3E3"/>
                        <w:bottom w:val="single" w:sz="2" w:space="0" w:color="E3E3E3"/>
                        <w:right w:val="single" w:sz="2" w:space="0" w:color="E3E3E3"/>
                      </w:divBdr>
                      <w:divsChild>
                        <w:div w:id="442382940">
                          <w:marLeft w:val="0"/>
                          <w:marRight w:val="0"/>
                          <w:marTop w:val="0"/>
                          <w:marBottom w:val="0"/>
                          <w:divBdr>
                            <w:top w:val="single" w:sz="2" w:space="0" w:color="E3E3E3"/>
                            <w:left w:val="single" w:sz="2" w:space="0" w:color="E3E3E3"/>
                            <w:bottom w:val="single" w:sz="2" w:space="0" w:color="E3E3E3"/>
                            <w:right w:val="single" w:sz="2" w:space="0" w:color="E3E3E3"/>
                          </w:divBdr>
                          <w:divsChild>
                            <w:div w:id="1455444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121995256">
                                  <w:marLeft w:val="0"/>
                                  <w:marRight w:val="0"/>
                                  <w:marTop w:val="0"/>
                                  <w:marBottom w:val="0"/>
                                  <w:divBdr>
                                    <w:top w:val="single" w:sz="2" w:space="0" w:color="E3E3E3"/>
                                    <w:left w:val="single" w:sz="2" w:space="0" w:color="E3E3E3"/>
                                    <w:bottom w:val="single" w:sz="2" w:space="0" w:color="E3E3E3"/>
                                    <w:right w:val="single" w:sz="2" w:space="0" w:color="E3E3E3"/>
                                  </w:divBdr>
                                  <w:divsChild>
                                    <w:div w:id="1837845871">
                                      <w:marLeft w:val="0"/>
                                      <w:marRight w:val="0"/>
                                      <w:marTop w:val="0"/>
                                      <w:marBottom w:val="0"/>
                                      <w:divBdr>
                                        <w:top w:val="single" w:sz="2" w:space="0" w:color="E3E3E3"/>
                                        <w:left w:val="single" w:sz="2" w:space="0" w:color="E3E3E3"/>
                                        <w:bottom w:val="single" w:sz="2" w:space="0" w:color="E3E3E3"/>
                                        <w:right w:val="single" w:sz="2" w:space="0" w:color="E3E3E3"/>
                                      </w:divBdr>
                                      <w:divsChild>
                                        <w:div w:id="737017869">
                                          <w:marLeft w:val="0"/>
                                          <w:marRight w:val="0"/>
                                          <w:marTop w:val="0"/>
                                          <w:marBottom w:val="0"/>
                                          <w:divBdr>
                                            <w:top w:val="single" w:sz="2" w:space="0" w:color="E3E3E3"/>
                                            <w:left w:val="single" w:sz="2" w:space="0" w:color="E3E3E3"/>
                                            <w:bottom w:val="single" w:sz="2" w:space="0" w:color="E3E3E3"/>
                                            <w:right w:val="single" w:sz="2" w:space="0" w:color="E3E3E3"/>
                                          </w:divBdr>
                                          <w:divsChild>
                                            <w:div w:id="2094886570">
                                              <w:marLeft w:val="0"/>
                                              <w:marRight w:val="0"/>
                                              <w:marTop w:val="0"/>
                                              <w:marBottom w:val="0"/>
                                              <w:divBdr>
                                                <w:top w:val="single" w:sz="2" w:space="0" w:color="E3E3E3"/>
                                                <w:left w:val="single" w:sz="2" w:space="0" w:color="E3E3E3"/>
                                                <w:bottom w:val="single" w:sz="2" w:space="0" w:color="E3E3E3"/>
                                                <w:right w:val="single" w:sz="2" w:space="0" w:color="E3E3E3"/>
                                              </w:divBdr>
                                              <w:divsChild>
                                                <w:div w:id="1988049767">
                                                  <w:marLeft w:val="0"/>
                                                  <w:marRight w:val="0"/>
                                                  <w:marTop w:val="0"/>
                                                  <w:marBottom w:val="0"/>
                                                  <w:divBdr>
                                                    <w:top w:val="single" w:sz="2" w:space="0" w:color="E3E3E3"/>
                                                    <w:left w:val="single" w:sz="2" w:space="0" w:color="E3E3E3"/>
                                                    <w:bottom w:val="single" w:sz="2" w:space="0" w:color="E3E3E3"/>
                                                    <w:right w:val="single" w:sz="2" w:space="0" w:color="E3E3E3"/>
                                                  </w:divBdr>
                                                  <w:divsChild>
                                                    <w:div w:id="1143742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0626575">
          <w:marLeft w:val="0"/>
          <w:marRight w:val="0"/>
          <w:marTop w:val="0"/>
          <w:marBottom w:val="0"/>
          <w:divBdr>
            <w:top w:val="none" w:sz="0" w:space="0" w:color="auto"/>
            <w:left w:val="none" w:sz="0" w:space="0" w:color="auto"/>
            <w:bottom w:val="none" w:sz="0" w:space="0" w:color="auto"/>
            <w:right w:val="none" w:sz="0" w:space="0" w:color="auto"/>
          </w:divBdr>
        </w:div>
      </w:divsChild>
    </w:div>
    <w:div w:id="2070885387">
      <w:bodyDiv w:val="1"/>
      <w:marLeft w:val="0"/>
      <w:marRight w:val="0"/>
      <w:marTop w:val="0"/>
      <w:marBottom w:val="0"/>
      <w:divBdr>
        <w:top w:val="none" w:sz="0" w:space="0" w:color="auto"/>
        <w:left w:val="none" w:sz="0" w:space="0" w:color="auto"/>
        <w:bottom w:val="none" w:sz="0" w:space="0" w:color="auto"/>
        <w:right w:val="none" w:sz="0" w:space="0" w:color="auto"/>
      </w:divBdr>
    </w:div>
    <w:div w:id="2072994535">
      <w:bodyDiv w:val="1"/>
      <w:marLeft w:val="0"/>
      <w:marRight w:val="0"/>
      <w:marTop w:val="0"/>
      <w:marBottom w:val="0"/>
      <w:divBdr>
        <w:top w:val="none" w:sz="0" w:space="0" w:color="auto"/>
        <w:left w:val="none" w:sz="0" w:space="0" w:color="auto"/>
        <w:bottom w:val="none" w:sz="0" w:space="0" w:color="auto"/>
        <w:right w:val="none" w:sz="0" w:space="0" w:color="auto"/>
      </w:divBdr>
    </w:div>
    <w:div w:id="2073501648">
      <w:bodyDiv w:val="1"/>
      <w:marLeft w:val="0"/>
      <w:marRight w:val="0"/>
      <w:marTop w:val="0"/>
      <w:marBottom w:val="0"/>
      <w:divBdr>
        <w:top w:val="none" w:sz="0" w:space="0" w:color="auto"/>
        <w:left w:val="none" w:sz="0" w:space="0" w:color="auto"/>
        <w:bottom w:val="none" w:sz="0" w:space="0" w:color="auto"/>
        <w:right w:val="none" w:sz="0" w:space="0" w:color="auto"/>
      </w:divBdr>
      <w:divsChild>
        <w:div w:id="638263106">
          <w:marLeft w:val="0"/>
          <w:marRight w:val="0"/>
          <w:marTop w:val="0"/>
          <w:marBottom w:val="0"/>
          <w:divBdr>
            <w:top w:val="single" w:sz="2" w:space="0" w:color="E3E3E3"/>
            <w:left w:val="single" w:sz="2" w:space="0" w:color="E3E3E3"/>
            <w:bottom w:val="single" w:sz="2" w:space="0" w:color="E3E3E3"/>
            <w:right w:val="single" w:sz="2" w:space="0" w:color="E3E3E3"/>
          </w:divBdr>
          <w:divsChild>
            <w:div w:id="1013066309">
              <w:marLeft w:val="0"/>
              <w:marRight w:val="0"/>
              <w:marTop w:val="0"/>
              <w:marBottom w:val="0"/>
              <w:divBdr>
                <w:top w:val="single" w:sz="2" w:space="0" w:color="E3E3E3"/>
                <w:left w:val="single" w:sz="2" w:space="0" w:color="E3E3E3"/>
                <w:bottom w:val="single" w:sz="2" w:space="0" w:color="E3E3E3"/>
                <w:right w:val="single" w:sz="2" w:space="0" w:color="E3E3E3"/>
              </w:divBdr>
              <w:divsChild>
                <w:div w:id="112602470">
                  <w:marLeft w:val="0"/>
                  <w:marRight w:val="0"/>
                  <w:marTop w:val="0"/>
                  <w:marBottom w:val="0"/>
                  <w:divBdr>
                    <w:top w:val="single" w:sz="2" w:space="0" w:color="E3E3E3"/>
                    <w:left w:val="single" w:sz="2" w:space="0" w:color="E3E3E3"/>
                    <w:bottom w:val="single" w:sz="2" w:space="0" w:color="E3E3E3"/>
                    <w:right w:val="single" w:sz="2" w:space="0" w:color="E3E3E3"/>
                  </w:divBdr>
                  <w:divsChild>
                    <w:div w:id="789542">
                      <w:marLeft w:val="0"/>
                      <w:marRight w:val="0"/>
                      <w:marTop w:val="0"/>
                      <w:marBottom w:val="0"/>
                      <w:divBdr>
                        <w:top w:val="single" w:sz="2" w:space="0" w:color="E3E3E3"/>
                        <w:left w:val="single" w:sz="2" w:space="0" w:color="E3E3E3"/>
                        <w:bottom w:val="single" w:sz="2" w:space="0" w:color="E3E3E3"/>
                        <w:right w:val="single" w:sz="2" w:space="0" w:color="E3E3E3"/>
                      </w:divBdr>
                      <w:divsChild>
                        <w:div w:id="980888078">
                          <w:marLeft w:val="0"/>
                          <w:marRight w:val="0"/>
                          <w:marTop w:val="0"/>
                          <w:marBottom w:val="0"/>
                          <w:divBdr>
                            <w:top w:val="single" w:sz="2" w:space="0" w:color="E3E3E3"/>
                            <w:left w:val="single" w:sz="2" w:space="0" w:color="E3E3E3"/>
                            <w:bottom w:val="single" w:sz="2" w:space="0" w:color="E3E3E3"/>
                            <w:right w:val="single" w:sz="2" w:space="0" w:color="E3E3E3"/>
                          </w:divBdr>
                          <w:divsChild>
                            <w:div w:id="1623153772">
                              <w:marLeft w:val="0"/>
                              <w:marRight w:val="0"/>
                              <w:marTop w:val="100"/>
                              <w:marBottom w:val="100"/>
                              <w:divBdr>
                                <w:top w:val="single" w:sz="2" w:space="0" w:color="E3E3E3"/>
                                <w:left w:val="single" w:sz="2" w:space="0" w:color="E3E3E3"/>
                                <w:bottom w:val="single" w:sz="2" w:space="0" w:color="E3E3E3"/>
                                <w:right w:val="single" w:sz="2" w:space="0" w:color="E3E3E3"/>
                              </w:divBdr>
                              <w:divsChild>
                                <w:div w:id="1025643464">
                                  <w:marLeft w:val="0"/>
                                  <w:marRight w:val="0"/>
                                  <w:marTop w:val="0"/>
                                  <w:marBottom w:val="0"/>
                                  <w:divBdr>
                                    <w:top w:val="single" w:sz="2" w:space="0" w:color="E3E3E3"/>
                                    <w:left w:val="single" w:sz="2" w:space="0" w:color="E3E3E3"/>
                                    <w:bottom w:val="single" w:sz="2" w:space="0" w:color="E3E3E3"/>
                                    <w:right w:val="single" w:sz="2" w:space="0" w:color="E3E3E3"/>
                                  </w:divBdr>
                                  <w:divsChild>
                                    <w:div w:id="322972953">
                                      <w:marLeft w:val="0"/>
                                      <w:marRight w:val="0"/>
                                      <w:marTop w:val="0"/>
                                      <w:marBottom w:val="0"/>
                                      <w:divBdr>
                                        <w:top w:val="single" w:sz="2" w:space="0" w:color="E3E3E3"/>
                                        <w:left w:val="single" w:sz="2" w:space="0" w:color="E3E3E3"/>
                                        <w:bottom w:val="single" w:sz="2" w:space="0" w:color="E3E3E3"/>
                                        <w:right w:val="single" w:sz="2" w:space="0" w:color="E3E3E3"/>
                                      </w:divBdr>
                                      <w:divsChild>
                                        <w:div w:id="1993213162">
                                          <w:marLeft w:val="0"/>
                                          <w:marRight w:val="0"/>
                                          <w:marTop w:val="0"/>
                                          <w:marBottom w:val="0"/>
                                          <w:divBdr>
                                            <w:top w:val="single" w:sz="2" w:space="0" w:color="E3E3E3"/>
                                            <w:left w:val="single" w:sz="2" w:space="0" w:color="E3E3E3"/>
                                            <w:bottom w:val="single" w:sz="2" w:space="0" w:color="E3E3E3"/>
                                            <w:right w:val="single" w:sz="2" w:space="0" w:color="E3E3E3"/>
                                          </w:divBdr>
                                          <w:divsChild>
                                            <w:div w:id="1366758308">
                                              <w:marLeft w:val="0"/>
                                              <w:marRight w:val="0"/>
                                              <w:marTop w:val="0"/>
                                              <w:marBottom w:val="0"/>
                                              <w:divBdr>
                                                <w:top w:val="single" w:sz="2" w:space="0" w:color="E3E3E3"/>
                                                <w:left w:val="single" w:sz="2" w:space="0" w:color="E3E3E3"/>
                                                <w:bottom w:val="single" w:sz="2" w:space="0" w:color="E3E3E3"/>
                                                <w:right w:val="single" w:sz="2" w:space="0" w:color="E3E3E3"/>
                                              </w:divBdr>
                                              <w:divsChild>
                                                <w:div w:id="1012218769">
                                                  <w:marLeft w:val="0"/>
                                                  <w:marRight w:val="0"/>
                                                  <w:marTop w:val="0"/>
                                                  <w:marBottom w:val="0"/>
                                                  <w:divBdr>
                                                    <w:top w:val="single" w:sz="2" w:space="0" w:color="E3E3E3"/>
                                                    <w:left w:val="single" w:sz="2" w:space="0" w:color="E3E3E3"/>
                                                    <w:bottom w:val="single" w:sz="2" w:space="0" w:color="E3E3E3"/>
                                                    <w:right w:val="single" w:sz="2" w:space="0" w:color="E3E3E3"/>
                                                  </w:divBdr>
                                                  <w:divsChild>
                                                    <w:div w:id="1341929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9104980">
          <w:marLeft w:val="0"/>
          <w:marRight w:val="0"/>
          <w:marTop w:val="0"/>
          <w:marBottom w:val="0"/>
          <w:divBdr>
            <w:top w:val="none" w:sz="0" w:space="0" w:color="auto"/>
            <w:left w:val="none" w:sz="0" w:space="0" w:color="auto"/>
            <w:bottom w:val="none" w:sz="0" w:space="0" w:color="auto"/>
            <w:right w:val="none" w:sz="0" w:space="0" w:color="auto"/>
          </w:divBdr>
        </w:div>
      </w:divsChild>
    </w:div>
    <w:div w:id="2075928793">
      <w:bodyDiv w:val="1"/>
      <w:marLeft w:val="0"/>
      <w:marRight w:val="0"/>
      <w:marTop w:val="0"/>
      <w:marBottom w:val="0"/>
      <w:divBdr>
        <w:top w:val="none" w:sz="0" w:space="0" w:color="auto"/>
        <w:left w:val="none" w:sz="0" w:space="0" w:color="auto"/>
        <w:bottom w:val="none" w:sz="0" w:space="0" w:color="auto"/>
        <w:right w:val="none" w:sz="0" w:space="0" w:color="auto"/>
      </w:divBdr>
    </w:div>
    <w:div w:id="2078897910">
      <w:bodyDiv w:val="1"/>
      <w:marLeft w:val="0"/>
      <w:marRight w:val="0"/>
      <w:marTop w:val="0"/>
      <w:marBottom w:val="0"/>
      <w:divBdr>
        <w:top w:val="none" w:sz="0" w:space="0" w:color="auto"/>
        <w:left w:val="none" w:sz="0" w:space="0" w:color="auto"/>
        <w:bottom w:val="none" w:sz="0" w:space="0" w:color="auto"/>
        <w:right w:val="none" w:sz="0" w:space="0" w:color="auto"/>
      </w:divBdr>
    </w:div>
    <w:div w:id="2083600272">
      <w:bodyDiv w:val="1"/>
      <w:marLeft w:val="0"/>
      <w:marRight w:val="0"/>
      <w:marTop w:val="0"/>
      <w:marBottom w:val="0"/>
      <w:divBdr>
        <w:top w:val="none" w:sz="0" w:space="0" w:color="auto"/>
        <w:left w:val="none" w:sz="0" w:space="0" w:color="auto"/>
        <w:bottom w:val="none" w:sz="0" w:space="0" w:color="auto"/>
        <w:right w:val="none" w:sz="0" w:space="0" w:color="auto"/>
      </w:divBdr>
    </w:div>
    <w:div w:id="2086295205">
      <w:bodyDiv w:val="1"/>
      <w:marLeft w:val="0"/>
      <w:marRight w:val="0"/>
      <w:marTop w:val="0"/>
      <w:marBottom w:val="0"/>
      <w:divBdr>
        <w:top w:val="none" w:sz="0" w:space="0" w:color="auto"/>
        <w:left w:val="none" w:sz="0" w:space="0" w:color="auto"/>
        <w:bottom w:val="none" w:sz="0" w:space="0" w:color="auto"/>
        <w:right w:val="none" w:sz="0" w:space="0" w:color="auto"/>
      </w:divBdr>
    </w:div>
    <w:div w:id="2088764966">
      <w:bodyDiv w:val="1"/>
      <w:marLeft w:val="0"/>
      <w:marRight w:val="0"/>
      <w:marTop w:val="0"/>
      <w:marBottom w:val="0"/>
      <w:divBdr>
        <w:top w:val="none" w:sz="0" w:space="0" w:color="auto"/>
        <w:left w:val="none" w:sz="0" w:space="0" w:color="auto"/>
        <w:bottom w:val="none" w:sz="0" w:space="0" w:color="auto"/>
        <w:right w:val="none" w:sz="0" w:space="0" w:color="auto"/>
      </w:divBdr>
    </w:div>
    <w:div w:id="2090424247">
      <w:bodyDiv w:val="1"/>
      <w:marLeft w:val="0"/>
      <w:marRight w:val="0"/>
      <w:marTop w:val="0"/>
      <w:marBottom w:val="0"/>
      <w:divBdr>
        <w:top w:val="none" w:sz="0" w:space="0" w:color="auto"/>
        <w:left w:val="none" w:sz="0" w:space="0" w:color="auto"/>
        <w:bottom w:val="none" w:sz="0" w:space="0" w:color="auto"/>
        <w:right w:val="none" w:sz="0" w:space="0" w:color="auto"/>
      </w:divBdr>
    </w:div>
    <w:div w:id="2094625541">
      <w:bodyDiv w:val="1"/>
      <w:marLeft w:val="0"/>
      <w:marRight w:val="0"/>
      <w:marTop w:val="0"/>
      <w:marBottom w:val="0"/>
      <w:divBdr>
        <w:top w:val="none" w:sz="0" w:space="0" w:color="auto"/>
        <w:left w:val="none" w:sz="0" w:space="0" w:color="auto"/>
        <w:bottom w:val="none" w:sz="0" w:space="0" w:color="auto"/>
        <w:right w:val="none" w:sz="0" w:space="0" w:color="auto"/>
      </w:divBdr>
    </w:div>
    <w:div w:id="2100562054">
      <w:bodyDiv w:val="1"/>
      <w:marLeft w:val="0"/>
      <w:marRight w:val="0"/>
      <w:marTop w:val="0"/>
      <w:marBottom w:val="0"/>
      <w:divBdr>
        <w:top w:val="none" w:sz="0" w:space="0" w:color="auto"/>
        <w:left w:val="none" w:sz="0" w:space="0" w:color="auto"/>
        <w:bottom w:val="none" w:sz="0" w:space="0" w:color="auto"/>
        <w:right w:val="none" w:sz="0" w:space="0" w:color="auto"/>
      </w:divBdr>
    </w:div>
    <w:div w:id="2101876719">
      <w:bodyDiv w:val="1"/>
      <w:marLeft w:val="0"/>
      <w:marRight w:val="0"/>
      <w:marTop w:val="0"/>
      <w:marBottom w:val="0"/>
      <w:divBdr>
        <w:top w:val="none" w:sz="0" w:space="0" w:color="auto"/>
        <w:left w:val="none" w:sz="0" w:space="0" w:color="auto"/>
        <w:bottom w:val="none" w:sz="0" w:space="0" w:color="auto"/>
        <w:right w:val="none" w:sz="0" w:space="0" w:color="auto"/>
      </w:divBdr>
    </w:div>
    <w:div w:id="2102219376">
      <w:bodyDiv w:val="1"/>
      <w:marLeft w:val="0"/>
      <w:marRight w:val="0"/>
      <w:marTop w:val="0"/>
      <w:marBottom w:val="0"/>
      <w:divBdr>
        <w:top w:val="none" w:sz="0" w:space="0" w:color="auto"/>
        <w:left w:val="none" w:sz="0" w:space="0" w:color="auto"/>
        <w:bottom w:val="none" w:sz="0" w:space="0" w:color="auto"/>
        <w:right w:val="none" w:sz="0" w:space="0" w:color="auto"/>
      </w:divBdr>
    </w:div>
    <w:div w:id="2102678114">
      <w:bodyDiv w:val="1"/>
      <w:marLeft w:val="0"/>
      <w:marRight w:val="0"/>
      <w:marTop w:val="0"/>
      <w:marBottom w:val="0"/>
      <w:divBdr>
        <w:top w:val="none" w:sz="0" w:space="0" w:color="auto"/>
        <w:left w:val="none" w:sz="0" w:space="0" w:color="auto"/>
        <w:bottom w:val="none" w:sz="0" w:space="0" w:color="auto"/>
        <w:right w:val="none" w:sz="0" w:space="0" w:color="auto"/>
      </w:divBdr>
    </w:div>
    <w:div w:id="2103450557">
      <w:bodyDiv w:val="1"/>
      <w:marLeft w:val="0"/>
      <w:marRight w:val="0"/>
      <w:marTop w:val="0"/>
      <w:marBottom w:val="0"/>
      <w:divBdr>
        <w:top w:val="none" w:sz="0" w:space="0" w:color="auto"/>
        <w:left w:val="none" w:sz="0" w:space="0" w:color="auto"/>
        <w:bottom w:val="none" w:sz="0" w:space="0" w:color="auto"/>
        <w:right w:val="none" w:sz="0" w:space="0" w:color="auto"/>
      </w:divBdr>
      <w:divsChild>
        <w:div w:id="1716154327">
          <w:marLeft w:val="0"/>
          <w:marRight w:val="0"/>
          <w:marTop w:val="0"/>
          <w:marBottom w:val="0"/>
          <w:divBdr>
            <w:top w:val="single" w:sz="2" w:space="0" w:color="E3E3E3"/>
            <w:left w:val="single" w:sz="2" w:space="0" w:color="E3E3E3"/>
            <w:bottom w:val="single" w:sz="2" w:space="0" w:color="E3E3E3"/>
            <w:right w:val="single" w:sz="2" w:space="0" w:color="E3E3E3"/>
          </w:divBdr>
          <w:divsChild>
            <w:div w:id="747459319">
              <w:marLeft w:val="0"/>
              <w:marRight w:val="0"/>
              <w:marTop w:val="0"/>
              <w:marBottom w:val="0"/>
              <w:divBdr>
                <w:top w:val="single" w:sz="2" w:space="0" w:color="E3E3E3"/>
                <w:left w:val="single" w:sz="2" w:space="0" w:color="E3E3E3"/>
                <w:bottom w:val="single" w:sz="2" w:space="0" w:color="E3E3E3"/>
                <w:right w:val="single" w:sz="2" w:space="0" w:color="E3E3E3"/>
              </w:divBdr>
              <w:divsChild>
                <w:div w:id="1444224770">
                  <w:marLeft w:val="0"/>
                  <w:marRight w:val="0"/>
                  <w:marTop w:val="0"/>
                  <w:marBottom w:val="0"/>
                  <w:divBdr>
                    <w:top w:val="single" w:sz="2" w:space="0" w:color="E3E3E3"/>
                    <w:left w:val="single" w:sz="2" w:space="0" w:color="E3E3E3"/>
                    <w:bottom w:val="single" w:sz="2" w:space="0" w:color="E3E3E3"/>
                    <w:right w:val="single" w:sz="2" w:space="0" w:color="E3E3E3"/>
                  </w:divBdr>
                  <w:divsChild>
                    <w:div w:id="604773987">
                      <w:marLeft w:val="0"/>
                      <w:marRight w:val="0"/>
                      <w:marTop w:val="0"/>
                      <w:marBottom w:val="0"/>
                      <w:divBdr>
                        <w:top w:val="single" w:sz="2" w:space="0" w:color="E3E3E3"/>
                        <w:left w:val="single" w:sz="2" w:space="0" w:color="E3E3E3"/>
                        <w:bottom w:val="single" w:sz="2" w:space="0" w:color="E3E3E3"/>
                        <w:right w:val="single" w:sz="2" w:space="0" w:color="E3E3E3"/>
                      </w:divBdr>
                      <w:divsChild>
                        <w:div w:id="885991461">
                          <w:marLeft w:val="0"/>
                          <w:marRight w:val="0"/>
                          <w:marTop w:val="0"/>
                          <w:marBottom w:val="0"/>
                          <w:divBdr>
                            <w:top w:val="single" w:sz="2" w:space="0" w:color="E3E3E3"/>
                            <w:left w:val="single" w:sz="2" w:space="0" w:color="E3E3E3"/>
                            <w:bottom w:val="single" w:sz="2" w:space="0" w:color="E3E3E3"/>
                            <w:right w:val="single" w:sz="2" w:space="0" w:color="E3E3E3"/>
                          </w:divBdr>
                          <w:divsChild>
                            <w:div w:id="1368335964">
                              <w:marLeft w:val="0"/>
                              <w:marRight w:val="0"/>
                              <w:marTop w:val="100"/>
                              <w:marBottom w:val="100"/>
                              <w:divBdr>
                                <w:top w:val="single" w:sz="2" w:space="0" w:color="E3E3E3"/>
                                <w:left w:val="single" w:sz="2" w:space="0" w:color="E3E3E3"/>
                                <w:bottom w:val="single" w:sz="2" w:space="0" w:color="E3E3E3"/>
                                <w:right w:val="single" w:sz="2" w:space="0" w:color="E3E3E3"/>
                              </w:divBdr>
                              <w:divsChild>
                                <w:div w:id="1598977888">
                                  <w:marLeft w:val="0"/>
                                  <w:marRight w:val="0"/>
                                  <w:marTop w:val="0"/>
                                  <w:marBottom w:val="0"/>
                                  <w:divBdr>
                                    <w:top w:val="single" w:sz="2" w:space="0" w:color="E3E3E3"/>
                                    <w:left w:val="single" w:sz="2" w:space="0" w:color="E3E3E3"/>
                                    <w:bottom w:val="single" w:sz="2" w:space="0" w:color="E3E3E3"/>
                                    <w:right w:val="single" w:sz="2" w:space="0" w:color="E3E3E3"/>
                                  </w:divBdr>
                                  <w:divsChild>
                                    <w:div w:id="2088376431">
                                      <w:marLeft w:val="0"/>
                                      <w:marRight w:val="0"/>
                                      <w:marTop w:val="0"/>
                                      <w:marBottom w:val="0"/>
                                      <w:divBdr>
                                        <w:top w:val="single" w:sz="2" w:space="0" w:color="E3E3E3"/>
                                        <w:left w:val="single" w:sz="2" w:space="0" w:color="E3E3E3"/>
                                        <w:bottom w:val="single" w:sz="2" w:space="0" w:color="E3E3E3"/>
                                        <w:right w:val="single" w:sz="2" w:space="0" w:color="E3E3E3"/>
                                      </w:divBdr>
                                      <w:divsChild>
                                        <w:div w:id="1195072858">
                                          <w:marLeft w:val="0"/>
                                          <w:marRight w:val="0"/>
                                          <w:marTop w:val="0"/>
                                          <w:marBottom w:val="0"/>
                                          <w:divBdr>
                                            <w:top w:val="single" w:sz="2" w:space="0" w:color="E3E3E3"/>
                                            <w:left w:val="single" w:sz="2" w:space="0" w:color="E3E3E3"/>
                                            <w:bottom w:val="single" w:sz="2" w:space="0" w:color="E3E3E3"/>
                                            <w:right w:val="single" w:sz="2" w:space="0" w:color="E3E3E3"/>
                                          </w:divBdr>
                                          <w:divsChild>
                                            <w:div w:id="1454858482">
                                              <w:marLeft w:val="0"/>
                                              <w:marRight w:val="0"/>
                                              <w:marTop w:val="0"/>
                                              <w:marBottom w:val="0"/>
                                              <w:divBdr>
                                                <w:top w:val="single" w:sz="2" w:space="0" w:color="E3E3E3"/>
                                                <w:left w:val="single" w:sz="2" w:space="0" w:color="E3E3E3"/>
                                                <w:bottom w:val="single" w:sz="2" w:space="0" w:color="E3E3E3"/>
                                                <w:right w:val="single" w:sz="2" w:space="0" w:color="E3E3E3"/>
                                              </w:divBdr>
                                              <w:divsChild>
                                                <w:div w:id="749811561">
                                                  <w:marLeft w:val="0"/>
                                                  <w:marRight w:val="0"/>
                                                  <w:marTop w:val="0"/>
                                                  <w:marBottom w:val="0"/>
                                                  <w:divBdr>
                                                    <w:top w:val="single" w:sz="2" w:space="0" w:color="E3E3E3"/>
                                                    <w:left w:val="single" w:sz="2" w:space="0" w:color="E3E3E3"/>
                                                    <w:bottom w:val="single" w:sz="2" w:space="0" w:color="E3E3E3"/>
                                                    <w:right w:val="single" w:sz="2" w:space="0" w:color="E3E3E3"/>
                                                  </w:divBdr>
                                                  <w:divsChild>
                                                    <w:div w:id="712311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17385370">
          <w:marLeft w:val="0"/>
          <w:marRight w:val="0"/>
          <w:marTop w:val="0"/>
          <w:marBottom w:val="0"/>
          <w:divBdr>
            <w:top w:val="none" w:sz="0" w:space="0" w:color="auto"/>
            <w:left w:val="none" w:sz="0" w:space="0" w:color="auto"/>
            <w:bottom w:val="none" w:sz="0" w:space="0" w:color="auto"/>
            <w:right w:val="none" w:sz="0" w:space="0" w:color="auto"/>
          </w:divBdr>
        </w:div>
      </w:divsChild>
    </w:div>
    <w:div w:id="2105684195">
      <w:bodyDiv w:val="1"/>
      <w:marLeft w:val="0"/>
      <w:marRight w:val="0"/>
      <w:marTop w:val="0"/>
      <w:marBottom w:val="0"/>
      <w:divBdr>
        <w:top w:val="none" w:sz="0" w:space="0" w:color="auto"/>
        <w:left w:val="none" w:sz="0" w:space="0" w:color="auto"/>
        <w:bottom w:val="none" w:sz="0" w:space="0" w:color="auto"/>
        <w:right w:val="none" w:sz="0" w:space="0" w:color="auto"/>
      </w:divBdr>
    </w:div>
    <w:div w:id="2107267299">
      <w:bodyDiv w:val="1"/>
      <w:marLeft w:val="0"/>
      <w:marRight w:val="0"/>
      <w:marTop w:val="0"/>
      <w:marBottom w:val="0"/>
      <w:divBdr>
        <w:top w:val="none" w:sz="0" w:space="0" w:color="auto"/>
        <w:left w:val="none" w:sz="0" w:space="0" w:color="auto"/>
        <w:bottom w:val="none" w:sz="0" w:space="0" w:color="auto"/>
        <w:right w:val="none" w:sz="0" w:space="0" w:color="auto"/>
      </w:divBdr>
    </w:div>
    <w:div w:id="2111926459">
      <w:bodyDiv w:val="1"/>
      <w:marLeft w:val="0"/>
      <w:marRight w:val="0"/>
      <w:marTop w:val="0"/>
      <w:marBottom w:val="0"/>
      <w:divBdr>
        <w:top w:val="none" w:sz="0" w:space="0" w:color="auto"/>
        <w:left w:val="none" w:sz="0" w:space="0" w:color="auto"/>
        <w:bottom w:val="none" w:sz="0" w:space="0" w:color="auto"/>
        <w:right w:val="none" w:sz="0" w:space="0" w:color="auto"/>
      </w:divBdr>
    </w:div>
    <w:div w:id="2114468693">
      <w:bodyDiv w:val="1"/>
      <w:marLeft w:val="0"/>
      <w:marRight w:val="0"/>
      <w:marTop w:val="0"/>
      <w:marBottom w:val="0"/>
      <w:divBdr>
        <w:top w:val="none" w:sz="0" w:space="0" w:color="auto"/>
        <w:left w:val="none" w:sz="0" w:space="0" w:color="auto"/>
        <w:bottom w:val="none" w:sz="0" w:space="0" w:color="auto"/>
        <w:right w:val="none" w:sz="0" w:space="0" w:color="auto"/>
      </w:divBdr>
    </w:div>
    <w:div w:id="2115242862">
      <w:bodyDiv w:val="1"/>
      <w:marLeft w:val="0"/>
      <w:marRight w:val="0"/>
      <w:marTop w:val="0"/>
      <w:marBottom w:val="0"/>
      <w:divBdr>
        <w:top w:val="none" w:sz="0" w:space="0" w:color="auto"/>
        <w:left w:val="none" w:sz="0" w:space="0" w:color="auto"/>
        <w:bottom w:val="none" w:sz="0" w:space="0" w:color="auto"/>
        <w:right w:val="none" w:sz="0" w:space="0" w:color="auto"/>
      </w:divBdr>
    </w:div>
    <w:div w:id="2116171920">
      <w:bodyDiv w:val="1"/>
      <w:marLeft w:val="0"/>
      <w:marRight w:val="0"/>
      <w:marTop w:val="0"/>
      <w:marBottom w:val="0"/>
      <w:divBdr>
        <w:top w:val="none" w:sz="0" w:space="0" w:color="auto"/>
        <w:left w:val="none" w:sz="0" w:space="0" w:color="auto"/>
        <w:bottom w:val="none" w:sz="0" w:space="0" w:color="auto"/>
        <w:right w:val="none" w:sz="0" w:space="0" w:color="auto"/>
      </w:divBdr>
    </w:div>
    <w:div w:id="2116827589">
      <w:bodyDiv w:val="1"/>
      <w:marLeft w:val="0"/>
      <w:marRight w:val="0"/>
      <w:marTop w:val="0"/>
      <w:marBottom w:val="0"/>
      <w:divBdr>
        <w:top w:val="none" w:sz="0" w:space="0" w:color="auto"/>
        <w:left w:val="none" w:sz="0" w:space="0" w:color="auto"/>
        <w:bottom w:val="none" w:sz="0" w:space="0" w:color="auto"/>
        <w:right w:val="none" w:sz="0" w:space="0" w:color="auto"/>
      </w:divBdr>
      <w:divsChild>
        <w:div w:id="251935011">
          <w:marLeft w:val="0"/>
          <w:marRight w:val="0"/>
          <w:marTop w:val="0"/>
          <w:marBottom w:val="0"/>
          <w:divBdr>
            <w:top w:val="single" w:sz="2" w:space="0" w:color="E3E3E3"/>
            <w:left w:val="single" w:sz="2" w:space="0" w:color="E3E3E3"/>
            <w:bottom w:val="single" w:sz="2" w:space="0" w:color="E3E3E3"/>
            <w:right w:val="single" w:sz="2" w:space="0" w:color="E3E3E3"/>
          </w:divBdr>
          <w:divsChild>
            <w:div w:id="738555102">
              <w:marLeft w:val="0"/>
              <w:marRight w:val="0"/>
              <w:marTop w:val="0"/>
              <w:marBottom w:val="0"/>
              <w:divBdr>
                <w:top w:val="single" w:sz="2" w:space="0" w:color="E3E3E3"/>
                <w:left w:val="single" w:sz="2" w:space="0" w:color="E3E3E3"/>
                <w:bottom w:val="single" w:sz="2" w:space="0" w:color="E3E3E3"/>
                <w:right w:val="single" w:sz="2" w:space="0" w:color="E3E3E3"/>
              </w:divBdr>
              <w:divsChild>
                <w:div w:id="1962765778">
                  <w:marLeft w:val="0"/>
                  <w:marRight w:val="0"/>
                  <w:marTop w:val="0"/>
                  <w:marBottom w:val="0"/>
                  <w:divBdr>
                    <w:top w:val="single" w:sz="2" w:space="0" w:color="E3E3E3"/>
                    <w:left w:val="single" w:sz="2" w:space="0" w:color="E3E3E3"/>
                    <w:bottom w:val="single" w:sz="2" w:space="0" w:color="E3E3E3"/>
                    <w:right w:val="single" w:sz="2" w:space="0" w:color="E3E3E3"/>
                  </w:divBdr>
                  <w:divsChild>
                    <w:div w:id="139664085">
                      <w:marLeft w:val="0"/>
                      <w:marRight w:val="0"/>
                      <w:marTop w:val="0"/>
                      <w:marBottom w:val="0"/>
                      <w:divBdr>
                        <w:top w:val="single" w:sz="2" w:space="0" w:color="E3E3E3"/>
                        <w:left w:val="single" w:sz="2" w:space="0" w:color="E3E3E3"/>
                        <w:bottom w:val="single" w:sz="2" w:space="0" w:color="E3E3E3"/>
                        <w:right w:val="single" w:sz="2" w:space="0" w:color="E3E3E3"/>
                      </w:divBdr>
                      <w:divsChild>
                        <w:div w:id="1607690608">
                          <w:marLeft w:val="0"/>
                          <w:marRight w:val="0"/>
                          <w:marTop w:val="0"/>
                          <w:marBottom w:val="0"/>
                          <w:divBdr>
                            <w:top w:val="single" w:sz="2" w:space="0" w:color="E3E3E3"/>
                            <w:left w:val="single" w:sz="2" w:space="0" w:color="E3E3E3"/>
                            <w:bottom w:val="single" w:sz="2" w:space="0" w:color="E3E3E3"/>
                            <w:right w:val="single" w:sz="2" w:space="0" w:color="E3E3E3"/>
                          </w:divBdr>
                          <w:divsChild>
                            <w:div w:id="1843817432">
                              <w:marLeft w:val="0"/>
                              <w:marRight w:val="0"/>
                              <w:marTop w:val="0"/>
                              <w:marBottom w:val="0"/>
                              <w:divBdr>
                                <w:top w:val="single" w:sz="2" w:space="0" w:color="E3E3E3"/>
                                <w:left w:val="single" w:sz="2" w:space="0" w:color="E3E3E3"/>
                                <w:bottom w:val="single" w:sz="2" w:space="0" w:color="E3E3E3"/>
                                <w:right w:val="single" w:sz="2" w:space="0" w:color="E3E3E3"/>
                              </w:divBdr>
                              <w:divsChild>
                                <w:div w:id="195186079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80276">
                                      <w:marLeft w:val="0"/>
                                      <w:marRight w:val="0"/>
                                      <w:marTop w:val="0"/>
                                      <w:marBottom w:val="0"/>
                                      <w:divBdr>
                                        <w:top w:val="single" w:sz="2" w:space="0" w:color="E3E3E3"/>
                                        <w:left w:val="single" w:sz="2" w:space="0" w:color="E3E3E3"/>
                                        <w:bottom w:val="single" w:sz="2" w:space="0" w:color="E3E3E3"/>
                                        <w:right w:val="single" w:sz="2" w:space="0" w:color="E3E3E3"/>
                                      </w:divBdr>
                                      <w:divsChild>
                                        <w:div w:id="567960303">
                                          <w:marLeft w:val="0"/>
                                          <w:marRight w:val="0"/>
                                          <w:marTop w:val="0"/>
                                          <w:marBottom w:val="0"/>
                                          <w:divBdr>
                                            <w:top w:val="single" w:sz="2" w:space="0" w:color="E3E3E3"/>
                                            <w:left w:val="single" w:sz="2" w:space="0" w:color="E3E3E3"/>
                                            <w:bottom w:val="single" w:sz="2" w:space="0" w:color="E3E3E3"/>
                                            <w:right w:val="single" w:sz="2" w:space="0" w:color="E3E3E3"/>
                                          </w:divBdr>
                                          <w:divsChild>
                                            <w:div w:id="983042436">
                                              <w:marLeft w:val="0"/>
                                              <w:marRight w:val="0"/>
                                              <w:marTop w:val="0"/>
                                              <w:marBottom w:val="0"/>
                                              <w:divBdr>
                                                <w:top w:val="single" w:sz="2" w:space="0" w:color="E3E3E3"/>
                                                <w:left w:val="single" w:sz="2" w:space="0" w:color="E3E3E3"/>
                                                <w:bottom w:val="single" w:sz="2" w:space="0" w:color="E3E3E3"/>
                                                <w:right w:val="single" w:sz="2" w:space="0" w:color="E3E3E3"/>
                                              </w:divBdr>
                                              <w:divsChild>
                                                <w:div w:id="1986085854">
                                                  <w:marLeft w:val="0"/>
                                                  <w:marRight w:val="0"/>
                                                  <w:marTop w:val="0"/>
                                                  <w:marBottom w:val="0"/>
                                                  <w:divBdr>
                                                    <w:top w:val="single" w:sz="2" w:space="0" w:color="E3E3E3"/>
                                                    <w:left w:val="single" w:sz="2" w:space="0" w:color="E3E3E3"/>
                                                    <w:bottom w:val="single" w:sz="2" w:space="0" w:color="E3E3E3"/>
                                                    <w:right w:val="single" w:sz="2" w:space="0" w:color="E3E3E3"/>
                                                  </w:divBdr>
                                                  <w:divsChild>
                                                    <w:div w:id="50349127">
                                                      <w:marLeft w:val="0"/>
                                                      <w:marRight w:val="0"/>
                                                      <w:marTop w:val="0"/>
                                                      <w:marBottom w:val="0"/>
                                                      <w:divBdr>
                                                        <w:top w:val="single" w:sz="2" w:space="0" w:color="E3E3E3"/>
                                                        <w:left w:val="single" w:sz="2" w:space="0" w:color="E3E3E3"/>
                                                        <w:bottom w:val="single" w:sz="2" w:space="0" w:color="E3E3E3"/>
                                                        <w:right w:val="single" w:sz="2" w:space="0" w:color="E3E3E3"/>
                                                      </w:divBdr>
                                                      <w:divsChild>
                                                        <w:div w:id="1471707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75913208">
          <w:marLeft w:val="0"/>
          <w:marRight w:val="0"/>
          <w:marTop w:val="0"/>
          <w:marBottom w:val="0"/>
          <w:divBdr>
            <w:top w:val="none" w:sz="0" w:space="0" w:color="auto"/>
            <w:left w:val="none" w:sz="0" w:space="0" w:color="auto"/>
            <w:bottom w:val="none" w:sz="0" w:space="0" w:color="auto"/>
            <w:right w:val="none" w:sz="0" w:space="0" w:color="auto"/>
          </w:divBdr>
        </w:div>
      </w:divsChild>
    </w:div>
    <w:div w:id="2119375788">
      <w:bodyDiv w:val="1"/>
      <w:marLeft w:val="0"/>
      <w:marRight w:val="0"/>
      <w:marTop w:val="0"/>
      <w:marBottom w:val="0"/>
      <w:divBdr>
        <w:top w:val="none" w:sz="0" w:space="0" w:color="auto"/>
        <w:left w:val="none" w:sz="0" w:space="0" w:color="auto"/>
        <w:bottom w:val="none" w:sz="0" w:space="0" w:color="auto"/>
        <w:right w:val="none" w:sz="0" w:space="0" w:color="auto"/>
      </w:divBdr>
    </w:div>
    <w:div w:id="2122412502">
      <w:bodyDiv w:val="1"/>
      <w:marLeft w:val="0"/>
      <w:marRight w:val="0"/>
      <w:marTop w:val="0"/>
      <w:marBottom w:val="0"/>
      <w:divBdr>
        <w:top w:val="none" w:sz="0" w:space="0" w:color="auto"/>
        <w:left w:val="none" w:sz="0" w:space="0" w:color="auto"/>
        <w:bottom w:val="none" w:sz="0" w:space="0" w:color="auto"/>
        <w:right w:val="none" w:sz="0" w:space="0" w:color="auto"/>
      </w:divBdr>
      <w:divsChild>
        <w:div w:id="328873360">
          <w:marLeft w:val="0"/>
          <w:marRight w:val="0"/>
          <w:marTop w:val="0"/>
          <w:marBottom w:val="0"/>
          <w:divBdr>
            <w:top w:val="single" w:sz="2" w:space="0" w:color="E3E3E3"/>
            <w:left w:val="single" w:sz="2" w:space="0" w:color="E3E3E3"/>
            <w:bottom w:val="single" w:sz="2" w:space="0" w:color="E3E3E3"/>
            <w:right w:val="single" w:sz="2" w:space="0" w:color="E3E3E3"/>
          </w:divBdr>
          <w:divsChild>
            <w:div w:id="250626103">
              <w:marLeft w:val="0"/>
              <w:marRight w:val="0"/>
              <w:marTop w:val="0"/>
              <w:marBottom w:val="0"/>
              <w:divBdr>
                <w:top w:val="single" w:sz="2" w:space="0" w:color="E3E3E3"/>
                <w:left w:val="single" w:sz="2" w:space="0" w:color="E3E3E3"/>
                <w:bottom w:val="single" w:sz="2" w:space="0" w:color="E3E3E3"/>
                <w:right w:val="single" w:sz="2" w:space="0" w:color="E3E3E3"/>
              </w:divBdr>
              <w:divsChild>
                <w:div w:id="35207412">
                  <w:marLeft w:val="0"/>
                  <w:marRight w:val="0"/>
                  <w:marTop w:val="0"/>
                  <w:marBottom w:val="0"/>
                  <w:divBdr>
                    <w:top w:val="single" w:sz="2" w:space="0" w:color="E3E3E3"/>
                    <w:left w:val="single" w:sz="2" w:space="0" w:color="E3E3E3"/>
                    <w:bottom w:val="single" w:sz="2" w:space="0" w:color="E3E3E3"/>
                    <w:right w:val="single" w:sz="2" w:space="0" w:color="E3E3E3"/>
                  </w:divBdr>
                  <w:divsChild>
                    <w:div w:id="939681672">
                      <w:marLeft w:val="0"/>
                      <w:marRight w:val="0"/>
                      <w:marTop w:val="0"/>
                      <w:marBottom w:val="0"/>
                      <w:divBdr>
                        <w:top w:val="single" w:sz="2" w:space="0" w:color="E3E3E3"/>
                        <w:left w:val="single" w:sz="2" w:space="0" w:color="E3E3E3"/>
                        <w:bottom w:val="single" w:sz="2" w:space="0" w:color="E3E3E3"/>
                        <w:right w:val="single" w:sz="2" w:space="0" w:color="E3E3E3"/>
                      </w:divBdr>
                      <w:divsChild>
                        <w:div w:id="1403988943">
                          <w:marLeft w:val="0"/>
                          <w:marRight w:val="0"/>
                          <w:marTop w:val="0"/>
                          <w:marBottom w:val="0"/>
                          <w:divBdr>
                            <w:top w:val="single" w:sz="2" w:space="0" w:color="E3E3E3"/>
                            <w:left w:val="single" w:sz="2" w:space="0" w:color="E3E3E3"/>
                            <w:bottom w:val="single" w:sz="2" w:space="0" w:color="E3E3E3"/>
                            <w:right w:val="single" w:sz="2" w:space="0" w:color="E3E3E3"/>
                          </w:divBdr>
                          <w:divsChild>
                            <w:div w:id="1617173158">
                              <w:marLeft w:val="0"/>
                              <w:marRight w:val="0"/>
                              <w:marTop w:val="100"/>
                              <w:marBottom w:val="100"/>
                              <w:divBdr>
                                <w:top w:val="single" w:sz="2" w:space="0" w:color="E3E3E3"/>
                                <w:left w:val="single" w:sz="2" w:space="0" w:color="E3E3E3"/>
                                <w:bottom w:val="single" w:sz="2" w:space="0" w:color="E3E3E3"/>
                                <w:right w:val="single" w:sz="2" w:space="0" w:color="E3E3E3"/>
                              </w:divBdr>
                              <w:divsChild>
                                <w:div w:id="831603385">
                                  <w:marLeft w:val="0"/>
                                  <w:marRight w:val="0"/>
                                  <w:marTop w:val="0"/>
                                  <w:marBottom w:val="0"/>
                                  <w:divBdr>
                                    <w:top w:val="single" w:sz="2" w:space="0" w:color="E3E3E3"/>
                                    <w:left w:val="single" w:sz="2" w:space="0" w:color="E3E3E3"/>
                                    <w:bottom w:val="single" w:sz="2" w:space="0" w:color="E3E3E3"/>
                                    <w:right w:val="single" w:sz="2" w:space="0" w:color="E3E3E3"/>
                                  </w:divBdr>
                                  <w:divsChild>
                                    <w:div w:id="1375886841">
                                      <w:marLeft w:val="0"/>
                                      <w:marRight w:val="0"/>
                                      <w:marTop w:val="0"/>
                                      <w:marBottom w:val="0"/>
                                      <w:divBdr>
                                        <w:top w:val="single" w:sz="2" w:space="0" w:color="E3E3E3"/>
                                        <w:left w:val="single" w:sz="2" w:space="0" w:color="E3E3E3"/>
                                        <w:bottom w:val="single" w:sz="2" w:space="0" w:color="E3E3E3"/>
                                        <w:right w:val="single" w:sz="2" w:space="0" w:color="E3E3E3"/>
                                      </w:divBdr>
                                      <w:divsChild>
                                        <w:div w:id="1658722952">
                                          <w:marLeft w:val="0"/>
                                          <w:marRight w:val="0"/>
                                          <w:marTop w:val="0"/>
                                          <w:marBottom w:val="0"/>
                                          <w:divBdr>
                                            <w:top w:val="single" w:sz="2" w:space="0" w:color="E3E3E3"/>
                                            <w:left w:val="single" w:sz="2" w:space="0" w:color="E3E3E3"/>
                                            <w:bottom w:val="single" w:sz="2" w:space="0" w:color="E3E3E3"/>
                                            <w:right w:val="single" w:sz="2" w:space="0" w:color="E3E3E3"/>
                                          </w:divBdr>
                                          <w:divsChild>
                                            <w:div w:id="381639839">
                                              <w:marLeft w:val="0"/>
                                              <w:marRight w:val="0"/>
                                              <w:marTop w:val="0"/>
                                              <w:marBottom w:val="0"/>
                                              <w:divBdr>
                                                <w:top w:val="single" w:sz="2" w:space="0" w:color="E3E3E3"/>
                                                <w:left w:val="single" w:sz="2" w:space="0" w:color="E3E3E3"/>
                                                <w:bottom w:val="single" w:sz="2" w:space="0" w:color="E3E3E3"/>
                                                <w:right w:val="single" w:sz="2" w:space="0" w:color="E3E3E3"/>
                                              </w:divBdr>
                                              <w:divsChild>
                                                <w:div w:id="200216708">
                                                  <w:marLeft w:val="0"/>
                                                  <w:marRight w:val="0"/>
                                                  <w:marTop w:val="0"/>
                                                  <w:marBottom w:val="0"/>
                                                  <w:divBdr>
                                                    <w:top w:val="single" w:sz="2" w:space="0" w:color="E3E3E3"/>
                                                    <w:left w:val="single" w:sz="2" w:space="0" w:color="E3E3E3"/>
                                                    <w:bottom w:val="single" w:sz="2" w:space="0" w:color="E3E3E3"/>
                                                    <w:right w:val="single" w:sz="2" w:space="0" w:color="E3E3E3"/>
                                                  </w:divBdr>
                                                  <w:divsChild>
                                                    <w:div w:id="874007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1724198">
          <w:marLeft w:val="0"/>
          <w:marRight w:val="0"/>
          <w:marTop w:val="0"/>
          <w:marBottom w:val="0"/>
          <w:divBdr>
            <w:top w:val="none" w:sz="0" w:space="0" w:color="auto"/>
            <w:left w:val="none" w:sz="0" w:space="0" w:color="auto"/>
            <w:bottom w:val="none" w:sz="0" w:space="0" w:color="auto"/>
            <w:right w:val="none" w:sz="0" w:space="0" w:color="auto"/>
          </w:divBdr>
        </w:div>
      </w:divsChild>
    </w:div>
    <w:div w:id="2123331325">
      <w:bodyDiv w:val="1"/>
      <w:marLeft w:val="0"/>
      <w:marRight w:val="0"/>
      <w:marTop w:val="0"/>
      <w:marBottom w:val="0"/>
      <w:divBdr>
        <w:top w:val="none" w:sz="0" w:space="0" w:color="auto"/>
        <w:left w:val="none" w:sz="0" w:space="0" w:color="auto"/>
        <w:bottom w:val="none" w:sz="0" w:space="0" w:color="auto"/>
        <w:right w:val="none" w:sz="0" w:space="0" w:color="auto"/>
      </w:divBdr>
    </w:div>
    <w:div w:id="2124838713">
      <w:bodyDiv w:val="1"/>
      <w:marLeft w:val="0"/>
      <w:marRight w:val="0"/>
      <w:marTop w:val="0"/>
      <w:marBottom w:val="0"/>
      <w:divBdr>
        <w:top w:val="none" w:sz="0" w:space="0" w:color="auto"/>
        <w:left w:val="none" w:sz="0" w:space="0" w:color="auto"/>
        <w:bottom w:val="none" w:sz="0" w:space="0" w:color="auto"/>
        <w:right w:val="none" w:sz="0" w:space="0" w:color="auto"/>
      </w:divBdr>
    </w:div>
    <w:div w:id="2129622907">
      <w:bodyDiv w:val="1"/>
      <w:marLeft w:val="0"/>
      <w:marRight w:val="0"/>
      <w:marTop w:val="0"/>
      <w:marBottom w:val="0"/>
      <w:divBdr>
        <w:top w:val="none" w:sz="0" w:space="0" w:color="auto"/>
        <w:left w:val="none" w:sz="0" w:space="0" w:color="auto"/>
        <w:bottom w:val="none" w:sz="0" w:space="0" w:color="auto"/>
        <w:right w:val="none" w:sz="0" w:space="0" w:color="auto"/>
      </w:divBdr>
    </w:div>
    <w:div w:id="2129808161">
      <w:bodyDiv w:val="1"/>
      <w:marLeft w:val="0"/>
      <w:marRight w:val="0"/>
      <w:marTop w:val="0"/>
      <w:marBottom w:val="0"/>
      <w:divBdr>
        <w:top w:val="none" w:sz="0" w:space="0" w:color="auto"/>
        <w:left w:val="none" w:sz="0" w:space="0" w:color="auto"/>
        <w:bottom w:val="none" w:sz="0" w:space="0" w:color="auto"/>
        <w:right w:val="none" w:sz="0" w:space="0" w:color="auto"/>
      </w:divBdr>
    </w:div>
    <w:div w:id="2131514641">
      <w:bodyDiv w:val="1"/>
      <w:marLeft w:val="0"/>
      <w:marRight w:val="0"/>
      <w:marTop w:val="0"/>
      <w:marBottom w:val="0"/>
      <w:divBdr>
        <w:top w:val="none" w:sz="0" w:space="0" w:color="auto"/>
        <w:left w:val="none" w:sz="0" w:space="0" w:color="auto"/>
        <w:bottom w:val="none" w:sz="0" w:space="0" w:color="auto"/>
        <w:right w:val="none" w:sz="0" w:space="0" w:color="auto"/>
      </w:divBdr>
    </w:div>
    <w:div w:id="2138178074">
      <w:bodyDiv w:val="1"/>
      <w:marLeft w:val="0"/>
      <w:marRight w:val="0"/>
      <w:marTop w:val="0"/>
      <w:marBottom w:val="0"/>
      <w:divBdr>
        <w:top w:val="none" w:sz="0" w:space="0" w:color="auto"/>
        <w:left w:val="none" w:sz="0" w:space="0" w:color="auto"/>
        <w:bottom w:val="none" w:sz="0" w:space="0" w:color="auto"/>
        <w:right w:val="none" w:sz="0" w:space="0" w:color="auto"/>
      </w:divBdr>
    </w:div>
    <w:div w:id="2138179975">
      <w:bodyDiv w:val="1"/>
      <w:marLeft w:val="0"/>
      <w:marRight w:val="0"/>
      <w:marTop w:val="0"/>
      <w:marBottom w:val="0"/>
      <w:divBdr>
        <w:top w:val="none" w:sz="0" w:space="0" w:color="auto"/>
        <w:left w:val="none" w:sz="0" w:space="0" w:color="auto"/>
        <w:bottom w:val="none" w:sz="0" w:space="0" w:color="auto"/>
        <w:right w:val="none" w:sz="0" w:space="0" w:color="auto"/>
      </w:divBdr>
    </w:div>
    <w:div w:id="2142113245">
      <w:bodyDiv w:val="1"/>
      <w:marLeft w:val="0"/>
      <w:marRight w:val="0"/>
      <w:marTop w:val="0"/>
      <w:marBottom w:val="0"/>
      <w:divBdr>
        <w:top w:val="none" w:sz="0" w:space="0" w:color="auto"/>
        <w:left w:val="none" w:sz="0" w:space="0" w:color="auto"/>
        <w:bottom w:val="none" w:sz="0" w:space="0" w:color="auto"/>
        <w:right w:val="none" w:sz="0" w:space="0" w:color="auto"/>
      </w:divBdr>
    </w:div>
    <w:div w:id="214685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F5DFB-B8C6-40B2-91AE-FE7B2B507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267</Pages>
  <Words>36653</Words>
  <Characters>201595</Characters>
  <Application>Microsoft Office Word</Application>
  <DocSecurity>0</DocSecurity>
  <Lines>1679</Lines>
  <Paragraphs>475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237773</CharactersWithSpaces>
  <SharedDoc>false</SharedDoc>
  <HLinks>
    <vt:vector size="1686" baseType="variant">
      <vt:variant>
        <vt:i4>327771</vt:i4>
      </vt:variant>
      <vt:variant>
        <vt:i4>1296</vt:i4>
      </vt:variant>
      <vt:variant>
        <vt:i4>0</vt:i4>
      </vt:variant>
      <vt:variant>
        <vt:i4>5</vt:i4>
      </vt:variant>
      <vt:variant>
        <vt:lpwstr/>
      </vt:variant>
      <vt:variant>
        <vt:lpwstr>0cf1544c-2276-44a1-8f84-8242e1e70e3c</vt:lpwstr>
      </vt:variant>
      <vt:variant>
        <vt:i4>458837</vt:i4>
      </vt:variant>
      <vt:variant>
        <vt:i4>1293</vt:i4>
      </vt:variant>
      <vt:variant>
        <vt:i4>0</vt:i4>
      </vt:variant>
      <vt:variant>
        <vt:i4>5</vt:i4>
      </vt:variant>
      <vt:variant>
        <vt:lpwstr/>
      </vt:variant>
      <vt:variant>
        <vt:lpwstr>e70dc5ee-de4f-4e53-8a92-1422be57bca4</vt:lpwstr>
      </vt:variant>
      <vt:variant>
        <vt:i4>5832707</vt:i4>
      </vt:variant>
      <vt:variant>
        <vt:i4>1290</vt:i4>
      </vt:variant>
      <vt:variant>
        <vt:i4>0</vt:i4>
      </vt:variant>
      <vt:variant>
        <vt:i4>5</vt:i4>
      </vt:variant>
      <vt:variant>
        <vt:lpwstr/>
      </vt:variant>
      <vt:variant>
        <vt:lpwstr>0377f4cd-f256-4eff-a984-afd0831c00f2</vt:lpwstr>
      </vt:variant>
      <vt:variant>
        <vt:i4>5832707</vt:i4>
      </vt:variant>
      <vt:variant>
        <vt:i4>1287</vt:i4>
      </vt:variant>
      <vt:variant>
        <vt:i4>0</vt:i4>
      </vt:variant>
      <vt:variant>
        <vt:i4>5</vt:i4>
      </vt:variant>
      <vt:variant>
        <vt:lpwstr/>
      </vt:variant>
      <vt:variant>
        <vt:lpwstr>0377f4cd-f256-4eff-a984-afd0831c00f2</vt:lpwstr>
      </vt:variant>
      <vt:variant>
        <vt:i4>5439496</vt:i4>
      </vt:variant>
      <vt:variant>
        <vt:i4>1284</vt:i4>
      </vt:variant>
      <vt:variant>
        <vt:i4>0</vt:i4>
      </vt:variant>
      <vt:variant>
        <vt:i4>5</vt:i4>
      </vt:variant>
      <vt:variant>
        <vt:lpwstr/>
      </vt:variant>
      <vt:variant>
        <vt:lpwstr>45fedde8-afc9-4eec-881a-1b97a4215abc</vt:lpwstr>
      </vt:variant>
      <vt:variant>
        <vt:i4>327684</vt:i4>
      </vt:variant>
      <vt:variant>
        <vt:i4>1281</vt:i4>
      </vt:variant>
      <vt:variant>
        <vt:i4>0</vt:i4>
      </vt:variant>
      <vt:variant>
        <vt:i4>5</vt:i4>
      </vt:variant>
      <vt:variant>
        <vt:lpwstr/>
      </vt:variant>
      <vt:variant>
        <vt:lpwstr>14e1940e-04f9-45e8-8ce7-2789958b97c9</vt:lpwstr>
      </vt:variant>
      <vt:variant>
        <vt:i4>5439496</vt:i4>
      </vt:variant>
      <vt:variant>
        <vt:i4>1278</vt:i4>
      </vt:variant>
      <vt:variant>
        <vt:i4>0</vt:i4>
      </vt:variant>
      <vt:variant>
        <vt:i4>5</vt:i4>
      </vt:variant>
      <vt:variant>
        <vt:lpwstr/>
      </vt:variant>
      <vt:variant>
        <vt:lpwstr>45fedde8-afc9-4eec-881a-1b97a4215abc</vt:lpwstr>
      </vt:variant>
      <vt:variant>
        <vt:i4>5767258</vt:i4>
      </vt:variant>
      <vt:variant>
        <vt:i4>1275</vt:i4>
      </vt:variant>
      <vt:variant>
        <vt:i4>0</vt:i4>
      </vt:variant>
      <vt:variant>
        <vt:i4>5</vt:i4>
      </vt:variant>
      <vt:variant>
        <vt:lpwstr/>
      </vt:variant>
      <vt:variant>
        <vt:lpwstr>7dd7e36c-26f6-44cf-9466-e7697cdb788e</vt:lpwstr>
      </vt:variant>
      <vt:variant>
        <vt:i4>5963788</vt:i4>
      </vt:variant>
      <vt:variant>
        <vt:i4>1272</vt:i4>
      </vt:variant>
      <vt:variant>
        <vt:i4>0</vt:i4>
      </vt:variant>
      <vt:variant>
        <vt:i4>5</vt:i4>
      </vt:variant>
      <vt:variant>
        <vt:lpwstr/>
      </vt:variant>
      <vt:variant>
        <vt:lpwstr>6801a48c-4459-4b5e-a215-d27d5b96007a</vt:lpwstr>
      </vt:variant>
      <vt:variant>
        <vt:i4>458837</vt:i4>
      </vt:variant>
      <vt:variant>
        <vt:i4>1269</vt:i4>
      </vt:variant>
      <vt:variant>
        <vt:i4>0</vt:i4>
      </vt:variant>
      <vt:variant>
        <vt:i4>5</vt:i4>
      </vt:variant>
      <vt:variant>
        <vt:lpwstr/>
      </vt:variant>
      <vt:variant>
        <vt:lpwstr>e70dc5ee-de4f-4e53-8a92-1422be57bca4</vt:lpwstr>
      </vt:variant>
      <vt:variant>
        <vt:i4>5242967</vt:i4>
      </vt:variant>
      <vt:variant>
        <vt:i4>1266</vt:i4>
      </vt:variant>
      <vt:variant>
        <vt:i4>0</vt:i4>
      </vt:variant>
      <vt:variant>
        <vt:i4>5</vt:i4>
      </vt:variant>
      <vt:variant>
        <vt:lpwstr/>
      </vt:variant>
      <vt:variant>
        <vt:lpwstr>7341d8a8-863c-4a0c-81d9-236593352e4b</vt:lpwstr>
      </vt:variant>
      <vt:variant>
        <vt:i4>5242967</vt:i4>
      </vt:variant>
      <vt:variant>
        <vt:i4>1263</vt:i4>
      </vt:variant>
      <vt:variant>
        <vt:i4>0</vt:i4>
      </vt:variant>
      <vt:variant>
        <vt:i4>5</vt:i4>
      </vt:variant>
      <vt:variant>
        <vt:lpwstr/>
      </vt:variant>
      <vt:variant>
        <vt:lpwstr>7341d8a8-863c-4a0c-81d9-236593352e4b</vt:lpwstr>
      </vt:variant>
      <vt:variant>
        <vt:i4>6160384</vt:i4>
      </vt:variant>
      <vt:variant>
        <vt:i4>1260</vt:i4>
      </vt:variant>
      <vt:variant>
        <vt:i4>0</vt:i4>
      </vt:variant>
      <vt:variant>
        <vt:i4>5</vt:i4>
      </vt:variant>
      <vt:variant>
        <vt:lpwstr/>
      </vt:variant>
      <vt:variant>
        <vt:lpwstr>6b7a7f3e-65ed-46e4-913d-6f75bd742b6d</vt:lpwstr>
      </vt:variant>
      <vt:variant>
        <vt:i4>5242963</vt:i4>
      </vt:variant>
      <vt:variant>
        <vt:i4>1257</vt:i4>
      </vt:variant>
      <vt:variant>
        <vt:i4>0</vt:i4>
      </vt:variant>
      <vt:variant>
        <vt:i4>5</vt:i4>
      </vt:variant>
      <vt:variant>
        <vt:lpwstr/>
      </vt:variant>
      <vt:variant>
        <vt:lpwstr>5cc2d97f-3af8-435c-8ce0-8d2331b4bad5</vt:lpwstr>
      </vt:variant>
      <vt:variant>
        <vt:i4>5242895</vt:i4>
      </vt:variant>
      <vt:variant>
        <vt:i4>1254</vt:i4>
      </vt:variant>
      <vt:variant>
        <vt:i4>0</vt:i4>
      </vt:variant>
      <vt:variant>
        <vt:i4>5</vt:i4>
      </vt:variant>
      <vt:variant>
        <vt:lpwstr/>
      </vt:variant>
      <vt:variant>
        <vt:lpwstr>af30a1db-769b-4e20-b108-d7c5cf47b718</vt:lpwstr>
      </vt:variant>
      <vt:variant>
        <vt:i4>196615</vt:i4>
      </vt:variant>
      <vt:variant>
        <vt:i4>1251</vt:i4>
      </vt:variant>
      <vt:variant>
        <vt:i4>0</vt:i4>
      </vt:variant>
      <vt:variant>
        <vt:i4>5</vt:i4>
      </vt:variant>
      <vt:variant>
        <vt:lpwstr/>
      </vt:variant>
      <vt:variant>
        <vt:lpwstr>66beaa5d-1525-4e4d-8d6f-613b4d394b35</vt:lpwstr>
      </vt:variant>
      <vt:variant>
        <vt:i4>983049</vt:i4>
      </vt:variant>
      <vt:variant>
        <vt:i4>1248</vt:i4>
      </vt:variant>
      <vt:variant>
        <vt:i4>0</vt:i4>
      </vt:variant>
      <vt:variant>
        <vt:i4>5</vt:i4>
      </vt:variant>
      <vt:variant>
        <vt:lpwstr/>
      </vt:variant>
      <vt:variant>
        <vt:lpwstr>2687bfaf-48a2-49ae-bdc2-649c1630450b</vt:lpwstr>
      </vt:variant>
      <vt:variant>
        <vt:i4>655374</vt:i4>
      </vt:variant>
      <vt:variant>
        <vt:i4>1245</vt:i4>
      </vt:variant>
      <vt:variant>
        <vt:i4>0</vt:i4>
      </vt:variant>
      <vt:variant>
        <vt:i4>5</vt:i4>
      </vt:variant>
      <vt:variant>
        <vt:lpwstr/>
      </vt:variant>
      <vt:variant>
        <vt:lpwstr>6068879d-c81b-44a5-9258-cbec1c3c9877</vt:lpwstr>
      </vt:variant>
      <vt:variant>
        <vt:i4>5832718</vt:i4>
      </vt:variant>
      <vt:variant>
        <vt:i4>1242</vt:i4>
      </vt:variant>
      <vt:variant>
        <vt:i4>0</vt:i4>
      </vt:variant>
      <vt:variant>
        <vt:i4>5</vt:i4>
      </vt:variant>
      <vt:variant>
        <vt:lpwstr/>
      </vt:variant>
      <vt:variant>
        <vt:lpwstr>319f653e-c81d-4f48-bf76-52f5e0467187</vt:lpwstr>
      </vt:variant>
      <vt:variant>
        <vt:i4>458753</vt:i4>
      </vt:variant>
      <vt:variant>
        <vt:i4>1239</vt:i4>
      </vt:variant>
      <vt:variant>
        <vt:i4>0</vt:i4>
      </vt:variant>
      <vt:variant>
        <vt:i4>5</vt:i4>
      </vt:variant>
      <vt:variant>
        <vt:lpwstr/>
      </vt:variant>
      <vt:variant>
        <vt:lpwstr>1269d60a-45ee-4b1b-8201-fe3bf651fcda</vt:lpwstr>
      </vt:variant>
      <vt:variant>
        <vt:i4>5832707</vt:i4>
      </vt:variant>
      <vt:variant>
        <vt:i4>1236</vt:i4>
      </vt:variant>
      <vt:variant>
        <vt:i4>0</vt:i4>
      </vt:variant>
      <vt:variant>
        <vt:i4>5</vt:i4>
      </vt:variant>
      <vt:variant>
        <vt:lpwstr/>
      </vt:variant>
      <vt:variant>
        <vt:lpwstr>0377f4cd-f256-4eff-a984-afd0831c00f2</vt:lpwstr>
      </vt:variant>
      <vt:variant>
        <vt:i4>131079</vt:i4>
      </vt:variant>
      <vt:variant>
        <vt:i4>1233</vt:i4>
      </vt:variant>
      <vt:variant>
        <vt:i4>0</vt:i4>
      </vt:variant>
      <vt:variant>
        <vt:i4>5</vt:i4>
      </vt:variant>
      <vt:variant>
        <vt:lpwstr/>
      </vt:variant>
      <vt:variant>
        <vt:lpwstr>c72e2fd2-5cc2-49c8-971a-39ecfeb6406b</vt:lpwstr>
      </vt:variant>
      <vt:variant>
        <vt:i4>5832718</vt:i4>
      </vt:variant>
      <vt:variant>
        <vt:i4>1230</vt:i4>
      </vt:variant>
      <vt:variant>
        <vt:i4>0</vt:i4>
      </vt:variant>
      <vt:variant>
        <vt:i4>5</vt:i4>
      </vt:variant>
      <vt:variant>
        <vt:lpwstr/>
      </vt:variant>
      <vt:variant>
        <vt:lpwstr>319f653e-c81d-4f48-bf76-52f5e0467187</vt:lpwstr>
      </vt:variant>
      <vt:variant>
        <vt:i4>5832718</vt:i4>
      </vt:variant>
      <vt:variant>
        <vt:i4>1227</vt:i4>
      </vt:variant>
      <vt:variant>
        <vt:i4>0</vt:i4>
      </vt:variant>
      <vt:variant>
        <vt:i4>5</vt:i4>
      </vt:variant>
      <vt:variant>
        <vt:lpwstr/>
      </vt:variant>
      <vt:variant>
        <vt:lpwstr>319f653e-c81d-4f48-bf76-52f5e0467187</vt:lpwstr>
      </vt:variant>
      <vt:variant>
        <vt:i4>655374</vt:i4>
      </vt:variant>
      <vt:variant>
        <vt:i4>1224</vt:i4>
      </vt:variant>
      <vt:variant>
        <vt:i4>0</vt:i4>
      </vt:variant>
      <vt:variant>
        <vt:i4>5</vt:i4>
      </vt:variant>
      <vt:variant>
        <vt:lpwstr/>
      </vt:variant>
      <vt:variant>
        <vt:lpwstr>6068879d-c81b-44a5-9258-cbec1c3c9877</vt:lpwstr>
      </vt:variant>
      <vt:variant>
        <vt:i4>655374</vt:i4>
      </vt:variant>
      <vt:variant>
        <vt:i4>1221</vt:i4>
      </vt:variant>
      <vt:variant>
        <vt:i4>0</vt:i4>
      </vt:variant>
      <vt:variant>
        <vt:i4>5</vt:i4>
      </vt:variant>
      <vt:variant>
        <vt:lpwstr/>
      </vt:variant>
      <vt:variant>
        <vt:lpwstr>6068879d-c81b-44a5-9258-cbec1c3c9877</vt:lpwstr>
      </vt:variant>
      <vt:variant>
        <vt:i4>327687</vt:i4>
      </vt:variant>
      <vt:variant>
        <vt:i4>1218</vt:i4>
      </vt:variant>
      <vt:variant>
        <vt:i4>0</vt:i4>
      </vt:variant>
      <vt:variant>
        <vt:i4>5</vt:i4>
      </vt:variant>
      <vt:variant>
        <vt:lpwstr/>
      </vt:variant>
      <vt:variant>
        <vt:lpwstr>89eaecd6-d549-445e-a553-7fe5c9de237a</vt:lpwstr>
      </vt:variant>
      <vt:variant>
        <vt:i4>5439496</vt:i4>
      </vt:variant>
      <vt:variant>
        <vt:i4>1215</vt:i4>
      </vt:variant>
      <vt:variant>
        <vt:i4>0</vt:i4>
      </vt:variant>
      <vt:variant>
        <vt:i4>5</vt:i4>
      </vt:variant>
      <vt:variant>
        <vt:lpwstr/>
      </vt:variant>
      <vt:variant>
        <vt:lpwstr>45fedde8-afc9-4eec-881a-1b97a4215abc</vt:lpwstr>
      </vt:variant>
      <vt:variant>
        <vt:i4>458759</vt:i4>
      </vt:variant>
      <vt:variant>
        <vt:i4>1212</vt:i4>
      </vt:variant>
      <vt:variant>
        <vt:i4>0</vt:i4>
      </vt:variant>
      <vt:variant>
        <vt:i4>5</vt:i4>
      </vt:variant>
      <vt:variant>
        <vt:lpwstr/>
      </vt:variant>
      <vt:variant>
        <vt:lpwstr>345b241e-fa4a-4326-bb4a-7839808bb7ae</vt:lpwstr>
      </vt:variant>
      <vt:variant>
        <vt:i4>458759</vt:i4>
      </vt:variant>
      <vt:variant>
        <vt:i4>1209</vt:i4>
      </vt:variant>
      <vt:variant>
        <vt:i4>0</vt:i4>
      </vt:variant>
      <vt:variant>
        <vt:i4>5</vt:i4>
      </vt:variant>
      <vt:variant>
        <vt:lpwstr/>
      </vt:variant>
      <vt:variant>
        <vt:lpwstr>345b241e-fa4a-4326-bb4a-7839808bb7ae</vt:lpwstr>
      </vt:variant>
      <vt:variant>
        <vt:i4>5439496</vt:i4>
      </vt:variant>
      <vt:variant>
        <vt:i4>1206</vt:i4>
      </vt:variant>
      <vt:variant>
        <vt:i4>0</vt:i4>
      </vt:variant>
      <vt:variant>
        <vt:i4>5</vt:i4>
      </vt:variant>
      <vt:variant>
        <vt:lpwstr/>
      </vt:variant>
      <vt:variant>
        <vt:lpwstr>45fedde8-afc9-4eec-881a-1b97a4215abc</vt:lpwstr>
      </vt:variant>
      <vt:variant>
        <vt:i4>458759</vt:i4>
      </vt:variant>
      <vt:variant>
        <vt:i4>1203</vt:i4>
      </vt:variant>
      <vt:variant>
        <vt:i4>0</vt:i4>
      </vt:variant>
      <vt:variant>
        <vt:i4>5</vt:i4>
      </vt:variant>
      <vt:variant>
        <vt:lpwstr/>
      </vt:variant>
      <vt:variant>
        <vt:lpwstr>345b241e-fa4a-4326-bb4a-7839808bb7ae</vt:lpwstr>
      </vt:variant>
      <vt:variant>
        <vt:i4>5439496</vt:i4>
      </vt:variant>
      <vt:variant>
        <vt:i4>1200</vt:i4>
      </vt:variant>
      <vt:variant>
        <vt:i4>0</vt:i4>
      </vt:variant>
      <vt:variant>
        <vt:i4>5</vt:i4>
      </vt:variant>
      <vt:variant>
        <vt:lpwstr/>
      </vt:variant>
      <vt:variant>
        <vt:lpwstr>45fedde8-afc9-4eec-881a-1b97a4215abc</vt:lpwstr>
      </vt:variant>
      <vt:variant>
        <vt:i4>851968</vt:i4>
      </vt:variant>
      <vt:variant>
        <vt:i4>1197</vt:i4>
      </vt:variant>
      <vt:variant>
        <vt:i4>0</vt:i4>
      </vt:variant>
      <vt:variant>
        <vt:i4>5</vt:i4>
      </vt:variant>
      <vt:variant>
        <vt:lpwstr/>
      </vt:variant>
      <vt:variant>
        <vt:lpwstr>124a3b35-89d2-40cb-a539-53640fa92558</vt:lpwstr>
      </vt:variant>
      <vt:variant>
        <vt:i4>5439493</vt:i4>
      </vt:variant>
      <vt:variant>
        <vt:i4>1194</vt:i4>
      </vt:variant>
      <vt:variant>
        <vt:i4>0</vt:i4>
      </vt:variant>
      <vt:variant>
        <vt:i4>5</vt:i4>
      </vt:variant>
      <vt:variant>
        <vt:lpwstr/>
      </vt:variant>
      <vt:variant>
        <vt:lpwstr>8a10a579-674e-435b-8751-5b23243d8c12</vt:lpwstr>
      </vt:variant>
      <vt:variant>
        <vt:i4>5570572</vt:i4>
      </vt:variant>
      <vt:variant>
        <vt:i4>1191</vt:i4>
      </vt:variant>
      <vt:variant>
        <vt:i4>0</vt:i4>
      </vt:variant>
      <vt:variant>
        <vt:i4>5</vt:i4>
      </vt:variant>
      <vt:variant>
        <vt:lpwstr/>
      </vt:variant>
      <vt:variant>
        <vt:lpwstr>9e332239-c290-4458-92de-6f4959db4f4a</vt:lpwstr>
      </vt:variant>
      <vt:variant>
        <vt:i4>5701646</vt:i4>
      </vt:variant>
      <vt:variant>
        <vt:i4>1188</vt:i4>
      </vt:variant>
      <vt:variant>
        <vt:i4>0</vt:i4>
      </vt:variant>
      <vt:variant>
        <vt:i4>5</vt:i4>
      </vt:variant>
      <vt:variant>
        <vt:lpwstr/>
      </vt:variant>
      <vt:variant>
        <vt:lpwstr>7577bf96-348a-484d-8796-e4877ef69142</vt:lpwstr>
      </vt:variant>
      <vt:variant>
        <vt:i4>89</vt:i4>
      </vt:variant>
      <vt:variant>
        <vt:i4>1185</vt:i4>
      </vt:variant>
      <vt:variant>
        <vt:i4>0</vt:i4>
      </vt:variant>
      <vt:variant>
        <vt:i4>5</vt:i4>
      </vt:variant>
      <vt:variant>
        <vt:lpwstr/>
      </vt:variant>
      <vt:variant>
        <vt:lpwstr>21909f0c-0f05-4e06-bd48-b33104474111</vt:lpwstr>
      </vt:variant>
      <vt:variant>
        <vt:i4>89</vt:i4>
      </vt:variant>
      <vt:variant>
        <vt:i4>1182</vt:i4>
      </vt:variant>
      <vt:variant>
        <vt:i4>0</vt:i4>
      </vt:variant>
      <vt:variant>
        <vt:i4>5</vt:i4>
      </vt:variant>
      <vt:variant>
        <vt:lpwstr/>
      </vt:variant>
      <vt:variant>
        <vt:lpwstr>21909f0c-0f05-4e06-bd48-b33104474111</vt:lpwstr>
      </vt:variant>
      <vt:variant>
        <vt:i4>5439488</vt:i4>
      </vt:variant>
      <vt:variant>
        <vt:i4>1179</vt:i4>
      </vt:variant>
      <vt:variant>
        <vt:i4>0</vt:i4>
      </vt:variant>
      <vt:variant>
        <vt:i4>5</vt:i4>
      </vt:variant>
      <vt:variant>
        <vt:lpwstr/>
      </vt:variant>
      <vt:variant>
        <vt:lpwstr>e82b3e7c-e7cb-40f9-8bf8-f97c7a9ed454</vt:lpwstr>
      </vt:variant>
      <vt:variant>
        <vt:i4>6029407</vt:i4>
      </vt:variant>
      <vt:variant>
        <vt:i4>1176</vt:i4>
      </vt:variant>
      <vt:variant>
        <vt:i4>0</vt:i4>
      </vt:variant>
      <vt:variant>
        <vt:i4>5</vt:i4>
      </vt:variant>
      <vt:variant>
        <vt:lpwstr/>
      </vt:variant>
      <vt:variant>
        <vt:lpwstr>244aa8d5-ca1b-4771-ba58-016214db26dd</vt:lpwstr>
      </vt:variant>
      <vt:variant>
        <vt:i4>5636185</vt:i4>
      </vt:variant>
      <vt:variant>
        <vt:i4>1173</vt:i4>
      </vt:variant>
      <vt:variant>
        <vt:i4>0</vt:i4>
      </vt:variant>
      <vt:variant>
        <vt:i4>5</vt:i4>
      </vt:variant>
      <vt:variant>
        <vt:lpwstr/>
      </vt:variant>
      <vt:variant>
        <vt:lpwstr>4f16546e-f265-41f0-964c-bc413288a0cc</vt:lpwstr>
      </vt:variant>
      <vt:variant>
        <vt:i4>5963789</vt:i4>
      </vt:variant>
      <vt:variant>
        <vt:i4>1170</vt:i4>
      </vt:variant>
      <vt:variant>
        <vt:i4>0</vt:i4>
      </vt:variant>
      <vt:variant>
        <vt:i4>5</vt:i4>
      </vt:variant>
      <vt:variant>
        <vt:lpwstr/>
      </vt:variant>
      <vt:variant>
        <vt:lpwstr>ab4e45d2-8d92-4bf0-a703-fbd645926319</vt:lpwstr>
      </vt:variant>
      <vt:variant>
        <vt:i4>917593</vt:i4>
      </vt:variant>
      <vt:variant>
        <vt:i4>1167</vt:i4>
      </vt:variant>
      <vt:variant>
        <vt:i4>0</vt:i4>
      </vt:variant>
      <vt:variant>
        <vt:i4>5</vt:i4>
      </vt:variant>
      <vt:variant>
        <vt:lpwstr/>
      </vt:variant>
      <vt:variant>
        <vt:lpwstr>f7b43556-7198-4529-b6d3-5767a7a8da6d</vt:lpwstr>
      </vt:variant>
      <vt:variant>
        <vt:i4>262152</vt:i4>
      </vt:variant>
      <vt:variant>
        <vt:i4>1164</vt:i4>
      </vt:variant>
      <vt:variant>
        <vt:i4>0</vt:i4>
      </vt:variant>
      <vt:variant>
        <vt:i4>5</vt:i4>
      </vt:variant>
      <vt:variant>
        <vt:lpwstr/>
      </vt:variant>
      <vt:variant>
        <vt:lpwstr>03851f4b-de18-48fb-be8c-f68c32cb577a</vt:lpwstr>
      </vt:variant>
      <vt:variant>
        <vt:i4>262152</vt:i4>
      </vt:variant>
      <vt:variant>
        <vt:i4>1161</vt:i4>
      </vt:variant>
      <vt:variant>
        <vt:i4>0</vt:i4>
      </vt:variant>
      <vt:variant>
        <vt:i4>5</vt:i4>
      </vt:variant>
      <vt:variant>
        <vt:lpwstr/>
      </vt:variant>
      <vt:variant>
        <vt:lpwstr>03851f4b-de18-48fb-be8c-f68c32cb577a</vt:lpwstr>
      </vt:variant>
      <vt:variant>
        <vt:i4>458762</vt:i4>
      </vt:variant>
      <vt:variant>
        <vt:i4>1158</vt:i4>
      </vt:variant>
      <vt:variant>
        <vt:i4>0</vt:i4>
      </vt:variant>
      <vt:variant>
        <vt:i4>5</vt:i4>
      </vt:variant>
      <vt:variant>
        <vt:lpwstr/>
      </vt:variant>
      <vt:variant>
        <vt:lpwstr>db65c926-6969-4d38-af37-0dddec8ab04c</vt:lpwstr>
      </vt:variant>
      <vt:variant>
        <vt:i4>393297</vt:i4>
      </vt:variant>
      <vt:variant>
        <vt:i4>1155</vt:i4>
      </vt:variant>
      <vt:variant>
        <vt:i4>0</vt:i4>
      </vt:variant>
      <vt:variant>
        <vt:i4>5</vt:i4>
      </vt:variant>
      <vt:variant>
        <vt:lpwstr/>
      </vt:variant>
      <vt:variant>
        <vt:lpwstr>460fd48d-3e23-4ed3-9548-f8c2212aa7f1</vt:lpwstr>
      </vt:variant>
      <vt:variant>
        <vt:i4>6029407</vt:i4>
      </vt:variant>
      <vt:variant>
        <vt:i4>1152</vt:i4>
      </vt:variant>
      <vt:variant>
        <vt:i4>0</vt:i4>
      </vt:variant>
      <vt:variant>
        <vt:i4>5</vt:i4>
      </vt:variant>
      <vt:variant>
        <vt:lpwstr/>
      </vt:variant>
      <vt:variant>
        <vt:lpwstr>244aa8d5-ca1b-4771-ba58-016214db26dd</vt:lpwstr>
      </vt:variant>
      <vt:variant>
        <vt:i4>6029407</vt:i4>
      </vt:variant>
      <vt:variant>
        <vt:i4>1149</vt:i4>
      </vt:variant>
      <vt:variant>
        <vt:i4>0</vt:i4>
      </vt:variant>
      <vt:variant>
        <vt:i4>5</vt:i4>
      </vt:variant>
      <vt:variant>
        <vt:lpwstr/>
      </vt:variant>
      <vt:variant>
        <vt:lpwstr>244aa8d5-ca1b-4771-ba58-016214db26dd</vt:lpwstr>
      </vt:variant>
      <vt:variant>
        <vt:i4>6029407</vt:i4>
      </vt:variant>
      <vt:variant>
        <vt:i4>1146</vt:i4>
      </vt:variant>
      <vt:variant>
        <vt:i4>0</vt:i4>
      </vt:variant>
      <vt:variant>
        <vt:i4>5</vt:i4>
      </vt:variant>
      <vt:variant>
        <vt:lpwstr/>
      </vt:variant>
      <vt:variant>
        <vt:lpwstr>244aa8d5-ca1b-4771-ba58-016214db26dd</vt:lpwstr>
      </vt:variant>
      <vt:variant>
        <vt:i4>65621</vt:i4>
      </vt:variant>
      <vt:variant>
        <vt:i4>1143</vt:i4>
      </vt:variant>
      <vt:variant>
        <vt:i4>0</vt:i4>
      </vt:variant>
      <vt:variant>
        <vt:i4>5</vt:i4>
      </vt:variant>
      <vt:variant>
        <vt:lpwstr/>
      </vt:variant>
      <vt:variant>
        <vt:lpwstr>91c234c1-40f1-46ca-b810-770570f7a06d</vt:lpwstr>
      </vt:variant>
      <vt:variant>
        <vt:i4>65621</vt:i4>
      </vt:variant>
      <vt:variant>
        <vt:i4>1140</vt:i4>
      </vt:variant>
      <vt:variant>
        <vt:i4>0</vt:i4>
      </vt:variant>
      <vt:variant>
        <vt:i4>5</vt:i4>
      </vt:variant>
      <vt:variant>
        <vt:lpwstr/>
      </vt:variant>
      <vt:variant>
        <vt:lpwstr>91c234c1-40f1-46ca-b810-770570f7a06d</vt:lpwstr>
      </vt:variant>
      <vt:variant>
        <vt:i4>5767176</vt:i4>
      </vt:variant>
      <vt:variant>
        <vt:i4>1137</vt:i4>
      </vt:variant>
      <vt:variant>
        <vt:i4>0</vt:i4>
      </vt:variant>
      <vt:variant>
        <vt:i4>5</vt:i4>
      </vt:variant>
      <vt:variant>
        <vt:lpwstr/>
      </vt:variant>
      <vt:variant>
        <vt:lpwstr>63abe8df-e019-480e-b31f-327084c083a8</vt:lpwstr>
      </vt:variant>
      <vt:variant>
        <vt:i4>5308429</vt:i4>
      </vt:variant>
      <vt:variant>
        <vt:i4>1134</vt:i4>
      </vt:variant>
      <vt:variant>
        <vt:i4>0</vt:i4>
      </vt:variant>
      <vt:variant>
        <vt:i4>5</vt:i4>
      </vt:variant>
      <vt:variant>
        <vt:lpwstr/>
      </vt:variant>
      <vt:variant>
        <vt:lpwstr>db798554-9ccf-47c2-9a89-6b5e608e22f5</vt:lpwstr>
      </vt:variant>
      <vt:variant>
        <vt:i4>5832718</vt:i4>
      </vt:variant>
      <vt:variant>
        <vt:i4>1131</vt:i4>
      </vt:variant>
      <vt:variant>
        <vt:i4>0</vt:i4>
      </vt:variant>
      <vt:variant>
        <vt:i4>5</vt:i4>
      </vt:variant>
      <vt:variant>
        <vt:lpwstr/>
      </vt:variant>
      <vt:variant>
        <vt:lpwstr>7a18840f-c291-4dc1-a286-f8ec4e4220a8</vt:lpwstr>
      </vt:variant>
      <vt:variant>
        <vt:i4>524294</vt:i4>
      </vt:variant>
      <vt:variant>
        <vt:i4>1128</vt:i4>
      </vt:variant>
      <vt:variant>
        <vt:i4>0</vt:i4>
      </vt:variant>
      <vt:variant>
        <vt:i4>5</vt:i4>
      </vt:variant>
      <vt:variant>
        <vt:lpwstr/>
      </vt:variant>
      <vt:variant>
        <vt:lpwstr>ded06a90-9149-4a3b-a817-c39ac4d154a1</vt:lpwstr>
      </vt:variant>
      <vt:variant>
        <vt:i4>5242967</vt:i4>
      </vt:variant>
      <vt:variant>
        <vt:i4>1125</vt:i4>
      </vt:variant>
      <vt:variant>
        <vt:i4>0</vt:i4>
      </vt:variant>
      <vt:variant>
        <vt:i4>5</vt:i4>
      </vt:variant>
      <vt:variant>
        <vt:lpwstr/>
      </vt:variant>
      <vt:variant>
        <vt:lpwstr>ba4566b1-bc51-41e6-8b90-6d1b71004e00</vt:lpwstr>
      </vt:variant>
      <vt:variant>
        <vt:i4>852056</vt:i4>
      </vt:variant>
      <vt:variant>
        <vt:i4>1122</vt:i4>
      </vt:variant>
      <vt:variant>
        <vt:i4>0</vt:i4>
      </vt:variant>
      <vt:variant>
        <vt:i4>5</vt:i4>
      </vt:variant>
      <vt:variant>
        <vt:lpwstr/>
      </vt:variant>
      <vt:variant>
        <vt:lpwstr>85c9323c-eb36-4976-b9fc-4cab9e22e85c</vt:lpwstr>
      </vt:variant>
      <vt:variant>
        <vt:i4>6553654</vt:i4>
      </vt:variant>
      <vt:variant>
        <vt:i4>1119</vt:i4>
      </vt:variant>
      <vt:variant>
        <vt:i4>0</vt:i4>
      </vt:variant>
      <vt:variant>
        <vt:i4>5</vt:i4>
      </vt:variant>
      <vt:variant>
        <vt:lpwstr>C:\Users\Claudy\OneDrive - Mediasoft\DrExplain projects\Exportation Word\ l</vt:lpwstr>
      </vt:variant>
      <vt:variant>
        <vt:lpwstr/>
      </vt:variant>
      <vt:variant>
        <vt:i4>917593</vt:i4>
      </vt:variant>
      <vt:variant>
        <vt:i4>1116</vt:i4>
      </vt:variant>
      <vt:variant>
        <vt:i4>0</vt:i4>
      </vt:variant>
      <vt:variant>
        <vt:i4>5</vt:i4>
      </vt:variant>
      <vt:variant>
        <vt:lpwstr/>
      </vt:variant>
      <vt:variant>
        <vt:lpwstr>f7b43556-7198-4529-b6d3-5767a7a8da6d</vt:lpwstr>
      </vt:variant>
      <vt:variant>
        <vt:i4>131167</vt:i4>
      </vt:variant>
      <vt:variant>
        <vt:i4>1113</vt:i4>
      </vt:variant>
      <vt:variant>
        <vt:i4>0</vt:i4>
      </vt:variant>
      <vt:variant>
        <vt:i4>5</vt:i4>
      </vt:variant>
      <vt:variant>
        <vt:lpwstr/>
      </vt:variant>
      <vt:variant>
        <vt:lpwstr>c80ab173-f515-40f8-a3d8-6f794c612917</vt:lpwstr>
      </vt:variant>
      <vt:variant>
        <vt:i4>83</vt:i4>
      </vt:variant>
      <vt:variant>
        <vt:i4>1110</vt:i4>
      </vt:variant>
      <vt:variant>
        <vt:i4>0</vt:i4>
      </vt:variant>
      <vt:variant>
        <vt:i4>5</vt:i4>
      </vt:variant>
      <vt:variant>
        <vt:lpwstr/>
      </vt:variant>
      <vt:variant>
        <vt:lpwstr>8663a477-a291-400f-8903-2a31cb53b332</vt:lpwstr>
      </vt:variant>
      <vt:variant>
        <vt:i4>917589</vt:i4>
      </vt:variant>
      <vt:variant>
        <vt:i4>1107</vt:i4>
      </vt:variant>
      <vt:variant>
        <vt:i4>0</vt:i4>
      </vt:variant>
      <vt:variant>
        <vt:i4>5</vt:i4>
      </vt:variant>
      <vt:variant>
        <vt:lpwstr/>
      </vt:variant>
      <vt:variant>
        <vt:lpwstr>d458d571-b263-4a73-b001-543e828b3da7</vt:lpwstr>
      </vt:variant>
      <vt:variant>
        <vt:i4>6029407</vt:i4>
      </vt:variant>
      <vt:variant>
        <vt:i4>1104</vt:i4>
      </vt:variant>
      <vt:variant>
        <vt:i4>0</vt:i4>
      </vt:variant>
      <vt:variant>
        <vt:i4>5</vt:i4>
      </vt:variant>
      <vt:variant>
        <vt:lpwstr/>
      </vt:variant>
      <vt:variant>
        <vt:lpwstr>244aa8d5-ca1b-4771-ba58-016214db26dd</vt:lpwstr>
      </vt:variant>
      <vt:variant>
        <vt:i4>6029407</vt:i4>
      </vt:variant>
      <vt:variant>
        <vt:i4>1101</vt:i4>
      </vt:variant>
      <vt:variant>
        <vt:i4>0</vt:i4>
      </vt:variant>
      <vt:variant>
        <vt:i4>5</vt:i4>
      </vt:variant>
      <vt:variant>
        <vt:lpwstr/>
      </vt:variant>
      <vt:variant>
        <vt:lpwstr>244aa8d5-ca1b-4771-ba58-016214db26dd</vt:lpwstr>
      </vt:variant>
      <vt:variant>
        <vt:i4>720985</vt:i4>
      </vt:variant>
      <vt:variant>
        <vt:i4>1098</vt:i4>
      </vt:variant>
      <vt:variant>
        <vt:i4>0</vt:i4>
      </vt:variant>
      <vt:variant>
        <vt:i4>5</vt:i4>
      </vt:variant>
      <vt:variant>
        <vt:lpwstr/>
      </vt:variant>
      <vt:variant>
        <vt:lpwstr>f38cc15d-13ef-49a9-bc4e-e764e2ab3f39</vt:lpwstr>
      </vt:variant>
      <vt:variant>
        <vt:i4>15663167</vt:i4>
      </vt:variant>
      <vt:variant>
        <vt:i4>1095</vt:i4>
      </vt:variant>
      <vt:variant>
        <vt:i4>0</vt:i4>
      </vt:variant>
      <vt:variant>
        <vt:i4>5</vt:i4>
      </vt:variant>
      <vt:variant>
        <vt:lpwstr>C:\Users\Claudy\OneDrive - Mediasoft\DrExplain projects\Exportation Word\02-Répartitions CA.doc</vt:lpwstr>
      </vt:variant>
      <vt:variant>
        <vt:lpwstr/>
      </vt:variant>
      <vt:variant>
        <vt:i4>2097212</vt:i4>
      </vt:variant>
      <vt:variant>
        <vt:i4>1092</vt:i4>
      </vt:variant>
      <vt:variant>
        <vt:i4>0</vt:i4>
      </vt:variant>
      <vt:variant>
        <vt:i4>5</vt:i4>
      </vt:variant>
      <vt:variant>
        <vt:lpwstr>C:\Users\Claudy\OneDrive - Mediasoft\DrExplain projects\Exportation Word\08-Tables.doc</vt:lpwstr>
      </vt:variant>
      <vt:variant>
        <vt:lpwstr/>
      </vt:variant>
      <vt:variant>
        <vt:i4>2097212</vt:i4>
      </vt:variant>
      <vt:variant>
        <vt:i4>1089</vt:i4>
      </vt:variant>
      <vt:variant>
        <vt:i4>0</vt:i4>
      </vt:variant>
      <vt:variant>
        <vt:i4>5</vt:i4>
      </vt:variant>
      <vt:variant>
        <vt:lpwstr>C:\Users\Claudy\OneDrive - Mediasoft\DrExplain projects\Exportation Word\08-Tables.doc</vt:lpwstr>
      </vt:variant>
      <vt:variant>
        <vt:lpwstr/>
      </vt:variant>
      <vt:variant>
        <vt:i4>458754</vt:i4>
      </vt:variant>
      <vt:variant>
        <vt:i4>1086</vt:i4>
      </vt:variant>
      <vt:variant>
        <vt:i4>0</vt:i4>
      </vt:variant>
      <vt:variant>
        <vt:i4>5</vt:i4>
      </vt:variant>
      <vt:variant>
        <vt:lpwstr/>
      </vt:variant>
      <vt:variant>
        <vt:lpwstr>881d760d-cc21-4e24-a568-f934a46031df</vt:lpwstr>
      </vt:variant>
      <vt:variant>
        <vt:i4>6225928</vt:i4>
      </vt:variant>
      <vt:variant>
        <vt:i4>1083</vt:i4>
      </vt:variant>
      <vt:variant>
        <vt:i4>0</vt:i4>
      </vt:variant>
      <vt:variant>
        <vt:i4>5</vt:i4>
      </vt:variant>
      <vt:variant>
        <vt:lpwstr/>
      </vt:variant>
      <vt:variant>
        <vt:lpwstr>44686b72-02cf-45c7-bf11-f8288b77bcf7</vt:lpwstr>
      </vt:variant>
      <vt:variant>
        <vt:i4>65546</vt:i4>
      </vt:variant>
      <vt:variant>
        <vt:i4>1080</vt:i4>
      </vt:variant>
      <vt:variant>
        <vt:i4>0</vt:i4>
      </vt:variant>
      <vt:variant>
        <vt:i4>5</vt:i4>
      </vt:variant>
      <vt:variant>
        <vt:lpwstr/>
      </vt:variant>
      <vt:variant>
        <vt:lpwstr>9a6079d9-4c29-42c9-aa27-87e7b875fecf</vt:lpwstr>
      </vt:variant>
      <vt:variant>
        <vt:i4>786522</vt:i4>
      </vt:variant>
      <vt:variant>
        <vt:i4>1077</vt:i4>
      </vt:variant>
      <vt:variant>
        <vt:i4>0</vt:i4>
      </vt:variant>
      <vt:variant>
        <vt:i4>5</vt:i4>
      </vt:variant>
      <vt:variant>
        <vt:lpwstr/>
      </vt:variant>
      <vt:variant>
        <vt:lpwstr>f13fe2de-c8ce-4bbd-920c-6ac87b10a1f9</vt:lpwstr>
      </vt:variant>
      <vt:variant>
        <vt:i4>5832708</vt:i4>
      </vt:variant>
      <vt:variant>
        <vt:i4>1074</vt:i4>
      </vt:variant>
      <vt:variant>
        <vt:i4>0</vt:i4>
      </vt:variant>
      <vt:variant>
        <vt:i4>5</vt:i4>
      </vt:variant>
      <vt:variant>
        <vt:lpwstr/>
      </vt:variant>
      <vt:variant>
        <vt:lpwstr>3610f4b9-4eec-4df8-b7be-0269050cafcd</vt:lpwstr>
      </vt:variant>
      <vt:variant>
        <vt:i4>5898245</vt:i4>
      </vt:variant>
      <vt:variant>
        <vt:i4>1071</vt:i4>
      </vt:variant>
      <vt:variant>
        <vt:i4>0</vt:i4>
      </vt:variant>
      <vt:variant>
        <vt:i4>5</vt:i4>
      </vt:variant>
      <vt:variant>
        <vt:lpwstr/>
      </vt:variant>
      <vt:variant>
        <vt:lpwstr>0BB48219F9FDF626169D70861CF0EE83D75842B6</vt:lpwstr>
      </vt:variant>
      <vt:variant>
        <vt:i4>5767172</vt:i4>
      </vt:variant>
      <vt:variant>
        <vt:i4>1068</vt:i4>
      </vt:variant>
      <vt:variant>
        <vt:i4>0</vt:i4>
      </vt:variant>
      <vt:variant>
        <vt:i4>5</vt:i4>
      </vt:variant>
      <vt:variant>
        <vt:lpwstr/>
      </vt:variant>
      <vt:variant>
        <vt:lpwstr>8fd83001-ddd4-452c-957b-09addb35df83</vt:lpwstr>
      </vt:variant>
      <vt:variant>
        <vt:i4>917513</vt:i4>
      </vt:variant>
      <vt:variant>
        <vt:i4>1065</vt:i4>
      </vt:variant>
      <vt:variant>
        <vt:i4>0</vt:i4>
      </vt:variant>
      <vt:variant>
        <vt:i4>5</vt:i4>
      </vt:variant>
      <vt:variant>
        <vt:lpwstr/>
      </vt:variant>
      <vt:variant>
        <vt:lpwstr>8bb5d03c-be57-4de3-a11e-2f6c64f95b20</vt:lpwstr>
      </vt:variant>
      <vt:variant>
        <vt:i4>5505105</vt:i4>
      </vt:variant>
      <vt:variant>
        <vt:i4>1062</vt:i4>
      </vt:variant>
      <vt:variant>
        <vt:i4>0</vt:i4>
      </vt:variant>
      <vt:variant>
        <vt:i4>5</vt:i4>
      </vt:variant>
      <vt:variant>
        <vt:lpwstr/>
      </vt:variant>
      <vt:variant>
        <vt:lpwstr>55caed13-1f1d-4ab2-a5d2-b778e8d52afb</vt:lpwstr>
      </vt:variant>
      <vt:variant>
        <vt:i4>5505037</vt:i4>
      </vt:variant>
      <vt:variant>
        <vt:i4>1059</vt:i4>
      </vt:variant>
      <vt:variant>
        <vt:i4>0</vt:i4>
      </vt:variant>
      <vt:variant>
        <vt:i4>5</vt:i4>
      </vt:variant>
      <vt:variant>
        <vt:lpwstr/>
      </vt:variant>
      <vt:variant>
        <vt:lpwstr>7a97a17d-fba4-4471-bbd8-82eb2b321a72</vt:lpwstr>
      </vt:variant>
      <vt:variant>
        <vt:i4>720988</vt:i4>
      </vt:variant>
      <vt:variant>
        <vt:i4>1056</vt:i4>
      </vt:variant>
      <vt:variant>
        <vt:i4>0</vt:i4>
      </vt:variant>
      <vt:variant>
        <vt:i4>5</vt:i4>
      </vt:variant>
      <vt:variant>
        <vt:lpwstr/>
      </vt:variant>
      <vt:variant>
        <vt:lpwstr>466af779-13cf-430c-a6fe-458a94bf8cb2</vt:lpwstr>
      </vt:variant>
      <vt:variant>
        <vt:i4>6225931</vt:i4>
      </vt:variant>
      <vt:variant>
        <vt:i4>1053</vt:i4>
      </vt:variant>
      <vt:variant>
        <vt:i4>0</vt:i4>
      </vt:variant>
      <vt:variant>
        <vt:i4>5</vt:i4>
      </vt:variant>
      <vt:variant>
        <vt:lpwstr/>
      </vt:variant>
      <vt:variant>
        <vt:lpwstr>6fa12aab-1cf8-49be-8c4d-bf2ae29b0b99</vt:lpwstr>
      </vt:variant>
      <vt:variant>
        <vt:i4>655371</vt:i4>
      </vt:variant>
      <vt:variant>
        <vt:i4>1050</vt:i4>
      </vt:variant>
      <vt:variant>
        <vt:i4>0</vt:i4>
      </vt:variant>
      <vt:variant>
        <vt:i4>5</vt:i4>
      </vt:variant>
      <vt:variant>
        <vt:lpwstr/>
      </vt:variant>
      <vt:variant>
        <vt:lpwstr>7ee6d93f-2a99-40c2-954b-7f8b8e25c70a</vt:lpwstr>
      </vt:variant>
      <vt:variant>
        <vt:i4>2621494</vt:i4>
      </vt:variant>
      <vt:variant>
        <vt:i4>1047</vt:i4>
      </vt:variant>
      <vt:variant>
        <vt:i4>0</vt:i4>
      </vt:variant>
      <vt:variant>
        <vt:i4>5</vt:i4>
      </vt:variant>
      <vt:variant>
        <vt:lpwstr>C:\Users\Claudy\OneDrive - Mediasoft\DrExplain projects\Exportation Word\l</vt:lpwstr>
      </vt:variant>
      <vt:variant>
        <vt:lpwstr/>
      </vt:variant>
      <vt:variant>
        <vt:i4>852054</vt:i4>
      </vt:variant>
      <vt:variant>
        <vt:i4>1044</vt:i4>
      </vt:variant>
      <vt:variant>
        <vt:i4>0</vt:i4>
      </vt:variant>
      <vt:variant>
        <vt:i4>5</vt:i4>
      </vt:variant>
      <vt:variant>
        <vt:lpwstr/>
      </vt:variant>
      <vt:variant>
        <vt:lpwstr>d91514bc-fcfe-44e7-a4c0-ba1091f27287</vt:lpwstr>
      </vt:variant>
      <vt:variant>
        <vt:i4>852054</vt:i4>
      </vt:variant>
      <vt:variant>
        <vt:i4>1041</vt:i4>
      </vt:variant>
      <vt:variant>
        <vt:i4>0</vt:i4>
      </vt:variant>
      <vt:variant>
        <vt:i4>5</vt:i4>
      </vt:variant>
      <vt:variant>
        <vt:lpwstr/>
      </vt:variant>
      <vt:variant>
        <vt:lpwstr>d91514bc-fcfe-44e7-a4c0-ba1091f27287</vt:lpwstr>
      </vt:variant>
      <vt:variant>
        <vt:i4>131079</vt:i4>
      </vt:variant>
      <vt:variant>
        <vt:i4>1038</vt:i4>
      </vt:variant>
      <vt:variant>
        <vt:i4>0</vt:i4>
      </vt:variant>
      <vt:variant>
        <vt:i4>5</vt:i4>
      </vt:variant>
      <vt:variant>
        <vt:lpwstr/>
      </vt:variant>
      <vt:variant>
        <vt:lpwstr>c72e2fd2-5cc2-49c8-971a-39ecfeb6406b</vt:lpwstr>
      </vt:variant>
      <vt:variant>
        <vt:i4>5832707</vt:i4>
      </vt:variant>
      <vt:variant>
        <vt:i4>1035</vt:i4>
      </vt:variant>
      <vt:variant>
        <vt:i4>0</vt:i4>
      </vt:variant>
      <vt:variant>
        <vt:i4>5</vt:i4>
      </vt:variant>
      <vt:variant>
        <vt:lpwstr/>
      </vt:variant>
      <vt:variant>
        <vt:lpwstr>0377f4cd-f256-4eff-a984-afd0831c00f2</vt:lpwstr>
      </vt:variant>
      <vt:variant>
        <vt:i4>131079</vt:i4>
      </vt:variant>
      <vt:variant>
        <vt:i4>1032</vt:i4>
      </vt:variant>
      <vt:variant>
        <vt:i4>0</vt:i4>
      </vt:variant>
      <vt:variant>
        <vt:i4>5</vt:i4>
      </vt:variant>
      <vt:variant>
        <vt:lpwstr/>
      </vt:variant>
      <vt:variant>
        <vt:lpwstr>c72e2fd2-5cc2-49c8-971a-39ecfeb6406b</vt:lpwstr>
      </vt:variant>
      <vt:variant>
        <vt:i4>393307</vt:i4>
      </vt:variant>
      <vt:variant>
        <vt:i4>1029</vt:i4>
      </vt:variant>
      <vt:variant>
        <vt:i4>0</vt:i4>
      </vt:variant>
      <vt:variant>
        <vt:i4>5</vt:i4>
      </vt:variant>
      <vt:variant>
        <vt:lpwstr/>
      </vt:variant>
      <vt:variant>
        <vt:lpwstr>8ea08907-6d42-4005-a1e7-d4787b7a508a</vt:lpwstr>
      </vt:variant>
      <vt:variant>
        <vt:i4>131079</vt:i4>
      </vt:variant>
      <vt:variant>
        <vt:i4>1026</vt:i4>
      </vt:variant>
      <vt:variant>
        <vt:i4>0</vt:i4>
      </vt:variant>
      <vt:variant>
        <vt:i4>5</vt:i4>
      </vt:variant>
      <vt:variant>
        <vt:lpwstr/>
      </vt:variant>
      <vt:variant>
        <vt:lpwstr>c72e2fd2-5cc2-49c8-971a-39ecfeb6406b</vt:lpwstr>
      </vt:variant>
      <vt:variant>
        <vt:i4>5505109</vt:i4>
      </vt:variant>
      <vt:variant>
        <vt:i4>1023</vt:i4>
      </vt:variant>
      <vt:variant>
        <vt:i4>0</vt:i4>
      </vt:variant>
      <vt:variant>
        <vt:i4>5</vt:i4>
      </vt:variant>
      <vt:variant>
        <vt:lpwstr/>
      </vt:variant>
      <vt:variant>
        <vt:lpwstr>46311eef-4f9c-4d75-ab70-d2916d927976</vt:lpwstr>
      </vt:variant>
      <vt:variant>
        <vt:i4>524289</vt:i4>
      </vt:variant>
      <vt:variant>
        <vt:i4>1020</vt:i4>
      </vt:variant>
      <vt:variant>
        <vt:i4>0</vt:i4>
      </vt:variant>
      <vt:variant>
        <vt:i4>5</vt:i4>
      </vt:variant>
      <vt:variant>
        <vt:lpwstr/>
      </vt:variant>
      <vt:variant>
        <vt:lpwstr>a29fb00a-00f2-48c1-804f-69c9c84b2084</vt:lpwstr>
      </vt:variant>
      <vt:variant>
        <vt:i4>15990848</vt:i4>
      </vt:variant>
      <vt:variant>
        <vt:i4>1017</vt:i4>
      </vt:variant>
      <vt:variant>
        <vt:i4>0</vt:i4>
      </vt:variant>
      <vt:variant>
        <vt:i4>5</vt:i4>
      </vt:variant>
      <vt:variant>
        <vt:lpwstr>C:\Users\Gilles\Desktop\Documentation MS2000\DOC-MS2000-2015\100-CG Comptabilité Générale\01-Comptes.doc</vt:lpwstr>
      </vt:variant>
      <vt:variant>
        <vt:lpwstr/>
      </vt:variant>
      <vt:variant>
        <vt:i4>2621494</vt:i4>
      </vt:variant>
      <vt:variant>
        <vt:i4>1014</vt:i4>
      </vt:variant>
      <vt:variant>
        <vt:i4>0</vt:i4>
      </vt:variant>
      <vt:variant>
        <vt:i4>5</vt:i4>
      </vt:variant>
      <vt:variant>
        <vt:lpwstr>C:\Users\Claudy\OneDrive - Mediasoft\DrExplain projects\Exportation Word\l</vt:lpwstr>
      </vt:variant>
      <vt:variant>
        <vt:lpwstr/>
      </vt:variant>
      <vt:variant>
        <vt:i4>2621494</vt:i4>
      </vt:variant>
      <vt:variant>
        <vt:i4>1011</vt:i4>
      </vt:variant>
      <vt:variant>
        <vt:i4>0</vt:i4>
      </vt:variant>
      <vt:variant>
        <vt:i4>5</vt:i4>
      </vt:variant>
      <vt:variant>
        <vt:lpwstr>C:\Users\Claudy\OneDrive - Mediasoft\DrExplain projects\Exportation Word\l</vt:lpwstr>
      </vt:variant>
      <vt:variant>
        <vt:lpwstr/>
      </vt:variant>
      <vt:variant>
        <vt:i4>2621494</vt:i4>
      </vt:variant>
      <vt:variant>
        <vt:i4>1008</vt:i4>
      </vt:variant>
      <vt:variant>
        <vt:i4>0</vt:i4>
      </vt:variant>
      <vt:variant>
        <vt:i4>5</vt:i4>
      </vt:variant>
      <vt:variant>
        <vt:lpwstr>C:\Users\Claudy\OneDrive - Mediasoft\DrExplain projects\Exportation Word\l</vt:lpwstr>
      </vt:variant>
      <vt:variant>
        <vt:lpwstr/>
      </vt:variant>
      <vt:variant>
        <vt:i4>2621494</vt:i4>
      </vt:variant>
      <vt:variant>
        <vt:i4>1005</vt:i4>
      </vt:variant>
      <vt:variant>
        <vt:i4>0</vt:i4>
      </vt:variant>
      <vt:variant>
        <vt:i4>5</vt:i4>
      </vt:variant>
      <vt:variant>
        <vt:lpwstr>C:\Users\Claudy\OneDrive - Mediasoft\DrExplain projects\Exportation Word\l</vt:lpwstr>
      </vt:variant>
      <vt:variant>
        <vt:lpwstr/>
      </vt:variant>
      <vt:variant>
        <vt:i4>5570572</vt:i4>
      </vt:variant>
      <vt:variant>
        <vt:i4>1002</vt:i4>
      </vt:variant>
      <vt:variant>
        <vt:i4>0</vt:i4>
      </vt:variant>
      <vt:variant>
        <vt:i4>5</vt:i4>
      </vt:variant>
      <vt:variant>
        <vt:lpwstr/>
      </vt:variant>
      <vt:variant>
        <vt:lpwstr>800ae6bf-80fd-404f-bd0e-b99fae5dac83</vt:lpwstr>
      </vt:variant>
      <vt:variant>
        <vt:i4>983048</vt:i4>
      </vt:variant>
      <vt:variant>
        <vt:i4>999</vt:i4>
      </vt:variant>
      <vt:variant>
        <vt:i4>0</vt:i4>
      </vt:variant>
      <vt:variant>
        <vt:i4>5</vt:i4>
      </vt:variant>
      <vt:variant>
        <vt:lpwstr/>
      </vt:variant>
      <vt:variant>
        <vt:lpwstr>f4d3558b-ff2f-42f9-bd77-ea7c1efb4e75</vt:lpwstr>
      </vt:variant>
      <vt:variant>
        <vt:i4>852054</vt:i4>
      </vt:variant>
      <vt:variant>
        <vt:i4>996</vt:i4>
      </vt:variant>
      <vt:variant>
        <vt:i4>0</vt:i4>
      </vt:variant>
      <vt:variant>
        <vt:i4>5</vt:i4>
      </vt:variant>
      <vt:variant>
        <vt:lpwstr/>
      </vt:variant>
      <vt:variant>
        <vt:lpwstr>9708a9f2-7de9-4025-ac00-3ffb485d6f21</vt:lpwstr>
      </vt:variant>
      <vt:variant>
        <vt:i4>6094936</vt:i4>
      </vt:variant>
      <vt:variant>
        <vt:i4>993</vt:i4>
      </vt:variant>
      <vt:variant>
        <vt:i4>0</vt:i4>
      </vt:variant>
      <vt:variant>
        <vt:i4>5</vt:i4>
      </vt:variant>
      <vt:variant>
        <vt:lpwstr/>
      </vt:variant>
      <vt:variant>
        <vt:lpwstr>aeddd5e2-8f92-4299-bf5e-a49c817706aa</vt:lpwstr>
      </vt:variant>
      <vt:variant>
        <vt:i4>6094936</vt:i4>
      </vt:variant>
      <vt:variant>
        <vt:i4>990</vt:i4>
      </vt:variant>
      <vt:variant>
        <vt:i4>0</vt:i4>
      </vt:variant>
      <vt:variant>
        <vt:i4>5</vt:i4>
      </vt:variant>
      <vt:variant>
        <vt:lpwstr/>
      </vt:variant>
      <vt:variant>
        <vt:lpwstr>aeddd5e2-8f92-4299-bf5e-a49c817706aa</vt:lpwstr>
      </vt:variant>
      <vt:variant>
        <vt:i4>15990848</vt:i4>
      </vt:variant>
      <vt:variant>
        <vt:i4>987</vt:i4>
      </vt:variant>
      <vt:variant>
        <vt:i4>0</vt:i4>
      </vt:variant>
      <vt:variant>
        <vt:i4>5</vt:i4>
      </vt:variant>
      <vt:variant>
        <vt:lpwstr>C:\Users\Gilles\Desktop\Documentation MS2000\DOC-MS2000-2015\100-CG Comptabilité Générale\01-Comptes.doc</vt:lpwstr>
      </vt:variant>
      <vt:variant>
        <vt:lpwstr/>
      </vt:variant>
      <vt:variant>
        <vt:i4>458753</vt:i4>
      </vt:variant>
      <vt:variant>
        <vt:i4>984</vt:i4>
      </vt:variant>
      <vt:variant>
        <vt:i4>0</vt:i4>
      </vt:variant>
      <vt:variant>
        <vt:i4>5</vt:i4>
      </vt:variant>
      <vt:variant>
        <vt:lpwstr/>
      </vt:variant>
      <vt:variant>
        <vt:lpwstr>1269d60a-45ee-4b1b-8201-fe3bf651fcda</vt:lpwstr>
      </vt:variant>
      <vt:variant>
        <vt:i4>6226010</vt:i4>
      </vt:variant>
      <vt:variant>
        <vt:i4>981</vt:i4>
      </vt:variant>
      <vt:variant>
        <vt:i4>0</vt:i4>
      </vt:variant>
      <vt:variant>
        <vt:i4>5</vt:i4>
      </vt:variant>
      <vt:variant>
        <vt:lpwstr/>
      </vt:variant>
      <vt:variant>
        <vt:lpwstr>d2580826-216e-4890-ab96-ae63f8b74ec3</vt:lpwstr>
      </vt:variant>
      <vt:variant>
        <vt:i4>6029319</vt:i4>
      </vt:variant>
      <vt:variant>
        <vt:i4>978</vt:i4>
      </vt:variant>
      <vt:variant>
        <vt:i4>0</vt:i4>
      </vt:variant>
      <vt:variant>
        <vt:i4>5</vt:i4>
      </vt:variant>
      <vt:variant>
        <vt:lpwstr/>
      </vt:variant>
      <vt:variant>
        <vt:lpwstr>9ed8ee22-0130-4acf-bdde-d9fa0e815ae9</vt:lpwstr>
      </vt:variant>
      <vt:variant>
        <vt:i4>786517</vt:i4>
      </vt:variant>
      <vt:variant>
        <vt:i4>975</vt:i4>
      </vt:variant>
      <vt:variant>
        <vt:i4>0</vt:i4>
      </vt:variant>
      <vt:variant>
        <vt:i4>5</vt:i4>
      </vt:variant>
      <vt:variant>
        <vt:lpwstr/>
      </vt:variant>
      <vt:variant>
        <vt:lpwstr>21993cdb-9fd3-4e42-8e19-0e2ef854e349</vt:lpwstr>
      </vt:variant>
      <vt:variant>
        <vt:i4>655440</vt:i4>
      </vt:variant>
      <vt:variant>
        <vt:i4>972</vt:i4>
      </vt:variant>
      <vt:variant>
        <vt:i4>0</vt:i4>
      </vt:variant>
      <vt:variant>
        <vt:i4>5</vt:i4>
      </vt:variant>
      <vt:variant>
        <vt:lpwstr/>
      </vt:variant>
      <vt:variant>
        <vt:lpwstr>eb86b3b3-8382-4357-b369-d4a5ea49f45c</vt:lpwstr>
      </vt:variant>
      <vt:variant>
        <vt:i4>851971</vt:i4>
      </vt:variant>
      <vt:variant>
        <vt:i4>969</vt:i4>
      </vt:variant>
      <vt:variant>
        <vt:i4>0</vt:i4>
      </vt:variant>
      <vt:variant>
        <vt:i4>5</vt:i4>
      </vt:variant>
      <vt:variant>
        <vt:lpwstr/>
      </vt:variant>
      <vt:variant>
        <vt:lpwstr>ca71bc2e-c1b0-4e3c-a0d6-a9afbafb5366</vt:lpwstr>
      </vt:variant>
      <vt:variant>
        <vt:i4>5832705</vt:i4>
      </vt:variant>
      <vt:variant>
        <vt:i4>966</vt:i4>
      </vt:variant>
      <vt:variant>
        <vt:i4>0</vt:i4>
      </vt:variant>
      <vt:variant>
        <vt:i4>5</vt:i4>
      </vt:variant>
      <vt:variant>
        <vt:lpwstr/>
      </vt:variant>
      <vt:variant>
        <vt:lpwstr>10fe0e72-9a11-4ba2-aea2-ae711a5376f3</vt:lpwstr>
      </vt:variant>
      <vt:variant>
        <vt:i4>5242894</vt:i4>
      </vt:variant>
      <vt:variant>
        <vt:i4>963</vt:i4>
      </vt:variant>
      <vt:variant>
        <vt:i4>0</vt:i4>
      </vt:variant>
      <vt:variant>
        <vt:i4>5</vt:i4>
      </vt:variant>
      <vt:variant>
        <vt:lpwstr/>
      </vt:variant>
      <vt:variant>
        <vt:lpwstr>46232a65-5ae9-4fc7-b32f-dbbd0e02ac1b</vt:lpwstr>
      </vt:variant>
      <vt:variant>
        <vt:i4>5505029</vt:i4>
      </vt:variant>
      <vt:variant>
        <vt:i4>960</vt:i4>
      </vt:variant>
      <vt:variant>
        <vt:i4>0</vt:i4>
      </vt:variant>
      <vt:variant>
        <vt:i4>5</vt:i4>
      </vt:variant>
      <vt:variant>
        <vt:lpwstr/>
      </vt:variant>
      <vt:variant>
        <vt:lpwstr>c7697b86-a4e2-40d2-89a2-ad90a08d0d35</vt:lpwstr>
      </vt:variant>
      <vt:variant>
        <vt:i4>5701715</vt:i4>
      </vt:variant>
      <vt:variant>
        <vt:i4>957</vt:i4>
      </vt:variant>
      <vt:variant>
        <vt:i4>0</vt:i4>
      </vt:variant>
      <vt:variant>
        <vt:i4>5</vt:i4>
      </vt:variant>
      <vt:variant>
        <vt:lpwstr/>
      </vt:variant>
      <vt:variant>
        <vt:lpwstr>1feef874-d06a-4c03-83fb-b6d6ea9b8700</vt:lpwstr>
      </vt:variant>
      <vt:variant>
        <vt:i4>458757</vt:i4>
      </vt:variant>
      <vt:variant>
        <vt:i4>954</vt:i4>
      </vt:variant>
      <vt:variant>
        <vt:i4>0</vt:i4>
      </vt:variant>
      <vt:variant>
        <vt:i4>5</vt:i4>
      </vt:variant>
      <vt:variant>
        <vt:lpwstr/>
      </vt:variant>
      <vt:variant>
        <vt:lpwstr>75ad04e3-7095-4b6c-9ee5-05b17cec2bcd</vt:lpwstr>
      </vt:variant>
      <vt:variant>
        <vt:i4>5898332</vt:i4>
      </vt:variant>
      <vt:variant>
        <vt:i4>951</vt:i4>
      </vt:variant>
      <vt:variant>
        <vt:i4>0</vt:i4>
      </vt:variant>
      <vt:variant>
        <vt:i4>5</vt:i4>
      </vt:variant>
      <vt:variant>
        <vt:lpwstr/>
      </vt:variant>
      <vt:variant>
        <vt:lpwstr>04d4107e-d1ec-4e42-ac2b-b6536b971c49</vt:lpwstr>
      </vt:variant>
      <vt:variant>
        <vt:i4>6225926</vt:i4>
      </vt:variant>
      <vt:variant>
        <vt:i4>948</vt:i4>
      </vt:variant>
      <vt:variant>
        <vt:i4>0</vt:i4>
      </vt:variant>
      <vt:variant>
        <vt:i4>5</vt:i4>
      </vt:variant>
      <vt:variant>
        <vt:lpwstr/>
      </vt:variant>
      <vt:variant>
        <vt:lpwstr>4f1a9ef2-c16f-4b14-92f4-14bb548efb06</vt:lpwstr>
      </vt:variant>
      <vt:variant>
        <vt:i4>655453</vt:i4>
      </vt:variant>
      <vt:variant>
        <vt:i4>945</vt:i4>
      </vt:variant>
      <vt:variant>
        <vt:i4>0</vt:i4>
      </vt:variant>
      <vt:variant>
        <vt:i4>5</vt:i4>
      </vt:variant>
      <vt:variant>
        <vt:lpwstr/>
      </vt:variant>
      <vt:variant>
        <vt:lpwstr>ec524b3d-9435-41c9-82f1-e8d5ba8a3975</vt:lpwstr>
      </vt:variant>
      <vt:variant>
        <vt:i4>524299</vt:i4>
      </vt:variant>
      <vt:variant>
        <vt:i4>942</vt:i4>
      </vt:variant>
      <vt:variant>
        <vt:i4>0</vt:i4>
      </vt:variant>
      <vt:variant>
        <vt:i4>5</vt:i4>
      </vt:variant>
      <vt:variant>
        <vt:lpwstr/>
      </vt:variant>
      <vt:variant>
        <vt:lpwstr>feac952c-9784-4e88-b3d8-d21655a43710</vt:lpwstr>
      </vt:variant>
      <vt:variant>
        <vt:i4>983045</vt:i4>
      </vt:variant>
      <vt:variant>
        <vt:i4>939</vt:i4>
      </vt:variant>
      <vt:variant>
        <vt:i4>0</vt:i4>
      </vt:variant>
      <vt:variant>
        <vt:i4>5</vt:i4>
      </vt:variant>
      <vt:variant>
        <vt:lpwstr/>
      </vt:variant>
      <vt:variant>
        <vt:lpwstr>42406953-02b8-44ac-88f8-16598a731ecd</vt:lpwstr>
      </vt:variant>
      <vt:variant>
        <vt:i4>327768</vt:i4>
      </vt:variant>
      <vt:variant>
        <vt:i4>936</vt:i4>
      </vt:variant>
      <vt:variant>
        <vt:i4>0</vt:i4>
      </vt:variant>
      <vt:variant>
        <vt:i4>5</vt:i4>
      </vt:variant>
      <vt:variant>
        <vt:lpwstr/>
      </vt:variant>
      <vt:variant>
        <vt:lpwstr>d05d0460-dea1-4604-979c-f38caa10401c</vt:lpwstr>
      </vt:variant>
      <vt:variant>
        <vt:i4>655442</vt:i4>
      </vt:variant>
      <vt:variant>
        <vt:i4>933</vt:i4>
      </vt:variant>
      <vt:variant>
        <vt:i4>0</vt:i4>
      </vt:variant>
      <vt:variant>
        <vt:i4>5</vt:i4>
      </vt:variant>
      <vt:variant>
        <vt:lpwstr/>
      </vt:variant>
      <vt:variant>
        <vt:lpwstr>d0f2520c-88c1-442e-a18e-7d5468a5bb95</vt:lpwstr>
      </vt:variant>
      <vt:variant>
        <vt:i4>327689</vt:i4>
      </vt:variant>
      <vt:variant>
        <vt:i4>930</vt:i4>
      </vt:variant>
      <vt:variant>
        <vt:i4>0</vt:i4>
      </vt:variant>
      <vt:variant>
        <vt:i4>5</vt:i4>
      </vt:variant>
      <vt:variant>
        <vt:lpwstr/>
      </vt:variant>
      <vt:variant>
        <vt:lpwstr>44d36548-1ff1-4c11-9319-760e27200d42</vt:lpwstr>
      </vt:variant>
      <vt:variant>
        <vt:i4>5373958</vt:i4>
      </vt:variant>
      <vt:variant>
        <vt:i4>927</vt:i4>
      </vt:variant>
      <vt:variant>
        <vt:i4>0</vt:i4>
      </vt:variant>
      <vt:variant>
        <vt:i4>5</vt:i4>
      </vt:variant>
      <vt:variant>
        <vt:lpwstr/>
      </vt:variant>
      <vt:variant>
        <vt:lpwstr>aeb98aaf-625a-46e3-be1f-fb5f58adbe8a</vt:lpwstr>
      </vt:variant>
      <vt:variant>
        <vt:i4>5832791</vt:i4>
      </vt:variant>
      <vt:variant>
        <vt:i4>924</vt:i4>
      </vt:variant>
      <vt:variant>
        <vt:i4>0</vt:i4>
      </vt:variant>
      <vt:variant>
        <vt:i4>5</vt:i4>
      </vt:variant>
      <vt:variant>
        <vt:lpwstr/>
      </vt:variant>
      <vt:variant>
        <vt:lpwstr>c7cbf714-154c-40ec-97b0-9374dc9e7bda</vt:lpwstr>
      </vt:variant>
      <vt:variant>
        <vt:i4>851983</vt:i4>
      </vt:variant>
      <vt:variant>
        <vt:i4>921</vt:i4>
      </vt:variant>
      <vt:variant>
        <vt:i4>0</vt:i4>
      </vt:variant>
      <vt:variant>
        <vt:i4>5</vt:i4>
      </vt:variant>
      <vt:variant>
        <vt:lpwstr/>
      </vt:variant>
      <vt:variant>
        <vt:lpwstr>48ea8c63-ecc6-4276-851f-a31f3da5a269</vt:lpwstr>
      </vt:variant>
      <vt:variant>
        <vt:i4>5636109</vt:i4>
      </vt:variant>
      <vt:variant>
        <vt:i4>918</vt:i4>
      </vt:variant>
      <vt:variant>
        <vt:i4>0</vt:i4>
      </vt:variant>
      <vt:variant>
        <vt:i4>5</vt:i4>
      </vt:variant>
      <vt:variant>
        <vt:lpwstr/>
      </vt:variant>
      <vt:variant>
        <vt:lpwstr>60600f99-5d0c-4a32-b88f-ae5b51260194</vt:lpwstr>
      </vt:variant>
      <vt:variant>
        <vt:i4>983045</vt:i4>
      </vt:variant>
      <vt:variant>
        <vt:i4>915</vt:i4>
      </vt:variant>
      <vt:variant>
        <vt:i4>0</vt:i4>
      </vt:variant>
      <vt:variant>
        <vt:i4>5</vt:i4>
      </vt:variant>
      <vt:variant>
        <vt:lpwstr/>
      </vt:variant>
      <vt:variant>
        <vt:lpwstr>42406953-02b8-44ac-88f8-16598a731ecd</vt:lpwstr>
      </vt:variant>
      <vt:variant>
        <vt:i4>327768</vt:i4>
      </vt:variant>
      <vt:variant>
        <vt:i4>912</vt:i4>
      </vt:variant>
      <vt:variant>
        <vt:i4>0</vt:i4>
      </vt:variant>
      <vt:variant>
        <vt:i4>5</vt:i4>
      </vt:variant>
      <vt:variant>
        <vt:lpwstr/>
      </vt:variant>
      <vt:variant>
        <vt:lpwstr>d05d0460-dea1-4604-979c-f38caa10401c</vt:lpwstr>
      </vt:variant>
      <vt:variant>
        <vt:i4>6160470</vt:i4>
      </vt:variant>
      <vt:variant>
        <vt:i4>909</vt:i4>
      </vt:variant>
      <vt:variant>
        <vt:i4>0</vt:i4>
      </vt:variant>
      <vt:variant>
        <vt:i4>5</vt:i4>
      </vt:variant>
      <vt:variant>
        <vt:lpwstr/>
      </vt:variant>
      <vt:variant>
        <vt:lpwstr>45315713-0c7f-4ca2-b599-8bbfc2a12ac5</vt:lpwstr>
      </vt:variant>
      <vt:variant>
        <vt:i4>1376304</vt:i4>
      </vt:variant>
      <vt:variant>
        <vt:i4>902</vt:i4>
      </vt:variant>
      <vt:variant>
        <vt:i4>0</vt:i4>
      </vt:variant>
      <vt:variant>
        <vt:i4>5</vt:i4>
      </vt:variant>
      <vt:variant>
        <vt:lpwstr/>
      </vt:variant>
      <vt:variant>
        <vt:lpwstr>_Toc160714072</vt:lpwstr>
      </vt:variant>
      <vt:variant>
        <vt:i4>1376304</vt:i4>
      </vt:variant>
      <vt:variant>
        <vt:i4>896</vt:i4>
      </vt:variant>
      <vt:variant>
        <vt:i4>0</vt:i4>
      </vt:variant>
      <vt:variant>
        <vt:i4>5</vt:i4>
      </vt:variant>
      <vt:variant>
        <vt:lpwstr/>
      </vt:variant>
      <vt:variant>
        <vt:lpwstr>_Toc160714071</vt:lpwstr>
      </vt:variant>
      <vt:variant>
        <vt:i4>1376304</vt:i4>
      </vt:variant>
      <vt:variant>
        <vt:i4>890</vt:i4>
      </vt:variant>
      <vt:variant>
        <vt:i4>0</vt:i4>
      </vt:variant>
      <vt:variant>
        <vt:i4>5</vt:i4>
      </vt:variant>
      <vt:variant>
        <vt:lpwstr/>
      </vt:variant>
      <vt:variant>
        <vt:lpwstr>_Toc160714070</vt:lpwstr>
      </vt:variant>
      <vt:variant>
        <vt:i4>1310768</vt:i4>
      </vt:variant>
      <vt:variant>
        <vt:i4>884</vt:i4>
      </vt:variant>
      <vt:variant>
        <vt:i4>0</vt:i4>
      </vt:variant>
      <vt:variant>
        <vt:i4>5</vt:i4>
      </vt:variant>
      <vt:variant>
        <vt:lpwstr/>
      </vt:variant>
      <vt:variant>
        <vt:lpwstr>_Toc160714069</vt:lpwstr>
      </vt:variant>
      <vt:variant>
        <vt:i4>1310768</vt:i4>
      </vt:variant>
      <vt:variant>
        <vt:i4>878</vt:i4>
      </vt:variant>
      <vt:variant>
        <vt:i4>0</vt:i4>
      </vt:variant>
      <vt:variant>
        <vt:i4>5</vt:i4>
      </vt:variant>
      <vt:variant>
        <vt:lpwstr/>
      </vt:variant>
      <vt:variant>
        <vt:lpwstr>_Toc160714068</vt:lpwstr>
      </vt:variant>
      <vt:variant>
        <vt:i4>1310768</vt:i4>
      </vt:variant>
      <vt:variant>
        <vt:i4>872</vt:i4>
      </vt:variant>
      <vt:variant>
        <vt:i4>0</vt:i4>
      </vt:variant>
      <vt:variant>
        <vt:i4>5</vt:i4>
      </vt:variant>
      <vt:variant>
        <vt:lpwstr/>
      </vt:variant>
      <vt:variant>
        <vt:lpwstr>_Toc160714067</vt:lpwstr>
      </vt:variant>
      <vt:variant>
        <vt:i4>1310768</vt:i4>
      </vt:variant>
      <vt:variant>
        <vt:i4>866</vt:i4>
      </vt:variant>
      <vt:variant>
        <vt:i4>0</vt:i4>
      </vt:variant>
      <vt:variant>
        <vt:i4>5</vt:i4>
      </vt:variant>
      <vt:variant>
        <vt:lpwstr/>
      </vt:variant>
      <vt:variant>
        <vt:lpwstr>_Toc160714066</vt:lpwstr>
      </vt:variant>
      <vt:variant>
        <vt:i4>1310768</vt:i4>
      </vt:variant>
      <vt:variant>
        <vt:i4>860</vt:i4>
      </vt:variant>
      <vt:variant>
        <vt:i4>0</vt:i4>
      </vt:variant>
      <vt:variant>
        <vt:i4>5</vt:i4>
      </vt:variant>
      <vt:variant>
        <vt:lpwstr/>
      </vt:variant>
      <vt:variant>
        <vt:lpwstr>_Toc160714065</vt:lpwstr>
      </vt:variant>
      <vt:variant>
        <vt:i4>1310768</vt:i4>
      </vt:variant>
      <vt:variant>
        <vt:i4>854</vt:i4>
      </vt:variant>
      <vt:variant>
        <vt:i4>0</vt:i4>
      </vt:variant>
      <vt:variant>
        <vt:i4>5</vt:i4>
      </vt:variant>
      <vt:variant>
        <vt:lpwstr/>
      </vt:variant>
      <vt:variant>
        <vt:lpwstr>_Toc160714064</vt:lpwstr>
      </vt:variant>
      <vt:variant>
        <vt:i4>1310768</vt:i4>
      </vt:variant>
      <vt:variant>
        <vt:i4>848</vt:i4>
      </vt:variant>
      <vt:variant>
        <vt:i4>0</vt:i4>
      </vt:variant>
      <vt:variant>
        <vt:i4>5</vt:i4>
      </vt:variant>
      <vt:variant>
        <vt:lpwstr/>
      </vt:variant>
      <vt:variant>
        <vt:lpwstr>_Toc160714063</vt:lpwstr>
      </vt:variant>
      <vt:variant>
        <vt:i4>1310768</vt:i4>
      </vt:variant>
      <vt:variant>
        <vt:i4>842</vt:i4>
      </vt:variant>
      <vt:variant>
        <vt:i4>0</vt:i4>
      </vt:variant>
      <vt:variant>
        <vt:i4>5</vt:i4>
      </vt:variant>
      <vt:variant>
        <vt:lpwstr/>
      </vt:variant>
      <vt:variant>
        <vt:lpwstr>_Toc160714062</vt:lpwstr>
      </vt:variant>
      <vt:variant>
        <vt:i4>1310768</vt:i4>
      </vt:variant>
      <vt:variant>
        <vt:i4>836</vt:i4>
      </vt:variant>
      <vt:variant>
        <vt:i4>0</vt:i4>
      </vt:variant>
      <vt:variant>
        <vt:i4>5</vt:i4>
      </vt:variant>
      <vt:variant>
        <vt:lpwstr/>
      </vt:variant>
      <vt:variant>
        <vt:lpwstr>_Toc160714061</vt:lpwstr>
      </vt:variant>
      <vt:variant>
        <vt:i4>1310768</vt:i4>
      </vt:variant>
      <vt:variant>
        <vt:i4>830</vt:i4>
      </vt:variant>
      <vt:variant>
        <vt:i4>0</vt:i4>
      </vt:variant>
      <vt:variant>
        <vt:i4>5</vt:i4>
      </vt:variant>
      <vt:variant>
        <vt:lpwstr/>
      </vt:variant>
      <vt:variant>
        <vt:lpwstr>_Toc160714060</vt:lpwstr>
      </vt:variant>
      <vt:variant>
        <vt:i4>1507376</vt:i4>
      </vt:variant>
      <vt:variant>
        <vt:i4>824</vt:i4>
      </vt:variant>
      <vt:variant>
        <vt:i4>0</vt:i4>
      </vt:variant>
      <vt:variant>
        <vt:i4>5</vt:i4>
      </vt:variant>
      <vt:variant>
        <vt:lpwstr/>
      </vt:variant>
      <vt:variant>
        <vt:lpwstr>_Toc160714059</vt:lpwstr>
      </vt:variant>
      <vt:variant>
        <vt:i4>1507376</vt:i4>
      </vt:variant>
      <vt:variant>
        <vt:i4>818</vt:i4>
      </vt:variant>
      <vt:variant>
        <vt:i4>0</vt:i4>
      </vt:variant>
      <vt:variant>
        <vt:i4>5</vt:i4>
      </vt:variant>
      <vt:variant>
        <vt:lpwstr/>
      </vt:variant>
      <vt:variant>
        <vt:lpwstr>_Toc160714058</vt:lpwstr>
      </vt:variant>
      <vt:variant>
        <vt:i4>1507376</vt:i4>
      </vt:variant>
      <vt:variant>
        <vt:i4>812</vt:i4>
      </vt:variant>
      <vt:variant>
        <vt:i4>0</vt:i4>
      </vt:variant>
      <vt:variant>
        <vt:i4>5</vt:i4>
      </vt:variant>
      <vt:variant>
        <vt:lpwstr/>
      </vt:variant>
      <vt:variant>
        <vt:lpwstr>_Toc160714057</vt:lpwstr>
      </vt:variant>
      <vt:variant>
        <vt:i4>1507376</vt:i4>
      </vt:variant>
      <vt:variant>
        <vt:i4>806</vt:i4>
      </vt:variant>
      <vt:variant>
        <vt:i4>0</vt:i4>
      </vt:variant>
      <vt:variant>
        <vt:i4>5</vt:i4>
      </vt:variant>
      <vt:variant>
        <vt:lpwstr/>
      </vt:variant>
      <vt:variant>
        <vt:lpwstr>_Toc160714056</vt:lpwstr>
      </vt:variant>
      <vt:variant>
        <vt:i4>1507376</vt:i4>
      </vt:variant>
      <vt:variant>
        <vt:i4>800</vt:i4>
      </vt:variant>
      <vt:variant>
        <vt:i4>0</vt:i4>
      </vt:variant>
      <vt:variant>
        <vt:i4>5</vt:i4>
      </vt:variant>
      <vt:variant>
        <vt:lpwstr/>
      </vt:variant>
      <vt:variant>
        <vt:lpwstr>_Toc160714055</vt:lpwstr>
      </vt:variant>
      <vt:variant>
        <vt:i4>1507376</vt:i4>
      </vt:variant>
      <vt:variant>
        <vt:i4>794</vt:i4>
      </vt:variant>
      <vt:variant>
        <vt:i4>0</vt:i4>
      </vt:variant>
      <vt:variant>
        <vt:i4>5</vt:i4>
      </vt:variant>
      <vt:variant>
        <vt:lpwstr/>
      </vt:variant>
      <vt:variant>
        <vt:lpwstr>_Toc160714054</vt:lpwstr>
      </vt:variant>
      <vt:variant>
        <vt:i4>1507376</vt:i4>
      </vt:variant>
      <vt:variant>
        <vt:i4>788</vt:i4>
      </vt:variant>
      <vt:variant>
        <vt:i4>0</vt:i4>
      </vt:variant>
      <vt:variant>
        <vt:i4>5</vt:i4>
      </vt:variant>
      <vt:variant>
        <vt:lpwstr/>
      </vt:variant>
      <vt:variant>
        <vt:lpwstr>_Toc160714053</vt:lpwstr>
      </vt:variant>
      <vt:variant>
        <vt:i4>1507376</vt:i4>
      </vt:variant>
      <vt:variant>
        <vt:i4>782</vt:i4>
      </vt:variant>
      <vt:variant>
        <vt:i4>0</vt:i4>
      </vt:variant>
      <vt:variant>
        <vt:i4>5</vt:i4>
      </vt:variant>
      <vt:variant>
        <vt:lpwstr/>
      </vt:variant>
      <vt:variant>
        <vt:lpwstr>_Toc160714052</vt:lpwstr>
      </vt:variant>
      <vt:variant>
        <vt:i4>1507376</vt:i4>
      </vt:variant>
      <vt:variant>
        <vt:i4>776</vt:i4>
      </vt:variant>
      <vt:variant>
        <vt:i4>0</vt:i4>
      </vt:variant>
      <vt:variant>
        <vt:i4>5</vt:i4>
      </vt:variant>
      <vt:variant>
        <vt:lpwstr/>
      </vt:variant>
      <vt:variant>
        <vt:lpwstr>_Toc160714051</vt:lpwstr>
      </vt:variant>
      <vt:variant>
        <vt:i4>1507376</vt:i4>
      </vt:variant>
      <vt:variant>
        <vt:i4>770</vt:i4>
      </vt:variant>
      <vt:variant>
        <vt:i4>0</vt:i4>
      </vt:variant>
      <vt:variant>
        <vt:i4>5</vt:i4>
      </vt:variant>
      <vt:variant>
        <vt:lpwstr/>
      </vt:variant>
      <vt:variant>
        <vt:lpwstr>_Toc160714050</vt:lpwstr>
      </vt:variant>
      <vt:variant>
        <vt:i4>1441840</vt:i4>
      </vt:variant>
      <vt:variant>
        <vt:i4>764</vt:i4>
      </vt:variant>
      <vt:variant>
        <vt:i4>0</vt:i4>
      </vt:variant>
      <vt:variant>
        <vt:i4>5</vt:i4>
      </vt:variant>
      <vt:variant>
        <vt:lpwstr/>
      </vt:variant>
      <vt:variant>
        <vt:lpwstr>_Toc160714049</vt:lpwstr>
      </vt:variant>
      <vt:variant>
        <vt:i4>1441840</vt:i4>
      </vt:variant>
      <vt:variant>
        <vt:i4>758</vt:i4>
      </vt:variant>
      <vt:variant>
        <vt:i4>0</vt:i4>
      </vt:variant>
      <vt:variant>
        <vt:i4>5</vt:i4>
      </vt:variant>
      <vt:variant>
        <vt:lpwstr/>
      </vt:variant>
      <vt:variant>
        <vt:lpwstr>_Toc160714048</vt:lpwstr>
      </vt:variant>
      <vt:variant>
        <vt:i4>1441840</vt:i4>
      </vt:variant>
      <vt:variant>
        <vt:i4>752</vt:i4>
      </vt:variant>
      <vt:variant>
        <vt:i4>0</vt:i4>
      </vt:variant>
      <vt:variant>
        <vt:i4>5</vt:i4>
      </vt:variant>
      <vt:variant>
        <vt:lpwstr/>
      </vt:variant>
      <vt:variant>
        <vt:lpwstr>_Toc160714047</vt:lpwstr>
      </vt:variant>
      <vt:variant>
        <vt:i4>1441840</vt:i4>
      </vt:variant>
      <vt:variant>
        <vt:i4>746</vt:i4>
      </vt:variant>
      <vt:variant>
        <vt:i4>0</vt:i4>
      </vt:variant>
      <vt:variant>
        <vt:i4>5</vt:i4>
      </vt:variant>
      <vt:variant>
        <vt:lpwstr/>
      </vt:variant>
      <vt:variant>
        <vt:lpwstr>_Toc160714046</vt:lpwstr>
      </vt:variant>
      <vt:variant>
        <vt:i4>1441840</vt:i4>
      </vt:variant>
      <vt:variant>
        <vt:i4>740</vt:i4>
      </vt:variant>
      <vt:variant>
        <vt:i4>0</vt:i4>
      </vt:variant>
      <vt:variant>
        <vt:i4>5</vt:i4>
      </vt:variant>
      <vt:variant>
        <vt:lpwstr/>
      </vt:variant>
      <vt:variant>
        <vt:lpwstr>_Toc160714045</vt:lpwstr>
      </vt:variant>
      <vt:variant>
        <vt:i4>1441840</vt:i4>
      </vt:variant>
      <vt:variant>
        <vt:i4>734</vt:i4>
      </vt:variant>
      <vt:variant>
        <vt:i4>0</vt:i4>
      </vt:variant>
      <vt:variant>
        <vt:i4>5</vt:i4>
      </vt:variant>
      <vt:variant>
        <vt:lpwstr/>
      </vt:variant>
      <vt:variant>
        <vt:lpwstr>_Toc160714044</vt:lpwstr>
      </vt:variant>
      <vt:variant>
        <vt:i4>1441840</vt:i4>
      </vt:variant>
      <vt:variant>
        <vt:i4>728</vt:i4>
      </vt:variant>
      <vt:variant>
        <vt:i4>0</vt:i4>
      </vt:variant>
      <vt:variant>
        <vt:i4>5</vt:i4>
      </vt:variant>
      <vt:variant>
        <vt:lpwstr/>
      </vt:variant>
      <vt:variant>
        <vt:lpwstr>_Toc160714043</vt:lpwstr>
      </vt:variant>
      <vt:variant>
        <vt:i4>1441840</vt:i4>
      </vt:variant>
      <vt:variant>
        <vt:i4>722</vt:i4>
      </vt:variant>
      <vt:variant>
        <vt:i4>0</vt:i4>
      </vt:variant>
      <vt:variant>
        <vt:i4>5</vt:i4>
      </vt:variant>
      <vt:variant>
        <vt:lpwstr/>
      </vt:variant>
      <vt:variant>
        <vt:lpwstr>_Toc160714042</vt:lpwstr>
      </vt:variant>
      <vt:variant>
        <vt:i4>1441840</vt:i4>
      </vt:variant>
      <vt:variant>
        <vt:i4>716</vt:i4>
      </vt:variant>
      <vt:variant>
        <vt:i4>0</vt:i4>
      </vt:variant>
      <vt:variant>
        <vt:i4>5</vt:i4>
      </vt:variant>
      <vt:variant>
        <vt:lpwstr/>
      </vt:variant>
      <vt:variant>
        <vt:lpwstr>_Toc160714041</vt:lpwstr>
      </vt:variant>
      <vt:variant>
        <vt:i4>1441840</vt:i4>
      </vt:variant>
      <vt:variant>
        <vt:i4>710</vt:i4>
      </vt:variant>
      <vt:variant>
        <vt:i4>0</vt:i4>
      </vt:variant>
      <vt:variant>
        <vt:i4>5</vt:i4>
      </vt:variant>
      <vt:variant>
        <vt:lpwstr/>
      </vt:variant>
      <vt:variant>
        <vt:lpwstr>_Toc160714040</vt:lpwstr>
      </vt:variant>
      <vt:variant>
        <vt:i4>1114160</vt:i4>
      </vt:variant>
      <vt:variant>
        <vt:i4>704</vt:i4>
      </vt:variant>
      <vt:variant>
        <vt:i4>0</vt:i4>
      </vt:variant>
      <vt:variant>
        <vt:i4>5</vt:i4>
      </vt:variant>
      <vt:variant>
        <vt:lpwstr/>
      </vt:variant>
      <vt:variant>
        <vt:lpwstr>_Toc160714039</vt:lpwstr>
      </vt:variant>
      <vt:variant>
        <vt:i4>1114160</vt:i4>
      </vt:variant>
      <vt:variant>
        <vt:i4>698</vt:i4>
      </vt:variant>
      <vt:variant>
        <vt:i4>0</vt:i4>
      </vt:variant>
      <vt:variant>
        <vt:i4>5</vt:i4>
      </vt:variant>
      <vt:variant>
        <vt:lpwstr/>
      </vt:variant>
      <vt:variant>
        <vt:lpwstr>_Toc160714038</vt:lpwstr>
      </vt:variant>
      <vt:variant>
        <vt:i4>1114160</vt:i4>
      </vt:variant>
      <vt:variant>
        <vt:i4>692</vt:i4>
      </vt:variant>
      <vt:variant>
        <vt:i4>0</vt:i4>
      </vt:variant>
      <vt:variant>
        <vt:i4>5</vt:i4>
      </vt:variant>
      <vt:variant>
        <vt:lpwstr/>
      </vt:variant>
      <vt:variant>
        <vt:lpwstr>_Toc160714037</vt:lpwstr>
      </vt:variant>
      <vt:variant>
        <vt:i4>1114160</vt:i4>
      </vt:variant>
      <vt:variant>
        <vt:i4>686</vt:i4>
      </vt:variant>
      <vt:variant>
        <vt:i4>0</vt:i4>
      </vt:variant>
      <vt:variant>
        <vt:i4>5</vt:i4>
      </vt:variant>
      <vt:variant>
        <vt:lpwstr/>
      </vt:variant>
      <vt:variant>
        <vt:lpwstr>_Toc160714036</vt:lpwstr>
      </vt:variant>
      <vt:variant>
        <vt:i4>1114160</vt:i4>
      </vt:variant>
      <vt:variant>
        <vt:i4>680</vt:i4>
      </vt:variant>
      <vt:variant>
        <vt:i4>0</vt:i4>
      </vt:variant>
      <vt:variant>
        <vt:i4>5</vt:i4>
      </vt:variant>
      <vt:variant>
        <vt:lpwstr/>
      </vt:variant>
      <vt:variant>
        <vt:lpwstr>_Toc160714035</vt:lpwstr>
      </vt:variant>
      <vt:variant>
        <vt:i4>1114160</vt:i4>
      </vt:variant>
      <vt:variant>
        <vt:i4>674</vt:i4>
      </vt:variant>
      <vt:variant>
        <vt:i4>0</vt:i4>
      </vt:variant>
      <vt:variant>
        <vt:i4>5</vt:i4>
      </vt:variant>
      <vt:variant>
        <vt:lpwstr/>
      </vt:variant>
      <vt:variant>
        <vt:lpwstr>_Toc160714034</vt:lpwstr>
      </vt:variant>
      <vt:variant>
        <vt:i4>1114160</vt:i4>
      </vt:variant>
      <vt:variant>
        <vt:i4>668</vt:i4>
      </vt:variant>
      <vt:variant>
        <vt:i4>0</vt:i4>
      </vt:variant>
      <vt:variant>
        <vt:i4>5</vt:i4>
      </vt:variant>
      <vt:variant>
        <vt:lpwstr/>
      </vt:variant>
      <vt:variant>
        <vt:lpwstr>_Toc160714033</vt:lpwstr>
      </vt:variant>
      <vt:variant>
        <vt:i4>1114160</vt:i4>
      </vt:variant>
      <vt:variant>
        <vt:i4>662</vt:i4>
      </vt:variant>
      <vt:variant>
        <vt:i4>0</vt:i4>
      </vt:variant>
      <vt:variant>
        <vt:i4>5</vt:i4>
      </vt:variant>
      <vt:variant>
        <vt:lpwstr/>
      </vt:variant>
      <vt:variant>
        <vt:lpwstr>_Toc160714032</vt:lpwstr>
      </vt:variant>
      <vt:variant>
        <vt:i4>1114160</vt:i4>
      </vt:variant>
      <vt:variant>
        <vt:i4>656</vt:i4>
      </vt:variant>
      <vt:variant>
        <vt:i4>0</vt:i4>
      </vt:variant>
      <vt:variant>
        <vt:i4>5</vt:i4>
      </vt:variant>
      <vt:variant>
        <vt:lpwstr/>
      </vt:variant>
      <vt:variant>
        <vt:lpwstr>_Toc160714031</vt:lpwstr>
      </vt:variant>
      <vt:variant>
        <vt:i4>1114160</vt:i4>
      </vt:variant>
      <vt:variant>
        <vt:i4>650</vt:i4>
      </vt:variant>
      <vt:variant>
        <vt:i4>0</vt:i4>
      </vt:variant>
      <vt:variant>
        <vt:i4>5</vt:i4>
      </vt:variant>
      <vt:variant>
        <vt:lpwstr/>
      </vt:variant>
      <vt:variant>
        <vt:lpwstr>_Toc160714030</vt:lpwstr>
      </vt:variant>
      <vt:variant>
        <vt:i4>1048624</vt:i4>
      </vt:variant>
      <vt:variant>
        <vt:i4>644</vt:i4>
      </vt:variant>
      <vt:variant>
        <vt:i4>0</vt:i4>
      </vt:variant>
      <vt:variant>
        <vt:i4>5</vt:i4>
      </vt:variant>
      <vt:variant>
        <vt:lpwstr/>
      </vt:variant>
      <vt:variant>
        <vt:lpwstr>_Toc160714029</vt:lpwstr>
      </vt:variant>
      <vt:variant>
        <vt:i4>1048624</vt:i4>
      </vt:variant>
      <vt:variant>
        <vt:i4>638</vt:i4>
      </vt:variant>
      <vt:variant>
        <vt:i4>0</vt:i4>
      </vt:variant>
      <vt:variant>
        <vt:i4>5</vt:i4>
      </vt:variant>
      <vt:variant>
        <vt:lpwstr/>
      </vt:variant>
      <vt:variant>
        <vt:lpwstr>_Toc160714028</vt:lpwstr>
      </vt:variant>
      <vt:variant>
        <vt:i4>1048624</vt:i4>
      </vt:variant>
      <vt:variant>
        <vt:i4>632</vt:i4>
      </vt:variant>
      <vt:variant>
        <vt:i4>0</vt:i4>
      </vt:variant>
      <vt:variant>
        <vt:i4>5</vt:i4>
      </vt:variant>
      <vt:variant>
        <vt:lpwstr/>
      </vt:variant>
      <vt:variant>
        <vt:lpwstr>_Toc160714027</vt:lpwstr>
      </vt:variant>
      <vt:variant>
        <vt:i4>1048624</vt:i4>
      </vt:variant>
      <vt:variant>
        <vt:i4>626</vt:i4>
      </vt:variant>
      <vt:variant>
        <vt:i4>0</vt:i4>
      </vt:variant>
      <vt:variant>
        <vt:i4>5</vt:i4>
      </vt:variant>
      <vt:variant>
        <vt:lpwstr/>
      </vt:variant>
      <vt:variant>
        <vt:lpwstr>_Toc160714026</vt:lpwstr>
      </vt:variant>
      <vt:variant>
        <vt:i4>1048624</vt:i4>
      </vt:variant>
      <vt:variant>
        <vt:i4>620</vt:i4>
      </vt:variant>
      <vt:variant>
        <vt:i4>0</vt:i4>
      </vt:variant>
      <vt:variant>
        <vt:i4>5</vt:i4>
      </vt:variant>
      <vt:variant>
        <vt:lpwstr/>
      </vt:variant>
      <vt:variant>
        <vt:lpwstr>_Toc160714025</vt:lpwstr>
      </vt:variant>
      <vt:variant>
        <vt:i4>1048624</vt:i4>
      </vt:variant>
      <vt:variant>
        <vt:i4>614</vt:i4>
      </vt:variant>
      <vt:variant>
        <vt:i4>0</vt:i4>
      </vt:variant>
      <vt:variant>
        <vt:i4>5</vt:i4>
      </vt:variant>
      <vt:variant>
        <vt:lpwstr/>
      </vt:variant>
      <vt:variant>
        <vt:lpwstr>_Toc160714024</vt:lpwstr>
      </vt:variant>
      <vt:variant>
        <vt:i4>1048624</vt:i4>
      </vt:variant>
      <vt:variant>
        <vt:i4>608</vt:i4>
      </vt:variant>
      <vt:variant>
        <vt:i4>0</vt:i4>
      </vt:variant>
      <vt:variant>
        <vt:i4>5</vt:i4>
      </vt:variant>
      <vt:variant>
        <vt:lpwstr/>
      </vt:variant>
      <vt:variant>
        <vt:lpwstr>_Toc160714023</vt:lpwstr>
      </vt:variant>
      <vt:variant>
        <vt:i4>1048624</vt:i4>
      </vt:variant>
      <vt:variant>
        <vt:i4>602</vt:i4>
      </vt:variant>
      <vt:variant>
        <vt:i4>0</vt:i4>
      </vt:variant>
      <vt:variant>
        <vt:i4>5</vt:i4>
      </vt:variant>
      <vt:variant>
        <vt:lpwstr/>
      </vt:variant>
      <vt:variant>
        <vt:lpwstr>_Toc160714022</vt:lpwstr>
      </vt:variant>
      <vt:variant>
        <vt:i4>1048624</vt:i4>
      </vt:variant>
      <vt:variant>
        <vt:i4>596</vt:i4>
      </vt:variant>
      <vt:variant>
        <vt:i4>0</vt:i4>
      </vt:variant>
      <vt:variant>
        <vt:i4>5</vt:i4>
      </vt:variant>
      <vt:variant>
        <vt:lpwstr/>
      </vt:variant>
      <vt:variant>
        <vt:lpwstr>_Toc160714021</vt:lpwstr>
      </vt:variant>
      <vt:variant>
        <vt:i4>1048624</vt:i4>
      </vt:variant>
      <vt:variant>
        <vt:i4>590</vt:i4>
      </vt:variant>
      <vt:variant>
        <vt:i4>0</vt:i4>
      </vt:variant>
      <vt:variant>
        <vt:i4>5</vt:i4>
      </vt:variant>
      <vt:variant>
        <vt:lpwstr/>
      </vt:variant>
      <vt:variant>
        <vt:lpwstr>_Toc160714020</vt:lpwstr>
      </vt:variant>
      <vt:variant>
        <vt:i4>1245232</vt:i4>
      </vt:variant>
      <vt:variant>
        <vt:i4>584</vt:i4>
      </vt:variant>
      <vt:variant>
        <vt:i4>0</vt:i4>
      </vt:variant>
      <vt:variant>
        <vt:i4>5</vt:i4>
      </vt:variant>
      <vt:variant>
        <vt:lpwstr/>
      </vt:variant>
      <vt:variant>
        <vt:lpwstr>_Toc160714019</vt:lpwstr>
      </vt:variant>
      <vt:variant>
        <vt:i4>1245232</vt:i4>
      </vt:variant>
      <vt:variant>
        <vt:i4>578</vt:i4>
      </vt:variant>
      <vt:variant>
        <vt:i4>0</vt:i4>
      </vt:variant>
      <vt:variant>
        <vt:i4>5</vt:i4>
      </vt:variant>
      <vt:variant>
        <vt:lpwstr/>
      </vt:variant>
      <vt:variant>
        <vt:lpwstr>_Toc160714018</vt:lpwstr>
      </vt:variant>
      <vt:variant>
        <vt:i4>1245232</vt:i4>
      </vt:variant>
      <vt:variant>
        <vt:i4>572</vt:i4>
      </vt:variant>
      <vt:variant>
        <vt:i4>0</vt:i4>
      </vt:variant>
      <vt:variant>
        <vt:i4>5</vt:i4>
      </vt:variant>
      <vt:variant>
        <vt:lpwstr/>
      </vt:variant>
      <vt:variant>
        <vt:lpwstr>_Toc160714017</vt:lpwstr>
      </vt:variant>
      <vt:variant>
        <vt:i4>1245232</vt:i4>
      </vt:variant>
      <vt:variant>
        <vt:i4>566</vt:i4>
      </vt:variant>
      <vt:variant>
        <vt:i4>0</vt:i4>
      </vt:variant>
      <vt:variant>
        <vt:i4>5</vt:i4>
      </vt:variant>
      <vt:variant>
        <vt:lpwstr/>
      </vt:variant>
      <vt:variant>
        <vt:lpwstr>_Toc160714016</vt:lpwstr>
      </vt:variant>
      <vt:variant>
        <vt:i4>1245232</vt:i4>
      </vt:variant>
      <vt:variant>
        <vt:i4>560</vt:i4>
      </vt:variant>
      <vt:variant>
        <vt:i4>0</vt:i4>
      </vt:variant>
      <vt:variant>
        <vt:i4>5</vt:i4>
      </vt:variant>
      <vt:variant>
        <vt:lpwstr/>
      </vt:variant>
      <vt:variant>
        <vt:lpwstr>_Toc160714015</vt:lpwstr>
      </vt:variant>
      <vt:variant>
        <vt:i4>1245232</vt:i4>
      </vt:variant>
      <vt:variant>
        <vt:i4>554</vt:i4>
      </vt:variant>
      <vt:variant>
        <vt:i4>0</vt:i4>
      </vt:variant>
      <vt:variant>
        <vt:i4>5</vt:i4>
      </vt:variant>
      <vt:variant>
        <vt:lpwstr/>
      </vt:variant>
      <vt:variant>
        <vt:lpwstr>_Toc160714014</vt:lpwstr>
      </vt:variant>
      <vt:variant>
        <vt:i4>1245232</vt:i4>
      </vt:variant>
      <vt:variant>
        <vt:i4>548</vt:i4>
      </vt:variant>
      <vt:variant>
        <vt:i4>0</vt:i4>
      </vt:variant>
      <vt:variant>
        <vt:i4>5</vt:i4>
      </vt:variant>
      <vt:variant>
        <vt:lpwstr/>
      </vt:variant>
      <vt:variant>
        <vt:lpwstr>_Toc160714013</vt:lpwstr>
      </vt:variant>
      <vt:variant>
        <vt:i4>1245232</vt:i4>
      </vt:variant>
      <vt:variant>
        <vt:i4>542</vt:i4>
      </vt:variant>
      <vt:variant>
        <vt:i4>0</vt:i4>
      </vt:variant>
      <vt:variant>
        <vt:i4>5</vt:i4>
      </vt:variant>
      <vt:variant>
        <vt:lpwstr/>
      </vt:variant>
      <vt:variant>
        <vt:lpwstr>_Toc160714012</vt:lpwstr>
      </vt:variant>
      <vt:variant>
        <vt:i4>1245232</vt:i4>
      </vt:variant>
      <vt:variant>
        <vt:i4>536</vt:i4>
      </vt:variant>
      <vt:variant>
        <vt:i4>0</vt:i4>
      </vt:variant>
      <vt:variant>
        <vt:i4>5</vt:i4>
      </vt:variant>
      <vt:variant>
        <vt:lpwstr/>
      </vt:variant>
      <vt:variant>
        <vt:lpwstr>_Toc160714011</vt:lpwstr>
      </vt:variant>
      <vt:variant>
        <vt:i4>1245232</vt:i4>
      </vt:variant>
      <vt:variant>
        <vt:i4>530</vt:i4>
      </vt:variant>
      <vt:variant>
        <vt:i4>0</vt:i4>
      </vt:variant>
      <vt:variant>
        <vt:i4>5</vt:i4>
      </vt:variant>
      <vt:variant>
        <vt:lpwstr/>
      </vt:variant>
      <vt:variant>
        <vt:lpwstr>_Toc160714010</vt:lpwstr>
      </vt:variant>
      <vt:variant>
        <vt:i4>1179696</vt:i4>
      </vt:variant>
      <vt:variant>
        <vt:i4>524</vt:i4>
      </vt:variant>
      <vt:variant>
        <vt:i4>0</vt:i4>
      </vt:variant>
      <vt:variant>
        <vt:i4>5</vt:i4>
      </vt:variant>
      <vt:variant>
        <vt:lpwstr/>
      </vt:variant>
      <vt:variant>
        <vt:lpwstr>_Toc160714009</vt:lpwstr>
      </vt:variant>
      <vt:variant>
        <vt:i4>1179696</vt:i4>
      </vt:variant>
      <vt:variant>
        <vt:i4>518</vt:i4>
      </vt:variant>
      <vt:variant>
        <vt:i4>0</vt:i4>
      </vt:variant>
      <vt:variant>
        <vt:i4>5</vt:i4>
      </vt:variant>
      <vt:variant>
        <vt:lpwstr/>
      </vt:variant>
      <vt:variant>
        <vt:lpwstr>_Toc160714008</vt:lpwstr>
      </vt:variant>
      <vt:variant>
        <vt:i4>1179696</vt:i4>
      </vt:variant>
      <vt:variant>
        <vt:i4>512</vt:i4>
      </vt:variant>
      <vt:variant>
        <vt:i4>0</vt:i4>
      </vt:variant>
      <vt:variant>
        <vt:i4>5</vt:i4>
      </vt:variant>
      <vt:variant>
        <vt:lpwstr/>
      </vt:variant>
      <vt:variant>
        <vt:lpwstr>_Toc160714007</vt:lpwstr>
      </vt:variant>
      <vt:variant>
        <vt:i4>1179696</vt:i4>
      </vt:variant>
      <vt:variant>
        <vt:i4>506</vt:i4>
      </vt:variant>
      <vt:variant>
        <vt:i4>0</vt:i4>
      </vt:variant>
      <vt:variant>
        <vt:i4>5</vt:i4>
      </vt:variant>
      <vt:variant>
        <vt:lpwstr/>
      </vt:variant>
      <vt:variant>
        <vt:lpwstr>_Toc160714006</vt:lpwstr>
      </vt:variant>
      <vt:variant>
        <vt:i4>1179696</vt:i4>
      </vt:variant>
      <vt:variant>
        <vt:i4>500</vt:i4>
      </vt:variant>
      <vt:variant>
        <vt:i4>0</vt:i4>
      </vt:variant>
      <vt:variant>
        <vt:i4>5</vt:i4>
      </vt:variant>
      <vt:variant>
        <vt:lpwstr/>
      </vt:variant>
      <vt:variant>
        <vt:lpwstr>_Toc160714005</vt:lpwstr>
      </vt:variant>
      <vt:variant>
        <vt:i4>1179696</vt:i4>
      </vt:variant>
      <vt:variant>
        <vt:i4>494</vt:i4>
      </vt:variant>
      <vt:variant>
        <vt:i4>0</vt:i4>
      </vt:variant>
      <vt:variant>
        <vt:i4>5</vt:i4>
      </vt:variant>
      <vt:variant>
        <vt:lpwstr/>
      </vt:variant>
      <vt:variant>
        <vt:lpwstr>_Toc160714004</vt:lpwstr>
      </vt:variant>
      <vt:variant>
        <vt:i4>1179696</vt:i4>
      </vt:variant>
      <vt:variant>
        <vt:i4>488</vt:i4>
      </vt:variant>
      <vt:variant>
        <vt:i4>0</vt:i4>
      </vt:variant>
      <vt:variant>
        <vt:i4>5</vt:i4>
      </vt:variant>
      <vt:variant>
        <vt:lpwstr/>
      </vt:variant>
      <vt:variant>
        <vt:lpwstr>_Toc160714003</vt:lpwstr>
      </vt:variant>
      <vt:variant>
        <vt:i4>1179696</vt:i4>
      </vt:variant>
      <vt:variant>
        <vt:i4>482</vt:i4>
      </vt:variant>
      <vt:variant>
        <vt:i4>0</vt:i4>
      </vt:variant>
      <vt:variant>
        <vt:i4>5</vt:i4>
      </vt:variant>
      <vt:variant>
        <vt:lpwstr/>
      </vt:variant>
      <vt:variant>
        <vt:lpwstr>_Toc160714002</vt:lpwstr>
      </vt:variant>
      <vt:variant>
        <vt:i4>1179696</vt:i4>
      </vt:variant>
      <vt:variant>
        <vt:i4>476</vt:i4>
      </vt:variant>
      <vt:variant>
        <vt:i4>0</vt:i4>
      </vt:variant>
      <vt:variant>
        <vt:i4>5</vt:i4>
      </vt:variant>
      <vt:variant>
        <vt:lpwstr/>
      </vt:variant>
      <vt:variant>
        <vt:lpwstr>_Toc160714001</vt:lpwstr>
      </vt:variant>
      <vt:variant>
        <vt:i4>1179696</vt:i4>
      </vt:variant>
      <vt:variant>
        <vt:i4>470</vt:i4>
      </vt:variant>
      <vt:variant>
        <vt:i4>0</vt:i4>
      </vt:variant>
      <vt:variant>
        <vt:i4>5</vt:i4>
      </vt:variant>
      <vt:variant>
        <vt:lpwstr/>
      </vt:variant>
      <vt:variant>
        <vt:lpwstr>_Toc160714000</vt:lpwstr>
      </vt:variant>
      <vt:variant>
        <vt:i4>1835065</vt:i4>
      </vt:variant>
      <vt:variant>
        <vt:i4>464</vt:i4>
      </vt:variant>
      <vt:variant>
        <vt:i4>0</vt:i4>
      </vt:variant>
      <vt:variant>
        <vt:i4>5</vt:i4>
      </vt:variant>
      <vt:variant>
        <vt:lpwstr/>
      </vt:variant>
      <vt:variant>
        <vt:lpwstr>_Toc160713999</vt:lpwstr>
      </vt:variant>
      <vt:variant>
        <vt:i4>1835065</vt:i4>
      </vt:variant>
      <vt:variant>
        <vt:i4>458</vt:i4>
      </vt:variant>
      <vt:variant>
        <vt:i4>0</vt:i4>
      </vt:variant>
      <vt:variant>
        <vt:i4>5</vt:i4>
      </vt:variant>
      <vt:variant>
        <vt:lpwstr/>
      </vt:variant>
      <vt:variant>
        <vt:lpwstr>_Toc160713998</vt:lpwstr>
      </vt:variant>
      <vt:variant>
        <vt:i4>1835065</vt:i4>
      </vt:variant>
      <vt:variant>
        <vt:i4>452</vt:i4>
      </vt:variant>
      <vt:variant>
        <vt:i4>0</vt:i4>
      </vt:variant>
      <vt:variant>
        <vt:i4>5</vt:i4>
      </vt:variant>
      <vt:variant>
        <vt:lpwstr/>
      </vt:variant>
      <vt:variant>
        <vt:lpwstr>_Toc160713997</vt:lpwstr>
      </vt:variant>
      <vt:variant>
        <vt:i4>1835065</vt:i4>
      </vt:variant>
      <vt:variant>
        <vt:i4>446</vt:i4>
      </vt:variant>
      <vt:variant>
        <vt:i4>0</vt:i4>
      </vt:variant>
      <vt:variant>
        <vt:i4>5</vt:i4>
      </vt:variant>
      <vt:variant>
        <vt:lpwstr/>
      </vt:variant>
      <vt:variant>
        <vt:lpwstr>_Toc160713996</vt:lpwstr>
      </vt:variant>
      <vt:variant>
        <vt:i4>1835065</vt:i4>
      </vt:variant>
      <vt:variant>
        <vt:i4>440</vt:i4>
      </vt:variant>
      <vt:variant>
        <vt:i4>0</vt:i4>
      </vt:variant>
      <vt:variant>
        <vt:i4>5</vt:i4>
      </vt:variant>
      <vt:variant>
        <vt:lpwstr/>
      </vt:variant>
      <vt:variant>
        <vt:lpwstr>_Toc160713995</vt:lpwstr>
      </vt:variant>
      <vt:variant>
        <vt:i4>1835065</vt:i4>
      </vt:variant>
      <vt:variant>
        <vt:i4>434</vt:i4>
      </vt:variant>
      <vt:variant>
        <vt:i4>0</vt:i4>
      </vt:variant>
      <vt:variant>
        <vt:i4>5</vt:i4>
      </vt:variant>
      <vt:variant>
        <vt:lpwstr/>
      </vt:variant>
      <vt:variant>
        <vt:lpwstr>_Toc160713994</vt:lpwstr>
      </vt:variant>
      <vt:variant>
        <vt:i4>1835065</vt:i4>
      </vt:variant>
      <vt:variant>
        <vt:i4>428</vt:i4>
      </vt:variant>
      <vt:variant>
        <vt:i4>0</vt:i4>
      </vt:variant>
      <vt:variant>
        <vt:i4>5</vt:i4>
      </vt:variant>
      <vt:variant>
        <vt:lpwstr/>
      </vt:variant>
      <vt:variant>
        <vt:lpwstr>_Toc160713993</vt:lpwstr>
      </vt:variant>
      <vt:variant>
        <vt:i4>1835065</vt:i4>
      </vt:variant>
      <vt:variant>
        <vt:i4>422</vt:i4>
      </vt:variant>
      <vt:variant>
        <vt:i4>0</vt:i4>
      </vt:variant>
      <vt:variant>
        <vt:i4>5</vt:i4>
      </vt:variant>
      <vt:variant>
        <vt:lpwstr/>
      </vt:variant>
      <vt:variant>
        <vt:lpwstr>_Toc160713992</vt:lpwstr>
      </vt:variant>
      <vt:variant>
        <vt:i4>1835065</vt:i4>
      </vt:variant>
      <vt:variant>
        <vt:i4>416</vt:i4>
      </vt:variant>
      <vt:variant>
        <vt:i4>0</vt:i4>
      </vt:variant>
      <vt:variant>
        <vt:i4>5</vt:i4>
      </vt:variant>
      <vt:variant>
        <vt:lpwstr/>
      </vt:variant>
      <vt:variant>
        <vt:lpwstr>_Toc160713991</vt:lpwstr>
      </vt:variant>
      <vt:variant>
        <vt:i4>1835065</vt:i4>
      </vt:variant>
      <vt:variant>
        <vt:i4>410</vt:i4>
      </vt:variant>
      <vt:variant>
        <vt:i4>0</vt:i4>
      </vt:variant>
      <vt:variant>
        <vt:i4>5</vt:i4>
      </vt:variant>
      <vt:variant>
        <vt:lpwstr/>
      </vt:variant>
      <vt:variant>
        <vt:lpwstr>_Toc160713990</vt:lpwstr>
      </vt:variant>
      <vt:variant>
        <vt:i4>1900601</vt:i4>
      </vt:variant>
      <vt:variant>
        <vt:i4>404</vt:i4>
      </vt:variant>
      <vt:variant>
        <vt:i4>0</vt:i4>
      </vt:variant>
      <vt:variant>
        <vt:i4>5</vt:i4>
      </vt:variant>
      <vt:variant>
        <vt:lpwstr/>
      </vt:variant>
      <vt:variant>
        <vt:lpwstr>_Toc160713989</vt:lpwstr>
      </vt:variant>
      <vt:variant>
        <vt:i4>1900601</vt:i4>
      </vt:variant>
      <vt:variant>
        <vt:i4>398</vt:i4>
      </vt:variant>
      <vt:variant>
        <vt:i4>0</vt:i4>
      </vt:variant>
      <vt:variant>
        <vt:i4>5</vt:i4>
      </vt:variant>
      <vt:variant>
        <vt:lpwstr/>
      </vt:variant>
      <vt:variant>
        <vt:lpwstr>_Toc160713988</vt:lpwstr>
      </vt:variant>
      <vt:variant>
        <vt:i4>1900601</vt:i4>
      </vt:variant>
      <vt:variant>
        <vt:i4>392</vt:i4>
      </vt:variant>
      <vt:variant>
        <vt:i4>0</vt:i4>
      </vt:variant>
      <vt:variant>
        <vt:i4>5</vt:i4>
      </vt:variant>
      <vt:variant>
        <vt:lpwstr/>
      </vt:variant>
      <vt:variant>
        <vt:lpwstr>_Toc160713987</vt:lpwstr>
      </vt:variant>
      <vt:variant>
        <vt:i4>1900601</vt:i4>
      </vt:variant>
      <vt:variant>
        <vt:i4>386</vt:i4>
      </vt:variant>
      <vt:variant>
        <vt:i4>0</vt:i4>
      </vt:variant>
      <vt:variant>
        <vt:i4>5</vt:i4>
      </vt:variant>
      <vt:variant>
        <vt:lpwstr/>
      </vt:variant>
      <vt:variant>
        <vt:lpwstr>_Toc160713986</vt:lpwstr>
      </vt:variant>
      <vt:variant>
        <vt:i4>1900601</vt:i4>
      </vt:variant>
      <vt:variant>
        <vt:i4>380</vt:i4>
      </vt:variant>
      <vt:variant>
        <vt:i4>0</vt:i4>
      </vt:variant>
      <vt:variant>
        <vt:i4>5</vt:i4>
      </vt:variant>
      <vt:variant>
        <vt:lpwstr/>
      </vt:variant>
      <vt:variant>
        <vt:lpwstr>_Toc160713985</vt:lpwstr>
      </vt:variant>
      <vt:variant>
        <vt:i4>1900601</vt:i4>
      </vt:variant>
      <vt:variant>
        <vt:i4>374</vt:i4>
      </vt:variant>
      <vt:variant>
        <vt:i4>0</vt:i4>
      </vt:variant>
      <vt:variant>
        <vt:i4>5</vt:i4>
      </vt:variant>
      <vt:variant>
        <vt:lpwstr/>
      </vt:variant>
      <vt:variant>
        <vt:lpwstr>_Toc160713984</vt:lpwstr>
      </vt:variant>
      <vt:variant>
        <vt:i4>1900601</vt:i4>
      </vt:variant>
      <vt:variant>
        <vt:i4>368</vt:i4>
      </vt:variant>
      <vt:variant>
        <vt:i4>0</vt:i4>
      </vt:variant>
      <vt:variant>
        <vt:i4>5</vt:i4>
      </vt:variant>
      <vt:variant>
        <vt:lpwstr/>
      </vt:variant>
      <vt:variant>
        <vt:lpwstr>_Toc160713983</vt:lpwstr>
      </vt:variant>
      <vt:variant>
        <vt:i4>1900601</vt:i4>
      </vt:variant>
      <vt:variant>
        <vt:i4>362</vt:i4>
      </vt:variant>
      <vt:variant>
        <vt:i4>0</vt:i4>
      </vt:variant>
      <vt:variant>
        <vt:i4>5</vt:i4>
      </vt:variant>
      <vt:variant>
        <vt:lpwstr/>
      </vt:variant>
      <vt:variant>
        <vt:lpwstr>_Toc160713982</vt:lpwstr>
      </vt:variant>
      <vt:variant>
        <vt:i4>1900601</vt:i4>
      </vt:variant>
      <vt:variant>
        <vt:i4>356</vt:i4>
      </vt:variant>
      <vt:variant>
        <vt:i4>0</vt:i4>
      </vt:variant>
      <vt:variant>
        <vt:i4>5</vt:i4>
      </vt:variant>
      <vt:variant>
        <vt:lpwstr/>
      </vt:variant>
      <vt:variant>
        <vt:lpwstr>_Toc160713981</vt:lpwstr>
      </vt:variant>
      <vt:variant>
        <vt:i4>1900601</vt:i4>
      </vt:variant>
      <vt:variant>
        <vt:i4>350</vt:i4>
      </vt:variant>
      <vt:variant>
        <vt:i4>0</vt:i4>
      </vt:variant>
      <vt:variant>
        <vt:i4>5</vt:i4>
      </vt:variant>
      <vt:variant>
        <vt:lpwstr/>
      </vt:variant>
      <vt:variant>
        <vt:lpwstr>_Toc160713980</vt:lpwstr>
      </vt:variant>
      <vt:variant>
        <vt:i4>1179705</vt:i4>
      </vt:variant>
      <vt:variant>
        <vt:i4>344</vt:i4>
      </vt:variant>
      <vt:variant>
        <vt:i4>0</vt:i4>
      </vt:variant>
      <vt:variant>
        <vt:i4>5</vt:i4>
      </vt:variant>
      <vt:variant>
        <vt:lpwstr/>
      </vt:variant>
      <vt:variant>
        <vt:lpwstr>_Toc160713979</vt:lpwstr>
      </vt:variant>
      <vt:variant>
        <vt:i4>1179705</vt:i4>
      </vt:variant>
      <vt:variant>
        <vt:i4>338</vt:i4>
      </vt:variant>
      <vt:variant>
        <vt:i4>0</vt:i4>
      </vt:variant>
      <vt:variant>
        <vt:i4>5</vt:i4>
      </vt:variant>
      <vt:variant>
        <vt:lpwstr/>
      </vt:variant>
      <vt:variant>
        <vt:lpwstr>_Toc160713978</vt:lpwstr>
      </vt:variant>
      <vt:variant>
        <vt:i4>1179705</vt:i4>
      </vt:variant>
      <vt:variant>
        <vt:i4>332</vt:i4>
      </vt:variant>
      <vt:variant>
        <vt:i4>0</vt:i4>
      </vt:variant>
      <vt:variant>
        <vt:i4>5</vt:i4>
      </vt:variant>
      <vt:variant>
        <vt:lpwstr/>
      </vt:variant>
      <vt:variant>
        <vt:lpwstr>_Toc160713977</vt:lpwstr>
      </vt:variant>
      <vt:variant>
        <vt:i4>1179705</vt:i4>
      </vt:variant>
      <vt:variant>
        <vt:i4>326</vt:i4>
      </vt:variant>
      <vt:variant>
        <vt:i4>0</vt:i4>
      </vt:variant>
      <vt:variant>
        <vt:i4>5</vt:i4>
      </vt:variant>
      <vt:variant>
        <vt:lpwstr/>
      </vt:variant>
      <vt:variant>
        <vt:lpwstr>_Toc160713976</vt:lpwstr>
      </vt:variant>
      <vt:variant>
        <vt:i4>1179705</vt:i4>
      </vt:variant>
      <vt:variant>
        <vt:i4>320</vt:i4>
      </vt:variant>
      <vt:variant>
        <vt:i4>0</vt:i4>
      </vt:variant>
      <vt:variant>
        <vt:i4>5</vt:i4>
      </vt:variant>
      <vt:variant>
        <vt:lpwstr/>
      </vt:variant>
      <vt:variant>
        <vt:lpwstr>_Toc160713975</vt:lpwstr>
      </vt:variant>
      <vt:variant>
        <vt:i4>1179705</vt:i4>
      </vt:variant>
      <vt:variant>
        <vt:i4>314</vt:i4>
      </vt:variant>
      <vt:variant>
        <vt:i4>0</vt:i4>
      </vt:variant>
      <vt:variant>
        <vt:i4>5</vt:i4>
      </vt:variant>
      <vt:variant>
        <vt:lpwstr/>
      </vt:variant>
      <vt:variant>
        <vt:lpwstr>_Toc160713974</vt:lpwstr>
      </vt:variant>
      <vt:variant>
        <vt:i4>1179705</vt:i4>
      </vt:variant>
      <vt:variant>
        <vt:i4>308</vt:i4>
      </vt:variant>
      <vt:variant>
        <vt:i4>0</vt:i4>
      </vt:variant>
      <vt:variant>
        <vt:i4>5</vt:i4>
      </vt:variant>
      <vt:variant>
        <vt:lpwstr/>
      </vt:variant>
      <vt:variant>
        <vt:lpwstr>_Toc160713973</vt:lpwstr>
      </vt:variant>
      <vt:variant>
        <vt:i4>1179705</vt:i4>
      </vt:variant>
      <vt:variant>
        <vt:i4>302</vt:i4>
      </vt:variant>
      <vt:variant>
        <vt:i4>0</vt:i4>
      </vt:variant>
      <vt:variant>
        <vt:i4>5</vt:i4>
      </vt:variant>
      <vt:variant>
        <vt:lpwstr/>
      </vt:variant>
      <vt:variant>
        <vt:lpwstr>_Toc160713972</vt:lpwstr>
      </vt:variant>
      <vt:variant>
        <vt:i4>1179705</vt:i4>
      </vt:variant>
      <vt:variant>
        <vt:i4>296</vt:i4>
      </vt:variant>
      <vt:variant>
        <vt:i4>0</vt:i4>
      </vt:variant>
      <vt:variant>
        <vt:i4>5</vt:i4>
      </vt:variant>
      <vt:variant>
        <vt:lpwstr/>
      </vt:variant>
      <vt:variant>
        <vt:lpwstr>_Toc160713971</vt:lpwstr>
      </vt:variant>
      <vt:variant>
        <vt:i4>1179705</vt:i4>
      </vt:variant>
      <vt:variant>
        <vt:i4>290</vt:i4>
      </vt:variant>
      <vt:variant>
        <vt:i4>0</vt:i4>
      </vt:variant>
      <vt:variant>
        <vt:i4>5</vt:i4>
      </vt:variant>
      <vt:variant>
        <vt:lpwstr/>
      </vt:variant>
      <vt:variant>
        <vt:lpwstr>_Toc160713970</vt:lpwstr>
      </vt:variant>
      <vt:variant>
        <vt:i4>1245241</vt:i4>
      </vt:variant>
      <vt:variant>
        <vt:i4>284</vt:i4>
      </vt:variant>
      <vt:variant>
        <vt:i4>0</vt:i4>
      </vt:variant>
      <vt:variant>
        <vt:i4>5</vt:i4>
      </vt:variant>
      <vt:variant>
        <vt:lpwstr/>
      </vt:variant>
      <vt:variant>
        <vt:lpwstr>_Toc160713969</vt:lpwstr>
      </vt:variant>
      <vt:variant>
        <vt:i4>1245241</vt:i4>
      </vt:variant>
      <vt:variant>
        <vt:i4>278</vt:i4>
      </vt:variant>
      <vt:variant>
        <vt:i4>0</vt:i4>
      </vt:variant>
      <vt:variant>
        <vt:i4>5</vt:i4>
      </vt:variant>
      <vt:variant>
        <vt:lpwstr/>
      </vt:variant>
      <vt:variant>
        <vt:lpwstr>_Toc160713968</vt:lpwstr>
      </vt:variant>
      <vt:variant>
        <vt:i4>1245241</vt:i4>
      </vt:variant>
      <vt:variant>
        <vt:i4>272</vt:i4>
      </vt:variant>
      <vt:variant>
        <vt:i4>0</vt:i4>
      </vt:variant>
      <vt:variant>
        <vt:i4>5</vt:i4>
      </vt:variant>
      <vt:variant>
        <vt:lpwstr/>
      </vt:variant>
      <vt:variant>
        <vt:lpwstr>_Toc160713967</vt:lpwstr>
      </vt:variant>
      <vt:variant>
        <vt:i4>1245241</vt:i4>
      </vt:variant>
      <vt:variant>
        <vt:i4>266</vt:i4>
      </vt:variant>
      <vt:variant>
        <vt:i4>0</vt:i4>
      </vt:variant>
      <vt:variant>
        <vt:i4>5</vt:i4>
      </vt:variant>
      <vt:variant>
        <vt:lpwstr/>
      </vt:variant>
      <vt:variant>
        <vt:lpwstr>_Toc160713966</vt:lpwstr>
      </vt:variant>
      <vt:variant>
        <vt:i4>1245241</vt:i4>
      </vt:variant>
      <vt:variant>
        <vt:i4>260</vt:i4>
      </vt:variant>
      <vt:variant>
        <vt:i4>0</vt:i4>
      </vt:variant>
      <vt:variant>
        <vt:i4>5</vt:i4>
      </vt:variant>
      <vt:variant>
        <vt:lpwstr/>
      </vt:variant>
      <vt:variant>
        <vt:lpwstr>_Toc160713965</vt:lpwstr>
      </vt:variant>
      <vt:variant>
        <vt:i4>1245241</vt:i4>
      </vt:variant>
      <vt:variant>
        <vt:i4>254</vt:i4>
      </vt:variant>
      <vt:variant>
        <vt:i4>0</vt:i4>
      </vt:variant>
      <vt:variant>
        <vt:i4>5</vt:i4>
      </vt:variant>
      <vt:variant>
        <vt:lpwstr/>
      </vt:variant>
      <vt:variant>
        <vt:lpwstr>_Toc160713964</vt:lpwstr>
      </vt:variant>
      <vt:variant>
        <vt:i4>1245241</vt:i4>
      </vt:variant>
      <vt:variant>
        <vt:i4>248</vt:i4>
      </vt:variant>
      <vt:variant>
        <vt:i4>0</vt:i4>
      </vt:variant>
      <vt:variant>
        <vt:i4>5</vt:i4>
      </vt:variant>
      <vt:variant>
        <vt:lpwstr/>
      </vt:variant>
      <vt:variant>
        <vt:lpwstr>_Toc160713963</vt:lpwstr>
      </vt:variant>
      <vt:variant>
        <vt:i4>1245241</vt:i4>
      </vt:variant>
      <vt:variant>
        <vt:i4>242</vt:i4>
      </vt:variant>
      <vt:variant>
        <vt:i4>0</vt:i4>
      </vt:variant>
      <vt:variant>
        <vt:i4>5</vt:i4>
      </vt:variant>
      <vt:variant>
        <vt:lpwstr/>
      </vt:variant>
      <vt:variant>
        <vt:lpwstr>_Toc160713962</vt:lpwstr>
      </vt:variant>
      <vt:variant>
        <vt:i4>1245241</vt:i4>
      </vt:variant>
      <vt:variant>
        <vt:i4>236</vt:i4>
      </vt:variant>
      <vt:variant>
        <vt:i4>0</vt:i4>
      </vt:variant>
      <vt:variant>
        <vt:i4>5</vt:i4>
      </vt:variant>
      <vt:variant>
        <vt:lpwstr/>
      </vt:variant>
      <vt:variant>
        <vt:lpwstr>_Toc160713961</vt:lpwstr>
      </vt:variant>
      <vt:variant>
        <vt:i4>1245241</vt:i4>
      </vt:variant>
      <vt:variant>
        <vt:i4>230</vt:i4>
      </vt:variant>
      <vt:variant>
        <vt:i4>0</vt:i4>
      </vt:variant>
      <vt:variant>
        <vt:i4>5</vt:i4>
      </vt:variant>
      <vt:variant>
        <vt:lpwstr/>
      </vt:variant>
      <vt:variant>
        <vt:lpwstr>_Toc160713960</vt:lpwstr>
      </vt:variant>
      <vt:variant>
        <vt:i4>1048633</vt:i4>
      </vt:variant>
      <vt:variant>
        <vt:i4>224</vt:i4>
      </vt:variant>
      <vt:variant>
        <vt:i4>0</vt:i4>
      </vt:variant>
      <vt:variant>
        <vt:i4>5</vt:i4>
      </vt:variant>
      <vt:variant>
        <vt:lpwstr/>
      </vt:variant>
      <vt:variant>
        <vt:lpwstr>_Toc160713959</vt:lpwstr>
      </vt:variant>
      <vt:variant>
        <vt:i4>1048633</vt:i4>
      </vt:variant>
      <vt:variant>
        <vt:i4>218</vt:i4>
      </vt:variant>
      <vt:variant>
        <vt:i4>0</vt:i4>
      </vt:variant>
      <vt:variant>
        <vt:i4>5</vt:i4>
      </vt:variant>
      <vt:variant>
        <vt:lpwstr/>
      </vt:variant>
      <vt:variant>
        <vt:lpwstr>_Toc160713958</vt:lpwstr>
      </vt:variant>
      <vt:variant>
        <vt:i4>1048633</vt:i4>
      </vt:variant>
      <vt:variant>
        <vt:i4>212</vt:i4>
      </vt:variant>
      <vt:variant>
        <vt:i4>0</vt:i4>
      </vt:variant>
      <vt:variant>
        <vt:i4>5</vt:i4>
      </vt:variant>
      <vt:variant>
        <vt:lpwstr/>
      </vt:variant>
      <vt:variant>
        <vt:lpwstr>_Toc160713957</vt:lpwstr>
      </vt:variant>
      <vt:variant>
        <vt:i4>1048633</vt:i4>
      </vt:variant>
      <vt:variant>
        <vt:i4>206</vt:i4>
      </vt:variant>
      <vt:variant>
        <vt:i4>0</vt:i4>
      </vt:variant>
      <vt:variant>
        <vt:i4>5</vt:i4>
      </vt:variant>
      <vt:variant>
        <vt:lpwstr/>
      </vt:variant>
      <vt:variant>
        <vt:lpwstr>_Toc160713956</vt:lpwstr>
      </vt:variant>
      <vt:variant>
        <vt:i4>1048633</vt:i4>
      </vt:variant>
      <vt:variant>
        <vt:i4>200</vt:i4>
      </vt:variant>
      <vt:variant>
        <vt:i4>0</vt:i4>
      </vt:variant>
      <vt:variant>
        <vt:i4>5</vt:i4>
      </vt:variant>
      <vt:variant>
        <vt:lpwstr/>
      </vt:variant>
      <vt:variant>
        <vt:lpwstr>_Toc160713955</vt:lpwstr>
      </vt:variant>
      <vt:variant>
        <vt:i4>1048633</vt:i4>
      </vt:variant>
      <vt:variant>
        <vt:i4>194</vt:i4>
      </vt:variant>
      <vt:variant>
        <vt:i4>0</vt:i4>
      </vt:variant>
      <vt:variant>
        <vt:i4>5</vt:i4>
      </vt:variant>
      <vt:variant>
        <vt:lpwstr/>
      </vt:variant>
      <vt:variant>
        <vt:lpwstr>_Toc160713954</vt:lpwstr>
      </vt:variant>
      <vt:variant>
        <vt:i4>1048633</vt:i4>
      </vt:variant>
      <vt:variant>
        <vt:i4>188</vt:i4>
      </vt:variant>
      <vt:variant>
        <vt:i4>0</vt:i4>
      </vt:variant>
      <vt:variant>
        <vt:i4>5</vt:i4>
      </vt:variant>
      <vt:variant>
        <vt:lpwstr/>
      </vt:variant>
      <vt:variant>
        <vt:lpwstr>_Toc160713953</vt:lpwstr>
      </vt:variant>
      <vt:variant>
        <vt:i4>1048633</vt:i4>
      </vt:variant>
      <vt:variant>
        <vt:i4>182</vt:i4>
      </vt:variant>
      <vt:variant>
        <vt:i4>0</vt:i4>
      </vt:variant>
      <vt:variant>
        <vt:i4>5</vt:i4>
      </vt:variant>
      <vt:variant>
        <vt:lpwstr/>
      </vt:variant>
      <vt:variant>
        <vt:lpwstr>_Toc160713952</vt:lpwstr>
      </vt:variant>
      <vt:variant>
        <vt:i4>1048633</vt:i4>
      </vt:variant>
      <vt:variant>
        <vt:i4>176</vt:i4>
      </vt:variant>
      <vt:variant>
        <vt:i4>0</vt:i4>
      </vt:variant>
      <vt:variant>
        <vt:i4>5</vt:i4>
      </vt:variant>
      <vt:variant>
        <vt:lpwstr/>
      </vt:variant>
      <vt:variant>
        <vt:lpwstr>_Toc160713951</vt:lpwstr>
      </vt:variant>
      <vt:variant>
        <vt:i4>1048633</vt:i4>
      </vt:variant>
      <vt:variant>
        <vt:i4>170</vt:i4>
      </vt:variant>
      <vt:variant>
        <vt:i4>0</vt:i4>
      </vt:variant>
      <vt:variant>
        <vt:i4>5</vt:i4>
      </vt:variant>
      <vt:variant>
        <vt:lpwstr/>
      </vt:variant>
      <vt:variant>
        <vt:lpwstr>_Toc160713950</vt:lpwstr>
      </vt:variant>
      <vt:variant>
        <vt:i4>1114169</vt:i4>
      </vt:variant>
      <vt:variant>
        <vt:i4>164</vt:i4>
      </vt:variant>
      <vt:variant>
        <vt:i4>0</vt:i4>
      </vt:variant>
      <vt:variant>
        <vt:i4>5</vt:i4>
      </vt:variant>
      <vt:variant>
        <vt:lpwstr/>
      </vt:variant>
      <vt:variant>
        <vt:lpwstr>_Toc160713949</vt:lpwstr>
      </vt:variant>
      <vt:variant>
        <vt:i4>1114169</vt:i4>
      </vt:variant>
      <vt:variant>
        <vt:i4>158</vt:i4>
      </vt:variant>
      <vt:variant>
        <vt:i4>0</vt:i4>
      </vt:variant>
      <vt:variant>
        <vt:i4>5</vt:i4>
      </vt:variant>
      <vt:variant>
        <vt:lpwstr/>
      </vt:variant>
      <vt:variant>
        <vt:lpwstr>_Toc160713948</vt:lpwstr>
      </vt:variant>
      <vt:variant>
        <vt:i4>1114169</vt:i4>
      </vt:variant>
      <vt:variant>
        <vt:i4>152</vt:i4>
      </vt:variant>
      <vt:variant>
        <vt:i4>0</vt:i4>
      </vt:variant>
      <vt:variant>
        <vt:i4>5</vt:i4>
      </vt:variant>
      <vt:variant>
        <vt:lpwstr/>
      </vt:variant>
      <vt:variant>
        <vt:lpwstr>_Toc160713947</vt:lpwstr>
      </vt:variant>
      <vt:variant>
        <vt:i4>1114169</vt:i4>
      </vt:variant>
      <vt:variant>
        <vt:i4>146</vt:i4>
      </vt:variant>
      <vt:variant>
        <vt:i4>0</vt:i4>
      </vt:variant>
      <vt:variant>
        <vt:i4>5</vt:i4>
      </vt:variant>
      <vt:variant>
        <vt:lpwstr/>
      </vt:variant>
      <vt:variant>
        <vt:lpwstr>_Toc160713946</vt:lpwstr>
      </vt:variant>
      <vt:variant>
        <vt:i4>1114169</vt:i4>
      </vt:variant>
      <vt:variant>
        <vt:i4>140</vt:i4>
      </vt:variant>
      <vt:variant>
        <vt:i4>0</vt:i4>
      </vt:variant>
      <vt:variant>
        <vt:i4>5</vt:i4>
      </vt:variant>
      <vt:variant>
        <vt:lpwstr/>
      </vt:variant>
      <vt:variant>
        <vt:lpwstr>_Toc160713945</vt:lpwstr>
      </vt:variant>
      <vt:variant>
        <vt:i4>1114169</vt:i4>
      </vt:variant>
      <vt:variant>
        <vt:i4>134</vt:i4>
      </vt:variant>
      <vt:variant>
        <vt:i4>0</vt:i4>
      </vt:variant>
      <vt:variant>
        <vt:i4>5</vt:i4>
      </vt:variant>
      <vt:variant>
        <vt:lpwstr/>
      </vt:variant>
      <vt:variant>
        <vt:lpwstr>_Toc160713944</vt:lpwstr>
      </vt:variant>
      <vt:variant>
        <vt:i4>1114169</vt:i4>
      </vt:variant>
      <vt:variant>
        <vt:i4>128</vt:i4>
      </vt:variant>
      <vt:variant>
        <vt:i4>0</vt:i4>
      </vt:variant>
      <vt:variant>
        <vt:i4>5</vt:i4>
      </vt:variant>
      <vt:variant>
        <vt:lpwstr/>
      </vt:variant>
      <vt:variant>
        <vt:lpwstr>_Toc160713943</vt:lpwstr>
      </vt:variant>
      <vt:variant>
        <vt:i4>1114169</vt:i4>
      </vt:variant>
      <vt:variant>
        <vt:i4>122</vt:i4>
      </vt:variant>
      <vt:variant>
        <vt:i4>0</vt:i4>
      </vt:variant>
      <vt:variant>
        <vt:i4>5</vt:i4>
      </vt:variant>
      <vt:variant>
        <vt:lpwstr/>
      </vt:variant>
      <vt:variant>
        <vt:lpwstr>_Toc160713942</vt:lpwstr>
      </vt:variant>
      <vt:variant>
        <vt:i4>1114169</vt:i4>
      </vt:variant>
      <vt:variant>
        <vt:i4>116</vt:i4>
      </vt:variant>
      <vt:variant>
        <vt:i4>0</vt:i4>
      </vt:variant>
      <vt:variant>
        <vt:i4>5</vt:i4>
      </vt:variant>
      <vt:variant>
        <vt:lpwstr/>
      </vt:variant>
      <vt:variant>
        <vt:lpwstr>_Toc160713941</vt:lpwstr>
      </vt:variant>
      <vt:variant>
        <vt:i4>1114169</vt:i4>
      </vt:variant>
      <vt:variant>
        <vt:i4>110</vt:i4>
      </vt:variant>
      <vt:variant>
        <vt:i4>0</vt:i4>
      </vt:variant>
      <vt:variant>
        <vt:i4>5</vt:i4>
      </vt:variant>
      <vt:variant>
        <vt:lpwstr/>
      </vt:variant>
      <vt:variant>
        <vt:lpwstr>_Toc160713940</vt:lpwstr>
      </vt:variant>
      <vt:variant>
        <vt:i4>1441849</vt:i4>
      </vt:variant>
      <vt:variant>
        <vt:i4>104</vt:i4>
      </vt:variant>
      <vt:variant>
        <vt:i4>0</vt:i4>
      </vt:variant>
      <vt:variant>
        <vt:i4>5</vt:i4>
      </vt:variant>
      <vt:variant>
        <vt:lpwstr/>
      </vt:variant>
      <vt:variant>
        <vt:lpwstr>_Toc160713939</vt:lpwstr>
      </vt:variant>
      <vt:variant>
        <vt:i4>1441849</vt:i4>
      </vt:variant>
      <vt:variant>
        <vt:i4>98</vt:i4>
      </vt:variant>
      <vt:variant>
        <vt:i4>0</vt:i4>
      </vt:variant>
      <vt:variant>
        <vt:i4>5</vt:i4>
      </vt:variant>
      <vt:variant>
        <vt:lpwstr/>
      </vt:variant>
      <vt:variant>
        <vt:lpwstr>_Toc160713938</vt:lpwstr>
      </vt:variant>
      <vt:variant>
        <vt:i4>1441849</vt:i4>
      </vt:variant>
      <vt:variant>
        <vt:i4>92</vt:i4>
      </vt:variant>
      <vt:variant>
        <vt:i4>0</vt:i4>
      </vt:variant>
      <vt:variant>
        <vt:i4>5</vt:i4>
      </vt:variant>
      <vt:variant>
        <vt:lpwstr/>
      </vt:variant>
      <vt:variant>
        <vt:lpwstr>_Toc160713937</vt:lpwstr>
      </vt:variant>
      <vt:variant>
        <vt:i4>1441849</vt:i4>
      </vt:variant>
      <vt:variant>
        <vt:i4>86</vt:i4>
      </vt:variant>
      <vt:variant>
        <vt:i4>0</vt:i4>
      </vt:variant>
      <vt:variant>
        <vt:i4>5</vt:i4>
      </vt:variant>
      <vt:variant>
        <vt:lpwstr/>
      </vt:variant>
      <vt:variant>
        <vt:lpwstr>_Toc160713936</vt:lpwstr>
      </vt:variant>
      <vt:variant>
        <vt:i4>1441849</vt:i4>
      </vt:variant>
      <vt:variant>
        <vt:i4>80</vt:i4>
      </vt:variant>
      <vt:variant>
        <vt:i4>0</vt:i4>
      </vt:variant>
      <vt:variant>
        <vt:i4>5</vt:i4>
      </vt:variant>
      <vt:variant>
        <vt:lpwstr/>
      </vt:variant>
      <vt:variant>
        <vt:lpwstr>_Toc160713935</vt:lpwstr>
      </vt:variant>
      <vt:variant>
        <vt:i4>1441849</vt:i4>
      </vt:variant>
      <vt:variant>
        <vt:i4>74</vt:i4>
      </vt:variant>
      <vt:variant>
        <vt:i4>0</vt:i4>
      </vt:variant>
      <vt:variant>
        <vt:i4>5</vt:i4>
      </vt:variant>
      <vt:variant>
        <vt:lpwstr/>
      </vt:variant>
      <vt:variant>
        <vt:lpwstr>_Toc160713934</vt:lpwstr>
      </vt:variant>
      <vt:variant>
        <vt:i4>1441849</vt:i4>
      </vt:variant>
      <vt:variant>
        <vt:i4>68</vt:i4>
      </vt:variant>
      <vt:variant>
        <vt:i4>0</vt:i4>
      </vt:variant>
      <vt:variant>
        <vt:i4>5</vt:i4>
      </vt:variant>
      <vt:variant>
        <vt:lpwstr/>
      </vt:variant>
      <vt:variant>
        <vt:lpwstr>_Toc160713933</vt:lpwstr>
      </vt:variant>
      <vt:variant>
        <vt:i4>1441849</vt:i4>
      </vt:variant>
      <vt:variant>
        <vt:i4>62</vt:i4>
      </vt:variant>
      <vt:variant>
        <vt:i4>0</vt:i4>
      </vt:variant>
      <vt:variant>
        <vt:i4>5</vt:i4>
      </vt:variant>
      <vt:variant>
        <vt:lpwstr/>
      </vt:variant>
      <vt:variant>
        <vt:lpwstr>_Toc160713932</vt:lpwstr>
      </vt:variant>
      <vt:variant>
        <vt:i4>1441849</vt:i4>
      </vt:variant>
      <vt:variant>
        <vt:i4>56</vt:i4>
      </vt:variant>
      <vt:variant>
        <vt:i4>0</vt:i4>
      </vt:variant>
      <vt:variant>
        <vt:i4>5</vt:i4>
      </vt:variant>
      <vt:variant>
        <vt:lpwstr/>
      </vt:variant>
      <vt:variant>
        <vt:lpwstr>_Toc160713931</vt:lpwstr>
      </vt:variant>
      <vt:variant>
        <vt:i4>1441849</vt:i4>
      </vt:variant>
      <vt:variant>
        <vt:i4>50</vt:i4>
      </vt:variant>
      <vt:variant>
        <vt:i4>0</vt:i4>
      </vt:variant>
      <vt:variant>
        <vt:i4>5</vt:i4>
      </vt:variant>
      <vt:variant>
        <vt:lpwstr/>
      </vt:variant>
      <vt:variant>
        <vt:lpwstr>_Toc160713930</vt:lpwstr>
      </vt:variant>
      <vt:variant>
        <vt:i4>1507385</vt:i4>
      </vt:variant>
      <vt:variant>
        <vt:i4>44</vt:i4>
      </vt:variant>
      <vt:variant>
        <vt:i4>0</vt:i4>
      </vt:variant>
      <vt:variant>
        <vt:i4>5</vt:i4>
      </vt:variant>
      <vt:variant>
        <vt:lpwstr/>
      </vt:variant>
      <vt:variant>
        <vt:lpwstr>_Toc160713929</vt:lpwstr>
      </vt:variant>
      <vt:variant>
        <vt:i4>1507385</vt:i4>
      </vt:variant>
      <vt:variant>
        <vt:i4>38</vt:i4>
      </vt:variant>
      <vt:variant>
        <vt:i4>0</vt:i4>
      </vt:variant>
      <vt:variant>
        <vt:i4>5</vt:i4>
      </vt:variant>
      <vt:variant>
        <vt:lpwstr/>
      </vt:variant>
      <vt:variant>
        <vt:lpwstr>_Toc160713928</vt:lpwstr>
      </vt:variant>
      <vt:variant>
        <vt:i4>1507385</vt:i4>
      </vt:variant>
      <vt:variant>
        <vt:i4>32</vt:i4>
      </vt:variant>
      <vt:variant>
        <vt:i4>0</vt:i4>
      </vt:variant>
      <vt:variant>
        <vt:i4>5</vt:i4>
      </vt:variant>
      <vt:variant>
        <vt:lpwstr/>
      </vt:variant>
      <vt:variant>
        <vt:lpwstr>_Toc160713927</vt:lpwstr>
      </vt:variant>
      <vt:variant>
        <vt:i4>1507385</vt:i4>
      </vt:variant>
      <vt:variant>
        <vt:i4>26</vt:i4>
      </vt:variant>
      <vt:variant>
        <vt:i4>0</vt:i4>
      </vt:variant>
      <vt:variant>
        <vt:i4>5</vt:i4>
      </vt:variant>
      <vt:variant>
        <vt:lpwstr/>
      </vt:variant>
      <vt:variant>
        <vt:lpwstr>_Toc160713926</vt:lpwstr>
      </vt:variant>
      <vt:variant>
        <vt:i4>1507385</vt:i4>
      </vt:variant>
      <vt:variant>
        <vt:i4>20</vt:i4>
      </vt:variant>
      <vt:variant>
        <vt:i4>0</vt:i4>
      </vt:variant>
      <vt:variant>
        <vt:i4>5</vt:i4>
      </vt:variant>
      <vt:variant>
        <vt:lpwstr/>
      </vt:variant>
      <vt:variant>
        <vt:lpwstr>_Toc160713925</vt:lpwstr>
      </vt:variant>
      <vt:variant>
        <vt:i4>1507385</vt:i4>
      </vt:variant>
      <vt:variant>
        <vt:i4>14</vt:i4>
      </vt:variant>
      <vt:variant>
        <vt:i4>0</vt:i4>
      </vt:variant>
      <vt:variant>
        <vt:i4>5</vt:i4>
      </vt:variant>
      <vt:variant>
        <vt:lpwstr/>
      </vt:variant>
      <vt:variant>
        <vt:lpwstr>_Toc160713924</vt:lpwstr>
      </vt:variant>
      <vt:variant>
        <vt:i4>1507385</vt:i4>
      </vt:variant>
      <vt:variant>
        <vt:i4>8</vt:i4>
      </vt:variant>
      <vt:variant>
        <vt:i4>0</vt:i4>
      </vt:variant>
      <vt:variant>
        <vt:i4>5</vt:i4>
      </vt:variant>
      <vt:variant>
        <vt:lpwstr/>
      </vt:variant>
      <vt:variant>
        <vt:lpwstr>_Toc160713923</vt:lpwstr>
      </vt:variant>
      <vt:variant>
        <vt:i4>1507385</vt:i4>
      </vt:variant>
      <vt:variant>
        <vt:i4>2</vt:i4>
      </vt:variant>
      <vt:variant>
        <vt:i4>0</vt:i4>
      </vt:variant>
      <vt:variant>
        <vt:i4>5</vt:i4>
      </vt:variant>
      <vt:variant>
        <vt:lpwstr/>
      </vt:variant>
      <vt:variant>
        <vt:lpwstr>_Toc160713922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Valdrin LATIFI</dc:creator>
  <cp:keywords/>
  <dc:description/>
  <cp:lastModifiedBy>Guilherme De Oliveira Calhau</cp:lastModifiedBy>
  <cp:revision>2</cp:revision>
  <dcterms:created xsi:type="dcterms:W3CDTF">2025-04-29T09:29:00Z</dcterms:created>
  <dcterms:modified xsi:type="dcterms:W3CDTF">2025-04-29T09:29:00Z</dcterms:modified>
</cp:coreProperties>
</file>